
<file path=[Content_Types].xml><?xml version="1.0" encoding="utf-8"?>
<Types xmlns="http://schemas.openxmlformats.org/package/2006/content-types">
  <Override PartName="/word/activeX/activeX8.xml" ContentType="application/vnd.ms-office.activeX+xml"/>
  <Override PartName="/word/activeX/activeX6.xml" ContentType="application/vnd.ms-office.activeX+xml"/>
  <Override PartName="/word/activeX/activeX39.xml" ContentType="application/vnd.ms-office.activeX+xml"/>
  <Override PartName="/word/activeX/activeX59.xml" ContentType="application/vnd.ms-office.activeX+xml"/>
  <Override PartName="/word/activeX/activeX68.xml" ContentType="application/vnd.ms-office.activeX+xml"/>
  <Override PartName="/word/activeX/activeX77.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Override PartName="/word/activeX/activeX66.xml" ContentType="application/vnd.ms-office.activeX+xml"/>
  <Override PartName="/word/activeX/activeX75.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Override PartName="/word/activeX/activeX73.xml" ContentType="application/vnd.ms-office.activeX+xml"/>
  <Override PartName="/word/stylesWithEffects.xml" ContentType="application/vnd.ms-word.stylesWithEffects+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activeX/activeX71.xml" ContentType="application/vnd.ms-office.activeX+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activeX/activeX11.xml" ContentType="application/vnd.ms-office.activeX+xml"/>
  <Override PartName="/word/activeX/activeX20.xml" ContentType="application/vnd.ms-office.activeX+xml"/>
  <Override PartName="/word/activeX/activeX9.xml" ContentType="application/vnd.ms-office.activeX+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Override PartName="/word/activeX/activeX78.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activeX/activeX76.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Default Extension="gif" ContentType="image/gif"/>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E07" w:rsidRPr="00AF2B82" w:rsidRDefault="008B3E07" w:rsidP="00514E93">
      <w:pPr>
        <w:widowControl w:val="0"/>
        <w:ind w:firstLine="709"/>
        <w:jc w:val="center"/>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Рабочая программа по учебному предмету</w:t>
      </w:r>
    </w:p>
    <w:p w:rsidR="008B3E07" w:rsidRPr="00AF2B82" w:rsidRDefault="008B3E07" w:rsidP="00514E93">
      <w:pPr>
        <w:spacing w:line="240" w:lineRule="auto"/>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w:t>
      </w:r>
      <w:r w:rsidR="00075F2D" w:rsidRPr="00AF2B82">
        <w:rPr>
          <w:rFonts w:ascii="Times New Roman" w:hAnsi="Times New Roman"/>
          <w:b/>
          <w:color w:val="000000" w:themeColor="text1"/>
          <w:sz w:val="28"/>
          <w:szCs w:val="28"/>
        </w:rPr>
        <w:t>Физика</w:t>
      </w:r>
      <w:r w:rsidRPr="00AF2B82">
        <w:rPr>
          <w:rFonts w:ascii="Times New Roman" w:hAnsi="Times New Roman"/>
          <w:b/>
          <w:color w:val="000000" w:themeColor="text1"/>
          <w:sz w:val="28"/>
          <w:szCs w:val="28"/>
        </w:rPr>
        <w:t>»</w:t>
      </w:r>
    </w:p>
    <w:p w:rsidR="00075F2D" w:rsidRPr="00AF2B82" w:rsidRDefault="00075F2D" w:rsidP="00514E93">
      <w:pPr>
        <w:spacing w:line="240" w:lineRule="auto"/>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7-9 класс</w:t>
      </w:r>
    </w:p>
    <w:p w:rsidR="008B3E07" w:rsidRPr="00AF2B82" w:rsidRDefault="008B3E07" w:rsidP="00514E93">
      <w:pPr>
        <w:spacing w:line="240" w:lineRule="auto"/>
        <w:ind w:firstLine="709"/>
        <w:rPr>
          <w:rFonts w:ascii="Times New Roman" w:hAnsi="Times New Roman"/>
          <w:b/>
          <w:color w:val="000000" w:themeColor="text1"/>
          <w:sz w:val="28"/>
          <w:szCs w:val="28"/>
        </w:rPr>
      </w:pPr>
    </w:p>
    <w:p w:rsidR="008B3E07" w:rsidRPr="00AF2B82" w:rsidRDefault="008B3E07" w:rsidP="00514E93">
      <w:pPr>
        <w:spacing w:line="240" w:lineRule="auto"/>
        <w:ind w:firstLine="709"/>
        <w:rPr>
          <w:rFonts w:ascii="Times New Roman" w:hAnsi="Times New Roman"/>
          <w:b/>
          <w:color w:val="000000" w:themeColor="text1"/>
          <w:sz w:val="28"/>
          <w:szCs w:val="28"/>
        </w:rPr>
      </w:pPr>
    </w:p>
    <w:p w:rsidR="008B3E07" w:rsidRPr="00AF2B82" w:rsidRDefault="008B3E07" w:rsidP="00514E93">
      <w:pPr>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Нормативная основа программы:</w:t>
      </w:r>
    </w:p>
    <w:p w:rsidR="008B3E07" w:rsidRPr="00AF2B82" w:rsidRDefault="008B3E07" w:rsidP="00514E93">
      <w:pPr>
        <w:ind w:firstLine="709"/>
        <w:jc w:val="center"/>
        <w:rPr>
          <w:rFonts w:ascii="Times New Roman" w:hAnsi="Times New Roman"/>
          <w:b/>
          <w:color w:val="000000" w:themeColor="text1"/>
          <w:sz w:val="28"/>
          <w:szCs w:val="28"/>
        </w:rPr>
      </w:pPr>
    </w:p>
    <w:p w:rsidR="008B3E07" w:rsidRPr="00AF2B82" w:rsidRDefault="008B3E07" w:rsidP="00BB2DA3">
      <w:pPr>
        <w:numPr>
          <w:ilvl w:val="0"/>
          <w:numId w:val="16"/>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ФЗ №</w:t>
      </w:r>
      <w:r w:rsidR="00514E93"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273  «Об образовании в Российской Федерации» от 29.12. 2012 г.</w:t>
      </w:r>
    </w:p>
    <w:p w:rsidR="008B3E07" w:rsidRPr="00AF2B82" w:rsidRDefault="008B3E07" w:rsidP="00BB2DA3">
      <w:pPr>
        <w:numPr>
          <w:ilvl w:val="0"/>
          <w:numId w:val="16"/>
        </w:numPr>
        <w:overflowPunct/>
        <w:autoSpaceDE/>
        <w:autoSpaceDN/>
        <w:adjustRightInd/>
        <w:spacing w:line="240" w:lineRule="auto"/>
        <w:ind w:left="0" w:firstLine="709"/>
        <w:textAlignment w:val="auto"/>
        <w:rPr>
          <w:rFonts w:ascii="Times New Roman" w:hAnsi="Times New Roman"/>
          <w:b/>
          <w:color w:val="000000" w:themeColor="text1"/>
          <w:sz w:val="28"/>
          <w:szCs w:val="28"/>
        </w:rPr>
      </w:pPr>
      <w:r w:rsidRPr="00AF2B82">
        <w:rPr>
          <w:rFonts w:ascii="Times New Roman" w:hAnsi="Times New Roman"/>
          <w:color w:val="000000" w:themeColor="text1"/>
          <w:sz w:val="28"/>
          <w:szCs w:val="28"/>
        </w:rPr>
        <w:t>ФГОС основного общего образования от 17 декабря 2010 г. № 1897 (с изменениями)</w:t>
      </w:r>
    </w:p>
    <w:p w:rsidR="008B3E07" w:rsidRPr="00AF2B82" w:rsidRDefault="008B3E07" w:rsidP="00BB2DA3">
      <w:pPr>
        <w:numPr>
          <w:ilvl w:val="0"/>
          <w:numId w:val="16"/>
        </w:numPr>
        <w:overflowPunct/>
        <w:autoSpaceDE/>
        <w:autoSpaceDN/>
        <w:adjustRightInd/>
        <w:spacing w:line="240" w:lineRule="auto"/>
        <w:ind w:left="0" w:firstLine="709"/>
        <w:textAlignment w:val="auto"/>
        <w:rPr>
          <w:rFonts w:ascii="Times New Roman" w:hAnsi="Times New Roman"/>
          <w:b/>
          <w:color w:val="000000" w:themeColor="text1"/>
          <w:sz w:val="28"/>
          <w:szCs w:val="28"/>
        </w:rPr>
      </w:pPr>
      <w:r w:rsidRPr="00AF2B82">
        <w:rPr>
          <w:rFonts w:ascii="Times New Roman" w:hAnsi="Times New Roman"/>
          <w:color w:val="000000" w:themeColor="text1"/>
          <w:sz w:val="28"/>
          <w:szCs w:val="28"/>
        </w:rPr>
        <w:t>Примерные программы по</w:t>
      </w:r>
      <w:r w:rsidR="007E13E1" w:rsidRPr="00AF2B82">
        <w:rPr>
          <w:rFonts w:ascii="Times New Roman" w:hAnsi="Times New Roman"/>
          <w:color w:val="000000" w:themeColor="text1"/>
          <w:sz w:val="28"/>
          <w:szCs w:val="28"/>
        </w:rPr>
        <w:t xml:space="preserve"> учебному</w:t>
      </w:r>
      <w:r w:rsidRPr="00AF2B82">
        <w:rPr>
          <w:rFonts w:ascii="Times New Roman" w:hAnsi="Times New Roman"/>
          <w:color w:val="000000" w:themeColor="text1"/>
          <w:sz w:val="28"/>
          <w:szCs w:val="28"/>
        </w:rPr>
        <w:t xml:space="preserve"> предмету «</w:t>
      </w:r>
      <w:r w:rsidR="007E13E1" w:rsidRPr="00AF2B82">
        <w:rPr>
          <w:rFonts w:ascii="Times New Roman" w:hAnsi="Times New Roman"/>
          <w:color w:val="000000" w:themeColor="text1"/>
          <w:sz w:val="28"/>
          <w:szCs w:val="28"/>
        </w:rPr>
        <w:t>Физика</w:t>
      </w:r>
      <w:r w:rsidRPr="00AF2B82">
        <w:rPr>
          <w:rFonts w:ascii="Times New Roman" w:hAnsi="Times New Roman"/>
          <w:color w:val="000000" w:themeColor="text1"/>
          <w:sz w:val="28"/>
          <w:szCs w:val="28"/>
        </w:rPr>
        <w:t xml:space="preserve">» и авторские программы </w:t>
      </w:r>
      <w:hyperlink r:id="rId7" w:history="1">
        <w:r w:rsidR="007E13E1" w:rsidRPr="00AF2B82">
          <w:rPr>
            <w:rFonts w:ascii="Times New Roman" w:hAnsi="Times New Roman"/>
            <w:color w:val="000000" w:themeColor="text1"/>
            <w:kern w:val="2"/>
            <w:sz w:val="28"/>
            <w:szCs w:val="28"/>
          </w:rPr>
          <w:t xml:space="preserve">А. В. </w:t>
        </w:r>
        <w:proofErr w:type="spellStart"/>
        <w:r w:rsidR="007E13E1" w:rsidRPr="00AF2B82">
          <w:rPr>
            <w:rFonts w:ascii="Times New Roman" w:hAnsi="Times New Roman"/>
            <w:color w:val="000000" w:themeColor="text1"/>
            <w:kern w:val="2"/>
            <w:sz w:val="28"/>
            <w:szCs w:val="28"/>
          </w:rPr>
          <w:t>Перышкина</w:t>
        </w:r>
        <w:proofErr w:type="spellEnd"/>
        <w:r w:rsidR="007E13E1" w:rsidRPr="00AF2B82">
          <w:rPr>
            <w:rFonts w:ascii="Times New Roman" w:hAnsi="Times New Roman"/>
            <w:color w:val="000000" w:themeColor="text1"/>
            <w:kern w:val="2"/>
            <w:sz w:val="28"/>
            <w:szCs w:val="28"/>
          </w:rPr>
          <w:t xml:space="preserve"> «Физика» для 7, 8 классов</w:t>
        </w:r>
      </w:hyperlink>
      <w:r w:rsidR="007E13E1" w:rsidRPr="00AF2B82">
        <w:rPr>
          <w:rFonts w:ascii="Times New Roman" w:hAnsi="Times New Roman"/>
          <w:color w:val="000000" w:themeColor="text1"/>
          <w:kern w:val="2"/>
          <w:sz w:val="28"/>
          <w:szCs w:val="28"/>
        </w:rPr>
        <w:t xml:space="preserve"> и А. В. </w:t>
      </w:r>
      <w:proofErr w:type="spellStart"/>
      <w:r w:rsidR="007E13E1" w:rsidRPr="00AF2B82">
        <w:rPr>
          <w:rFonts w:ascii="Times New Roman" w:hAnsi="Times New Roman"/>
          <w:color w:val="000000" w:themeColor="text1"/>
          <w:kern w:val="2"/>
          <w:sz w:val="28"/>
          <w:szCs w:val="28"/>
        </w:rPr>
        <w:t>Перышк</w:t>
      </w:r>
      <w:r w:rsidR="007E13E1" w:rsidRPr="00AF2B82">
        <w:rPr>
          <w:rFonts w:ascii="Times New Roman" w:hAnsi="Times New Roman"/>
          <w:color w:val="000000" w:themeColor="text1"/>
          <w:kern w:val="2"/>
          <w:sz w:val="28"/>
          <w:szCs w:val="28"/>
        </w:rPr>
        <w:t>и</w:t>
      </w:r>
      <w:r w:rsidR="007E13E1" w:rsidRPr="00AF2B82">
        <w:rPr>
          <w:rFonts w:ascii="Times New Roman" w:hAnsi="Times New Roman"/>
          <w:color w:val="000000" w:themeColor="text1"/>
          <w:kern w:val="2"/>
          <w:sz w:val="28"/>
          <w:szCs w:val="28"/>
        </w:rPr>
        <w:t>на</w:t>
      </w:r>
      <w:proofErr w:type="spellEnd"/>
      <w:r w:rsidR="007E13E1" w:rsidRPr="00AF2B82">
        <w:rPr>
          <w:rFonts w:ascii="Times New Roman" w:hAnsi="Times New Roman"/>
          <w:color w:val="000000" w:themeColor="text1"/>
          <w:kern w:val="2"/>
          <w:sz w:val="28"/>
          <w:szCs w:val="28"/>
        </w:rPr>
        <w:t xml:space="preserve">, Е. М. </w:t>
      </w:r>
      <w:proofErr w:type="spellStart"/>
      <w:r w:rsidR="007E13E1" w:rsidRPr="00AF2B82">
        <w:rPr>
          <w:rFonts w:ascii="Times New Roman" w:hAnsi="Times New Roman"/>
          <w:color w:val="000000" w:themeColor="text1"/>
          <w:kern w:val="2"/>
          <w:sz w:val="28"/>
          <w:szCs w:val="28"/>
        </w:rPr>
        <w:t>Гутник</w:t>
      </w:r>
      <w:proofErr w:type="spellEnd"/>
      <w:r w:rsidR="007E13E1" w:rsidRPr="00AF2B82">
        <w:rPr>
          <w:rFonts w:ascii="Times New Roman" w:hAnsi="Times New Roman"/>
          <w:color w:val="000000" w:themeColor="text1"/>
          <w:kern w:val="2"/>
          <w:sz w:val="28"/>
          <w:szCs w:val="28"/>
        </w:rPr>
        <w:t xml:space="preserve"> «Физика» для 9 класса</w:t>
      </w:r>
      <w:r w:rsidRPr="00AF2B82">
        <w:rPr>
          <w:rFonts w:ascii="Times New Roman" w:hAnsi="Times New Roman"/>
          <w:color w:val="000000" w:themeColor="text1"/>
          <w:sz w:val="28"/>
          <w:szCs w:val="28"/>
        </w:rPr>
        <w:t>.</w:t>
      </w:r>
    </w:p>
    <w:p w:rsidR="008B3E07" w:rsidRPr="00AF2B82" w:rsidRDefault="008B3E07" w:rsidP="00BB2DA3">
      <w:pPr>
        <w:numPr>
          <w:ilvl w:val="0"/>
          <w:numId w:val="16"/>
        </w:numPr>
        <w:overflowPunct/>
        <w:autoSpaceDE/>
        <w:autoSpaceDN/>
        <w:adjustRightInd/>
        <w:spacing w:line="240" w:lineRule="auto"/>
        <w:ind w:left="0" w:firstLine="709"/>
        <w:textAlignment w:val="auto"/>
        <w:rPr>
          <w:rFonts w:ascii="Times New Roman" w:hAnsi="Times New Roman"/>
          <w:b/>
          <w:color w:val="000000" w:themeColor="text1"/>
          <w:sz w:val="28"/>
          <w:szCs w:val="28"/>
        </w:rPr>
      </w:pPr>
      <w:r w:rsidRPr="00AF2B82">
        <w:rPr>
          <w:rFonts w:ascii="Times New Roman" w:hAnsi="Times New Roman"/>
          <w:color w:val="000000" w:themeColor="text1"/>
          <w:sz w:val="28"/>
          <w:szCs w:val="28"/>
        </w:rPr>
        <w:t>Основная общеобразовательная программа основного общего образ</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вания </w:t>
      </w:r>
      <w:r w:rsidR="00514E93" w:rsidRPr="00AF2B82">
        <w:rPr>
          <w:rFonts w:ascii="Times New Roman" w:hAnsi="Times New Roman"/>
          <w:color w:val="000000" w:themeColor="text1"/>
          <w:sz w:val="28"/>
          <w:szCs w:val="28"/>
        </w:rPr>
        <w:t>АО</w:t>
      </w:r>
      <w:r w:rsidR="00AF2B82" w:rsidRPr="00AF2B82">
        <w:rPr>
          <w:rFonts w:ascii="Times New Roman" w:hAnsi="Times New Roman"/>
          <w:color w:val="000000" w:themeColor="text1"/>
          <w:sz w:val="28"/>
          <w:szCs w:val="28"/>
        </w:rPr>
        <w:t xml:space="preserve"> Школа № 21</w:t>
      </w:r>
      <w:r w:rsidRPr="00AF2B82">
        <w:rPr>
          <w:rFonts w:ascii="Times New Roman" w:hAnsi="Times New Roman"/>
          <w:color w:val="000000" w:themeColor="text1"/>
          <w:sz w:val="28"/>
          <w:szCs w:val="28"/>
        </w:rPr>
        <w:t>.</w:t>
      </w:r>
    </w:p>
    <w:p w:rsidR="008B3E07" w:rsidRPr="00AF2B82" w:rsidRDefault="008B3E07" w:rsidP="00BB2DA3">
      <w:pPr>
        <w:numPr>
          <w:ilvl w:val="0"/>
          <w:numId w:val="16"/>
        </w:numPr>
        <w:overflowPunct/>
        <w:autoSpaceDE/>
        <w:autoSpaceDN/>
        <w:adjustRightInd/>
        <w:spacing w:line="240" w:lineRule="auto"/>
        <w:ind w:left="0" w:firstLine="709"/>
        <w:textAlignment w:val="auto"/>
        <w:rPr>
          <w:rFonts w:ascii="Times New Roman" w:hAnsi="Times New Roman"/>
          <w:b/>
          <w:color w:val="000000" w:themeColor="text1"/>
          <w:sz w:val="28"/>
          <w:szCs w:val="28"/>
        </w:rPr>
      </w:pPr>
      <w:r w:rsidRPr="00AF2B82">
        <w:rPr>
          <w:rFonts w:ascii="Times New Roman" w:hAnsi="Times New Roman"/>
          <w:color w:val="000000" w:themeColor="text1"/>
          <w:sz w:val="28"/>
          <w:szCs w:val="28"/>
        </w:rPr>
        <w:t xml:space="preserve">Учебный план  </w:t>
      </w:r>
      <w:r w:rsidR="00514E93" w:rsidRPr="00AF2B82">
        <w:rPr>
          <w:rFonts w:ascii="Times New Roman" w:hAnsi="Times New Roman"/>
          <w:color w:val="000000" w:themeColor="text1"/>
          <w:sz w:val="28"/>
          <w:szCs w:val="28"/>
        </w:rPr>
        <w:t>АО</w:t>
      </w:r>
      <w:r w:rsidR="00AF2B82"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Школа №</w:t>
      </w:r>
      <w:r w:rsidR="00AF2B82"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21</w:t>
      </w:r>
      <w:r w:rsidRPr="00AF2B82">
        <w:rPr>
          <w:rFonts w:ascii="Times New Roman" w:hAnsi="Times New Roman"/>
          <w:b/>
          <w:color w:val="000000" w:themeColor="text1"/>
          <w:sz w:val="28"/>
          <w:szCs w:val="28"/>
        </w:rPr>
        <w:t>.</w:t>
      </w:r>
    </w:p>
    <w:p w:rsidR="008B3E07" w:rsidRPr="00AF2B82" w:rsidRDefault="008B3E07" w:rsidP="00514E93">
      <w:pPr>
        <w:tabs>
          <w:tab w:val="left" w:pos="3375"/>
        </w:tabs>
        <w:spacing w:line="240" w:lineRule="auto"/>
        <w:ind w:firstLine="709"/>
        <w:jc w:val="center"/>
        <w:rPr>
          <w:rFonts w:ascii="Times New Roman" w:hAnsi="Times New Roman"/>
          <w:b/>
          <w:color w:val="000000" w:themeColor="text1"/>
          <w:sz w:val="28"/>
          <w:szCs w:val="28"/>
        </w:rPr>
      </w:pPr>
    </w:p>
    <w:p w:rsidR="008B3E07" w:rsidRPr="00AF2B82" w:rsidRDefault="008B3E07" w:rsidP="00514E93">
      <w:pPr>
        <w:spacing w:line="240" w:lineRule="auto"/>
        <w:ind w:right="-1" w:firstLine="709"/>
        <w:rPr>
          <w:rFonts w:ascii="Times New Roman" w:hAnsi="Times New Roman"/>
          <w:color w:val="000000" w:themeColor="text1"/>
          <w:kern w:val="2"/>
          <w:sz w:val="28"/>
          <w:szCs w:val="28"/>
        </w:rPr>
      </w:pPr>
    </w:p>
    <w:p w:rsidR="008B3E07" w:rsidRPr="00AF2B82" w:rsidRDefault="008B3E07" w:rsidP="00514E93">
      <w:pPr>
        <w:spacing w:line="240" w:lineRule="auto"/>
        <w:ind w:firstLine="709"/>
        <w:rPr>
          <w:rStyle w:val="aff1"/>
          <w:rFonts w:ascii="Times New Roman" w:hAnsi="Times New Roman"/>
          <w:bCs/>
          <w:color w:val="000000" w:themeColor="text1"/>
          <w:sz w:val="28"/>
          <w:szCs w:val="28"/>
        </w:rPr>
      </w:pPr>
      <w:r w:rsidRPr="00AF2B82">
        <w:rPr>
          <w:rStyle w:val="aff1"/>
          <w:rFonts w:ascii="Times New Roman" w:hAnsi="Times New Roman"/>
          <w:bCs/>
          <w:color w:val="000000" w:themeColor="text1"/>
          <w:sz w:val="28"/>
          <w:szCs w:val="28"/>
        </w:rPr>
        <w:t xml:space="preserve">      Планируемые результаты освоения  учебного предмета.</w:t>
      </w:r>
    </w:p>
    <w:p w:rsidR="001B497C" w:rsidRPr="00AF2B82" w:rsidRDefault="001B497C" w:rsidP="00AF2B82">
      <w:pPr>
        <w:spacing w:line="240" w:lineRule="auto"/>
        <w:ind w:right="-1" w:firstLine="709"/>
        <w:rPr>
          <w:rFonts w:ascii="Times New Roman" w:hAnsi="Times New Roman"/>
          <w:color w:val="000000" w:themeColor="text1"/>
          <w:kern w:val="2"/>
          <w:sz w:val="28"/>
          <w:szCs w:val="28"/>
        </w:rPr>
      </w:pPr>
    </w:p>
    <w:p w:rsidR="001B497C" w:rsidRPr="00AF2B82" w:rsidRDefault="001B497C" w:rsidP="00AF2B82">
      <w:pPr>
        <w:pStyle w:val="aff6"/>
        <w:shd w:val="clear" w:color="auto" w:fill="FFFFFF"/>
        <w:spacing w:before="0" w:beforeAutospacing="0" w:after="0" w:afterAutospacing="0"/>
        <w:ind w:firstLine="709"/>
        <w:textAlignment w:val="baseline"/>
        <w:rPr>
          <w:color w:val="000000" w:themeColor="text1"/>
          <w:sz w:val="28"/>
          <w:szCs w:val="28"/>
        </w:rPr>
      </w:pPr>
      <w:r w:rsidRPr="00AF2B82">
        <w:rPr>
          <w:color w:val="000000" w:themeColor="text1"/>
          <w:sz w:val="28"/>
          <w:szCs w:val="28"/>
        </w:rPr>
        <w:t>Изучение  учебного предмета «Физика» как части предметной области «</w:t>
      </w:r>
      <w:proofErr w:type="spellStart"/>
      <w:proofErr w:type="gramStart"/>
      <w:r w:rsidRPr="00AF2B82">
        <w:rPr>
          <w:color w:val="000000" w:themeColor="text1"/>
          <w:sz w:val="28"/>
          <w:szCs w:val="28"/>
        </w:rPr>
        <w:t>Е</w:t>
      </w:r>
      <w:r w:rsidRPr="00AF2B82">
        <w:rPr>
          <w:color w:val="000000" w:themeColor="text1"/>
          <w:sz w:val="28"/>
          <w:szCs w:val="28"/>
        </w:rPr>
        <w:t>с</w:t>
      </w:r>
      <w:r w:rsidRPr="00AF2B82">
        <w:rPr>
          <w:color w:val="000000" w:themeColor="text1"/>
          <w:sz w:val="28"/>
          <w:szCs w:val="28"/>
        </w:rPr>
        <w:t>тественно-научные</w:t>
      </w:r>
      <w:proofErr w:type="spellEnd"/>
      <w:proofErr w:type="gramEnd"/>
      <w:r w:rsidRPr="00AF2B82">
        <w:rPr>
          <w:color w:val="000000" w:themeColor="text1"/>
          <w:sz w:val="28"/>
          <w:szCs w:val="28"/>
        </w:rPr>
        <w:t xml:space="preserve"> предметы»  должно обеспечить:</w:t>
      </w:r>
    </w:p>
    <w:p w:rsidR="001B497C" w:rsidRPr="00AF2B82" w:rsidRDefault="001B497C" w:rsidP="00AF2B82">
      <w:pPr>
        <w:pStyle w:val="aff6"/>
        <w:shd w:val="clear" w:color="auto" w:fill="FFFFFF"/>
        <w:spacing w:before="0" w:beforeAutospacing="0" w:after="0" w:afterAutospacing="0"/>
        <w:ind w:firstLine="709"/>
        <w:textAlignment w:val="baseline"/>
        <w:rPr>
          <w:color w:val="000000" w:themeColor="text1"/>
          <w:sz w:val="28"/>
          <w:szCs w:val="28"/>
        </w:rPr>
      </w:pPr>
      <w:r w:rsidRPr="00AF2B82">
        <w:rPr>
          <w:color w:val="000000" w:themeColor="text1"/>
          <w:sz w:val="28"/>
          <w:szCs w:val="28"/>
        </w:rPr>
        <w:t>формирование целостной научной картины мира;</w:t>
      </w:r>
    </w:p>
    <w:p w:rsidR="001B497C" w:rsidRPr="00AF2B82" w:rsidRDefault="001B497C" w:rsidP="00AF2B82">
      <w:pPr>
        <w:pStyle w:val="aff6"/>
        <w:shd w:val="clear" w:color="auto" w:fill="FFFFFF"/>
        <w:spacing w:before="0" w:beforeAutospacing="0" w:after="0" w:afterAutospacing="0"/>
        <w:ind w:firstLine="709"/>
        <w:textAlignment w:val="baseline"/>
        <w:rPr>
          <w:color w:val="000000" w:themeColor="text1"/>
          <w:sz w:val="28"/>
          <w:szCs w:val="28"/>
        </w:rPr>
      </w:pPr>
      <w:r w:rsidRPr="00AF2B82">
        <w:rPr>
          <w:color w:val="000000" w:themeColor="text1"/>
          <w:sz w:val="28"/>
          <w:szCs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1B497C" w:rsidRPr="00AF2B82" w:rsidRDefault="001B497C" w:rsidP="00AF2B82">
      <w:pPr>
        <w:pStyle w:val="aff6"/>
        <w:shd w:val="clear" w:color="auto" w:fill="FFFFFF"/>
        <w:spacing w:before="0" w:beforeAutospacing="0" w:after="0" w:afterAutospacing="0"/>
        <w:ind w:firstLine="709"/>
        <w:textAlignment w:val="baseline"/>
        <w:rPr>
          <w:color w:val="000000" w:themeColor="text1"/>
          <w:sz w:val="28"/>
          <w:szCs w:val="28"/>
        </w:rPr>
      </w:pPr>
      <w:r w:rsidRPr="00AF2B82">
        <w:rPr>
          <w:color w:val="000000" w:themeColor="text1"/>
          <w:sz w:val="28"/>
          <w:szCs w:val="28"/>
        </w:rPr>
        <w:t>овладение  научным подходом к решению различных задач;</w:t>
      </w:r>
    </w:p>
    <w:p w:rsidR="001B497C" w:rsidRPr="00AF2B82" w:rsidRDefault="001B497C" w:rsidP="00AF2B82">
      <w:pPr>
        <w:pStyle w:val="aff6"/>
        <w:shd w:val="clear" w:color="auto" w:fill="FFFFFF"/>
        <w:spacing w:before="0" w:beforeAutospacing="0" w:after="0" w:afterAutospacing="0"/>
        <w:ind w:firstLine="709"/>
        <w:textAlignment w:val="baseline"/>
        <w:rPr>
          <w:color w:val="000000" w:themeColor="text1"/>
          <w:sz w:val="28"/>
          <w:szCs w:val="28"/>
        </w:rPr>
      </w:pPr>
      <w:r w:rsidRPr="00AF2B82">
        <w:rPr>
          <w:color w:val="000000" w:themeColor="text1"/>
          <w:sz w:val="28"/>
          <w:szCs w:val="28"/>
        </w:rPr>
        <w:t>овладение умениями формулировать гипотезы, конструировать,  проводить эксперименты, оценивать полученные результаты;</w:t>
      </w:r>
    </w:p>
    <w:p w:rsidR="001B497C" w:rsidRPr="00AF2B82" w:rsidRDefault="001B497C" w:rsidP="00AF2B82">
      <w:pPr>
        <w:pStyle w:val="aff6"/>
        <w:shd w:val="clear" w:color="auto" w:fill="FFFFFF"/>
        <w:spacing w:before="0" w:beforeAutospacing="0" w:after="0" w:afterAutospacing="0"/>
        <w:ind w:firstLine="709"/>
        <w:textAlignment w:val="baseline"/>
        <w:rPr>
          <w:color w:val="000000" w:themeColor="text1"/>
          <w:sz w:val="28"/>
          <w:szCs w:val="28"/>
        </w:rPr>
      </w:pPr>
      <w:r w:rsidRPr="00AF2B82">
        <w:rPr>
          <w:color w:val="000000" w:themeColor="text1"/>
          <w:sz w:val="28"/>
          <w:szCs w:val="28"/>
        </w:rPr>
        <w:t>овладение умением сопоставлять экспериментальные и теоретические знания с объективными реалиями жизни;</w:t>
      </w:r>
    </w:p>
    <w:p w:rsidR="001B497C" w:rsidRPr="00AF2B82" w:rsidRDefault="001B497C" w:rsidP="00AF2B82">
      <w:pPr>
        <w:pStyle w:val="aff6"/>
        <w:shd w:val="clear" w:color="auto" w:fill="FFFFFF"/>
        <w:spacing w:before="0" w:beforeAutospacing="0" w:after="0" w:afterAutospacing="0"/>
        <w:ind w:firstLine="709"/>
        <w:textAlignment w:val="baseline"/>
        <w:rPr>
          <w:color w:val="000000" w:themeColor="text1"/>
          <w:sz w:val="28"/>
          <w:szCs w:val="28"/>
        </w:rPr>
      </w:pPr>
      <w:r w:rsidRPr="00AF2B82">
        <w:rPr>
          <w:color w:val="000000" w:themeColor="text1"/>
          <w:sz w:val="28"/>
          <w:szCs w:val="28"/>
        </w:rPr>
        <w:t>воспитание ответственного и бережного отношения к окружающей среде;</w:t>
      </w:r>
    </w:p>
    <w:p w:rsidR="001B497C" w:rsidRPr="00AF2B82" w:rsidRDefault="001B497C" w:rsidP="00AF2B82">
      <w:pPr>
        <w:pStyle w:val="aff6"/>
        <w:shd w:val="clear" w:color="auto" w:fill="FFFFFF"/>
        <w:spacing w:before="0" w:beforeAutospacing="0" w:after="0" w:afterAutospacing="0"/>
        <w:ind w:firstLine="709"/>
        <w:textAlignment w:val="baseline"/>
        <w:rPr>
          <w:color w:val="000000" w:themeColor="text1"/>
          <w:sz w:val="28"/>
          <w:szCs w:val="28"/>
        </w:rPr>
      </w:pPr>
      <w:r w:rsidRPr="00AF2B82">
        <w:rPr>
          <w:color w:val="000000" w:themeColor="text1"/>
          <w:sz w:val="28"/>
          <w:szCs w:val="28"/>
        </w:rPr>
        <w:t xml:space="preserve">овладение  </w:t>
      </w:r>
      <w:proofErr w:type="spellStart"/>
      <w:r w:rsidRPr="00AF2B82">
        <w:rPr>
          <w:color w:val="000000" w:themeColor="text1"/>
          <w:sz w:val="28"/>
          <w:szCs w:val="28"/>
        </w:rPr>
        <w:t>экосистемной</w:t>
      </w:r>
      <w:proofErr w:type="spellEnd"/>
      <w:r w:rsidRPr="00AF2B82">
        <w:rPr>
          <w:color w:val="000000" w:themeColor="text1"/>
          <w:sz w:val="28"/>
          <w:szCs w:val="28"/>
        </w:rPr>
        <w:t xml:space="preserve">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1B497C" w:rsidRPr="00AF2B82" w:rsidRDefault="001B497C" w:rsidP="00AF2B82">
      <w:pPr>
        <w:pStyle w:val="aff6"/>
        <w:shd w:val="clear" w:color="auto" w:fill="FFFFFF"/>
        <w:spacing w:before="0" w:beforeAutospacing="0" w:after="0" w:afterAutospacing="0"/>
        <w:ind w:firstLine="709"/>
        <w:textAlignment w:val="baseline"/>
        <w:rPr>
          <w:color w:val="000000" w:themeColor="text1"/>
          <w:sz w:val="28"/>
          <w:szCs w:val="28"/>
        </w:rPr>
      </w:pPr>
      <w:r w:rsidRPr="00AF2B82">
        <w:rPr>
          <w:color w:val="000000" w:themeColor="text1"/>
          <w:sz w:val="28"/>
          <w:szCs w:val="28"/>
        </w:rPr>
        <w:t>осознание значимости концепции устойчивого развития;</w:t>
      </w:r>
    </w:p>
    <w:p w:rsidR="001B497C" w:rsidRPr="00AF2B82" w:rsidRDefault="001B497C" w:rsidP="00AF2B82">
      <w:pPr>
        <w:pStyle w:val="aff6"/>
        <w:shd w:val="clear" w:color="auto" w:fill="FFFFFF"/>
        <w:spacing w:before="0" w:beforeAutospacing="0" w:after="312" w:afterAutospacing="0"/>
        <w:ind w:firstLine="709"/>
        <w:textAlignment w:val="baseline"/>
        <w:rPr>
          <w:color w:val="000000" w:themeColor="text1"/>
          <w:sz w:val="28"/>
          <w:szCs w:val="28"/>
        </w:rPr>
      </w:pPr>
      <w:r w:rsidRPr="00AF2B82">
        <w:rPr>
          <w:color w:val="000000" w:themeColor="text1"/>
          <w:sz w:val="28"/>
          <w:szCs w:val="28"/>
        </w:rPr>
        <w:t>формирование умений безопасного и эффективного использования лабор</w:t>
      </w:r>
      <w:r w:rsidRPr="00AF2B82">
        <w:rPr>
          <w:color w:val="000000" w:themeColor="text1"/>
          <w:sz w:val="28"/>
          <w:szCs w:val="28"/>
        </w:rPr>
        <w:t>а</w:t>
      </w:r>
      <w:r w:rsidRPr="00AF2B82">
        <w:rPr>
          <w:color w:val="000000" w:themeColor="text1"/>
          <w:sz w:val="28"/>
          <w:szCs w:val="28"/>
        </w:rPr>
        <w:t>торного оборудования, проведения точных измерений и адекватной оценки пол</w:t>
      </w:r>
      <w:r w:rsidRPr="00AF2B82">
        <w:rPr>
          <w:color w:val="000000" w:themeColor="text1"/>
          <w:sz w:val="28"/>
          <w:szCs w:val="28"/>
        </w:rPr>
        <w:t>у</w:t>
      </w:r>
      <w:r w:rsidRPr="00AF2B82">
        <w:rPr>
          <w:color w:val="000000" w:themeColor="text1"/>
          <w:sz w:val="28"/>
          <w:szCs w:val="28"/>
        </w:rPr>
        <w:t>ченных результатов, представления научно обоснованных аргументов своих дейс</w:t>
      </w:r>
      <w:r w:rsidRPr="00AF2B82">
        <w:rPr>
          <w:color w:val="000000" w:themeColor="text1"/>
          <w:sz w:val="28"/>
          <w:szCs w:val="28"/>
        </w:rPr>
        <w:t>т</w:t>
      </w:r>
      <w:r w:rsidRPr="00AF2B82">
        <w:rPr>
          <w:color w:val="000000" w:themeColor="text1"/>
          <w:sz w:val="28"/>
          <w:szCs w:val="28"/>
        </w:rPr>
        <w:t xml:space="preserve">вий, основанных на </w:t>
      </w:r>
      <w:proofErr w:type="spellStart"/>
      <w:r w:rsidRPr="00AF2B82">
        <w:rPr>
          <w:color w:val="000000" w:themeColor="text1"/>
          <w:sz w:val="28"/>
          <w:szCs w:val="28"/>
        </w:rPr>
        <w:t>межпредметном</w:t>
      </w:r>
      <w:proofErr w:type="spellEnd"/>
      <w:r w:rsidRPr="00AF2B82">
        <w:rPr>
          <w:color w:val="000000" w:themeColor="text1"/>
          <w:sz w:val="28"/>
          <w:szCs w:val="28"/>
        </w:rPr>
        <w:t xml:space="preserve"> анализе учебных задач.</w:t>
      </w:r>
    </w:p>
    <w:p w:rsidR="00075F2D" w:rsidRPr="00AF2B82" w:rsidRDefault="001B497C" w:rsidP="00514E93">
      <w:pPr>
        <w:spacing w:line="240" w:lineRule="auto"/>
        <w:ind w:firstLine="709"/>
        <w:rPr>
          <w:rFonts w:ascii="Times New Roman" w:hAnsi="Times New Roman"/>
          <w:color w:val="000000" w:themeColor="text1"/>
          <w:sz w:val="28"/>
          <w:szCs w:val="28"/>
        </w:rPr>
      </w:pPr>
      <w:r w:rsidRPr="00AF2B82">
        <w:rPr>
          <w:rStyle w:val="aff1"/>
          <w:rFonts w:ascii="Times New Roman" w:eastAsiaTheme="majorEastAsia" w:hAnsi="Times New Roman"/>
          <w:color w:val="000000" w:themeColor="text1"/>
          <w:sz w:val="28"/>
          <w:szCs w:val="28"/>
        </w:rPr>
        <w:t>Личностные</w:t>
      </w:r>
      <w:r w:rsidRPr="00AF2B82">
        <w:rPr>
          <w:rFonts w:ascii="Times New Roman" w:hAnsi="Times New Roman"/>
          <w:b/>
          <w:color w:val="000000" w:themeColor="text1"/>
          <w:sz w:val="28"/>
          <w:szCs w:val="28"/>
        </w:rPr>
        <w:t xml:space="preserve"> результаты</w:t>
      </w:r>
      <w:r w:rsidRPr="00AF2B82">
        <w:rPr>
          <w:rFonts w:ascii="Times New Roman" w:hAnsi="Times New Roman"/>
          <w:color w:val="000000" w:themeColor="text1"/>
          <w:sz w:val="28"/>
          <w:szCs w:val="28"/>
        </w:rPr>
        <w:t xml:space="preserve"> изучения учебного предмета «Физика» в 7-9 кла</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се прописаны в Целевом разделе основно</w:t>
      </w:r>
      <w:r w:rsidR="00514E93" w:rsidRPr="00AF2B82">
        <w:rPr>
          <w:rFonts w:ascii="Times New Roman" w:hAnsi="Times New Roman"/>
          <w:color w:val="000000" w:themeColor="text1"/>
          <w:sz w:val="28"/>
          <w:szCs w:val="28"/>
        </w:rPr>
        <w:t>й образовательной программы А</w:t>
      </w:r>
      <w:r w:rsidRPr="00AF2B82">
        <w:rPr>
          <w:rFonts w:ascii="Times New Roman" w:hAnsi="Times New Roman"/>
          <w:color w:val="000000" w:themeColor="text1"/>
          <w:sz w:val="28"/>
          <w:szCs w:val="28"/>
        </w:rPr>
        <w:t>О Шк</w:t>
      </w:r>
      <w:r w:rsidRPr="00AF2B82">
        <w:rPr>
          <w:rFonts w:ascii="Times New Roman" w:hAnsi="Times New Roman"/>
          <w:color w:val="000000" w:themeColor="text1"/>
          <w:sz w:val="28"/>
          <w:szCs w:val="28"/>
        </w:rPr>
        <w:t>о</w:t>
      </w:r>
      <w:r w:rsidR="00AF2B82">
        <w:rPr>
          <w:rFonts w:ascii="Times New Roman" w:hAnsi="Times New Roman"/>
          <w:color w:val="000000" w:themeColor="text1"/>
          <w:sz w:val="28"/>
          <w:szCs w:val="28"/>
        </w:rPr>
        <w:t>ла № 21</w:t>
      </w:r>
      <w:r w:rsidRPr="00AF2B82">
        <w:rPr>
          <w:rFonts w:ascii="Times New Roman" w:hAnsi="Times New Roman"/>
          <w:color w:val="000000" w:themeColor="text1"/>
          <w:sz w:val="28"/>
          <w:szCs w:val="28"/>
        </w:rPr>
        <w:t xml:space="preserve"> и включают в себя:</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proofErr w:type="spellStart"/>
      <w:r w:rsidRPr="00AF2B82">
        <w:rPr>
          <w:rFonts w:ascii="Times New Roman" w:hAnsi="Times New Roman"/>
          <w:color w:val="000000" w:themeColor="text1"/>
          <w:sz w:val="28"/>
          <w:szCs w:val="28"/>
        </w:rPr>
        <w:lastRenderedPageBreak/>
        <w:t>Сформированность</w:t>
      </w:r>
      <w:proofErr w:type="spellEnd"/>
      <w:r w:rsidRPr="00AF2B82">
        <w:rPr>
          <w:rFonts w:ascii="Times New Roman" w:hAnsi="Times New Roman"/>
          <w:color w:val="000000" w:themeColor="text1"/>
          <w:sz w:val="28"/>
          <w:szCs w:val="28"/>
        </w:rPr>
        <w:t xml:space="preserve"> познавательных интересов на основе развития </w:t>
      </w:r>
      <w:proofErr w:type="spellStart"/>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телектуальных</w:t>
      </w:r>
      <w:proofErr w:type="spellEnd"/>
      <w:r w:rsidRPr="00AF2B82">
        <w:rPr>
          <w:rFonts w:ascii="Times New Roman" w:hAnsi="Times New Roman"/>
          <w:color w:val="000000" w:themeColor="text1"/>
          <w:sz w:val="28"/>
          <w:szCs w:val="28"/>
        </w:rPr>
        <w:t xml:space="preserve"> и творческих способн</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стей обучающихся;</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Убежденность в возможности познания природы, в необходимости 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ке как элементу общечеловеческой культуры;</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Самостоятельность в приобретении новых знаний и практических ум</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ний;</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Готовность к выбору жизненного пути в соответствии с собстве</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ными интересами и возможностями;</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Мотивация образовательной деятельности школьников на основе ли</w:t>
      </w:r>
      <w:r w:rsidRPr="00AF2B82">
        <w:rPr>
          <w:rFonts w:ascii="Times New Roman" w:hAnsi="Times New Roman"/>
          <w:color w:val="000000" w:themeColor="text1"/>
          <w:sz w:val="28"/>
          <w:szCs w:val="28"/>
        </w:rPr>
        <w:t>ч</w:t>
      </w:r>
      <w:r w:rsidRPr="00AF2B82">
        <w:rPr>
          <w:rFonts w:ascii="Times New Roman" w:hAnsi="Times New Roman"/>
          <w:color w:val="000000" w:themeColor="text1"/>
          <w:sz w:val="28"/>
          <w:szCs w:val="28"/>
        </w:rPr>
        <w:t>ностно ориентированного подхода;</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Формирование ценностных отношений друг к другу, учителю, а</w:t>
      </w:r>
      <w:r w:rsidRPr="00AF2B82">
        <w:rPr>
          <w:rFonts w:ascii="Times New Roman" w:hAnsi="Times New Roman"/>
          <w:color w:val="000000" w:themeColor="text1"/>
          <w:sz w:val="28"/>
          <w:szCs w:val="28"/>
        </w:rPr>
        <w:t>в</w:t>
      </w:r>
      <w:r w:rsidRPr="00AF2B82">
        <w:rPr>
          <w:rFonts w:ascii="Times New Roman" w:hAnsi="Times New Roman"/>
          <w:color w:val="000000" w:themeColor="text1"/>
          <w:sz w:val="28"/>
          <w:szCs w:val="28"/>
        </w:rPr>
        <w:t>торам открытий и изобретений, результатам обучения.</w:t>
      </w:r>
    </w:p>
    <w:p w:rsidR="001B497C" w:rsidRPr="00AF2B82" w:rsidRDefault="001B497C" w:rsidP="00514E93">
      <w:pPr>
        <w:spacing w:line="240" w:lineRule="auto"/>
        <w:ind w:firstLine="709"/>
        <w:rPr>
          <w:rFonts w:ascii="Times New Roman" w:hAnsi="Times New Roman"/>
          <w:color w:val="000000" w:themeColor="text1"/>
          <w:sz w:val="28"/>
          <w:szCs w:val="28"/>
        </w:rPr>
      </w:pPr>
      <w:proofErr w:type="spellStart"/>
      <w:r w:rsidRPr="00AF2B82">
        <w:rPr>
          <w:rStyle w:val="aff1"/>
          <w:rFonts w:ascii="Times New Roman" w:eastAsiaTheme="majorEastAsia" w:hAnsi="Times New Roman"/>
          <w:color w:val="000000" w:themeColor="text1"/>
          <w:sz w:val="28"/>
          <w:szCs w:val="28"/>
        </w:rPr>
        <w:t>Метапредметные</w:t>
      </w:r>
      <w:proofErr w:type="spellEnd"/>
      <w:r w:rsidRPr="00AF2B82">
        <w:rPr>
          <w:rFonts w:ascii="Times New Roman" w:hAnsi="Times New Roman"/>
          <w:b/>
          <w:color w:val="000000" w:themeColor="text1"/>
          <w:sz w:val="28"/>
          <w:szCs w:val="28"/>
        </w:rPr>
        <w:t xml:space="preserve"> результаты</w:t>
      </w:r>
      <w:r w:rsidRPr="00AF2B82">
        <w:rPr>
          <w:rFonts w:ascii="Times New Roman" w:hAnsi="Times New Roman"/>
          <w:color w:val="000000" w:themeColor="text1"/>
          <w:sz w:val="28"/>
          <w:szCs w:val="28"/>
        </w:rPr>
        <w:t xml:space="preserve"> изучения учебного предмета «Физика» в 7-9 классе прописаны в Целевом разделе основно</w:t>
      </w:r>
      <w:r w:rsidR="00514E93" w:rsidRPr="00AF2B82">
        <w:rPr>
          <w:rFonts w:ascii="Times New Roman" w:hAnsi="Times New Roman"/>
          <w:color w:val="000000" w:themeColor="text1"/>
          <w:sz w:val="28"/>
          <w:szCs w:val="28"/>
        </w:rPr>
        <w:t>й образовательной программы А</w:t>
      </w:r>
      <w:r w:rsidR="00AF2B82">
        <w:rPr>
          <w:rFonts w:ascii="Times New Roman" w:hAnsi="Times New Roman"/>
          <w:color w:val="000000" w:themeColor="text1"/>
          <w:sz w:val="28"/>
          <w:szCs w:val="28"/>
        </w:rPr>
        <w:t>О Школа № 21</w:t>
      </w:r>
      <w:r w:rsidRPr="00AF2B82">
        <w:rPr>
          <w:rFonts w:ascii="Times New Roman" w:hAnsi="Times New Roman"/>
          <w:color w:val="000000" w:themeColor="text1"/>
          <w:sz w:val="28"/>
          <w:szCs w:val="28"/>
        </w:rPr>
        <w:t xml:space="preserve"> и включают в себя:</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ля и оценки результатов своей деятельности, умениями предвидеть возможные р</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зультаты своих действий;</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Понимание различий между исходными фактами и гипотезами для их объяснения, теоретическими моделями и реальными объектами, овладение униве</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сальными учебными действиями на примерах гипотез для объяснения и</w:t>
      </w:r>
      <w:r w:rsidRPr="00AF2B82">
        <w:rPr>
          <w:rFonts w:ascii="Times New Roman" w:hAnsi="Times New Roman"/>
          <w:color w:val="000000" w:themeColor="text1"/>
          <w:sz w:val="28"/>
          <w:szCs w:val="28"/>
        </w:rPr>
        <w:t>з</w:t>
      </w:r>
      <w:r w:rsidRPr="00AF2B82">
        <w:rPr>
          <w:rFonts w:ascii="Times New Roman" w:hAnsi="Times New Roman"/>
          <w:color w:val="000000" w:themeColor="text1"/>
          <w:sz w:val="28"/>
          <w:szCs w:val="28"/>
        </w:rPr>
        <w:t>вестных фактов и экспериментальной проверки выдвигаемых гипотез, разработки теорет</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ческих моделей процессов или явлений;</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Формирование умений воспринимать, перерабатывать и предъявлять информацию в словесной, образной, символической формах, анализировать и п</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рерабатывать полученную информацию в соответствии с поставленными з</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дачами, выделять основное содержание прочитанного текста, находить в нем ответы на п</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ставленные вопросы и изл</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гать его;</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Приобретение опыта самостоятельного поиска, анализа и отбора и</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формации с использованием различных источников и новых информационных технологий для решения познавательных задач;</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знавать право другого человека на иное мнение;</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Освоение приемов действий в нестандартных ситуациях, овладение э</w:t>
      </w:r>
      <w:r w:rsidRPr="00AF2B82">
        <w:rPr>
          <w:rFonts w:ascii="Times New Roman" w:hAnsi="Times New Roman"/>
          <w:color w:val="000000" w:themeColor="text1"/>
          <w:sz w:val="28"/>
          <w:szCs w:val="28"/>
        </w:rPr>
        <w:t>в</w:t>
      </w:r>
      <w:r w:rsidRPr="00AF2B82">
        <w:rPr>
          <w:rFonts w:ascii="Times New Roman" w:hAnsi="Times New Roman"/>
          <w:color w:val="000000" w:themeColor="text1"/>
          <w:sz w:val="28"/>
          <w:szCs w:val="28"/>
        </w:rPr>
        <w:t>ристическими методами решения пр</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блем;</w:t>
      </w:r>
    </w:p>
    <w:p w:rsidR="00075F2D" w:rsidRPr="00AF2B82" w:rsidRDefault="00075F2D" w:rsidP="00BB2DA3">
      <w:pPr>
        <w:numPr>
          <w:ilvl w:val="0"/>
          <w:numId w:val="1"/>
        </w:numPr>
        <w:shd w:val="clear" w:color="auto" w:fill="FFFFFF"/>
        <w:tabs>
          <w:tab w:val="left" w:pos="725"/>
        </w:tabs>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514E93" w:rsidRPr="00AF2B82" w:rsidRDefault="00514E93" w:rsidP="00514E93">
      <w:pPr>
        <w:autoSpaceDE/>
        <w:spacing w:line="240" w:lineRule="auto"/>
        <w:ind w:right="-1" w:firstLine="709"/>
        <w:jc w:val="left"/>
        <w:rPr>
          <w:rFonts w:ascii="Times New Roman" w:hAnsi="Times New Roman"/>
          <w:b/>
          <w:color w:val="000000" w:themeColor="text1"/>
          <w:kern w:val="2"/>
          <w:sz w:val="28"/>
          <w:szCs w:val="28"/>
        </w:rPr>
      </w:pPr>
    </w:p>
    <w:p w:rsidR="001B497C" w:rsidRPr="00AF2B82" w:rsidRDefault="001B497C" w:rsidP="00514E93">
      <w:pPr>
        <w:autoSpaceDE/>
        <w:spacing w:line="240" w:lineRule="auto"/>
        <w:ind w:right="-1" w:firstLine="709"/>
        <w:jc w:val="left"/>
        <w:rPr>
          <w:rFonts w:ascii="Times New Roman" w:hAnsi="Times New Roman"/>
          <w:b/>
          <w:color w:val="000000" w:themeColor="text1"/>
          <w:kern w:val="2"/>
          <w:sz w:val="28"/>
          <w:szCs w:val="28"/>
        </w:rPr>
      </w:pPr>
      <w:r w:rsidRPr="00AF2B82">
        <w:rPr>
          <w:rFonts w:ascii="Times New Roman" w:hAnsi="Times New Roman"/>
          <w:b/>
          <w:color w:val="000000" w:themeColor="text1"/>
          <w:kern w:val="2"/>
          <w:sz w:val="28"/>
          <w:szCs w:val="28"/>
        </w:rPr>
        <w:t>Предметные результаты</w:t>
      </w:r>
      <w:r w:rsidR="008B3E07" w:rsidRPr="00AF2B82">
        <w:rPr>
          <w:rFonts w:ascii="Times New Roman" w:hAnsi="Times New Roman"/>
          <w:b/>
          <w:color w:val="000000" w:themeColor="text1"/>
          <w:kern w:val="2"/>
          <w:sz w:val="28"/>
          <w:szCs w:val="28"/>
        </w:rPr>
        <w:t>:</w:t>
      </w:r>
    </w:p>
    <w:p w:rsidR="001B497C" w:rsidRPr="00AF2B82" w:rsidRDefault="001B497C" w:rsidP="00AF2B82">
      <w:pPr>
        <w:pStyle w:val="aff6"/>
        <w:numPr>
          <w:ilvl w:val="0"/>
          <w:numId w:val="1"/>
        </w:numPr>
        <w:shd w:val="clear" w:color="auto" w:fill="FFFFFF"/>
        <w:spacing w:before="0" w:beforeAutospacing="0" w:after="0" w:afterAutospacing="0" w:line="348" w:lineRule="atLeast"/>
        <w:ind w:left="0" w:firstLine="709"/>
        <w:textAlignment w:val="baseline"/>
        <w:rPr>
          <w:color w:val="000000" w:themeColor="text1"/>
          <w:sz w:val="28"/>
          <w:szCs w:val="28"/>
        </w:rPr>
      </w:pPr>
      <w:r w:rsidRPr="00AF2B82">
        <w:rPr>
          <w:color w:val="000000" w:themeColor="text1"/>
          <w:sz w:val="28"/>
          <w:szCs w:val="28"/>
        </w:rPr>
        <w:lastRenderedPageBreak/>
        <w:t>1) формирование представлений о закономерной связи и познава</w:t>
      </w:r>
      <w:r w:rsidRPr="00AF2B82">
        <w:rPr>
          <w:color w:val="000000" w:themeColor="text1"/>
          <w:sz w:val="28"/>
          <w:szCs w:val="28"/>
        </w:rPr>
        <w:t>е</w:t>
      </w:r>
      <w:r w:rsidRPr="00AF2B82">
        <w:rPr>
          <w:color w:val="000000" w:themeColor="text1"/>
          <w:sz w:val="28"/>
          <w:szCs w:val="28"/>
        </w:rPr>
        <w:t xml:space="preserve">мости явлений природы, об объективности научного знания; о </w:t>
      </w:r>
      <w:proofErr w:type="spellStart"/>
      <w:r w:rsidRPr="00AF2B82">
        <w:rPr>
          <w:color w:val="000000" w:themeColor="text1"/>
          <w:sz w:val="28"/>
          <w:szCs w:val="28"/>
        </w:rPr>
        <w:t>системообразующей</w:t>
      </w:r>
      <w:proofErr w:type="spellEnd"/>
      <w:r w:rsidRPr="00AF2B82">
        <w:rPr>
          <w:color w:val="000000" w:themeColor="text1"/>
          <w:sz w:val="28"/>
          <w:szCs w:val="28"/>
        </w:rPr>
        <w:t xml:space="preserve"> роли физики для развития других естественных наук, техники и техн</w:t>
      </w:r>
      <w:r w:rsidRPr="00AF2B82">
        <w:rPr>
          <w:color w:val="000000" w:themeColor="text1"/>
          <w:sz w:val="28"/>
          <w:szCs w:val="28"/>
        </w:rPr>
        <w:t>о</w:t>
      </w:r>
      <w:r w:rsidRPr="00AF2B82">
        <w:rPr>
          <w:color w:val="000000" w:themeColor="text1"/>
          <w:sz w:val="28"/>
          <w:szCs w:val="28"/>
        </w:rPr>
        <w:t>логий;  научного мировоззрения как результата изучения основ строения материи и фундаментал</w:t>
      </w:r>
      <w:r w:rsidRPr="00AF2B82">
        <w:rPr>
          <w:color w:val="000000" w:themeColor="text1"/>
          <w:sz w:val="28"/>
          <w:szCs w:val="28"/>
        </w:rPr>
        <w:t>ь</w:t>
      </w:r>
      <w:r w:rsidRPr="00AF2B82">
        <w:rPr>
          <w:color w:val="000000" w:themeColor="text1"/>
          <w:sz w:val="28"/>
          <w:szCs w:val="28"/>
        </w:rPr>
        <w:t>ных законов физики;</w:t>
      </w:r>
    </w:p>
    <w:p w:rsidR="001B497C" w:rsidRPr="00AF2B82" w:rsidRDefault="001B497C" w:rsidP="00AF2B82">
      <w:pPr>
        <w:pStyle w:val="aff6"/>
        <w:numPr>
          <w:ilvl w:val="0"/>
          <w:numId w:val="1"/>
        </w:numPr>
        <w:shd w:val="clear" w:color="auto" w:fill="FFFFFF"/>
        <w:spacing w:before="0" w:beforeAutospacing="0" w:after="0" w:afterAutospacing="0" w:line="348" w:lineRule="atLeast"/>
        <w:ind w:left="0" w:firstLine="709"/>
        <w:textAlignment w:val="baseline"/>
        <w:rPr>
          <w:color w:val="000000" w:themeColor="text1"/>
          <w:sz w:val="28"/>
          <w:szCs w:val="28"/>
        </w:rPr>
      </w:pPr>
      <w:r w:rsidRPr="00AF2B82">
        <w:rPr>
          <w:color w:val="000000" w:themeColor="text1"/>
          <w:sz w:val="28"/>
          <w:szCs w:val="28"/>
        </w:rPr>
        <w:t>2) формирование первоначальных представлений о физической сущн</w:t>
      </w:r>
      <w:r w:rsidRPr="00AF2B82">
        <w:rPr>
          <w:color w:val="000000" w:themeColor="text1"/>
          <w:sz w:val="28"/>
          <w:szCs w:val="28"/>
        </w:rPr>
        <w:t>о</w:t>
      </w:r>
      <w:r w:rsidRPr="00AF2B82">
        <w:rPr>
          <w:color w:val="000000" w:themeColor="text1"/>
          <w:sz w:val="28"/>
          <w:szCs w:val="28"/>
        </w:rPr>
        <w:t>сти явлений природы (механических, тепловых, электромагнитных и квантовых), видах материи (вещество и поле), движении как способе существования м</w:t>
      </w:r>
      <w:r w:rsidRPr="00AF2B82">
        <w:rPr>
          <w:color w:val="000000" w:themeColor="text1"/>
          <w:sz w:val="28"/>
          <w:szCs w:val="28"/>
        </w:rPr>
        <w:t>а</w:t>
      </w:r>
      <w:r w:rsidRPr="00AF2B82">
        <w:rPr>
          <w:color w:val="000000" w:themeColor="text1"/>
          <w:sz w:val="28"/>
          <w:szCs w:val="28"/>
        </w:rPr>
        <w:t>терии; усвоение основных идей механики, атомно-молекулярного учения о строении в</w:t>
      </w:r>
      <w:r w:rsidRPr="00AF2B82">
        <w:rPr>
          <w:color w:val="000000" w:themeColor="text1"/>
          <w:sz w:val="28"/>
          <w:szCs w:val="28"/>
        </w:rPr>
        <w:t>е</w:t>
      </w:r>
      <w:r w:rsidRPr="00AF2B82">
        <w:rPr>
          <w:color w:val="000000" w:themeColor="text1"/>
          <w:sz w:val="28"/>
          <w:szCs w:val="28"/>
        </w:rPr>
        <w:t>щества, элементов электродинамики и квантовой физики; о</w:t>
      </w:r>
      <w:r w:rsidRPr="00AF2B82">
        <w:rPr>
          <w:color w:val="000000" w:themeColor="text1"/>
          <w:sz w:val="28"/>
          <w:szCs w:val="28"/>
        </w:rPr>
        <w:t>в</w:t>
      </w:r>
      <w:r w:rsidRPr="00AF2B82">
        <w:rPr>
          <w:color w:val="000000" w:themeColor="text1"/>
          <w:sz w:val="28"/>
          <w:szCs w:val="28"/>
        </w:rPr>
        <w:t>ладение понятийным аппаратом и символическим языком физики;</w:t>
      </w:r>
    </w:p>
    <w:p w:rsidR="001B497C" w:rsidRPr="00AF2B82" w:rsidRDefault="001B497C" w:rsidP="00AF2B82">
      <w:pPr>
        <w:pStyle w:val="aff6"/>
        <w:numPr>
          <w:ilvl w:val="0"/>
          <w:numId w:val="1"/>
        </w:numPr>
        <w:shd w:val="clear" w:color="auto" w:fill="FFFFFF"/>
        <w:spacing w:before="0" w:beforeAutospacing="0" w:after="0" w:afterAutospacing="0" w:line="348" w:lineRule="atLeast"/>
        <w:ind w:left="0" w:firstLine="709"/>
        <w:textAlignment w:val="baseline"/>
        <w:rPr>
          <w:color w:val="000000" w:themeColor="text1"/>
          <w:sz w:val="28"/>
          <w:szCs w:val="28"/>
        </w:rPr>
      </w:pPr>
      <w:r w:rsidRPr="00AF2B82">
        <w:rPr>
          <w:color w:val="000000" w:themeColor="text1"/>
          <w:sz w:val="28"/>
          <w:szCs w:val="28"/>
        </w:rPr>
        <w:t>3) приобретение опыта применения научных методов познания, набл</w:t>
      </w:r>
      <w:r w:rsidRPr="00AF2B82">
        <w:rPr>
          <w:color w:val="000000" w:themeColor="text1"/>
          <w:sz w:val="28"/>
          <w:szCs w:val="28"/>
        </w:rPr>
        <w:t>ю</w:t>
      </w:r>
      <w:r w:rsidRPr="00AF2B82">
        <w:rPr>
          <w:color w:val="000000" w:themeColor="text1"/>
          <w:sz w:val="28"/>
          <w:szCs w:val="28"/>
        </w:rPr>
        <w:t>дения физических явлений, проведения опытов, простых экспериментальных и</w:t>
      </w:r>
      <w:r w:rsidRPr="00AF2B82">
        <w:rPr>
          <w:color w:val="000000" w:themeColor="text1"/>
          <w:sz w:val="28"/>
          <w:szCs w:val="28"/>
        </w:rPr>
        <w:t>с</w:t>
      </w:r>
      <w:r w:rsidRPr="00AF2B82">
        <w:rPr>
          <w:color w:val="000000" w:themeColor="text1"/>
          <w:sz w:val="28"/>
          <w:szCs w:val="28"/>
        </w:rPr>
        <w:t>следований, прямых и косвенных измерений с использованием аналоговых и ци</w:t>
      </w:r>
      <w:r w:rsidRPr="00AF2B82">
        <w:rPr>
          <w:color w:val="000000" w:themeColor="text1"/>
          <w:sz w:val="28"/>
          <w:szCs w:val="28"/>
        </w:rPr>
        <w:t>ф</w:t>
      </w:r>
      <w:r w:rsidRPr="00AF2B82">
        <w:rPr>
          <w:color w:val="000000" w:themeColor="text1"/>
          <w:sz w:val="28"/>
          <w:szCs w:val="28"/>
        </w:rPr>
        <w:t>ровых измерительных приборов; понимание неизбежности погре</w:t>
      </w:r>
      <w:r w:rsidRPr="00AF2B82">
        <w:rPr>
          <w:color w:val="000000" w:themeColor="text1"/>
          <w:sz w:val="28"/>
          <w:szCs w:val="28"/>
        </w:rPr>
        <w:t>ш</w:t>
      </w:r>
      <w:r w:rsidRPr="00AF2B82">
        <w:rPr>
          <w:color w:val="000000" w:themeColor="text1"/>
          <w:sz w:val="28"/>
          <w:szCs w:val="28"/>
        </w:rPr>
        <w:t>ностей любых измерений;</w:t>
      </w:r>
    </w:p>
    <w:p w:rsidR="001B497C" w:rsidRPr="00AF2B82" w:rsidRDefault="001B497C" w:rsidP="00AF2B82">
      <w:pPr>
        <w:pStyle w:val="aff6"/>
        <w:numPr>
          <w:ilvl w:val="0"/>
          <w:numId w:val="1"/>
        </w:numPr>
        <w:shd w:val="clear" w:color="auto" w:fill="FFFFFF"/>
        <w:spacing w:before="0" w:beforeAutospacing="0" w:after="0" w:afterAutospacing="0" w:line="348" w:lineRule="atLeast"/>
        <w:ind w:left="0" w:firstLine="709"/>
        <w:textAlignment w:val="baseline"/>
        <w:rPr>
          <w:color w:val="000000" w:themeColor="text1"/>
          <w:sz w:val="28"/>
          <w:szCs w:val="28"/>
        </w:rPr>
      </w:pPr>
      <w:r w:rsidRPr="00AF2B82">
        <w:rPr>
          <w:color w:val="000000" w:themeColor="text1"/>
          <w:sz w:val="28"/>
          <w:szCs w:val="28"/>
        </w:rPr>
        <w:t>4) понимание физических основ и принципов действия (работы) машин и механизмов, средств передвижения и связи, бытовых приборов, пр</w:t>
      </w:r>
      <w:r w:rsidRPr="00AF2B82">
        <w:rPr>
          <w:color w:val="000000" w:themeColor="text1"/>
          <w:sz w:val="28"/>
          <w:szCs w:val="28"/>
        </w:rPr>
        <w:t>о</w:t>
      </w:r>
      <w:r w:rsidRPr="00AF2B82">
        <w:rPr>
          <w:color w:val="000000" w:themeColor="text1"/>
          <w:sz w:val="28"/>
          <w:szCs w:val="28"/>
        </w:rPr>
        <w:t>мышленных технологических процессов, влияния их на окружающую среду; осознание во</w:t>
      </w:r>
      <w:r w:rsidRPr="00AF2B82">
        <w:rPr>
          <w:color w:val="000000" w:themeColor="text1"/>
          <w:sz w:val="28"/>
          <w:szCs w:val="28"/>
        </w:rPr>
        <w:t>з</w:t>
      </w:r>
      <w:r w:rsidRPr="00AF2B82">
        <w:rPr>
          <w:color w:val="000000" w:themeColor="text1"/>
          <w:sz w:val="28"/>
          <w:szCs w:val="28"/>
        </w:rPr>
        <w:t>можных причин техногенных  и экологических катастроф;</w:t>
      </w:r>
    </w:p>
    <w:p w:rsidR="001B497C" w:rsidRPr="00AF2B82" w:rsidRDefault="001B497C" w:rsidP="00AF2B82">
      <w:pPr>
        <w:pStyle w:val="aff6"/>
        <w:numPr>
          <w:ilvl w:val="0"/>
          <w:numId w:val="1"/>
        </w:numPr>
        <w:shd w:val="clear" w:color="auto" w:fill="FFFFFF"/>
        <w:spacing w:before="0" w:beforeAutospacing="0" w:after="0" w:afterAutospacing="0" w:line="348" w:lineRule="atLeast"/>
        <w:ind w:left="0" w:firstLine="709"/>
        <w:textAlignment w:val="baseline"/>
        <w:rPr>
          <w:color w:val="000000" w:themeColor="text1"/>
          <w:sz w:val="28"/>
          <w:szCs w:val="28"/>
        </w:rPr>
      </w:pPr>
      <w:r w:rsidRPr="00AF2B82">
        <w:rPr>
          <w:color w:val="000000" w:themeColor="text1"/>
          <w:sz w:val="28"/>
          <w:szCs w:val="28"/>
        </w:rPr>
        <w:t>5) осознание необходимости применения достижений физики и техн</w:t>
      </w:r>
      <w:r w:rsidRPr="00AF2B82">
        <w:rPr>
          <w:color w:val="000000" w:themeColor="text1"/>
          <w:sz w:val="28"/>
          <w:szCs w:val="28"/>
        </w:rPr>
        <w:t>о</w:t>
      </w:r>
      <w:r w:rsidRPr="00AF2B82">
        <w:rPr>
          <w:color w:val="000000" w:themeColor="text1"/>
          <w:sz w:val="28"/>
          <w:szCs w:val="28"/>
        </w:rPr>
        <w:t>логий для рационального природопол</w:t>
      </w:r>
      <w:r w:rsidRPr="00AF2B82">
        <w:rPr>
          <w:color w:val="000000" w:themeColor="text1"/>
          <w:sz w:val="28"/>
          <w:szCs w:val="28"/>
        </w:rPr>
        <w:t>ь</w:t>
      </w:r>
      <w:r w:rsidRPr="00AF2B82">
        <w:rPr>
          <w:color w:val="000000" w:themeColor="text1"/>
          <w:sz w:val="28"/>
          <w:szCs w:val="28"/>
        </w:rPr>
        <w:t>зования;</w:t>
      </w:r>
    </w:p>
    <w:p w:rsidR="001B497C" w:rsidRPr="00AF2B82" w:rsidRDefault="001B497C" w:rsidP="00AF2B82">
      <w:pPr>
        <w:pStyle w:val="aff6"/>
        <w:numPr>
          <w:ilvl w:val="0"/>
          <w:numId w:val="1"/>
        </w:numPr>
        <w:shd w:val="clear" w:color="auto" w:fill="FFFFFF"/>
        <w:spacing w:before="0" w:beforeAutospacing="0" w:after="0" w:afterAutospacing="0" w:line="348" w:lineRule="atLeast"/>
        <w:ind w:left="0" w:firstLine="709"/>
        <w:textAlignment w:val="baseline"/>
        <w:rPr>
          <w:color w:val="000000" w:themeColor="text1"/>
          <w:sz w:val="28"/>
          <w:szCs w:val="28"/>
        </w:rPr>
      </w:pPr>
      <w:r w:rsidRPr="00AF2B82">
        <w:rPr>
          <w:color w:val="000000" w:themeColor="text1"/>
          <w:sz w:val="28"/>
          <w:szCs w:val="28"/>
        </w:rPr>
        <w:t>6) овладение основами безопасного использования естественных и и</w:t>
      </w:r>
      <w:r w:rsidRPr="00AF2B82">
        <w:rPr>
          <w:color w:val="000000" w:themeColor="text1"/>
          <w:sz w:val="28"/>
          <w:szCs w:val="28"/>
        </w:rPr>
        <w:t>с</w:t>
      </w:r>
      <w:r w:rsidRPr="00AF2B82">
        <w:rPr>
          <w:color w:val="000000" w:themeColor="text1"/>
          <w:sz w:val="28"/>
          <w:szCs w:val="28"/>
        </w:rPr>
        <w:t>кусственных электрических и магнитных полей, электромагнитных и звуковых волн, естественных и искусственных ионизирующих излучений во избеж</w:t>
      </w:r>
      <w:r w:rsidRPr="00AF2B82">
        <w:rPr>
          <w:color w:val="000000" w:themeColor="text1"/>
          <w:sz w:val="28"/>
          <w:szCs w:val="28"/>
        </w:rPr>
        <w:t>а</w:t>
      </w:r>
      <w:r w:rsidRPr="00AF2B82">
        <w:rPr>
          <w:color w:val="000000" w:themeColor="text1"/>
          <w:sz w:val="28"/>
          <w:szCs w:val="28"/>
        </w:rPr>
        <w:t>ние их вредного воздействия на  окружающую среду и организм человека;</w:t>
      </w:r>
    </w:p>
    <w:p w:rsidR="001B497C" w:rsidRPr="00AF2B82" w:rsidRDefault="001B497C" w:rsidP="00AF2B82">
      <w:pPr>
        <w:pStyle w:val="aff6"/>
        <w:numPr>
          <w:ilvl w:val="0"/>
          <w:numId w:val="1"/>
        </w:numPr>
        <w:shd w:val="clear" w:color="auto" w:fill="FFFFFF"/>
        <w:spacing w:before="0" w:beforeAutospacing="0" w:after="0" w:afterAutospacing="0" w:line="348" w:lineRule="atLeast"/>
        <w:ind w:left="0" w:firstLine="709"/>
        <w:textAlignment w:val="baseline"/>
        <w:rPr>
          <w:color w:val="000000" w:themeColor="text1"/>
          <w:sz w:val="28"/>
          <w:szCs w:val="28"/>
        </w:rPr>
      </w:pPr>
      <w:r w:rsidRPr="00AF2B82">
        <w:rPr>
          <w:color w:val="000000" w:themeColor="text1"/>
          <w:sz w:val="28"/>
          <w:szCs w:val="28"/>
        </w:rPr>
        <w:t>7) развитие умения планировать в повседневной жизни свои действия с применением полученных знаний законов механики, электродинамики, термод</w:t>
      </w:r>
      <w:r w:rsidRPr="00AF2B82">
        <w:rPr>
          <w:color w:val="000000" w:themeColor="text1"/>
          <w:sz w:val="28"/>
          <w:szCs w:val="28"/>
        </w:rPr>
        <w:t>и</w:t>
      </w:r>
      <w:r w:rsidRPr="00AF2B82">
        <w:rPr>
          <w:color w:val="000000" w:themeColor="text1"/>
          <w:sz w:val="28"/>
          <w:szCs w:val="28"/>
        </w:rPr>
        <w:t>намики и тепловых явлений с целью сбережения здоровья;</w:t>
      </w:r>
    </w:p>
    <w:p w:rsidR="001B497C" w:rsidRPr="00AF2B82" w:rsidRDefault="001B497C" w:rsidP="00AF2B82">
      <w:pPr>
        <w:pStyle w:val="aff6"/>
        <w:numPr>
          <w:ilvl w:val="0"/>
          <w:numId w:val="1"/>
        </w:numPr>
        <w:shd w:val="clear" w:color="auto" w:fill="FFFFFF"/>
        <w:spacing w:before="0" w:beforeAutospacing="0" w:after="0" w:afterAutospacing="0" w:line="348" w:lineRule="atLeast"/>
        <w:ind w:left="0" w:firstLine="709"/>
        <w:textAlignment w:val="baseline"/>
        <w:rPr>
          <w:color w:val="000000" w:themeColor="text1"/>
          <w:sz w:val="28"/>
          <w:szCs w:val="28"/>
        </w:rPr>
      </w:pPr>
      <w:r w:rsidRPr="00AF2B82">
        <w:rPr>
          <w:color w:val="000000" w:themeColor="text1"/>
          <w:sz w:val="28"/>
          <w:szCs w:val="28"/>
        </w:rPr>
        <w:t>8) формирование представлений о нерациональном использовании природных ресурсов и энергии, загрязнении окружающей среды как следствие н</w:t>
      </w:r>
      <w:r w:rsidRPr="00AF2B82">
        <w:rPr>
          <w:color w:val="000000" w:themeColor="text1"/>
          <w:sz w:val="28"/>
          <w:szCs w:val="28"/>
        </w:rPr>
        <w:t>е</w:t>
      </w:r>
      <w:r w:rsidRPr="00AF2B82">
        <w:rPr>
          <w:color w:val="000000" w:themeColor="text1"/>
          <w:sz w:val="28"/>
          <w:szCs w:val="28"/>
        </w:rPr>
        <w:t>совершенства машин и механизмов.</w:t>
      </w:r>
    </w:p>
    <w:p w:rsidR="001B497C" w:rsidRPr="00AF2B82" w:rsidRDefault="001B497C" w:rsidP="00514E93">
      <w:pPr>
        <w:shd w:val="clear" w:color="auto" w:fill="FFFFFF"/>
        <w:tabs>
          <w:tab w:val="left" w:pos="725"/>
        </w:tabs>
        <w:spacing w:line="240" w:lineRule="auto"/>
        <w:ind w:firstLine="709"/>
        <w:rPr>
          <w:rFonts w:ascii="Times New Roman" w:hAnsi="Times New Roman"/>
          <w:b/>
          <w:color w:val="000000" w:themeColor="text1"/>
          <w:sz w:val="28"/>
          <w:szCs w:val="28"/>
        </w:rPr>
      </w:pPr>
    </w:p>
    <w:p w:rsidR="008B3E07" w:rsidRPr="00AF2B82" w:rsidRDefault="0055524D" w:rsidP="00514E93">
      <w:pPr>
        <w:tabs>
          <w:tab w:val="left" w:pos="720"/>
          <w:tab w:val="left" w:pos="1800"/>
        </w:tabs>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Содержание рабочей программы</w:t>
      </w:r>
    </w:p>
    <w:p w:rsidR="008B3E07" w:rsidRPr="00AF2B82" w:rsidRDefault="008B3E07" w:rsidP="00514E93">
      <w:pPr>
        <w:tabs>
          <w:tab w:val="left" w:pos="720"/>
          <w:tab w:val="left" w:pos="1800"/>
        </w:tabs>
        <w:ind w:firstLine="709"/>
        <w:jc w:val="center"/>
        <w:rPr>
          <w:rFonts w:ascii="Times New Roman" w:hAnsi="Times New Roman"/>
          <w:b/>
          <w:color w:val="000000" w:themeColor="text1"/>
          <w:sz w:val="28"/>
          <w:szCs w:val="28"/>
        </w:rPr>
      </w:pPr>
    </w:p>
    <w:p w:rsidR="008B3E07" w:rsidRPr="00AF2B82" w:rsidRDefault="008B3E07" w:rsidP="00514E93">
      <w:pPr>
        <w:tabs>
          <w:tab w:val="left" w:pos="720"/>
          <w:tab w:val="left" w:pos="1800"/>
        </w:tabs>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 xml:space="preserve"> 7 класс</w:t>
      </w:r>
    </w:p>
    <w:p w:rsidR="001B497C" w:rsidRPr="00AF2B82" w:rsidRDefault="001B497C" w:rsidP="00514E93">
      <w:pPr>
        <w:tabs>
          <w:tab w:val="left" w:pos="720"/>
          <w:tab w:val="left" w:pos="1800"/>
        </w:tabs>
        <w:ind w:firstLine="709"/>
        <w:jc w:val="center"/>
        <w:rPr>
          <w:rFonts w:ascii="Times New Roman" w:hAnsi="Times New Roman"/>
          <w:b/>
          <w:color w:val="000000" w:themeColor="text1"/>
          <w:sz w:val="28"/>
          <w:szCs w:val="28"/>
        </w:rPr>
      </w:pPr>
    </w:p>
    <w:p w:rsidR="001B497C" w:rsidRPr="00AF2B82" w:rsidRDefault="001B497C" w:rsidP="00514E93">
      <w:pPr>
        <w:spacing w:line="240" w:lineRule="auto"/>
        <w:ind w:firstLine="709"/>
        <w:jc w:val="left"/>
        <w:rPr>
          <w:rFonts w:ascii="Times New Roman" w:hAnsi="Times New Roman"/>
          <w:color w:val="000000" w:themeColor="text1"/>
          <w:sz w:val="28"/>
          <w:szCs w:val="28"/>
        </w:rPr>
      </w:pPr>
      <w:r w:rsidRPr="00AF2B82">
        <w:rPr>
          <w:rFonts w:ascii="Times New Roman" w:hAnsi="Times New Roman"/>
          <w:b/>
          <w:color w:val="000000" w:themeColor="text1"/>
          <w:sz w:val="28"/>
          <w:szCs w:val="28"/>
        </w:rPr>
        <w:t>Тема</w:t>
      </w:r>
      <w:r w:rsidR="008B3E07" w:rsidRPr="00AF2B82">
        <w:rPr>
          <w:rFonts w:ascii="Times New Roman" w:hAnsi="Times New Roman"/>
          <w:b/>
          <w:color w:val="000000" w:themeColor="text1"/>
          <w:sz w:val="28"/>
          <w:szCs w:val="28"/>
        </w:rPr>
        <w:t>:</w:t>
      </w:r>
      <w:r w:rsidRPr="00AF2B82">
        <w:rPr>
          <w:rFonts w:ascii="Times New Roman" w:hAnsi="Times New Roman"/>
          <w:b/>
          <w:color w:val="000000" w:themeColor="text1"/>
          <w:sz w:val="28"/>
          <w:szCs w:val="28"/>
        </w:rPr>
        <w:t xml:space="preserve"> Физика и физические методы.</w:t>
      </w:r>
    </w:p>
    <w:p w:rsidR="001B497C" w:rsidRPr="00AF2B82" w:rsidRDefault="001B497C" w:rsidP="00514E93">
      <w:pPr>
        <w:spacing w:line="240" w:lineRule="auto"/>
        <w:ind w:firstLine="709"/>
        <w:jc w:val="left"/>
        <w:rPr>
          <w:rFonts w:ascii="Times New Roman" w:hAnsi="Times New Roman"/>
          <w:i/>
          <w:color w:val="000000" w:themeColor="text1"/>
          <w:sz w:val="28"/>
          <w:szCs w:val="28"/>
        </w:rPr>
      </w:pPr>
      <w:r w:rsidRPr="00AF2B82">
        <w:rPr>
          <w:rFonts w:ascii="Times New Roman" w:hAnsi="Times New Roman"/>
          <w:b/>
          <w:i/>
          <w:iCs/>
          <w:color w:val="000000" w:themeColor="text1"/>
          <w:sz w:val="28"/>
          <w:szCs w:val="28"/>
        </w:rPr>
        <w:t>Демонстрации:</w:t>
      </w:r>
    </w:p>
    <w:p w:rsidR="001B497C" w:rsidRPr="00AF2B82" w:rsidRDefault="001B497C" w:rsidP="00BB2DA3">
      <w:pPr>
        <w:numPr>
          <w:ilvl w:val="0"/>
          <w:numId w:val="3"/>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Примеры механических, тепловых, электрических, магнитных и свет</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вых явлений.</w:t>
      </w:r>
    </w:p>
    <w:p w:rsidR="001B497C" w:rsidRPr="00AF2B82" w:rsidRDefault="001B497C" w:rsidP="00BB2DA3">
      <w:pPr>
        <w:numPr>
          <w:ilvl w:val="0"/>
          <w:numId w:val="3"/>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Физические приборы</w:t>
      </w:r>
    </w:p>
    <w:p w:rsidR="001B497C" w:rsidRPr="00AF2B82" w:rsidRDefault="001B497C" w:rsidP="00514E93">
      <w:pPr>
        <w:spacing w:line="240" w:lineRule="auto"/>
        <w:ind w:firstLine="709"/>
        <w:jc w:val="left"/>
        <w:rPr>
          <w:rFonts w:ascii="Times New Roman" w:hAnsi="Times New Roman"/>
          <w:b/>
          <w:i/>
          <w:color w:val="000000" w:themeColor="text1"/>
          <w:sz w:val="28"/>
          <w:szCs w:val="28"/>
        </w:rPr>
      </w:pPr>
      <w:r w:rsidRPr="00AF2B82">
        <w:rPr>
          <w:rFonts w:ascii="Times New Roman" w:hAnsi="Times New Roman"/>
          <w:b/>
          <w:bCs/>
          <w:i/>
          <w:color w:val="000000" w:themeColor="text1"/>
          <w:sz w:val="28"/>
          <w:szCs w:val="28"/>
        </w:rPr>
        <w:t>Лабораторные работы и опыты:</w:t>
      </w:r>
    </w:p>
    <w:p w:rsidR="001B497C" w:rsidRPr="00AF2B82" w:rsidRDefault="001B497C" w:rsidP="00BB2DA3">
      <w:pPr>
        <w:numPr>
          <w:ilvl w:val="0"/>
          <w:numId w:val="2"/>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 xml:space="preserve">Определение цены деления шкалы измерительного прибора </w:t>
      </w:r>
    </w:p>
    <w:p w:rsidR="001B497C" w:rsidRPr="00AF2B82" w:rsidRDefault="001B497C" w:rsidP="00BB2DA3">
      <w:pPr>
        <w:numPr>
          <w:ilvl w:val="0"/>
          <w:numId w:val="2"/>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Измерение длины.</w:t>
      </w:r>
    </w:p>
    <w:p w:rsidR="001B497C" w:rsidRPr="00AF2B82" w:rsidRDefault="001B497C" w:rsidP="00BB2DA3">
      <w:pPr>
        <w:numPr>
          <w:ilvl w:val="0"/>
          <w:numId w:val="2"/>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Измерение объема жидкости и твердого тела.</w:t>
      </w:r>
    </w:p>
    <w:p w:rsidR="001B497C" w:rsidRPr="00AF2B82" w:rsidRDefault="001B497C" w:rsidP="00BB2DA3">
      <w:pPr>
        <w:numPr>
          <w:ilvl w:val="0"/>
          <w:numId w:val="2"/>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Измерение температуры.</w:t>
      </w:r>
    </w:p>
    <w:p w:rsidR="001B497C" w:rsidRPr="00AF2B82" w:rsidRDefault="001B497C" w:rsidP="00BB2DA3">
      <w:pPr>
        <w:numPr>
          <w:ilvl w:val="0"/>
          <w:numId w:val="2"/>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Определение цены деления шкалы измерительного прибора.</w:t>
      </w:r>
    </w:p>
    <w:p w:rsidR="001B497C" w:rsidRPr="00AF2B82" w:rsidRDefault="001B497C" w:rsidP="00514E93">
      <w:pPr>
        <w:spacing w:line="240" w:lineRule="auto"/>
        <w:ind w:firstLine="709"/>
        <w:jc w:val="left"/>
        <w:rPr>
          <w:rFonts w:ascii="Times New Roman" w:hAnsi="Times New Roman"/>
          <w:b/>
          <w:color w:val="000000" w:themeColor="text1"/>
          <w:sz w:val="28"/>
          <w:szCs w:val="28"/>
        </w:rPr>
      </w:pPr>
    </w:p>
    <w:p w:rsidR="001B497C" w:rsidRPr="00AF2B82" w:rsidRDefault="001B497C" w:rsidP="00514E93">
      <w:pPr>
        <w:spacing w:line="240" w:lineRule="auto"/>
        <w:ind w:firstLine="709"/>
        <w:jc w:val="left"/>
        <w:rPr>
          <w:rFonts w:ascii="Times New Roman" w:hAnsi="Times New Roman"/>
          <w:color w:val="000000" w:themeColor="text1"/>
          <w:sz w:val="28"/>
          <w:szCs w:val="28"/>
        </w:rPr>
      </w:pPr>
      <w:r w:rsidRPr="00AF2B82">
        <w:rPr>
          <w:rFonts w:ascii="Times New Roman" w:hAnsi="Times New Roman"/>
          <w:b/>
          <w:color w:val="000000" w:themeColor="text1"/>
          <w:sz w:val="28"/>
          <w:szCs w:val="28"/>
        </w:rPr>
        <w:t>Тема Механические явления.</w:t>
      </w:r>
    </w:p>
    <w:p w:rsidR="001B497C" w:rsidRPr="00AF2B82" w:rsidRDefault="001B497C" w:rsidP="00514E93">
      <w:pPr>
        <w:spacing w:line="240" w:lineRule="auto"/>
        <w:ind w:firstLine="709"/>
        <w:jc w:val="left"/>
        <w:rPr>
          <w:rFonts w:ascii="Times New Roman" w:hAnsi="Times New Roman"/>
          <w:i/>
          <w:color w:val="000000" w:themeColor="text1"/>
          <w:sz w:val="28"/>
          <w:szCs w:val="28"/>
        </w:rPr>
      </w:pPr>
      <w:r w:rsidRPr="00AF2B82">
        <w:rPr>
          <w:rFonts w:ascii="Times New Roman" w:hAnsi="Times New Roman"/>
          <w:b/>
          <w:i/>
          <w:iCs/>
          <w:color w:val="000000" w:themeColor="text1"/>
          <w:sz w:val="28"/>
          <w:szCs w:val="28"/>
        </w:rPr>
        <w:t>Демонстрации:</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Равномерное прямолинейное движение</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Относительность движение</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Равноускоренное движение</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Свободное падение тел в трубке Ньютона</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Направление скорости при равномерном движении по окружности</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Явление инерции</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Взаимодействие тел</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Зависимость силы упругости от деформации пружины</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Сложение сил</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Сила трения</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Второй закон Ньютона</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Третий закон Ньютона.</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Невесомость.</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Закон сохранения импульса.</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Реактивное движение.</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Изменение энергии тела при совершении работы.</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Превращения механической энергии из одной формы в другую.</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Зависимость давления твердого тела на опору от действующей с</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лы и площади опоры.</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Обнаружение атмосферного давления.</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Измерение атмосферного давления барометром-анероидом.</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Закон Паскаля.</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Гидравлический пресс.</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Закон Архимеда.</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Простые механизмы.</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Механические колебания.</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Механические волны.</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Звуковые колебания.</w:t>
      </w:r>
    </w:p>
    <w:p w:rsidR="001B497C" w:rsidRPr="00AF2B82" w:rsidRDefault="001B497C" w:rsidP="00BB2DA3">
      <w:pPr>
        <w:numPr>
          <w:ilvl w:val="0"/>
          <w:numId w:val="4"/>
        </w:numPr>
        <w:spacing w:line="240" w:lineRule="auto"/>
        <w:ind w:left="0"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Условия распространения звука.</w:t>
      </w:r>
    </w:p>
    <w:p w:rsidR="001B497C" w:rsidRPr="00AF2B82" w:rsidRDefault="001B497C" w:rsidP="00514E93">
      <w:pPr>
        <w:spacing w:line="240" w:lineRule="auto"/>
        <w:ind w:firstLine="709"/>
        <w:jc w:val="left"/>
        <w:rPr>
          <w:rFonts w:ascii="Times New Roman" w:hAnsi="Times New Roman"/>
          <w:b/>
          <w:color w:val="000000" w:themeColor="text1"/>
          <w:sz w:val="28"/>
          <w:szCs w:val="28"/>
        </w:rPr>
      </w:pPr>
    </w:p>
    <w:p w:rsidR="001B5AED" w:rsidRPr="00AF2B82" w:rsidRDefault="008B3E07" w:rsidP="00514E93">
      <w:pPr>
        <w:spacing w:line="240" w:lineRule="auto"/>
        <w:ind w:firstLine="709"/>
        <w:jc w:val="left"/>
        <w:rPr>
          <w:rFonts w:ascii="Times New Roman" w:hAnsi="Times New Roman"/>
          <w:b/>
          <w:color w:val="000000" w:themeColor="text1"/>
          <w:sz w:val="28"/>
          <w:szCs w:val="28"/>
        </w:rPr>
      </w:pPr>
      <w:r w:rsidRPr="00AF2B82">
        <w:rPr>
          <w:rFonts w:ascii="Times New Roman" w:hAnsi="Times New Roman"/>
          <w:b/>
          <w:color w:val="000000" w:themeColor="text1"/>
          <w:sz w:val="28"/>
          <w:szCs w:val="28"/>
        </w:rPr>
        <w:t xml:space="preserve">                                                 </w:t>
      </w:r>
      <w:r w:rsidR="001B5AED" w:rsidRPr="00AF2B82">
        <w:rPr>
          <w:rFonts w:ascii="Times New Roman" w:hAnsi="Times New Roman"/>
          <w:b/>
          <w:color w:val="000000" w:themeColor="text1"/>
          <w:sz w:val="28"/>
          <w:szCs w:val="28"/>
        </w:rPr>
        <w:t>8 класс</w:t>
      </w:r>
    </w:p>
    <w:p w:rsidR="001B497C" w:rsidRPr="00AF2B82" w:rsidRDefault="001B497C" w:rsidP="00514E93">
      <w:pPr>
        <w:spacing w:line="240" w:lineRule="auto"/>
        <w:ind w:firstLine="709"/>
        <w:jc w:val="left"/>
        <w:rPr>
          <w:rFonts w:ascii="Times New Roman" w:hAnsi="Times New Roman"/>
          <w:b/>
          <w:color w:val="000000" w:themeColor="text1"/>
          <w:sz w:val="28"/>
          <w:szCs w:val="28"/>
        </w:rPr>
      </w:pPr>
      <w:r w:rsidRPr="00AF2B82">
        <w:rPr>
          <w:rFonts w:ascii="Times New Roman" w:hAnsi="Times New Roman"/>
          <w:b/>
          <w:color w:val="000000" w:themeColor="text1"/>
          <w:sz w:val="28"/>
          <w:szCs w:val="28"/>
        </w:rPr>
        <w:t>Тема Тепловые явления.</w:t>
      </w:r>
    </w:p>
    <w:p w:rsidR="001B497C" w:rsidRPr="00AF2B82" w:rsidRDefault="001B497C" w:rsidP="00514E93">
      <w:pPr>
        <w:spacing w:line="240" w:lineRule="auto"/>
        <w:ind w:firstLine="709"/>
        <w:jc w:val="left"/>
        <w:rPr>
          <w:rFonts w:ascii="Times New Roman" w:hAnsi="Times New Roman"/>
          <w:color w:val="000000" w:themeColor="text1"/>
          <w:sz w:val="28"/>
          <w:szCs w:val="28"/>
        </w:rPr>
      </w:pPr>
      <w:r w:rsidRPr="00AF2B82">
        <w:rPr>
          <w:rFonts w:ascii="Times New Roman" w:hAnsi="Times New Roman"/>
          <w:b/>
          <w:i/>
          <w:iCs/>
          <w:color w:val="000000" w:themeColor="text1"/>
          <w:sz w:val="28"/>
          <w:szCs w:val="28"/>
        </w:rPr>
        <w:t>Демонстрации:</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Сжимаемость газов.</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Диффузия в газах и жидкостях.</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 xml:space="preserve">Модель хаотического движения молекул. </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Модель броуновского движения.</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lastRenderedPageBreak/>
        <w:t>Сохранение объема жидкости при изменении формы сосуда.</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Сцепление свинцовых цилиндров.</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Принцип действия термометра.</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Изменение внутренней энергии тела при совершении работы и при т</w:t>
      </w:r>
      <w:r w:rsidRPr="00AF2B82">
        <w:rPr>
          <w:rFonts w:ascii="Times New Roman" w:hAnsi="Times New Roman"/>
          <w:color w:val="000000" w:themeColor="text1"/>
          <w:sz w:val="28"/>
          <w:szCs w:val="28"/>
          <w:shd w:val="clear" w:color="auto" w:fill="FFFFFF"/>
        </w:rPr>
        <w:t>е</w:t>
      </w:r>
      <w:r w:rsidRPr="00AF2B82">
        <w:rPr>
          <w:rFonts w:ascii="Times New Roman" w:hAnsi="Times New Roman"/>
          <w:color w:val="000000" w:themeColor="text1"/>
          <w:sz w:val="28"/>
          <w:szCs w:val="28"/>
          <w:shd w:val="clear" w:color="auto" w:fill="FFFFFF"/>
        </w:rPr>
        <w:t>плопередаче.</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Теплопроводность различных материалов</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 xml:space="preserve"> Конвекция в жидкостях и газах.</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 xml:space="preserve"> Теплопередача путем излучения.</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 xml:space="preserve"> Сравнение удельных теплоемкостей различных веществ</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 xml:space="preserve"> Явление испарения</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 xml:space="preserve"> Кипение воды</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 xml:space="preserve"> Постоянство температуры кипения жидкости</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Явления плавления и кристаллизации</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Измерение влажности воздуха психрометром или гигрометром</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Устройство четырехтактного двигателя внутреннего сгорания</w:t>
      </w:r>
    </w:p>
    <w:p w:rsidR="001B497C" w:rsidRPr="00AF2B82" w:rsidRDefault="001B497C" w:rsidP="00BB2DA3">
      <w:pPr>
        <w:numPr>
          <w:ilvl w:val="0"/>
          <w:numId w:val="5"/>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 xml:space="preserve"> Устройство паровой турбины</w:t>
      </w:r>
    </w:p>
    <w:p w:rsidR="001B497C" w:rsidRPr="00AF2B82" w:rsidRDefault="001B497C" w:rsidP="00514E93">
      <w:pPr>
        <w:spacing w:line="240" w:lineRule="auto"/>
        <w:ind w:firstLine="709"/>
        <w:jc w:val="left"/>
        <w:rPr>
          <w:rFonts w:ascii="Times New Roman" w:hAnsi="Times New Roman"/>
          <w:color w:val="000000" w:themeColor="text1"/>
          <w:sz w:val="28"/>
          <w:szCs w:val="28"/>
        </w:rPr>
      </w:pPr>
      <w:r w:rsidRPr="00AF2B82">
        <w:rPr>
          <w:rStyle w:val="aff4"/>
          <w:rFonts w:ascii="Times New Roman" w:hAnsi="Times New Roman"/>
          <w:b/>
          <w:bCs/>
          <w:iCs/>
          <w:color w:val="000000" w:themeColor="text1"/>
          <w:sz w:val="28"/>
          <w:szCs w:val="28"/>
          <w:shd w:val="clear" w:color="auto" w:fill="FFFFFF"/>
        </w:rPr>
        <w:t>Лабораторные работы и опыты</w:t>
      </w:r>
    </w:p>
    <w:p w:rsidR="001B497C" w:rsidRPr="00AF2B82" w:rsidRDefault="001B497C" w:rsidP="00BB2DA3">
      <w:pPr>
        <w:numPr>
          <w:ilvl w:val="0"/>
          <w:numId w:val="6"/>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Исследование изменения со временем температуры остывающей воды.</w:t>
      </w:r>
    </w:p>
    <w:p w:rsidR="001B497C" w:rsidRPr="00AF2B82" w:rsidRDefault="001B497C" w:rsidP="00BB2DA3">
      <w:pPr>
        <w:numPr>
          <w:ilvl w:val="0"/>
          <w:numId w:val="6"/>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Изучение явления теплообмена</w:t>
      </w:r>
    </w:p>
    <w:p w:rsidR="001B497C" w:rsidRPr="00AF2B82" w:rsidRDefault="001B497C" w:rsidP="00BB2DA3">
      <w:pPr>
        <w:numPr>
          <w:ilvl w:val="0"/>
          <w:numId w:val="6"/>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Измерение удельной теплоемкости вещества</w:t>
      </w:r>
    </w:p>
    <w:p w:rsidR="001B497C" w:rsidRPr="00AF2B82" w:rsidRDefault="001B497C" w:rsidP="00BB2DA3">
      <w:pPr>
        <w:numPr>
          <w:ilvl w:val="0"/>
          <w:numId w:val="6"/>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Измерение влажности воздуха</w:t>
      </w:r>
    </w:p>
    <w:p w:rsidR="001B497C" w:rsidRPr="00AF2B82" w:rsidRDefault="001B497C" w:rsidP="00BB2DA3">
      <w:pPr>
        <w:numPr>
          <w:ilvl w:val="0"/>
          <w:numId w:val="6"/>
        </w:numPr>
        <w:spacing w:line="240" w:lineRule="auto"/>
        <w:ind w:left="0"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Исследование зависимости объема газа от давления при постоянной температуре</w:t>
      </w:r>
    </w:p>
    <w:p w:rsidR="001B497C" w:rsidRPr="00AF2B82" w:rsidRDefault="001B497C" w:rsidP="00514E93">
      <w:pPr>
        <w:spacing w:line="240" w:lineRule="auto"/>
        <w:ind w:firstLine="709"/>
        <w:rPr>
          <w:rFonts w:ascii="Times New Roman" w:hAnsi="Times New Roman"/>
          <w:b/>
          <w:color w:val="000000" w:themeColor="text1"/>
          <w:sz w:val="28"/>
          <w:szCs w:val="28"/>
        </w:rPr>
      </w:pPr>
    </w:p>
    <w:p w:rsidR="001B497C" w:rsidRPr="00AF2B82" w:rsidRDefault="001B497C" w:rsidP="00514E93">
      <w:pPr>
        <w:spacing w:line="240" w:lineRule="auto"/>
        <w:ind w:firstLine="709"/>
        <w:rPr>
          <w:rFonts w:ascii="Times New Roman" w:hAnsi="Times New Roman"/>
          <w:b/>
          <w:color w:val="000000" w:themeColor="text1"/>
          <w:sz w:val="28"/>
          <w:szCs w:val="28"/>
        </w:rPr>
      </w:pPr>
      <w:r w:rsidRPr="00AF2B82">
        <w:rPr>
          <w:rFonts w:ascii="Times New Roman" w:hAnsi="Times New Roman"/>
          <w:b/>
          <w:color w:val="000000" w:themeColor="text1"/>
          <w:sz w:val="28"/>
          <w:szCs w:val="28"/>
        </w:rPr>
        <w:t>Тема  Электрические и магнитные явления.</w:t>
      </w:r>
    </w:p>
    <w:p w:rsidR="001B497C" w:rsidRPr="00AF2B82" w:rsidRDefault="001B497C" w:rsidP="00514E93">
      <w:pPr>
        <w:spacing w:line="240" w:lineRule="auto"/>
        <w:ind w:firstLine="709"/>
        <w:rPr>
          <w:rFonts w:ascii="Times New Roman" w:hAnsi="Times New Roman"/>
          <w:color w:val="000000" w:themeColor="text1"/>
          <w:sz w:val="28"/>
          <w:szCs w:val="28"/>
        </w:rPr>
      </w:pPr>
      <w:r w:rsidRPr="00AF2B82">
        <w:rPr>
          <w:rStyle w:val="aff4"/>
          <w:rFonts w:ascii="Times New Roman" w:hAnsi="Times New Roman"/>
          <w:b/>
          <w:bCs/>
          <w:iCs/>
          <w:color w:val="000000" w:themeColor="text1"/>
          <w:sz w:val="28"/>
          <w:szCs w:val="28"/>
          <w:shd w:val="clear" w:color="auto" w:fill="FFFFFF"/>
        </w:rPr>
        <w:t>Демонстрации:</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 xml:space="preserve">Электризация тел. </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 xml:space="preserve">Два рода электрических зарядов. </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Устройство и действие электроскопа</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Проводники и изоляторы.</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Электризация через влияние.</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Перенос электрического заряда с одного тела на другое.</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 xml:space="preserve">Закон сохранения электрического заряда. </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Устройство конденсатора.</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Энергия заряженного конденсатора</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Источники постоянного тока</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Составление электрической цепи</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Электрический ток в электролитах. Электролиз.</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Электрический ток в полупроводниках. Электрические свойства пол</w:t>
      </w:r>
      <w:r w:rsidRPr="00AF2B82">
        <w:rPr>
          <w:rFonts w:ascii="Times New Roman" w:hAnsi="Times New Roman"/>
          <w:color w:val="000000" w:themeColor="text1"/>
          <w:sz w:val="28"/>
          <w:szCs w:val="28"/>
          <w:shd w:val="clear" w:color="auto" w:fill="FFFFFF"/>
        </w:rPr>
        <w:t>у</w:t>
      </w:r>
      <w:r w:rsidRPr="00AF2B82">
        <w:rPr>
          <w:rFonts w:ascii="Times New Roman" w:hAnsi="Times New Roman"/>
          <w:color w:val="000000" w:themeColor="text1"/>
          <w:sz w:val="28"/>
          <w:szCs w:val="28"/>
          <w:shd w:val="clear" w:color="auto" w:fill="FFFFFF"/>
        </w:rPr>
        <w:t>проводников.</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shd w:val="clear" w:color="auto" w:fill="FFFFFF"/>
        </w:rPr>
        <w:t>Электрический разряд в газах.</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Измерение силы тока амперметром.</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Наблюдение постоянства силы тока на разных участках неразветвле</w:t>
      </w:r>
      <w:r w:rsidRPr="00AF2B82">
        <w:rPr>
          <w:rFonts w:ascii="Times New Roman" w:hAnsi="Times New Roman"/>
          <w:color w:val="000000" w:themeColor="text1"/>
          <w:sz w:val="28"/>
          <w:szCs w:val="28"/>
          <w:shd w:val="clear" w:color="auto" w:fill="FFFFFF"/>
        </w:rPr>
        <w:t>н</w:t>
      </w:r>
      <w:r w:rsidRPr="00AF2B82">
        <w:rPr>
          <w:rFonts w:ascii="Times New Roman" w:hAnsi="Times New Roman"/>
          <w:color w:val="000000" w:themeColor="text1"/>
          <w:sz w:val="28"/>
          <w:szCs w:val="28"/>
          <w:shd w:val="clear" w:color="auto" w:fill="FFFFFF"/>
        </w:rPr>
        <w:t xml:space="preserve">ной электрической цепи. </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Измерение силы тока в разветвленной электрической цепи. </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lastRenderedPageBreak/>
        <w:t xml:space="preserve"> Измерение напряжения вольтметром. </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Изучение зависимости электрического сопротивления проводника от его длины, площади поперечного сечения и материала. Удельное сопроти</w:t>
      </w:r>
      <w:r w:rsidRPr="00AF2B82">
        <w:rPr>
          <w:rFonts w:ascii="Times New Roman" w:hAnsi="Times New Roman"/>
          <w:color w:val="000000" w:themeColor="text1"/>
          <w:sz w:val="28"/>
          <w:szCs w:val="28"/>
          <w:shd w:val="clear" w:color="auto" w:fill="FFFFFF"/>
        </w:rPr>
        <w:t>в</w:t>
      </w:r>
      <w:r w:rsidRPr="00AF2B82">
        <w:rPr>
          <w:rFonts w:ascii="Times New Roman" w:hAnsi="Times New Roman"/>
          <w:color w:val="000000" w:themeColor="text1"/>
          <w:sz w:val="28"/>
          <w:szCs w:val="28"/>
          <w:shd w:val="clear" w:color="auto" w:fill="FFFFFF"/>
        </w:rPr>
        <w:t xml:space="preserve">ление. </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Реостат и магазин сопротивлений.</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Измерение напряжений в последовательной электрической цепи</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Зависимость силы тока от напряжения на участке электрической цепи</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Опыт Эрстеда</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Магнитное поле тока</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Действие магнитного поля на проводник с током</w:t>
      </w:r>
    </w:p>
    <w:p w:rsidR="001B497C" w:rsidRPr="00AF2B82" w:rsidRDefault="001B497C" w:rsidP="00BB2DA3">
      <w:pPr>
        <w:numPr>
          <w:ilvl w:val="0"/>
          <w:numId w:val="7"/>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Устройство электродвигателя</w:t>
      </w:r>
    </w:p>
    <w:p w:rsidR="001B497C" w:rsidRPr="00AF2B82" w:rsidRDefault="001B497C" w:rsidP="00514E93">
      <w:pPr>
        <w:spacing w:line="240" w:lineRule="auto"/>
        <w:ind w:firstLine="709"/>
        <w:rPr>
          <w:rFonts w:ascii="Times New Roman" w:hAnsi="Times New Roman"/>
          <w:color w:val="000000" w:themeColor="text1"/>
          <w:sz w:val="28"/>
          <w:szCs w:val="28"/>
        </w:rPr>
      </w:pPr>
      <w:r w:rsidRPr="00AF2B82">
        <w:rPr>
          <w:rStyle w:val="aff4"/>
          <w:rFonts w:ascii="Times New Roman" w:hAnsi="Times New Roman"/>
          <w:b/>
          <w:bCs/>
          <w:iCs/>
          <w:color w:val="000000" w:themeColor="text1"/>
          <w:sz w:val="28"/>
          <w:szCs w:val="28"/>
          <w:shd w:val="clear" w:color="auto" w:fill="FFFFFF"/>
        </w:rPr>
        <w:t>Лабораторные работы и опыты:</w:t>
      </w:r>
    </w:p>
    <w:p w:rsidR="001B497C" w:rsidRPr="00AF2B82" w:rsidRDefault="001B497C" w:rsidP="00BB2DA3">
      <w:pPr>
        <w:numPr>
          <w:ilvl w:val="0"/>
          <w:numId w:val="8"/>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Наблюдение электрического взаимодействия тел.</w:t>
      </w:r>
    </w:p>
    <w:p w:rsidR="001B497C" w:rsidRPr="00AF2B82" w:rsidRDefault="001B497C" w:rsidP="00BB2DA3">
      <w:pPr>
        <w:numPr>
          <w:ilvl w:val="0"/>
          <w:numId w:val="8"/>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Сборка электрической цепи и измерение силы тока и напряжения.</w:t>
      </w:r>
    </w:p>
    <w:p w:rsidR="001B497C" w:rsidRPr="00AF2B82" w:rsidRDefault="001B497C" w:rsidP="00BB2DA3">
      <w:pPr>
        <w:numPr>
          <w:ilvl w:val="0"/>
          <w:numId w:val="8"/>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Исследование зависимости силы тока в проводнике от напряжения на его концах при постоянном сопроти</w:t>
      </w:r>
      <w:r w:rsidRPr="00AF2B82">
        <w:rPr>
          <w:rFonts w:ascii="Times New Roman" w:hAnsi="Times New Roman"/>
          <w:color w:val="000000" w:themeColor="text1"/>
          <w:sz w:val="28"/>
          <w:szCs w:val="28"/>
          <w:shd w:val="clear" w:color="auto" w:fill="FFFFFF"/>
        </w:rPr>
        <w:t>в</w:t>
      </w:r>
      <w:r w:rsidRPr="00AF2B82">
        <w:rPr>
          <w:rFonts w:ascii="Times New Roman" w:hAnsi="Times New Roman"/>
          <w:color w:val="000000" w:themeColor="text1"/>
          <w:sz w:val="28"/>
          <w:szCs w:val="28"/>
          <w:shd w:val="clear" w:color="auto" w:fill="FFFFFF"/>
        </w:rPr>
        <w:t>лении.</w:t>
      </w:r>
    </w:p>
    <w:p w:rsidR="001B497C" w:rsidRPr="00AF2B82" w:rsidRDefault="001B497C" w:rsidP="00514E93">
      <w:pPr>
        <w:spacing w:line="240" w:lineRule="auto"/>
        <w:ind w:firstLine="709"/>
        <w:rPr>
          <w:rFonts w:ascii="Times New Roman" w:hAnsi="Times New Roman"/>
          <w:color w:val="000000" w:themeColor="text1"/>
          <w:sz w:val="28"/>
          <w:szCs w:val="28"/>
        </w:rPr>
      </w:pPr>
    </w:p>
    <w:p w:rsidR="001B497C" w:rsidRPr="00AF2B82" w:rsidRDefault="001B497C" w:rsidP="00514E93">
      <w:pPr>
        <w:spacing w:line="240" w:lineRule="auto"/>
        <w:ind w:firstLine="709"/>
        <w:rPr>
          <w:rFonts w:ascii="Times New Roman" w:hAnsi="Times New Roman"/>
          <w:color w:val="000000" w:themeColor="text1"/>
          <w:sz w:val="28"/>
          <w:szCs w:val="28"/>
        </w:rPr>
      </w:pPr>
    </w:p>
    <w:p w:rsidR="001B497C" w:rsidRPr="00AF2B82" w:rsidRDefault="00E5746C" w:rsidP="00514E93">
      <w:pPr>
        <w:spacing w:line="240" w:lineRule="auto"/>
        <w:ind w:firstLine="709"/>
        <w:rPr>
          <w:rFonts w:ascii="Times New Roman" w:hAnsi="Times New Roman"/>
          <w:b/>
          <w:color w:val="000000" w:themeColor="text1"/>
          <w:sz w:val="28"/>
          <w:szCs w:val="28"/>
        </w:rPr>
      </w:pPr>
      <w:r w:rsidRPr="00AF2B82">
        <w:rPr>
          <w:rFonts w:ascii="Times New Roman" w:hAnsi="Times New Roman"/>
          <w:b/>
          <w:color w:val="000000" w:themeColor="text1"/>
          <w:sz w:val="28"/>
          <w:szCs w:val="28"/>
        </w:rPr>
        <w:t>9 класс</w:t>
      </w:r>
    </w:p>
    <w:p w:rsidR="001B497C" w:rsidRPr="00AF2B82" w:rsidRDefault="001B497C" w:rsidP="00514E93">
      <w:pPr>
        <w:spacing w:line="240" w:lineRule="auto"/>
        <w:ind w:firstLine="709"/>
        <w:rPr>
          <w:rFonts w:ascii="Times New Roman" w:hAnsi="Times New Roman"/>
          <w:color w:val="000000" w:themeColor="text1"/>
          <w:sz w:val="28"/>
          <w:szCs w:val="28"/>
        </w:rPr>
      </w:pPr>
    </w:p>
    <w:p w:rsidR="001B497C" w:rsidRPr="00AF2B82" w:rsidRDefault="001B497C" w:rsidP="00514E93">
      <w:pPr>
        <w:spacing w:line="240" w:lineRule="auto"/>
        <w:ind w:firstLine="709"/>
        <w:rPr>
          <w:rFonts w:ascii="Times New Roman" w:hAnsi="Times New Roman"/>
          <w:color w:val="000000" w:themeColor="text1"/>
          <w:sz w:val="28"/>
          <w:szCs w:val="28"/>
        </w:rPr>
      </w:pPr>
      <w:r w:rsidRPr="00AF2B82">
        <w:rPr>
          <w:rFonts w:ascii="Times New Roman" w:hAnsi="Times New Roman"/>
          <w:b/>
          <w:color w:val="000000" w:themeColor="text1"/>
          <w:sz w:val="28"/>
          <w:szCs w:val="28"/>
        </w:rPr>
        <w:t>Тема  Электромагнитные колебания и волны.</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Электромагнитна</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Самоиндукция</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Получение переменного тока при вращении витка в магнитном п</w:t>
      </w:r>
      <w:r w:rsidRPr="00AF2B82">
        <w:rPr>
          <w:rFonts w:ascii="Times New Roman" w:hAnsi="Times New Roman"/>
          <w:color w:val="000000" w:themeColor="text1"/>
          <w:sz w:val="28"/>
          <w:szCs w:val="28"/>
          <w:shd w:val="clear" w:color="auto" w:fill="FFFFFF"/>
        </w:rPr>
        <w:t>о</w:t>
      </w:r>
      <w:r w:rsidRPr="00AF2B82">
        <w:rPr>
          <w:rFonts w:ascii="Times New Roman" w:hAnsi="Times New Roman"/>
          <w:color w:val="000000" w:themeColor="text1"/>
          <w:sz w:val="28"/>
          <w:szCs w:val="28"/>
          <w:shd w:val="clear" w:color="auto" w:fill="FFFFFF"/>
        </w:rPr>
        <w:t>ле.</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Устройство генератора постоянного тока.</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Устройство генератора переменного тока.</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Устройство трансформатора</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Передача электрической энергии</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Электромагнитные колебания</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Свойства электромагнитных волн.</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Принцип действия микрофона и громкоговорителя.</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shd w:val="clear" w:color="auto" w:fill="FFFFFF"/>
        </w:rPr>
        <w:t>Принципы радиосвязи</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Источники света.</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shd w:val="clear" w:color="auto" w:fill="FFFFFF"/>
        </w:rPr>
        <w:t>Прямолинейное распространение света.</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shd w:val="clear" w:color="auto" w:fill="FFFFFF"/>
        </w:rPr>
        <w:t>Закон отражения света.</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shd w:val="clear" w:color="auto" w:fill="FFFFFF"/>
        </w:rPr>
        <w:t>Изображение в плоском зеркале.</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shd w:val="clear" w:color="auto" w:fill="FFFFFF"/>
        </w:rPr>
        <w:t>Преломление света.</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shd w:val="clear" w:color="auto" w:fill="FFFFFF"/>
        </w:rPr>
        <w:t>Ход лучей в собирающей линзе.</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shd w:val="clear" w:color="auto" w:fill="FFFFFF"/>
        </w:rPr>
        <w:t>Ход лучей в рассеивающей линзе.</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shd w:val="clear" w:color="auto" w:fill="FFFFFF"/>
        </w:rPr>
        <w:t>Получение изображений с помощью линз</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Принцип действия проекционного аппарата и фотоаппарата.</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shd w:val="clear" w:color="auto" w:fill="FFFFFF"/>
        </w:rPr>
        <w:t>Модель глаза.</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shd w:val="clear" w:color="auto" w:fill="FFFFFF"/>
        </w:rPr>
        <w:t>Дисперсия белого света</w:t>
      </w:r>
    </w:p>
    <w:p w:rsidR="001B497C" w:rsidRPr="00AF2B82" w:rsidRDefault="001B497C" w:rsidP="00BB2DA3">
      <w:pPr>
        <w:numPr>
          <w:ilvl w:val="0"/>
          <w:numId w:val="9"/>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Получение белого света при сложении света разных цветов</w:t>
      </w:r>
    </w:p>
    <w:p w:rsidR="001B497C" w:rsidRPr="00AF2B82" w:rsidRDefault="001B497C" w:rsidP="00514E93">
      <w:pPr>
        <w:spacing w:line="240" w:lineRule="auto"/>
        <w:ind w:firstLine="709"/>
        <w:rPr>
          <w:rFonts w:ascii="Times New Roman" w:hAnsi="Times New Roman"/>
          <w:color w:val="000000" w:themeColor="text1"/>
          <w:sz w:val="28"/>
          <w:szCs w:val="28"/>
        </w:rPr>
      </w:pPr>
    </w:p>
    <w:p w:rsidR="001B497C" w:rsidRPr="00AF2B82" w:rsidRDefault="001B497C" w:rsidP="00514E93">
      <w:pPr>
        <w:spacing w:line="240" w:lineRule="auto"/>
        <w:ind w:firstLine="709"/>
        <w:rPr>
          <w:rFonts w:ascii="Times New Roman" w:hAnsi="Times New Roman"/>
          <w:color w:val="000000" w:themeColor="text1"/>
          <w:sz w:val="28"/>
          <w:szCs w:val="28"/>
        </w:rPr>
      </w:pPr>
    </w:p>
    <w:p w:rsidR="001B497C" w:rsidRPr="00AF2B82" w:rsidRDefault="001B497C" w:rsidP="00514E93">
      <w:pPr>
        <w:spacing w:line="240" w:lineRule="auto"/>
        <w:ind w:firstLine="709"/>
        <w:rPr>
          <w:rFonts w:ascii="Times New Roman" w:hAnsi="Times New Roman"/>
          <w:b/>
          <w:color w:val="000000" w:themeColor="text1"/>
          <w:sz w:val="28"/>
          <w:szCs w:val="28"/>
        </w:rPr>
      </w:pPr>
    </w:p>
    <w:p w:rsidR="001B497C" w:rsidRPr="00AF2B82" w:rsidRDefault="001B497C" w:rsidP="00514E93">
      <w:pPr>
        <w:spacing w:line="240" w:lineRule="auto"/>
        <w:ind w:firstLine="709"/>
        <w:rPr>
          <w:rFonts w:ascii="Times New Roman" w:hAnsi="Times New Roman"/>
          <w:b/>
          <w:color w:val="000000" w:themeColor="text1"/>
          <w:sz w:val="28"/>
          <w:szCs w:val="28"/>
        </w:rPr>
      </w:pPr>
      <w:r w:rsidRPr="00AF2B82">
        <w:rPr>
          <w:rFonts w:ascii="Times New Roman" w:hAnsi="Times New Roman"/>
          <w:b/>
          <w:color w:val="000000" w:themeColor="text1"/>
          <w:sz w:val="28"/>
          <w:szCs w:val="28"/>
        </w:rPr>
        <w:t>Тема  Квантовые явления.</w:t>
      </w:r>
    </w:p>
    <w:p w:rsidR="001B497C" w:rsidRPr="00AF2B82" w:rsidRDefault="001B497C" w:rsidP="00514E93">
      <w:pPr>
        <w:spacing w:line="240" w:lineRule="auto"/>
        <w:ind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 </w:t>
      </w:r>
      <w:r w:rsidRPr="00AF2B82">
        <w:rPr>
          <w:rStyle w:val="aff4"/>
          <w:rFonts w:ascii="Times New Roman" w:hAnsi="Times New Roman"/>
          <w:b/>
          <w:bCs/>
          <w:iCs/>
          <w:color w:val="000000" w:themeColor="text1"/>
          <w:sz w:val="28"/>
          <w:szCs w:val="28"/>
          <w:shd w:val="clear" w:color="auto" w:fill="FFFFFF"/>
        </w:rPr>
        <w:t>Демонстрации:</w:t>
      </w:r>
    </w:p>
    <w:p w:rsidR="001B497C" w:rsidRPr="00AF2B82" w:rsidRDefault="001B497C" w:rsidP="00BB2DA3">
      <w:pPr>
        <w:numPr>
          <w:ilvl w:val="0"/>
          <w:numId w:val="10"/>
        </w:numPr>
        <w:spacing w:line="240" w:lineRule="auto"/>
        <w:ind w:left="0"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Модель опыта Резерфорда.</w:t>
      </w:r>
    </w:p>
    <w:p w:rsidR="001B497C" w:rsidRPr="00AF2B82" w:rsidRDefault="001B497C" w:rsidP="00BB2DA3">
      <w:pPr>
        <w:numPr>
          <w:ilvl w:val="0"/>
          <w:numId w:val="10"/>
        </w:numPr>
        <w:spacing w:line="240" w:lineRule="auto"/>
        <w:ind w:left="0" w:firstLine="709"/>
        <w:rPr>
          <w:rStyle w:val="apple-converted-space"/>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Наблюдение треков частиц в камере Вильсона.</w:t>
      </w:r>
    </w:p>
    <w:p w:rsidR="00075F2D" w:rsidRPr="00AF2B82" w:rsidRDefault="001B497C" w:rsidP="00514E93">
      <w:pPr>
        <w:spacing w:line="240" w:lineRule="auto"/>
        <w:ind w:firstLine="709"/>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Устройство и действие счетчика ионизирующих частиц</w:t>
      </w:r>
    </w:p>
    <w:p w:rsidR="001B497C" w:rsidRPr="00AF2B82" w:rsidRDefault="001B497C" w:rsidP="00514E93">
      <w:pPr>
        <w:spacing w:line="240" w:lineRule="auto"/>
        <w:ind w:firstLine="709"/>
        <w:rPr>
          <w:rFonts w:ascii="Times New Roman" w:hAnsi="Times New Roman"/>
          <w:color w:val="000000" w:themeColor="text1"/>
          <w:sz w:val="28"/>
          <w:szCs w:val="28"/>
          <w:lang w:eastAsia="hi-IN" w:bidi="hi-IN"/>
        </w:rPr>
      </w:pPr>
    </w:p>
    <w:p w:rsidR="00514E93" w:rsidRPr="00AF2B82" w:rsidRDefault="00514E93" w:rsidP="00514E93">
      <w:pPr>
        <w:spacing w:line="240" w:lineRule="auto"/>
        <w:ind w:firstLine="709"/>
        <w:rPr>
          <w:rFonts w:ascii="Times New Roman" w:hAnsi="Times New Roman"/>
          <w:color w:val="000000" w:themeColor="text1"/>
          <w:sz w:val="28"/>
          <w:szCs w:val="28"/>
          <w:lang w:eastAsia="hi-IN" w:bidi="hi-IN"/>
        </w:rPr>
      </w:pPr>
    </w:p>
    <w:p w:rsidR="00514E93" w:rsidRPr="00AF2B82" w:rsidRDefault="00514E93" w:rsidP="00514E93">
      <w:pPr>
        <w:spacing w:line="240" w:lineRule="auto"/>
        <w:ind w:firstLine="709"/>
        <w:rPr>
          <w:rFonts w:ascii="Times New Roman" w:hAnsi="Times New Roman"/>
          <w:color w:val="000000" w:themeColor="text1"/>
          <w:sz w:val="28"/>
          <w:szCs w:val="28"/>
          <w:lang w:eastAsia="hi-IN" w:bidi="hi-IN"/>
        </w:rPr>
      </w:pPr>
    </w:p>
    <w:p w:rsidR="00514E93" w:rsidRPr="00AF2B82" w:rsidRDefault="00514E93" w:rsidP="00514E93">
      <w:pPr>
        <w:spacing w:line="240" w:lineRule="auto"/>
        <w:ind w:firstLine="709"/>
        <w:rPr>
          <w:rFonts w:ascii="Times New Roman" w:hAnsi="Times New Roman"/>
          <w:color w:val="000000" w:themeColor="text1"/>
          <w:sz w:val="28"/>
          <w:szCs w:val="28"/>
          <w:lang w:eastAsia="hi-IN" w:bidi="hi-IN"/>
        </w:rPr>
      </w:pPr>
    </w:p>
    <w:p w:rsidR="00075F2D" w:rsidRPr="00AF2B82" w:rsidRDefault="00075F2D" w:rsidP="00514E93">
      <w:pPr>
        <w:spacing w:line="240" w:lineRule="auto"/>
        <w:ind w:firstLine="709"/>
        <w:rPr>
          <w:rFonts w:ascii="Times New Roman" w:hAnsi="Times New Roman"/>
          <w:color w:val="000000" w:themeColor="text1"/>
          <w:sz w:val="28"/>
          <w:szCs w:val="28"/>
          <w:lang w:eastAsia="hi-IN" w:bidi="hi-IN"/>
        </w:rPr>
      </w:pPr>
    </w:p>
    <w:p w:rsidR="001B497C" w:rsidRPr="00AF2B82" w:rsidRDefault="001B497C" w:rsidP="00514E93">
      <w:pPr>
        <w:pStyle w:val="c12"/>
        <w:spacing w:before="0" w:beforeAutospacing="0" w:after="0" w:afterAutospacing="0"/>
        <w:ind w:firstLine="709"/>
        <w:jc w:val="center"/>
        <w:rPr>
          <w:rStyle w:val="c37"/>
          <w:b/>
          <w:bCs/>
          <w:color w:val="000000" w:themeColor="text1"/>
          <w:sz w:val="28"/>
          <w:szCs w:val="28"/>
        </w:rPr>
      </w:pPr>
      <w:r w:rsidRPr="00AF2B82">
        <w:rPr>
          <w:rStyle w:val="c37"/>
          <w:b/>
          <w:bCs/>
          <w:color w:val="000000" w:themeColor="text1"/>
          <w:sz w:val="28"/>
          <w:szCs w:val="28"/>
        </w:rPr>
        <w:t>Тематическое планирование</w:t>
      </w:r>
    </w:p>
    <w:p w:rsidR="001B497C" w:rsidRPr="00AF2B82" w:rsidRDefault="001B497C" w:rsidP="00514E93">
      <w:pPr>
        <w:ind w:firstLine="709"/>
        <w:jc w:val="center"/>
        <w:rPr>
          <w:rFonts w:ascii="Times New Roman" w:hAnsi="Times New Roman"/>
          <w:b/>
          <w:bCs/>
          <w:iCs/>
          <w:color w:val="000000" w:themeColor="text1"/>
          <w:sz w:val="28"/>
          <w:szCs w:val="28"/>
        </w:rPr>
      </w:pPr>
      <w:r w:rsidRPr="00AF2B82">
        <w:rPr>
          <w:rFonts w:ascii="Times New Roman" w:hAnsi="Times New Roman"/>
          <w:b/>
          <w:bCs/>
          <w:iCs/>
          <w:color w:val="000000" w:themeColor="text1"/>
          <w:sz w:val="28"/>
          <w:szCs w:val="28"/>
        </w:rPr>
        <w:t>(с указанием количества часов, отводимых на освоение каждой те</w:t>
      </w:r>
      <w:r w:rsidR="00514E93" w:rsidRPr="00AF2B82">
        <w:rPr>
          <w:rFonts w:ascii="Times New Roman" w:hAnsi="Times New Roman"/>
          <w:b/>
          <w:bCs/>
          <w:iCs/>
          <w:color w:val="000000" w:themeColor="text1"/>
          <w:sz w:val="28"/>
          <w:szCs w:val="28"/>
        </w:rPr>
        <w:t>мы)</w:t>
      </w:r>
    </w:p>
    <w:p w:rsidR="00075F2D" w:rsidRPr="00AF2B82" w:rsidRDefault="00075F2D" w:rsidP="00514E93">
      <w:pPr>
        <w:pStyle w:val="af5"/>
        <w:ind w:firstLine="709"/>
        <w:jc w:val="center"/>
        <w:rPr>
          <w:rFonts w:ascii="Times New Roman" w:hAnsi="Times New Roman"/>
          <w:b/>
          <w:color w:val="000000" w:themeColor="text1"/>
          <w:sz w:val="28"/>
          <w:szCs w:val="28"/>
        </w:rPr>
      </w:pPr>
    </w:p>
    <w:p w:rsidR="001B497C" w:rsidRPr="00AF2B82" w:rsidRDefault="001B497C" w:rsidP="00514E93">
      <w:pPr>
        <w:pStyle w:val="af5"/>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7-9 класс</w:t>
      </w:r>
    </w:p>
    <w:p w:rsidR="00075F2D" w:rsidRPr="00AF2B82" w:rsidRDefault="00075F2D" w:rsidP="00514E93">
      <w:pPr>
        <w:pStyle w:val="af5"/>
        <w:ind w:firstLine="709"/>
        <w:rPr>
          <w:rFonts w:ascii="Times New Roman" w:hAnsi="Times New Roman"/>
          <w:b/>
          <w:color w:val="000000" w:themeColor="text1"/>
          <w:sz w:val="28"/>
          <w:szCs w:val="28"/>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3544"/>
        <w:gridCol w:w="1418"/>
        <w:gridCol w:w="1275"/>
        <w:gridCol w:w="1276"/>
        <w:gridCol w:w="1559"/>
      </w:tblGrid>
      <w:tr w:rsidR="00075F2D" w:rsidRPr="00AF2B82" w:rsidTr="00DF6AF7">
        <w:tc>
          <w:tcPr>
            <w:tcW w:w="851" w:type="dxa"/>
            <w:vMerge w:val="restart"/>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w:t>
            </w:r>
          </w:p>
        </w:tc>
        <w:tc>
          <w:tcPr>
            <w:tcW w:w="9072" w:type="dxa"/>
            <w:gridSpan w:val="5"/>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Количество часов, отведенных на изучение физики в основной школе</w:t>
            </w:r>
          </w:p>
        </w:tc>
      </w:tr>
      <w:tr w:rsidR="00075F2D" w:rsidRPr="00AF2B82" w:rsidTr="00DF6AF7">
        <w:tc>
          <w:tcPr>
            <w:tcW w:w="851" w:type="dxa"/>
            <w:vMerge/>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p>
        </w:tc>
        <w:tc>
          <w:tcPr>
            <w:tcW w:w="3544"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Тема</w:t>
            </w:r>
            <w:r w:rsidR="00514E93"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(раздел)/класс</w:t>
            </w:r>
          </w:p>
        </w:tc>
        <w:tc>
          <w:tcPr>
            <w:tcW w:w="1418"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7 класс</w:t>
            </w:r>
          </w:p>
        </w:tc>
        <w:tc>
          <w:tcPr>
            <w:tcW w:w="1275"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8 класс</w:t>
            </w:r>
          </w:p>
        </w:tc>
        <w:tc>
          <w:tcPr>
            <w:tcW w:w="1276"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9 класс</w:t>
            </w:r>
          </w:p>
        </w:tc>
        <w:tc>
          <w:tcPr>
            <w:tcW w:w="1559" w:type="dxa"/>
            <w:vAlign w:val="center"/>
          </w:tcPr>
          <w:p w:rsidR="00075F2D" w:rsidRPr="00AF2B82" w:rsidRDefault="00514E93" w:rsidP="00514E93">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В</w:t>
            </w:r>
            <w:r w:rsidR="00075F2D" w:rsidRPr="00AF2B82">
              <w:rPr>
                <w:rFonts w:ascii="Times New Roman" w:hAnsi="Times New Roman"/>
                <w:color w:val="000000" w:themeColor="text1"/>
                <w:sz w:val="28"/>
                <w:szCs w:val="28"/>
              </w:rPr>
              <w:t>се</w:t>
            </w:r>
            <w:r w:rsidRPr="00AF2B82">
              <w:rPr>
                <w:rFonts w:ascii="Times New Roman" w:hAnsi="Times New Roman"/>
                <w:color w:val="000000" w:themeColor="text1"/>
                <w:sz w:val="28"/>
                <w:szCs w:val="28"/>
              </w:rPr>
              <w:t xml:space="preserve">го </w:t>
            </w:r>
            <w:r w:rsidR="00075F2D" w:rsidRPr="00AF2B82">
              <w:rPr>
                <w:rFonts w:ascii="Times New Roman" w:hAnsi="Times New Roman"/>
                <w:color w:val="000000" w:themeColor="text1"/>
                <w:sz w:val="28"/>
                <w:szCs w:val="28"/>
              </w:rPr>
              <w:t>по факту</w:t>
            </w:r>
          </w:p>
        </w:tc>
      </w:tr>
      <w:tr w:rsidR="00075F2D" w:rsidRPr="00AF2B82" w:rsidTr="00DF6AF7">
        <w:tc>
          <w:tcPr>
            <w:tcW w:w="851"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tc>
        <w:tc>
          <w:tcPr>
            <w:tcW w:w="3544" w:type="dxa"/>
            <w:vAlign w:val="center"/>
          </w:tcPr>
          <w:p w:rsidR="00075F2D" w:rsidRPr="00AF2B82" w:rsidRDefault="00075F2D" w:rsidP="00514E93">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Физика и физические м</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тоды изучения природы</w:t>
            </w:r>
          </w:p>
        </w:tc>
        <w:tc>
          <w:tcPr>
            <w:tcW w:w="1418"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1275"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w:t>
            </w:r>
          </w:p>
        </w:tc>
        <w:tc>
          <w:tcPr>
            <w:tcW w:w="1276"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w:t>
            </w:r>
          </w:p>
        </w:tc>
        <w:tc>
          <w:tcPr>
            <w:tcW w:w="1559"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r>
      <w:tr w:rsidR="00075F2D" w:rsidRPr="00AF2B82" w:rsidTr="00DF6AF7">
        <w:tc>
          <w:tcPr>
            <w:tcW w:w="851"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3544" w:type="dxa"/>
            <w:vAlign w:val="center"/>
          </w:tcPr>
          <w:p w:rsidR="00075F2D" w:rsidRPr="00AF2B82" w:rsidRDefault="00075F2D" w:rsidP="00514E93">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Механические явления</w:t>
            </w:r>
          </w:p>
        </w:tc>
        <w:tc>
          <w:tcPr>
            <w:tcW w:w="1418"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21</w:t>
            </w:r>
          </w:p>
        </w:tc>
        <w:tc>
          <w:tcPr>
            <w:tcW w:w="1275"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p>
        </w:tc>
        <w:tc>
          <w:tcPr>
            <w:tcW w:w="1276"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31</w:t>
            </w:r>
          </w:p>
        </w:tc>
        <w:tc>
          <w:tcPr>
            <w:tcW w:w="1559"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52</w:t>
            </w:r>
          </w:p>
        </w:tc>
      </w:tr>
      <w:tr w:rsidR="00075F2D" w:rsidRPr="00AF2B82" w:rsidTr="00DF6AF7">
        <w:tc>
          <w:tcPr>
            <w:tcW w:w="851"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tc>
        <w:tc>
          <w:tcPr>
            <w:tcW w:w="3544" w:type="dxa"/>
            <w:vAlign w:val="center"/>
          </w:tcPr>
          <w:p w:rsidR="00075F2D" w:rsidRPr="00AF2B82" w:rsidRDefault="00075F2D" w:rsidP="00514E93">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Тепловые явления</w:t>
            </w:r>
          </w:p>
        </w:tc>
        <w:tc>
          <w:tcPr>
            <w:tcW w:w="1418"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tc>
        <w:tc>
          <w:tcPr>
            <w:tcW w:w="1275"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tc>
        <w:tc>
          <w:tcPr>
            <w:tcW w:w="1276"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w:t>
            </w:r>
          </w:p>
        </w:tc>
        <w:tc>
          <w:tcPr>
            <w:tcW w:w="1559"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13</w:t>
            </w:r>
          </w:p>
        </w:tc>
      </w:tr>
      <w:tr w:rsidR="00075F2D" w:rsidRPr="00AF2B82" w:rsidTr="00DF6AF7">
        <w:tc>
          <w:tcPr>
            <w:tcW w:w="851"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tc>
        <w:tc>
          <w:tcPr>
            <w:tcW w:w="3544" w:type="dxa"/>
            <w:vAlign w:val="center"/>
          </w:tcPr>
          <w:p w:rsidR="00075F2D" w:rsidRPr="00AF2B82" w:rsidRDefault="00075F2D" w:rsidP="00514E93">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Электрические и магни</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ные явления</w:t>
            </w:r>
          </w:p>
        </w:tc>
        <w:tc>
          <w:tcPr>
            <w:tcW w:w="1418"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w:t>
            </w:r>
          </w:p>
        </w:tc>
        <w:tc>
          <w:tcPr>
            <w:tcW w:w="1275"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13</w:t>
            </w:r>
          </w:p>
        </w:tc>
        <w:tc>
          <w:tcPr>
            <w:tcW w:w="1276"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w:t>
            </w:r>
          </w:p>
        </w:tc>
        <w:tc>
          <w:tcPr>
            <w:tcW w:w="1559"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13</w:t>
            </w:r>
          </w:p>
        </w:tc>
      </w:tr>
      <w:tr w:rsidR="00075F2D" w:rsidRPr="00AF2B82" w:rsidTr="00DF6AF7">
        <w:tc>
          <w:tcPr>
            <w:tcW w:w="851"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tc>
        <w:tc>
          <w:tcPr>
            <w:tcW w:w="3544" w:type="dxa"/>
            <w:vAlign w:val="center"/>
          </w:tcPr>
          <w:p w:rsidR="00075F2D" w:rsidRPr="00AF2B82" w:rsidRDefault="00075F2D" w:rsidP="00514E93">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Электромагнитные колеб</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ния и волны</w:t>
            </w:r>
          </w:p>
        </w:tc>
        <w:tc>
          <w:tcPr>
            <w:tcW w:w="1418"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w:t>
            </w:r>
          </w:p>
        </w:tc>
        <w:tc>
          <w:tcPr>
            <w:tcW w:w="1275"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tc>
        <w:tc>
          <w:tcPr>
            <w:tcW w:w="1276"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14</w:t>
            </w:r>
          </w:p>
        </w:tc>
        <w:tc>
          <w:tcPr>
            <w:tcW w:w="1559"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18</w:t>
            </w:r>
          </w:p>
        </w:tc>
      </w:tr>
      <w:tr w:rsidR="00075F2D" w:rsidRPr="00AF2B82" w:rsidTr="00DF6AF7">
        <w:tc>
          <w:tcPr>
            <w:tcW w:w="851"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tc>
        <w:tc>
          <w:tcPr>
            <w:tcW w:w="3544" w:type="dxa"/>
            <w:vAlign w:val="center"/>
          </w:tcPr>
          <w:p w:rsidR="00075F2D" w:rsidRPr="00AF2B82" w:rsidRDefault="00075F2D" w:rsidP="00514E93">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Квантовые явления</w:t>
            </w:r>
          </w:p>
        </w:tc>
        <w:tc>
          <w:tcPr>
            <w:tcW w:w="1418"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w:t>
            </w:r>
          </w:p>
        </w:tc>
        <w:tc>
          <w:tcPr>
            <w:tcW w:w="1275"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w:t>
            </w:r>
          </w:p>
        </w:tc>
        <w:tc>
          <w:tcPr>
            <w:tcW w:w="1276"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12</w:t>
            </w:r>
          </w:p>
        </w:tc>
        <w:tc>
          <w:tcPr>
            <w:tcW w:w="1559"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12</w:t>
            </w:r>
          </w:p>
        </w:tc>
      </w:tr>
      <w:tr w:rsidR="00075F2D" w:rsidRPr="00AF2B82" w:rsidTr="00DF6AF7">
        <w:tc>
          <w:tcPr>
            <w:tcW w:w="851"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tc>
        <w:tc>
          <w:tcPr>
            <w:tcW w:w="3544" w:type="dxa"/>
            <w:vAlign w:val="center"/>
          </w:tcPr>
          <w:p w:rsidR="00075F2D" w:rsidRPr="00AF2B82" w:rsidRDefault="00075F2D" w:rsidP="00514E93">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Лабораторные работы</w:t>
            </w:r>
          </w:p>
        </w:tc>
        <w:tc>
          <w:tcPr>
            <w:tcW w:w="1418"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tc>
        <w:tc>
          <w:tcPr>
            <w:tcW w:w="1275"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tc>
        <w:tc>
          <w:tcPr>
            <w:tcW w:w="1276"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tc>
        <w:tc>
          <w:tcPr>
            <w:tcW w:w="1559"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15</w:t>
            </w:r>
          </w:p>
        </w:tc>
      </w:tr>
      <w:tr w:rsidR="00075F2D" w:rsidRPr="00AF2B82" w:rsidTr="00DF6AF7">
        <w:tc>
          <w:tcPr>
            <w:tcW w:w="851"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tc>
        <w:tc>
          <w:tcPr>
            <w:tcW w:w="3544" w:type="dxa"/>
            <w:vAlign w:val="center"/>
          </w:tcPr>
          <w:p w:rsidR="00075F2D" w:rsidRPr="00AF2B82" w:rsidRDefault="00F14EC7" w:rsidP="00514E93">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Тестирование</w:t>
            </w:r>
          </w:p>
        </w:tc>
        <w:tc>
          <w:tcPr>
            <w:tcW w:w="1418"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1275"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1276"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tc>
        <w:tc>
          <w:tcPr>
            <w:tcW w:w="1559"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tc>
      </w:tr>
      <w:tr w:rsidR="00075F2D" w:rsidRPr="00AF2B82" w:rsidTr="00DF6AF7">
        <w:tc>
          <w:tcPr>
            <w:tcW w:w="851"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tc>
        <w:tc>
          <w:tcPr>
            <w:tcW w:w="3544" w:type="dxa"/>
            <w:vAlign w:val="center"/>
          </w:tcPr>
          <w:p w:rsidR="00075F2D" w:rsidRPr="00AF2B82" w:rsidRDefault="00075F2D" w:rsidP="00514E93">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Итоговое повторение </w:t>
            </w:r>
          </w:p>
        </w:tc>
        <w:tc>
          <w:tcPr>
            <w:tcW w:w="1418"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tc>
        <w:tc>
          <w:tcPr>
            <w:tcW w:w="1275"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tc>
        <w:tc>
          <w:tcPr>
            <w:tcW w:w="1276"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1559"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tc>
      </w:tr>
      <w:tr w:rsidR="00075F2D" w:rsidRPr="00AF2B82" w:rsidTr="00DF6AF7">
        <w:tc>
          <w:tcPr>
            <w:tcW w:w="851" w:type="dxa"/>
            <w:vAlign w:val="center"/>
          </w:tcPr>
          <w:p w:rsidR="00075F2D" w:rsidRPr="00AF2B82" w:rsidRDefault="00075F2D" w:rsidP="00514E93">
            <w:pPr>
              <w:spacing w:line="240" w:lineRule="auto"/>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tc>
        <w:tc>
          <w:tcPr>
            <w:tcW w:w="3544" w:type="dxa"/>
            <w:vAlign w:val="center"/>
          </w:tcPr>
          <w:p w:rsidR="00075F2D" w:rsidRPr="00AF2B82" w:rsidRDefault="00075F2D" w:rsidP="00514E93">
            <w:pPr>
              <w:spacing w:line="240" w:lineRule="auto"/>
              <w:ind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Резерв</w:t>
            </w:r>
          </w:p>
        </w:tc>
        <w:tc>
          <w:tcPr>
            <w:tcW w:w="1418"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0</w:t>
            </w:r>
          </w:p>
        </w:tc>
        <w:tc>
          <w:tcPr>
            <w:tcW w:w="1275"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0</w:t>
            </w:r>
          </w:p>
        </w:tc>
        <w:tc>
          <w:tcPr>
            <w:tcW w:w="1276"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0</w:t>
            </w:r>
          </w:p>
        </w:tc>
        <w:tc>
          <w:tcPr>
            <w:tcW w:w="1559"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0</w:t>
            </w:r>
          </w:p>
        </w:tc>
      </w:tr>
      <w:tr w:rsidR="00075F2D" w:rsidRPr="00AF2B82" w:rsidTr="00DF6AF7">
        <w:tc>
          <w:tcPr>
            <w:tcW w:w="851"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tc>
        <w:tc>
          <w:tcPr>
            <w:tcW w:w="3544" w:type="dxa"/>
            <w:vAlign w:val="center"/>
          </w:tcPr>
          <w:p w:rsidR="00075F2D" w:rsidRPr="00AF2B82" w:rsidRDefault="00075F2D" w:rsidP="00514E93">
            <w:pPr>
              <w:spacing w:line="240" w:lineRule="auto"/>
              <w:ind w:firstLine="709"/>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Всего</w:t>
            </w:r>
          </w:p>
        </w:tc>
        <w:tc>
          <w:tcPr>
            <w:tcW w:w="1418"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34</w:t>
            </w:r>
          </w:p>
        </w:tc>
        <w:tc>
          <w:tcPr>
            <w:tcW w:w="1275"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34</w:t>
            </w:r>
          </w:p>
        </w:tc>
        <w:tc>
          <w:tcPr>
            <w:tcW w:w="1276"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68</w:t>
            </w:r>
          </w:p>
        </w:tc>
        <w:tc>
          <w:tcPr>
            <w:tcW w:w="1559" w:type="dxa"/>
            <w:vAlign w:val="center"/>
          </w:tcPr>
          <w:p w:rsidR="00075F2D" w:rsidRPr="00AF2B82" w:rsidRDefault="00075F2D" w:rsidP="00514E93">
            <w:pPr>
              <w:spacing w:line="240" w:lineRule="auto"/>
              <w:ind w:firstLine="709"/>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136</w:t>
            </w:r>
          </w:p>
        </w:tc>
      </w:tr>
    </w:tbl>
    <w:p w:rsidR="00514E93" w:rsidRPr="00AF2B82" w:rsidRDefault="00514E93" w:rsidP="00514E93">
      <w:pPr>
        <w:spacing w:line="240" w:lineRule="auto"/>
        <w:ind w:firstLine="709"/>
        <w:rPr>
          <w:rFonts w:ascii="Times New Roman" w:hAnsi="Times New Roman"/>
          <w:color w:val="000000" w:themeColor="text1"/>
          <w:sz w:val="28"/>
          <w:szCs w:val="28"/>
        </w:rPr>
        <w:sectPr w:rsidR="00514E93" w:rsidRPr="00AF2B82" w:rsidSect="00AF2B82">
          <w:footnotePr>
            <w:numRestart w:val="eachPage"/>
          </w:footnotePr>
          <w:pgSz w:w="11907" w:h="16840" w:code="9"/>
          <w:pgMar w:top="1134" w:right="567" w:bottom="1134" w:left="1276" w:header="142" w:footer="295" w:gutter="0"/>
          <w:cols w:sep="1" w:space="2268"/>
          <w:titlePg/>
          <w:docGrid w:linePitch="299"/>
        </w:sectPr>
      </w:pPr>
    </w:p>
    <w:p w:rsidR="00854138" w:rsidRPr="00AF2B82" w:rsidRDefault="00854138" w:rsidP="00514E93">
      <w:pPr>
        <w:spacing w:line="360" w:lineRule="auto"/>
        <w:ind w:firstLine="709"/>
        <w:jc w:val="right"/>
        <w:rPr>
          <w:rFonts w:ascii="Times New Roman" w:hAnsi="Times New Roman"/>
          <w:i/>
          <w:color w:val="000000" w:themeColor="text1"/>
          <w:sz w:val="28"/>
          <w:szCs w:val="28"/>
        </w:rPr>
      </w:pPr>
      <w:r w:rsidRPr="00AF2B82">
        <w:rPr>
          <w:rFonts w:ascii="Times New Roman" w:hAnsi="Times New Roman"/>
          <w:i/>
          <w:color w:val="000000" w:themeColor="text1"/>
          <w:sz w:val="28"/>
          <w:szCs w:val="28"/>
        </w:rPr>
        <w:lastRenderedPageBreak/>
        <w:t>Приложение</w:t>
      </w:r>
      <w:r w:rsidR="008B3E07" w:rsidRPr="00AF2B82">
        <w:rPr>
          <w:rFonts w:ascii="Times New Roman" w:hAnsi="Times New Roman"/>
          <w:i/>
          <w:color w:val="000000" w:themeColor="text1"/>
          <w:sz w:val="28"/>
          <w:szCs w:val="28"/>
        </w:rPr>
        <w:t xml:space="preserve"> </w:t>
      </w:r>
      <w:r w:rsidR="0055524D" w:rsidRPr="00AF2B82">
        <w:rPr>
          <w:rFonts w:ascii="Times New Roman" w:hAnsi="Times New Roman"/>
          <w:i/>
          <w:color w:val="000000" w:themeColor="text1"/>
          <w:sz w:val="28"/>
          <w:szCs w:val="28"/>
        </w:rPr>
        <w:t xml:space="preserve">№ </w:t>
      </w:r>
      <w:r w:rsidR="008B3E07" w:rsidRPr="00AF2B82">
        <w:rPr>
          <w:rFonts w:ascii="Times New Roman" w:hAnsi="Times New Roman"/>
          <w:i/>
          <w:color w:val="000000" w:themeColor="text1"/>
          <w:sz w:val="28"/>
          <w:szCs w:val="28"/>
        </w:rPr>
        <w:t>1</w:t>
      </w:r>
    </w:p>
    <w:p w:rsidR="008B3E07" w:rsidRPr="00AF2B82" w:rsidRDefault="00854138" w:rsidP="00514E93">
      <w:pPr>
        <w:spacing w:line="360" w:lineRule="auto"/>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Кален</w:t>
      </w:r>
      <w:r w:rsidR="00514E93" w:rsidRPr="00AF2B82">
        <w:rPr>
          <w:rFonts w:ascii="Times New Roman" w:hAnsi="Times New Roman"/>
          <w:b/>
          <w:color w:val="000000" w:themeColor="text1"/>
          <w:sz w:val="28"/>
          <w:szCs w:val="28"/>
        </w:rPr>
        <w:t>дарно-тематическое планирование</w:t>
      </w:r>
    </w:p>
    <w:p w:rsidR="00854138" w:rsidRPr="00AF2B82" w:rsidRDefault="00854138" w:rsidP="00514E93">
      <w:pPr>
        <w:spacing w:line="360" w:lineRule="auto"/>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 xml:space="preserve"> 7 класс, </w:t>
      </w:r>
      <w:r w:rsidR="008B3E07" w:rsidRPr="00AF2B82">
        <w:rPr>
          <w:rFonts w:ascii="Times New Roman" w:hAnsi="Times New Roman"/>
          <w:b/>
          <w:color w:val="000000" w:themeColor="text1"/>
          <w:sz w:val="28"/>
          <w:szCs w:val="28"/>
          <w:lang w:eastAsia="en-US"/>
        </w:rPr>
        <w:t>34 часа</w:t>
      </w:r>
      <w:r w:rsidRPr="00AF2B82">
        <w:rPr>
          <w:rFonts w:ascii="Times New Roman" w:hAnsi="Times New Roman"/>
          <w:b/>
          <w:color w:val="000000" w:themeColor="text1"/>
          <w:sz w:val="28"/>
          <w:szCs w:val="28"/>
          <w:lang w:eastAsia="en-US"/>
        </w:rPr>
        <w:t xml:space="preserve"> (1 ч в неделю)</w:t>
      </w:r>
    </w:p>
    <w:p w:rsidR="00854138" w:rsidRPr="00AF2B82" w:rsidRDefault="00854138" w:rsidP="00514E93">
      <w:pPr>
        <w:spacing w:line="240" w:lineRule="auto"/>
        <w:ind w:firstLine="709"/>
        <w:rPr>
          <w:rFonts w:ascii="Times New Roman" w:hAnsi="Times New Roman"/>
          <w:color w:val="000000" w:themeColor="text1"/>
          <w:sz w:val="28"/>
          <w:szCs w:val="28"/>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8"/>
        <w:gridCol w:w="1640"/>
        <w:gridCol w:w="3827"/>
        <w:gridCol w:w="7122"/>
        <w:gridCol w:w="1701"/>
      </w:tblGrid>
      <w:tr w:rsidR="00854138" w:rsidRPr="00AF2B82" w:rsidTr="00AF2B82">
        <w:tc>
          <w:tcPr>
            <w:tcW w:w="878"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w:t>
            </w:r>
          </w:p>
          <w:p w:rsidR="00854138" w:rsidRPr="00AF2B82" w:rsidRDefault="00854138" w:rsidP="00514E93">
            <w:pPr>
              <w:spacing w:line="240" w:lineRule="auto"/>
              <w:ind w:firstLine="0"/>
              <w:jc w:val="center"/>
              <w:rPr>
                <w:rFonts w:ascii="Times New Roman" w:hAnsi="Times New Roman"/>
                <w:b/>
                <w:color w:val="000000" w:themeColor="text1"/>
                <w:sz w:val="28"/>
                <w:szCs w:val="28"/>
                <w:lang w:eastAsia="en-US"/>
              </w:rPr>
            </w:pPr>
            <w:proofErr w:type="spellStart"/>
            <w:proofErr w:type="gramStart"/>
            <w:r w:rsidRPr="00AF2B82">
              <w:rPr>
                <w:rFonts w:ascii="Times New Roman" w:hAnsi="Times New Roman"/>
                <w:b/>
                <w:color w:val="000000" w:themeColor="text1"/>
                <w:sz w:val="28"/>
                <w:szCs w:val="28"/>
                <w:lang w:eastAsia="en-US"/>
              </w:rPr>
              <w:t>п</w:t>
            </w:r>
            <w:proofErr w:type="spellEnd"/>
            <w:proofErr w:type="gramEnd"/>
            <w:r w:rsidRPr="00AF2B82">
              <w:rPr>
                <w:rFonts w:ascii="Times New Roman" w:hAnsi="Times New Roman"/>
                <w:b/>
                <w:color w:val="000000" w:themeColor="text1"/>
                <w:sz w:val="28"/>
                <w:szCs w:val="28"/>
                <w:lang w:eastAsia="en-US"/>
              </w:rPr>
              <w:t>/</w:t>
            </w:r>
            <w:proofErr w:type="spellStart"/>
            <w:r w:rsidRPr="00AF2B82">
              <w:rPr>
                <w:rFonts w:ascii="Times New Roman" w:hAnsi="Times New Roman"/>
                <w:b/>
                <w:color w:val="000000" w:themeColor="text1"/>
                <w:sz w:val="28"/>
                <w:szCs w:val="28"/>
                <w:lang w:eastAsia="en-US"/>
              </w:rPr>
              <w:t>п</w:t>
            </w:r>
            <w:proofErr w:type="spellEnd"/>
          </w:p>
        </w:tc>
        <w:tc>
          <w:tcPr>
            <w:tcW w:w="1640"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 xml:space="preserve">Дата </w:t>
            </w:r>
            <w:r w:rsidR="00514E93" w:rsidRPr="00AF2B82">
              <w:rPr>
                <w:rFonts w:ascii="Times New Roman" w:hAnsi="Times New Roman"/>
                <w:b/>
                <w:color w:val="000000" w:themeColor="text1"/>
                <w:sz w:val="28"/>
                <w:szCs w:val="28"/>
                <w:lang w:eastAsia="en-US"/>
              </w:rPr>
              <w:t xml:space="preserve">      </w:t>
            </w:r>
            <w:r w:rsidRPr="00AF2B82">
              <w:rPr>
                <w:rFonts w:ascii="Times New Roman" w:hAnsi="Times New Roman"/>
                <w:b/>
                <w:color w:val="000000" w:themeColor="text1"/>
                <w:sz w:val="28"/>
                <w:szCs w:val="28"/>
                <w:lang w:eastAsia="en-US"/>
              </w:rPr>
              <w:t>провед</w:t>
            </w:r>
            <w:r w:rsidRPr="00AF2B82">
              <w:rPr>
                <w:rFonts w:ascii="Times New Roman" w:hAnsi="Times New Roman"/>
                <w:b/>
                <w:color w:val="000000" w:themeColor="text1"/>
                <w:sz w:val="28"/>
                <w:szCs w:val="28"/>
                <w:lang w:eastAsia="en-US"/>
              </w:rPr>
              <w:t>е</w:t>
            </w:r>
            <w:r w:rsidRPr="00AF2B82">
              <w:rPr>
                <w:rFonts w:ascii="Times New Roman" w:hAnsi="Times New Roman"/>
                <w:b/>
                <w:color w:val="000000" w:themeColor="text1"/>
                <w:sz w:val="28"/>
                <w:szCs w:val="28"/>
                <w:lang w:eastAsia="en-US"/>
              </w:rPr>
              <w:t>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spacing w:line="240" w:lineRule="auto"/>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Тема</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spacing w:line="240" w:lineRule="auto"/>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Вид деятельности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Домашнее з</w:t>
            </w:r>
            <w:r w:rsidRPr="00AF2B82">
              <w:rPr>
                <w:rFonts w:ascii="Times New Roman" w:hAnsi="Times New Roman"/>
                <w:b/>
                <w:color w:val="000000" w:themeColor="text1"/>
                <w:sz w:val="28"/>
                <w:szCs w:val="28"/>
                <w:lang w:eastAsia="en-US"/>
              </w:rPr>
              <w:t>а</w:t>
            </w:r>
            <w:r w:rsidRPr="00AF2B82">
              <w:rPr>
                <w:rFonts w:ascii="Times New Roman" w:hAnsi="Times New Roman"/>
                <w:b/>
                <w:color w:val="000000" w:themeColor="text1"/>
                <w:sz w:val="28"/>
                <w:szCs w:val="28"/>
                <w:lang w:eastAsia="en-US"/>
              </w:rPr>
              <w:t>дание</w:t>
            </w:r>
          </w:p>
        </w:tc>
      </w:tr>
      <w:tr w:rsidR="00854138" w:rsidRPr="00AF2B82" w:rsidTr="00AF2B82">
        <w:tc>
          <w:tcPr>
            <w:tcW w:w="15168" w:type="dxa"/>
            <w:gridSpan w:val="5"/>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ind w:firstLine="709"/>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Введение</w:t>
            </w: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Что изучает физика. Некот</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 xml:space="preserve">рые физические термины. Наблюдения и опыты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1002B2">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Объяснять, описывать физические явления, отличать ф</w:t>
            </w:r>
            <w:r w:rsidRPr="00AF2B82">
              <w:rPr>
                <w:rFonts w:ascii="Times New Roman" w:hAnsi="Times New Roman"/>
                <w:bCs/>
                <w:color w:val="000000" w:themeColor="text1"/>
                <w:sz w:val="28"/>
                <w:szCs w:val="28"/>
              </w:rPr>
              <w:t>и</w:t>
            </w:r>
            <w:r w:rsidRPr="00AF2B82">
              <w:rPr>
                <w:rFonts w:ascii="Times New Roman" w:hAnsi="Times New Roman"/>
                <w:bCs/>
                <w:color w:val="000000" w:themeColor="text1"/>
                <w:sz w:val="28"/>
                <w:szCs w:val="28"/>
              </w:rPr>
              <w:t>зические явления от химических; проводить набл</w:t>
            </w:r>
            <w:r w:rsidRPr="00AF2B82">
              <w:rPr>
                <w:rFonts w:ascii="Times New Roman" w:hAnsi="Times New Roman"/>
                <w:bCs/>
                <w:color w:val="000000" w:themeColor="text1"/>
                <w:sz w:val="28"/>
                <w:szCs w:val="28"/>
              </w:rPr>
              <w:t>ю</w:t>
            </w:r>
            <w:r w:rsidRPr="00AF2B82">
              <w:rPr>
                <w:rFonts w:ascii="Times New Roman" w:hAnsi="Times New Roman"/>
                <w:bCs/>
                <w:color w:val="000000" w:themeColor="text1"/>
                <w:sz w:val="28"/>
                <w:szCs w:val="28"/>
              </w:rPr>
              <w:t>дения физических явлений, анализировать и классиф</w:t>
            </w:r>
            <w:r w:rsidRPr="00AF2B82">
              <w:rPr>
                <w:rFonts w:ascii="Times New Roman" w:hAnsi="Times New Roman"/>
                <w:bCs/>
                <w:color w:val="000000" w:themeColor="text1"/>
                <w:sz w:val="28"/>
                <w:szCs w:val="28"/>
              </w:rPr>
              <w:t>и</w:t>
            </w:r>
            <w:r w:rsidRPr="00AF2B82">
              <w:rPr>
                <w:rFonts w:ascii="Times New Roman" w:hAnsi="Times New Roman"/>
                <w:bCs/>
                <w:color w:val="000000" w:themeColor="text1"/>
                <w:sz w:val="28"/>
                <w:szCs w:val="28"/>
              </w:rPr>
              <w:t>цировать их, различать методы изучения физики</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bCs/>
                <w:color w:val="000000" w:themeColor="text1"/>
                <w:sz w:val="28"/>
                <w:szCs w:val="28"/>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b/>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074043"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b/>
                <w:color w:val="000000" w:themeColor="text1"/>
                <w:sz w:val="28"/>
                <w:szCs w:val="28"/>
                <w:lang w:eastAsia="en-US"/>
              </w:rPr>
              <w:t>Лабораторная работа</w:t>
            </w:r>
            <w:r w:rsidR="007A5BD8" w:rsidRPr="00AF2B82">
              <w:rPr>
                <w:rFonts w:ascii="Times New Roman" w:hAnsi="Times New Roman"/>
                <w:b/>
                <w:color w:val="000000" w:themeColor="text1"/>
                <w:sz w:val="28"/>
                <w:szCs w:val="28"/>
                <w:lang w:eastAsia="en-US"/>
              </w:rPr>
              <w:t xml:space="preserve"> № 1 </w:t>
            </w:r>
            <w:r w:rsidR="00854138" w:rsidRPr="00AF2B82">
              <w:rPr>
                <w:rFonts w:ascii="Times New Roman" w:hAnsi="Times New Roman"/>
                <w:color w:val="000000" w:themeColor="text1"/>
                <w:sz w:val="28"/>
                <w:szCs w:val="28"/>
                <w:lang w:eastAsia="en-US"/>
              </w:rPr>
              <w:t>«О</w:t>
            </w:r>
            <w:r w:rsidR="00854138" w:rsidRPr="00AF2B82">
              <w:rPr>
                <w:rFonts w:ascii="Times New Roman" w:hAnsi="Times New Roman"/>
                <w:color w:val="000000" w:themeColor="text1"/>
                <w:sz w:val="28"/>
                <w:szCs w:val="28"/>
                <w:lang w:eastAsia="en-US"/>
              </w:rPr>
              <w:t>п</w:t>
            </w:r>
            <w:r w:rsidR="00854138" w:rsidRPr="00AF2B82">
              <w:rPr>
                <w:rFonts w:ascii="Times New Roman" w:hAnsi="Times New Roman"/>
                <w:color w:val="000000" w:themeColor="text1"/>
                <w:sz w:val="28"/>
                <w:szCs w:val="28"/>
                <w:lang w:eastAsia="en-US"/>
              </w:rPr>
              <w:t>ределение цены деления измер</w:t>
            </w:r>
            <w:r w:rsidR="00854138" w:rsidRPr="00AF2B82">
              <w:rPr>
                <w:rFonts w:ascii="Times New Roman" w:hAnsi="Times New Roman"/>
                <w:color w:val="000000" w:themeColor="text1"/>
                <w:sz w:val="28"/>
                <w:szCs w:val="28"/>
                <w:lang w:eastAsia="en-US"/>
              </w:rPr>
              <w:t>и</w:t>
            </w:r>
            <w:r w:rsidR="00854138" w:rsidRPr="00AF2B82">
              <w:rPr>
                <w:rFonts w:ascii="Times New Roman" w:hAnsi="Times New Roman"/>
                <w:color w:val="000000" w:themeColor="text1"/>
                <w:sz w:val="28"/>
                <w:szCs w:val="28"/>
                <w:lang w:eastAsia="en-US"/>
              </w:rPr>
              <w:t>тельного прибора».</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1002B2">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Находить цену деления любого Измерительного приб</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ра, представлять результаты измерений в виде та</w:t>
            </w:r>
            <w:r w:rsidRPr="00AF2B82">
              <w:rPr>
                <w:rFonts w:ascii="Times New Roman" w:hAnsi="Times New Roman"/>
                <w:color w:val="000000" w:themeColor="text1"/>
                <w:sz w:val="28"/>
                <w:szCs w:val="28"/>
                <w:lang w:eastAsia="en-US"/>
              </w:rPr>
              <w:t>б</w:t>
            </w:r>
            <w:r w:rsidRPr="00AF2B82">
              <w:rPr>
                <w:rFonts w:ascii="Times New Roman" w:hAnsi="Times New Roman"/>
                <w:color w:val="000000" w:themeColor="text1"/>
                <w:sz w:val="28"/>
                <w:szCs w:val="28"/>
                <w:lang w:eastAsia="en-US"/>
              </w:rPr>
              <w:t>лиц, анализировать результаты по опр</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делению цены деления измерительного прибора, делать выводы, работать в группе</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15168" w:type="dxa"/>
            <w:gridSpan w:val="5"/>
            <w:tcBorders>
              <w:top w:val="single" w:sz="4" w:space="0" w:color="auto"/>
              <w:left w:val="single" w:sz="4" w:space="0" w:color="auto"/>
              <w:bottom w:val="single" w:sz="4" w:space="0" w:color="auto"/>
              <w:right w:val="single" w:sz="4" w:space="0" w:color="auto"/>
            </w:tcBorders>
            <w:hideMark/>
          </w:tcPr>
          <w:p w:rsidR="00854138" w:rsidRPr="00AF2B82" w:rsidRDefault="00854138" w:rsidP="001002B2">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Первоначальные сведения о строении вещества</w:t>
            </w: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3</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Строение вещества. Молек</w:t>
            </w:r>
            <w:r w:rsidRPr="00AF2B82">
              <w:rPr>
                <w:rFonts w:ascii="Times New Roman" w:hAnsi="Times New Roman"/>
                <w:color w:val="000000" w:themeColor="text1"/>
                <w:sz w:val="28"/>
                <w:szCs w:val="28"/>
                <w:lang w:eastAsia="en-US"/>
              </w:rPr>
              <w:t>у</w:t>
            </w:r>
            <w:r w:rsidRPr="00AF2B82">
              <w:rPr>
                <w:rFonts w:ascii="Times New Roman" w:hAnsi="Times New Roman"/>
                <w:color w:val="000000" w:themeColor="text1"/>
                <w:sz w:val="28"/>
                <w:szCs w:val="28"/>
                <w:lang w:eastAsia="en-US"/>
              </w:rPr>
              <w:t>лы. Броуновское движение (§ 7—9).</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1002B2">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 Объяснять опыты, подтверждающие молекулярное строение вещества, броуновское движение; схематич</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ски изображать молекулы воды и кислорода; опред</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лять размер малых тел; сравнивать размеры мол</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кул разных веществ: воды, воздуха; объяснять: о</w:t>
            </w:r>
            <w:r w:rsidRPr="00AF2B82">
              <w:rPr>
                <w:rFonts w:ascii="Times New Roman" w:hAnsi="Times New Roman"/>
                <w:color w:val="000000" w:themeColor="text1"/>
                <w:sz w:val="28"/>
                <w:szCs w:val="28"/>
                <w:lang w:eastAsia="en-US"/>
              </w:rPr>
              <w:t>с</w:t>
            </w:r>
            <w:r w:rsidRPr="00AF2B82">
              <w:rPr>
                <w:rFonts w:ascii="Times New Roman" w:hAnsi="Times New Roman"/>
                <w:color w:val="000000" w:themeColor="text1"/>
                <w:sz w:val="28"/>
                <w:szCs w:val="28"/>
                <w:lang w:eastAsia="en-US"/>
              </w:rPr>
              <w:t>новные свойства молекул, физические явления на основе знаний о стро</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нии вещества</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4</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b/>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b/>
                <w:color w:val="000000" w:themeColor="text1"/>
                <w:sz w:val="28"/>
                <w:szCs w:val="28"/>
                <w:lang w:eastAsia="en-US"/>
              </w:rPr>
              <w:t>Лабораторная работа</w:t>
            </w:r>
            <w:r w:rsidR="000C6968" w:rsidRPr="00AF2B82">
              <w:rPr>
                <w:rFonts w:ascii="Times New Roman" w:hAnsi="Times New Roman"/>
                <w:b/>
                <w:color w:val="000000" w:themeColor="text1"/>
                <w:sz w:val="28"/>
                <w:szCs w:val="28"/>
                <w:lang w:eastAsia="en-US"/>
              </w:rPr>
              <w:t xml:space="preserve"> № 2</w:t>
            </w:r>
            <w:r w:rsidR="00FA6C16" w:rsidRPr="00AF2B82">
              <w:rPr>
                <w:rFonts w:ascii="Times New Roman" w:hAnsi="Times New Roman"/>
                <w:b/>
                <w:color w:val="000000" w:themeColor="text1"/>
                <w:sz w:val="28"/>
                <w:szCs w:val="28"/>
                <w:lang w:eastAsia="en-US"/>
              </w:rPr>
              <w:t xml:space="preserve">          </w:t>
            </w:r>
            <w:r w:rsidRPr="00AF2B82">
              <w:rPr>
                <w:rFonts w:ascii="Times New Roman" w:hAnsi="Times New Roman"/>
                <w:b/>
                <w:color w:val="000000" w:themeColor="text1"/>
                <w:sz w:val="28"/>
                <w:szCs w:val="28"/>
                <w:lang w:eastAsia="en-US"/>
              </w:rPr>
              <w:t xml:space="preserve"> </w:t>
            </w:r>
            <w:r w:rsidRPr="00AF2B82">
              <w:rPr>
                <w:rFonts w:ascii="Times New Roman" w:hAnsi="Times New Roman"/>
                <w:color w:val="000000" w:themeColor="text1"/>
                <w:sz w:val="28"/>
                <w:szCs w:val="28"/>
                <w:lang w:eastAsia="en-US"/>
              </w:rPr>
              <w:t>«Определение размеров м</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лых тел».</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1002B2">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Измерять размеры малых тел методом рядов, разл</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чать способы измерения размеров малых тел, пре</w:t>
            </w:r>
            <w:r w:rsidRPr="00AF2B82">
              <w:rPr>
                <w:rFonts w:ascii="Times New Roman" w:hAnsi="Times New Roman"/>
                <w:color w:val="000000" w:themeColor="text1"/>
                <w:sz w:val="28"/>
                <w:szCs w:val="28"/>
                <w:lang w:eastAsia="en-US"/>
              </w:rPr>
              <w:t>д</w:t>
            </w:r>
            <w:r w:rsidRPr="00AF2B82">
              <w:rPr>
                <w:rFonts w:ascii="Times New Roman" w:hAnsi="Times New Roman"/>
                <w:color w:val="000000" w:themeColor="text1"/>
                <w:sz w:val="28"/>
                <w:szCs w:val="28"/>
                <w:lang w:eastAsia="en-US"/>
              </w:rPr>
              <w:t>ставлять результаты измерений в виде таблиц, выполнять иссл</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довательский эксперимент по определению размеров м</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лых тел, делать в</w:t>
            </w:r>
            <w:r w:rsidRPr="00AF2B82">
              <w:rPr>
                <w:rFonts w:ascii="Times New Roman" w:hAnsi="Times New Roman"/>
                <w:color w:val="000000" w:themeColor="text1"/>
                <w:sz w:val="28"/>
                <w:szCs w:val="28"/>
                <w:lang w:eastAsia="en-US"/>
              </w:rPr>
              <w:t>ы</w:t>
            </w:r>
            <w:r w:rsidRPr="00AF2B82">
              <w:rPr>
                <w:rFonts w:ascii="Times New Roman" w:hAnsi="Times New Roman"/>
                <w:color w:val="000000" w:themeColor="text1"/>
                <w:sz w:val="28"/>
                <w:szCs w:val="28"/>
                <w:lang w:eastAsia="en-US"/>
              </w:rPr>
              <w:t>воды; работать в группе</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lastRenderedPageBreak/>
              <w:t>5</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863E0">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Взаимодействие молекул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1002B2">
            <w:pPr>
              <w:shd w:val="clear" w:color="auto" w:fill="FFFFFF"/>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Проводить и объяснять опыты по обнаружению сил вз</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имного притяжения и отталкивания молекул; объя</w:t>
            </w:r>
            <w:r w:rsidRPr="00AF2B82">
              <w:rPr>
                <w:rFonts w:ascii="Times New Roman" w:hAnsi="Times New Roman"/>
                <w:color w:val="000000" w:themeColor="text1"/>
                <w:sz w:val="28"/>
                <w:szCs w:val="28"/>
                <w:lang w:eastAsia="en-US"/>
              </w:rPr>
              <w:t>с</w:t>
            </w:r>
            <w:r w:rsidRPr="00AF2B82">
              <w:rPr>
                <w:rFonts w:ascii="Times New Roman" w:hAnsi="Times New Roman"/>
                <w:color w:val="000000" w:themeColor="text1"/>
                <w:sz w:val="28"/>
                <w:szCs w:val="28"/>
                <w:lang w:eastAsia="en-US"/>
              </w:rPr>
              <w:t>нять опыты смачивания и не смачивания тел; наблюдать и и</w:t>
            </w:r>
            <w:r w:rsidRPr="00AF2B82">
              <w:rPr>
                <w:rFonts w:ascii="Times New Roman" w:hAnsi="Times New Roman"/>
                <w:color w:val="000000" w:themeColor="text1"/>
                <w:sz w:val="28"/>
                <w:szCs w:val="28"/>
                <w:lang w:eastAsia="en-US"/>
              </w:rPr>
              <w:t>с</w:t>
            </w:r>
            <w:r w:rsidRPr="00AF2B82">
              <w:rPr>
                <w:rFonts w:ascii="Times New Roman" w:hAnsi="Times New Roman"/>
                <w:color w:val="000000" w:themeColor="text1"/>
                <w:sz w:val="28"/>
                <w:szCs w:val="28"/>
                <w:lang w:eastAsia="en-US"/>
              </w:rPr>
              <w:t xml:space="preserve">следовать явление смачивания и </w:t>
            </w:r>
            <w:proofErr w:type="spellStart"/>
            <w:r w:rsidRPr="00AF2B82">
              <w:rPr>
                <w:rFonts w:ascii="Times New Roman" w:hAnsi="Times New Roman"/>
                <w:color w:val="000000" w:themeColor="text1"/>
                <w:sz w:val="28"/>
                <w:szCs w:val="28"/>
                <w:lang w:eastAsia="en-US"/>
              </w:rPr>
              <w:t>несмачивания</w:t>
            </w:r>
            <w:proofErr w:type="spellEnd"/>
            <w:r w:rsidRPr="00AF2B82">
              <w:rPr>
                <w:rFonts w:ascii="Times New Roman" w:hAnsi="Times New Roman"/>
                <w:color w:val="000000" w:themeColor="text1"/>
                <w:sz w:val="28"/>
                <w:szCs w:val="28"/>
                <w:lang w:eastAsia="en-US"/>
              </w:rPr>
              <w:t xml:space="preserve"> тел, об</w:t>
            </w:r>
            <w:r w:rsidRPr="00AF2B82">
              <w:rPr>
                <w:rFonts w:ascii="Times New Roman" w:hAnsi="Times New Roman"/>
                <w:color w:val="000000" w:themeColor="text1"/>
                <w:sz w:val="28"/>
                <w:szCs w:val="28"/>
                <w:lang w:eastAsia="en-US"/>
              </w:rPr>
              <w:t>ъ</w:t>
            </w:r>
            <w:r w:rsidRPr="00AF2B82">
              <w:rPr>
                <w:rFonts w:ascii="Times New Roman" w:hAnsi="Times New Roman"/>
                <w:color w:val="000000" w:themeColor="text1"/>
                <w:sz w:val="28"/>
                <w:szCs w:val="28"/>
                <w:lang w:eastAsia="en-US"/>
              </w:rPr>
              <w:t>яснять данные явления на основе знаний о взаимодейс</w:t>
            </w:r>
            <w:r w:rsidRPr="00AF2B82">
              <w:rPr>
                <w:rFonts w:ascii="Times New Roman" w:hAnsi="Times New Roman"/>
                <w:color w:val="000000" w:themeColor="text1"/>
                <w:sz w:val="28"/>
                <w:szCs w:val="28"/>
                <w:lang w:eastAsia="en-US"/>
              </w:rPr>
              <w:t>т</w:t>
            </w:r>
            <w:r w:rsidRPr="00AF2B82">
              <w:rPr>
                <w:rFonts w:ascii="Times New Roman" w:hAnsi="Times New Roman"/>
                <w:color w:val="000000" w:themeColor="text1"/>
                <w:sz w:val="28"/>
                <w:szCs w:val="28"/>
                <w:lang w:eastAsia="en-US"/>
              </w:rPr>
              <w:t>вии: молекул, проводить эксп</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римент по обнаружению действия сил молекулярного притяж</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ния, делать выводы</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6</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Агрегатные состояния вещ</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ства. Свойства газов, жидк</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стей и тве</w:t>
            </w:r>
            <w:r w:rsidRPr="00AF2B82">
              <w:rPr>
                <w:rFonts w:ascii="Times New Roman" w:hAnsi="Times New Roman"/>
                <w:color w:val="000000" w:themeColor="text1"/>
                <w:sz w:val="28"/>
                <w:szCs w:val="28"/>
                <w:lang w:eastAsia="en-US"/>
              </w:rPr>
              <w:t>р</w:t>
            </w:r>
            <w:r w:rsidRPr="00AF2B82">
              <w:rPr>
                <w:rFonts w:ascii="Times New Roman" w:hAnsi="Times New Roman"/>
                <w:color w:val="000000" w:themeColor="text1"/>
                <w:sz w:val="28"/>
                <w:szCs w:val="28"/>
                <w:lang w:eastAsia="en-US"/>
              </w:rPr>
              <w:t xml:space="preserve">дых тел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1002B2">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Доказывать наличие различия в молекулярном стро</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нии твердых тел, жидкостей и газов; приводить примеры практического использования свойств веществ в разли</w:t>
            </w:r>
            <w:r w:rsidRPr="00AF2B82">
              <w:rPr>
                <w:rFonts w:ascii="Times New Roman" w:hAnsi="Times New Roman"/>
                <w:color w:val="000000" w:themeColor="text1"/>
                <w:sz w:val="28"/>
                <w:szCs w:val="28"/>
                <w:lang w:eastAsia="en-US"/>
              </w:rPr>
              <w:t>ч</w:t>
            </w:r>
            <w:r w:rsidRPr="00AF2B82">
              <w:rPr>
                <w:rFonts w:ascii="Times New Roman" w:hAnsi="Times New Roman"/>
                <w:color w:val="000000" w:themeColor="text1"/>
                <w:sz w:val="28"/>
                <w:szCs w:val="28"/>
                <w:lang w:eastAsia="en-US"/>
              </w:rPr>
              <w:t>ных агрегатных состояниях; выполнять исследовател</w:t>
            </w:r>
            <w:r w:rsidRPr="00AF2B82">
              <w:rPr>
                <w:rFonts w:ascii="Times New Roman" w:hAnsi="Times New Roman"/>
                <w:color w:val="000000" w:themeColor="text1"/>
                <w:sz w:val="28"/>
                <w:szCs w:val="28"/>
                <w:lang w:eastAsia="en-US"/>
              </w:rPr>
              <w:t>ь</w:t>
            </w:r>
            <w:r w:rsidRPr="00AF2B82">
              <w:rPr>
                <w:rFonts w:ascii="Times New Roman" w:hAnsi="Times New Roman"/>
                <w:color w:val="000000" w:themeColor="text1"/>
                <w:sz w:val="28"/>
                <w:szCs w:val="28"/>
                <w:lang w:eastAsia="en-US"/>
              </w:rPr>
              <w:t>ский эксперимент по изменению агрегатного с</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стояния воды, анализировать его и д</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лать выводы</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15168" w:type="dxa"/>
            <w:gridSpan w:val="5"/>
            <w:tcBorders>
              <w:top w:val="single" w:sz="4" w:space="0" w:color="auto"/>
              <w:left w:val="single" w:sz="4" w:space="0" w:color="auto"/>
              <w:bottom w:val="single" w:sz="4" w:space="0" w:color="auto"/>
              <w:right w:val="single" w:sz="4" w:space="0" w:color="auto"/>
            </w:tcBorders>
            <w:hideMark/>
          </w:tcPr>
          <w:p w:rsidR="00854138" w:rsidRPr="00AF2B82" w:rsidRDefault="00854138" w:rsidP="001002B2">
            <w:pPr>
              <w:ind w:firstLine="0"/>
              <w:jc w:val="center"/>
              <w:rPr>
                <w:rFonts w:ascii="Times New Roman" w:hAnsi="Times New Roman"/>
                <w:color w:val="000000" w:themeColor="text1"/>
                <w:sz w:val="28"/>
                <w:szCs w:val="28"/>
                <w:lang w:eastAsia="en-US"/>
              </w:rPr>
            </w:pPr>
            <w:r w:rsidRPr="00AF2B82">
              <w:rPr>
                <w:rFonts w:ascii="Times New Roman" w:hAnsi="Times New Roman"/>
                <w:b/>
                <w:color w:val="000000" w:themeColor="text1"/>
                <w:sz w:val="28"/>
                <w:szCs w:val="28"/>
                <w:lang w:eastAsia="en-US"/>
              </w:rPr>
              <w:t>Взаимодействие тел</w:t>
            </w: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7</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Механическое движение. Равномерное и неравноме</w:t>
            </w:r>
            <w:r w:rsidRPr="00AF2B82">
              <w:rPr>
                <w:rFonts w:ascii="Times New Roman" w:hAnsi="Times New Roman"/>
                <w:color w:val="000000" w:themeColor="text1"/>
                <w:sz w:val="28"/>
                <w:szCs w:val="28"/>
                <w:lang w:eastAsia="en-US"/>
              </w:rPr>
              <w:t>р</w:t>
            </w:r>
            <w:r w:rsidRPr="00AF2B82">
              <w:rPr>
                <w:rFonts w:ascii="Times New Roman" w:hAnsi="Times New Roman"/>
                <w:color w:val="000000" w:themeColor="text1"/>
                <w:sz w:val="28"/>
                <w:szCs w:val="28"/>
                <w:lang w:eastAsia="en-US"/>
              </w:rPr>
              <w:t xml:space="preserve">ное движение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1002B2">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Определять траекторию движения тела. Доказывать о</w:t>
            </w:r>
            <w:r w:rsidRPr="00AF2B82">
              <w:rPr>
                <w:rFonts w:ascii="Times New Roman" w:hAnsi="Times New Roman"/>
                <w:color w:val="000000" w:themeColor="text1"/>
                <w:sz w:val="28"/>
                <w:szCs w:val="28"/>
                <w:lang w:eastAsia="en-US"/>
              </w:rPr>
              <w:t>т</w:t>
            </w:r>
            <w:r w:rsidRPr="00AF2B82">
              <w:rPr>
                <w:rFonts w:ascii="Times New Roman" w:hAnsi="Times New Roman"/>
                <w:color w:val="000000" w:themeColor="text1"/>
                <w:sz w:val="28"/>
                <w:szCs w:val="28"/>
                <w:lang w:eastAsia="en-US"/>
              </w:rPr>
              <w:t xml:space="preserve">носительность движения тела; переводить основную единицу пути в </w:t>
            </w:r>
            <w:proofErr w:type="gramStart"/>
            <w:r w:rsidRPr="00AF2B82">
              <w:rPr>
                <w:rFonts w:ascii="Times New Roman" w:hAnsi="Times New Roman"/>
                <w:color w:val="000000" w:themeColor="text1"/>
                <w:sz w:val="28"/>
                <w:szCs w:val="28"/>
                <w:lang w:eastAsia="en-US"/>
              </w:rPr>
              <w:t>км</w:t>
            </w:r>
            <w:proofErr w:type="gramEnd"/>
            <w:r w:rsidRPr="00AF2B82">
              <w:rPr>
                <w:rFonts w:ascii="Times New Roman" w:hAnsi="Times New Roman"/>
                <w:color w:val="000000" w:themeColor="text1"/>
                <w:sz w:val="28"/>
                <w:szCs w:val="28"/>
                <w:lang w:eastAsia="en-US"/>
              </w:rPr>
              <w:t>, мм, см, дм; различать ра</w:t>
            </w:r>
            <w:r w:rsidRPr="00AF2B82">
              <w:rPr>
                <w:rFonts w:ascii="Times New Roman" w:hAnsi="Times New Roman"/>
                <w:color w:val="000000" w:themeColor="text1"/>
                <w:sz w:val="28"/>
                <w:szCs w:val="28"/>
                <w:lang w:eastAsia="en-US"/>
              </w:rPr>
              <w:t>в</w:t>
            </w:r>
            <w:r w:rsidRPr="00AF2B82">
              <w:rPr>
                <w:rFonts w:ascii="Times New Roman" w:hAnsi="Times New Roman"/>
                <w:color w:val="000000" w:themeColor="text1"/>
                <w:sz w:val="28"/>
                <w:szCs w:val="28"/>
                <w:lang w:eastAsia="en-US"/>
              </w:rPr>
              <w:t>номерное и неравномерное движение; определять тело относител</w:t>
            </w:r>
            <w:r w:rsidRPr="00AF2B82">
              <w:rPr>
                <w:rFonts w:ascii="Times New Roman" w:hAnsi="Times New Roman"/>
                <w:color w:val="000000" w:themeColor="text1"/>
                <w:sz w:val="28"/>
                <w:szCs w:val="28"/>
                <w:lang w:eastAsia="en-US"/>
              </w:rPr>
              <w:t>ь</w:t>
            </w:r>
            <w:r w:rsidRPr="00AF2B82">
              <w:rPr>
                <w:rFonts w:ascii="Times New Roman" w:hAnsi="Times New Roman"/>
                <w:color w:val="000000" w:themeColor="text1"/>
                <w:sz w:val="28"/>
                <w:szCs w:val="28"/>
                <w:lang w:eastAsia="en-US"/>
              </w:rPr>
              <w:t xml:space="preserve">но, которого происходит движение; использовать </w:t>
            </w:r>
            <w:proofErr w:type="spellStart"/>
            <w:r w:rsidRPr="00AF2B82">
              <w:rPr>
                <w:rFonts w:ascii="Times New Roman" w:hAnsi="Times New Roman"/>
                <w:color w:val="000000" w:themeColor="text1"/>
                <w:sz w:val="28"/>
                <w:szCs w:val="28"/>
                <w:lang w:eastAsia="en-US"/>
              </w:rPr>
              <w:t>ме</w:t>
            </w:r>
            <w:r w:rsidRPr="00AF2B82">
              <w:rPr>
                <w:rFonts w:ascii="Times New Roman" w:hAnsi="Times New Roman"/>
                <w:color w:val="000000" w:themeColor="text1"/>
                <w:sz w:val="28"/>
                <w:szCs w:val="28"/>
                <w:lang w:eastAsia="en-US"/>
              </w:rPr>
              <w:t>ж</w:t>
            </w:r>
            <w:r w:rsidRPr="00AF2B82">
              <w:rPr>
                <w:rFonts w:ascii="Times New Roman" w:hAnsi="Times New Roman"/>
                <w:color w:val="000000" w:themeColor="text1"/>
                <w:sz w:val="28"/>
                <w:szCs w:val="28"/>
                <w:lang w:eastAsia="en-US"/>
              </w:rPr>
              <w:t>предметные</w:t>
            </w:r>
            <w:proofErr w:type="spellEnd"/>
            <w:r w:rsidRPr="00AF2B82">
              <w:rPr>
                <w:rFonts w:ascii="Times New Roman" w:hAnsi="Times New Roman"/>
                <w:color w:val="000000" w:themeColor="text1"/>
                <w:sz w:val="28"/>
                <w:szCs w:val="28"/>
                <w:lang w:eastAsia="en-US"/>
              </w:rPr>
              <w:t xml:space="preserve"> связи физики, географии, математики: пр</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водить эксперимент по изучению механического движ</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ния, сравнивать опытные данные, делать выводы.</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8</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Скорость. Единицы скорости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1002B2">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Рассчитывать скорость тела при равномерном и сре</w:t>
            </w:r>
            <w:r w:rsidRPr="00AF2B82">
              <w:rPr>
                <w:rFonts w:ascii="Times New Roman" w:hAnsi="Times New Roman"/>
                <w:color w:val="000000" w:themeColor="text1"/>
                <w:sz w:val="28"/>
                <w:szCs w:val="28"/>
                <w:lang w:eastAsia="en-US"/>
              </w:rPr>
              <w:t>д</w:t>
            </w:r>
            <w:r w:rsidRPr="00AF2B82">
              <w:rPr>
                <w:rFonts w:ascii="Times New Roman" w:hAnsi="Times New Roman"/>
                <w:color w:val="000000" w:themeColor="text1"/>
                <w:sz w:val="28"/>
                <w:szCs w:val="28"/>
                <w:lang w:eastAsia="en-US"/>
              </w:rPr>
              <w:t>нюю скорость при неравномерном движении; выражать ск</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 xml:space="preserve">рость в </w:t>
            </w:r>
            <w:proofErr w:type="gramStart"/>
            <w:r w:rsidRPr="00AF2B82">
              <w:rPr>
                <w:rFonts w:ascii="Times New Roman" w:hAnsi="Times New Roman"/>
                <w:color w:val="000000" w:themeColor="text1"/>
                <w:sz w:val="28"/>
                <w:szCs w:val="28"/>
                <w:lang w:eastAsia="en-US"/>
              </w:rPr>
              <w:t>км</w:t>
            </w:r>
            <w:proofErr w:type="gramEnd"/>
            <w:r w:rsidRPr="00AF2B82">
              <w:rPr>
                <w:rFonts w:ascii="Times New Roman" w:hAnsi="Times New Roman"/>
                <w:color w:val="000000" w:themeColor="text1"/>
                <w:sz w:val="28"/>
                <w:szCs w:val="28"/>
                <w:lang w:eastAsia="en-US"/>
              </w:rPr>
              <w:t>/ч, м/с; анализировать таблицы скоростей; о</w:t>
            </w:r>
            <w:r w:rsidRPr="00AF2B82">
              <w:rPr>
                <w:rFonts w:ascii="Times New Roman" w:hAnsi="Times New Roman"/>
                <w:color w:val="000000" w:themeColor="text1"/>
                <w:sz w:val="28"/>
                <w:szCs w:val="28"/>
                <w:lang w:eastAsia="en-US"/>
              </w:rPr>
              <w:t>п</w:t>
            </w:r>
            <w:r w:rsidRPr="00AF2B82">
              <w:rPr>
                <w:rFonts w:ascii="Times New Roman" w:hAnsi="Times New Roman"/>
                <w:color w:val="000000" w:themeColor="text1"/>
                <w:sz w:val="28"/>
                <w:szCs w:val="28"/>
                <w:lang w:eastAsia="en-US"/>
              </w:rPr>
              <w:t>ределять среднюю скорость движения заводного автом</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биля; графически изображать скорость, описывать ра</w:t>
            </w:r>
            <w:r w:rsidRPr="00AF2B82">
              <w:rPr>
                <w:rFonts w:ascii="Times New Roman" w:hAnsi="Times New Roman"/>
                <w:color w:val="000000" w:themeColor="text1"/>
                <w:sz w:val="28"/>
                <w:szCs w:val="28"/>
                <w:lang w:eastAsia="en-US"/>
              </w:rPr>
              <w:t>в</w:t>
            </w:r>
            <w:r w:rsidRPr="00AF2B82">
              <w:rPr>
                <w:rFonts w:ascii="Times New Roman" w:hAnsi="Times New Roman"/>
                <w:color w:val="000000" w:themeColor="text1"/>
                <w:sz w:val="28"/>
                <w:szCs w:val="28"/>
                <w:lang w:eastAsia="en-US"/>
              </w:rPr>
              <w:t>номерное движение. Применять знания из курса геогр</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фии, мат</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матики</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9</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Расчет пути и времени дв</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 xml:space="preserve">жения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1002B2">
            <w:pPr>
              <w:shd w:val="clear" w:color="auto" w:fill="FFFFFF"/>
              <w:tabs>
                <w:tab w:val="left" w:pos="192"/>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Представлять результаты измерений и вычислений в в</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де таблиц и графиков; определять путь, пройде</w:t>
            </w:r>
            <w:r w:rsidRPr="00AF2B82">
              <w:rPr>
                <w:rFonts w:ascii="Times New Roman" w:hAnsi="Times New Roman"/>
                <w:color w:val="000000" w:themeColor="text1"/>
                <w:sz w:val="28"/>
                <w:szCs w:val="28"/>
                <w:lang w:eastAsia="en-US"/>
              </w:rPr>
              <w:t>н</w:t>
            </w:r>
            <w:r w:rsidRPr="00AF2B82">
              <w:rPr>
                <w:rFonts w:ascii="Times New Roman" w:hAnsi="Times New Roman"/>
                <w:color w:val="000000" w:themeColor="text1"/>
                <w:sz w:val="28"/>
                <w:szCs w:val="28"/>
                <w:lang w:eastAsia="en-US"/>
              </w:rPr>
              <w:t xml:space="preserve">ный за </w:t>
            </w:r>
            <w:r w:rsidRPr="00AF2B82">
              <w:rPr>
                <w:rFonts w:ascii="Times New Roman" w:hAnsi="Times New Roman"/>
                <w:color w:val="000000" w:themeColor="text1"/>
                <w:sz w:val="28"/>
                <w:szCs w:val="28"/>
                <w:lang w:eastAsia="en-US"/>
              </w:rPr>
              <w:lastRenderedPageBreak/>
              <w:t>данный промежуток времени, скорость тела по гр</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фику зависимости пути равномерного движения от времени; оформлять ра</w:t>
            </w:r>
            <w:r w:rsidRPr="00AF2B82">
              <w:rPr>
                <w:rFonts w:ascii="Times New Roman" w:hAnsi="Times New Roman"/>
                <w:color w:val="000000" w:themeColor="text1"/>
                <w:sz w:val="28"/>
                <w:szCs w:val="28"/>
                <w:lang w:eastAsia="en-US"/>
              </w:rPr>
              <w:t>с</w:t>
            </w:r>
            <w:r w:rsidRPr="00AF2B82">
              <w:rPr>
                <w:rFonts w:ascii="Times New Roman" w:hAnsi="Times New Roman"/>
                <w:color w:val="000000" w:themeColor="text1"/>
                <w:sz w:val="28"/>
                <w:szCs w:val="28"/>
                <w:lang w:eastAsia="en-US"/>
              </w:rPr>
              <w:t>четные задачи</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92"/>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lastRenderedPageBreak/>
              <w:t>10</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Инерция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Находить связь между взаимодействием тел и скор</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стью их движения; приводить примеры проявления я</w:t>
            </w:r>
            <w:r w:rsidRPr="00AF2B82">
              <w:rPr>
                <w:rFonts w:ascii="Times New Roman" w:hAnsi="Times New Roman"/>
                <w:color w:val="000000" w:themeColor="text1"/>
                <w:sz w:val="28"/>
                <w:szCs w:val="28"/>
                <w:lang w:eastAsia="en-US"/>
              </w:rPr>
              <w:t>в</w:t>
            </w:r>
            <w:r w:rsidRPr="00AF2B82">
              <w:rPr>
                <w:rFonts w:ascii="Times New Roman" w:hAnsi="Times New Roman"/>
                <w:color w:val="000000" w:themeColor="text1"/>
                <w:sz w:val="28"/>
                <w:szCs w:val="28"/>
                <w:lang w:eastAsia="en-US"/>
              </w:rPr>
              <w:t>ления инерции в быту; объяснять явление инерции; проводить исследовательский эксперимент по изуч</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нию явления инерции. Анализировать его и делать в</w:t>
            </w:r>
            <w:r w:rsidRPr="00AF2B82">
              <w:rPr>
                <w:rFonts w:ascii="Times New Roman" w:hAnsi="Times New Roman"/>
                <w:color w:val="000000" w:themeColor="text1"/>
                <w:sz w:val="28"/>
                <w:szCs w:val="28"/>
                <w:lang w:eastAsia="en-US"/>
              </w:rPr>
              <w:t>ы</w:t>
            </w:r>
            <w:r w:rsidRPr="00AF2B82">
              <w:rPr>
                <w:rFonts w:ascii="Times New Roman" w:hAnsi="Times New Roman"/>
                <w:color w:val="000000" w:themeColor="text1"/>
                <w:sz w:val="28"/>
                <w:szCs w:val="28"/>
                <w:lang w:eastAsia="en-US"/>
              </w:rPr>
              <w:t>воды</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11</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Взаимодействие тел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Описывать явление взаимодействия тел; приводить пр</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меры взаимодействия тел, приводящего к изменению скорости; объяснять опыты по взаимодействию тел и д</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лать выводы</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12</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Масса тела. Единицы массы. </w:t>
            </w:r>
            <w:r w:rsidR="00FA6C16"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Измерение массы тела на в</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 xml:space="preserve">сах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Устанавливать зависимость изменение скорости движ</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ния тела от его массы; переводить основную един</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цу массы в т, г, мг; работать с текстом учебника, выд</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лять главное, систематизировать и обобщать, полученные сведения о массе тела, различать инерцию и инертность тела</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13</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b/>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«Измерение массы тела на рыча</w:t>
            </w:r>
            <w:r w:rsidRPr="00AF2B82">
              <w:rPr>
                <w:rFonts w:ascii="Times New Roman" w:hAnsi="Times New Roman"/>
                <w:color w:val="000000" w:themeColor="text1"/>
                <w:sz w:val="28"/>
                <w:szCs w:val="28"/>
                <w:lang w:eastAsia="en-US"/>
              </w:rPr>
              <w:t>ж</w:t>
            </w:r>
            <w:r w:rsidRPr="00AF2B82">
              <w:rPr>
                <w:rFonts w:ascii="Times New Roman" w:hAnsi="Times New Roman"/>
                <w:color w:val="000000" w:themeColor="text1"/>
                <w:sz w:val="28"/>
                <w:szCs w:val="28"/>
                <w:lang w:eastAsia="en-US"/>
              </w:rPr>
              <w:t>ных весах».</w:t>
            </w:r>
          </w:p>
          <w:p w:rsidR="000C6968" w:rsidRPr="00AF2B82" w:rsidRDefault="000C6968" w:rsidP="000C6968">
            <w:pPr>
              <w:pStyle w:val="1"/>
              <w:shd w:val="clear" w:color="auto" w:fill="FFFFFF"/>
              <w:spacing w:before="136" w:after="136"/>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№3. Изм</w:t>
            </w:r>
            <w:r w:rsidRPr="00AF2B82">
              <w:rPr>
                <w:rFonts w:ascii="Times New Roman" w:hAnsi="Times New Roman"/>
                <w:bCs/>
                <w:color w:val="000000" w:themeColor="text1"/>
                <w:szCs w:val="28"/>
              </w:rPr>
              <w:t>е</w:t>
            </w:r>
            <w:r w:rsidRPr="00AF2B82">
              <w:rPr>
                <w:rFonts w:ascii="Times New Roman" w:hAnsi="Times New Roman"/>
                <w:bCs/>
                <w:color w:val="000000" w:themeColor="text1"/>
                <w:szCs w:val="28"/>
              </w:rPr>
              <w:t>рение массы тела на рычажных весах.</w:t>
            </w:r>
          </w:p>
          <w:p w:rsidR="000C6968" w:rsidRPr="00AF2B82" w:rsidRDefault="000C6968" w:rsidP="00FA6C16">
            <w:pPr>
              <w:overflowPunct/>
              <w:spacing w:line="240" w:lineRule="auto"/>
              <w:ind w:firstLine="0"/>
              <w:jc w:val="left"/>
              <w:rPr>
                <w:rFonts w:ascii="Times New Roman" w:hAnsi="Times New Roman"/>
                <w:color w:val="000000" w:themeColor="text1"/>
                <w:sz w:val="28"/>
                <w:szCs w:val="28"/>
                <w:lang w:eastAsia="en-US"/>
              </w:rPr>
            </w:pP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Взвешивать тело на учебных весах и с их помощью о</w:t>
            </w:r>
            <w:r w:rsidRPr="00AF2B82">
              <w:rPr>
                <w:rFonts w:ascii="Times New Roman" w:hAnsi="Times New Roman"/>
                <w:color w:val="000000" w:themeColor="text1"/>
                <w:sz w:val="28"/>
                <w:szCs w:val="28"/>
                <w:lang w:eastAsia="en-US"/>
              </w:rPr>
              <w:t>п</w:t>
            </w:r>
            <w:r w:rsidRPr="00AF2B82">
              <w:rPr>
                <w:rFonts w:ascii="Times New Roman" w:hAnsi="Times New Roman"/>
                <w:color w:val="000000" w:themeColor="text1"/>
                <w:sz w:val="28"/>
                <w:szCs w:val="28"/>
                <w:lang w:eastAsia="en-US"/>
              </w:rPr>
              <w:t>ределять массу тела; пользоваться разновесами; прим</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нять и вырабатывать практические навыки работы с пр</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борами. Работать в группе</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14</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Плотность вещества </w:t>
            </w:r>
          </w:p>
        </w:tc>
        <w:tc>
          <w:tcPr>
            <w:tcW w:w="7122" w:type="dxa"/>
            <w:tcBorders>
              <w:top w:val="single" w:sz="4" w:space="0" w:color="auto"/>
              <w:left w:val="single" w:sz="4" w:space="0" w:color="auto"/>
              <w:bottom w:val="single" w:sz="4" w:space="0" w:color="auto"/>
              <w:right w:val="single" w:sz="4" w:space="0" w:color="auto"/>
            </w:tcBorders>
            <w:vAlign w:val="center"/>
            <w:hideMark/>
          </w:tcPr>
          <w:p w:rsidR="009A1C21" w:rsidRPr="00AF2B82" w:rsidRDefault="00854138" w:rsidP="009A1C21">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Определять плотность вещества; анализировать табли</w:t>
            </w:r>
            <w:r w:rsidRPr="00AF2B82">
              <w:rPr>
                <w:rFonts w:ascii="Times New Roman" w:hAnsi="Times New Roman"/>
                <w:color w:val="000000" w:themeColor="text1"/>
                <w:sz w:val="28"/>
                <w:szCs w:val="28"/>
                <w:lang w:eastAsia="en-US"/>
              </w:rPr>
              <w:t>ч</w:t>
            </w:r>
            <w:r w:rsidRPr="00AF2B82">
              <w:rPr>
                <w:rFonts w:ascii="Times New Roman" w:hAnsi="Times New Roman"/>
                <w:color w:val="000000" w:themeColor="text1"/>
                <w:sz w:val="28"/>
                <w:szCs w:val="28"/>
                <w:lang w:eastAsia="en-US"/>
              </w:rPr>
              <w:t>ные данные; переводить значение плотн</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 xml:space="preserve">сти из </w:t>
            </w:r>
            <w:proofErr w:type="gramStart"/>
            <w:r w:rsidRPr="00AF2B82">
              <w:rPr>
                <w:rFonts w:ascii="Times New Roman" w:hAnsi="Times New Roman"/>
                <w:color w:val="000000" w:themeColor="text1"/>
                <w:sz w:val="28"/>
                <w:szCs w:val="28"/>
                <w:lang w:eastAsia="en-US"/>
              </w:rPr>
              <w:t>кг</w:t>
            </w:r>
            <w:proofErr w:type="gramEnd"/>
            <w:r w:rsidRPr="00AF2B82">
              <w:rPr>
                <w:rFonts w:ascii="Times New Roman" w:hAnsi="Times New Roman"/>
                <w:color w:val="000000" w:themeColor="text1"/>
                <w:sz w:val="28"/>
                <w:szCs w:val="28"/>
                <w:lang w:eastAsia="en-US"/>
              </w:rPr>
              <w:t>/м в г/см3; применять знания из курса природоведения, мат</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матики, би</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логии.</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15</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b/>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«Измерение объема тела».</w:t>
            </w:r>
          </w:p>
          <w:p w:rsidR="001002B2" w:rsidRPr="00AF2B82" w:rsidRDefault="00854138" w:rsidP="001002B2">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«Определение плотности </w:t>
            </w:r>
            <w:r w:rsidRPr="00AF2B82">
              <w:rPr>
                <w:rFonts w:ascii="Times New Roman" w:hAnsi="Times New Roman"/>
                <w:color w:val="000000" w:themeColor="text1"/>
                <w:sz w:val="28"/>
                <w:szCs w:val="28"/>
                <w:lang w:eastAsia="en-US"/>
              </w:rPr>
              <w:lastRenderedPageBreak/>
              <w:t>твердого тела»</w:t>
            </w:r>
          </w:p>
          <w:p w:rsidR="001002B2" w:rsidRPr="00AF2B82" w:rsidRDefault="001002B2" w:rsidP="001002B2">
            <w:pPr>
              <w:overflowPunct/>
              <w:spacing w:line="240" w:lineRule="auto"/>
              <w:ind w:firstLine="0"/>
              <w:jc w:val="left"/>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Лабораторная работа №4.           Измерение объема тела.</w:t>
            </w:r>
          </w:p>
          <w:p w:rsidR="00E16481" w:rsidRPr="00AF2B82" w:rsidRDefault="00E16481" w:rsidP="00E16481">
            <w:pPr>
              <w:pStyle w:val="1"/>
              <w:shd w:val="clear" w:color="auto" w:fill="FFFFFF"/>
              <w:spacing w:before="136" w:after="136"/>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№5.      Определение плотности       твердого тела.</w:t>
            </w:r>
          </w:p>
          <w:p w:rsidR="00E16481" w:rsidRPr="00AF2B82" w:rsidRDefault="00E16481" w:rsidP="001002B2">
            <w:pPr>
              <w:overflowPunct/>
              <w:spacing w:line="240" w:lineRule="auto"/>
              <w:ind w:firstLine="0"/>
              <w:jc w:val="left"/>
              <w:rPr>
                <w:rFonts w:ascii="Times New Roman" w:hAnsi="Times New Roman"/>
                <w:b/>
                <w:color w:val="000000" w:themeColor="text1"/>
                <w:sz w:val="28"/>
                <w:szCs w:val="28"/>
                <w:lang w:eastAsia="en-US"/>
              </w:rPr>
            </w:pP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lastRenderedPageBreak/>
              <w:t>Измерять объем тела с помощью измерительного цили</w:t>
            </w:r>
            <w:r w:rsidRPr="00AF2B82">
              <w:rPr>
                <w:rFonts w:ascii="Times New Roman" w:hAnsi="Times New Roman"/>
                <w:color w:val="000000" w:themeColor="text1"/>
                <w:sz w:val="28"/>
                <w:szCs w:val="28"/>
                <w:lang w:eastAsia="en-US"/>
              </w:rPr>
              <w:t>н</w:t>
            </w:r>
            <w:r w:rsidRPr="00AF2B82">
              <w:rPr>
                <w:rFonts w:ascii="Times New Roman" w:hAnsi="Times New Roman"/>
                <w:color w:val="000000" w:themeColor="text1"/>
                <w:sz w:val="28"/>
                <w:szCs w:val="28"/>
                <w:lang w:eastAsia="en-US"/>
              </w:rPr>
              <w:t>дра; измерять плотность твердого тела и жидкости с п</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lastRenderedPageBreak/>
              <w:t>мощью весов и измерительного цилиндра; анализ</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ровать результаты измерений и вычислений, делать в</w:t>
            </w:r>
            <w:r w:rsidRPr="00AF2B82">
              <w:rPr>
                <w:rFonts w:ascii="Times New Roman" w:hAnsi="Times New Roman"/>
                <w:color w:val="000000" w:themeColor="text1"/>
                <w:sz w:val="28"/>
                <w:szCs w:val="28"/>
                <w:lang w:eastAsia="en-US"/>
              </w:rPr>
              <w:t>ы</w:t>
            </w:r>
            <w:r w:rsidRPr="00AF2B82">
              <w:rPr>
                <w:rFonts w:ascii="Times New Roman" w:hAnsi="Times New Roman"/>
                <w:color w:val="000000" w:themeColor="text1"/>
                <w:sz w:val="28"/>
                <w:szCs w:val="28"/>
                <w:lang w:eastAsia="en-US"/>
              </w:rPr>
              <w:t>воды; составлять таблицы; работать в группе</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lastRenderedPageBreak/>
              <w:t>16</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Расчет массы и объема тела по его плотности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Определять массу тела по его объему и плотности; зап</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сывать формулы для нахождения массы тела, его объема и плотности веществ. Работать с табли</w:t>
            </w:r>
            <w:r w:rsidRPr="00AF2B82">
              <w:rPr>
                <w:rFonts w:ascii="Times New Roman" w:hAnsi="Times New Roman"/>
                <w:color w:val="000000" w:themeColor="text1"/>
                <w:sz w:val="28"/>
                <w:szCs w:val="28"/>
                <w:lang w:eastAsia="en-US"/>
              </w:rPr>
              <w:t>ч</w:t>
            </w:r>
            <w:r w:rsidRPr="00AF2B82">
              <w:rPr>
                <w:rFonts w:ascii="Times New Roman" w:hAnsi="Times New Roman"/>
                <w:color w:val="000000" w:themeColor="text1"/>
                <w:sz w:val="28"/>
                <w:szCs w:val="28"/>
                <w:lang w:eastAsia="en-US"/>
              </w:rPr>
              <w:t>ными данными.</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17</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b/>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B2478C"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b/>
                <w:color w:val="000000" w:themeColor="text1"/>
                <w:sz w:val="28"/>
                <w:szCs w:val="28"/>
                <w:lang w:eastAsia="en-US"/>
              </w:rPr>
              <w:t>Тест</w:t>
            </w:r>
            <w:r w:rsidR="00854138" w:rsidRPr="00AF2B82">
              <w:rPr>
                <w:rFonts w:ascii="Times New Roman" w:hAnsi="Times New Roman"/>
                <w:b/>
                <w:color w:val="000000" w:themeColor="text1"/>
                <w:sz w:val="28"/>
                <w:szCs w:val="28"/>
                <w:lang w:eastAsia="en-US"/>
              </w:rPr>
              <w:t xml:space="preserve"> </w:t>
            </w:r>
            <w:r w:rsidR="00854138" w:rsidRPr="00AF2B82">
              <w:rPr>
                <w:rFonts w:ascii="Times New Roman" w:hAnsi="Times New Roman"/>
                <w:color w:val="000000" w:themeColor="text1"/>
                <w:sz w:val="28"/>
                <w:szCs w:val="28"/>
                <w:lang w:eastAsia="en-US"/>
              </w:rPr>
              <w:t>по темам: «Механич</w:t>
            </w:r>
            <w:r w:rsidR="00854138" w:rsidRPr="00AF2B82">
              <w:rPr>
                <w:rFonts w:ascii="Times New Roman" w:hAnsi="Times New Roman"/>
                <w:color w:val="000000" w:themeColor="text1"/>
                <w:sz w:val="28"/>
                <w:szCs w:val="28"/>
                <w:lang w:eastAsia="en-US"/>
              </w:rPr>
              <w:t>е</w:t>
            </w:r>
            <w:r w:rsidR="00854138" w:rsidRPr="00AF2B82">
              <w:rPr>
                <w:rFonts w:ascii="Times New Roman" w:hAnsi="Times New Roman"/>
                <w:color w:val="000000" w:themeColor="text1"/>
                <w:sz w:val="28"/>
                <w:szCs w:val="28"/>
                <w:lang w:eastAsia="en-US"/>
              </w:rPr>
              <w:t>ское движение», «Масса», «Плотность вещества»</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Применять знания к решению задач.</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18</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Сила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Графически, в масштабе изображать силу и точку ее приложения; Определять зависимость изменения скор</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сти тела от приложенной силы. Анализировать оп</w:t>
            </w:r>
            <w:r w:rsidRPr="00AF2B82">
              <w:rPr>
                <w:rFonts w:ascii="Times New Roman" w:hAnsi="Times New Roman"/>
                <w:color w:val="000000" w:themeColor="text1"/>
                <w:sz w:val="28"/>
                <w:szCs w:val="28"/>
                <w:lang w:eastAsia="en-US"/>
              </w:rPr>
              <w:t>ы</w:t>
            </w:r>
            <w:r w:rsidRPr="00AF2B82">
              <w:rPr>
                <w:rFonts w:ascii="Times New Roman" w:hAnsi="Times New Roman"/>
                <w:color w:val="000000" w:themeColor="text1"/>
                <w:sz w:val="28"/>
                <w:szCs w:val="28"/>
                <w:lang w:eastAsia="en-US"/>
              </w:rPr>
              <w:t>ты по столкновению шаров, сжатию упругого тела и делать выводы.</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19</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Явление тяготения. Сила т</w:t>
            </w:r>
            <w:r w:rsidRPr="00AF2B82">
              <w:rPr>
                <w:rFonts w:ascii="Times New Roman" w:hAnsi="Times New Roman"/>
                <w:color w:val="000000" w:themeColor="text1"/>
                <w:sz w:val="28"/>
                <w:szCs w:val="28"/>
                <w:lang w:eastAsia="en-US"/>
              </w:rPr>
              <w:t>я</w:t>
            </w:r>
            <w:r w:rsidRPr="00AF2B82">
              <w:rPr>
                <w:rFonts w:ascii="Times New Roman" w:hAnsi="Times New Roman"/>
                <w:color w:val="000000" w:themeColor="text1"/>
                <w:sz w:val="28"/>
                <w:szCs w:val="28"/>
                <w:lang w:eastAsia="en-US"/>
              </w:rPr>
              <w:t>жести. Сила тяжести на др</w:t>
            </w:r>
            <w:r w:rsidRPr="00AF2B82">
              <w:rPr>
                <w:rFonts w:ascii="Times New Roman" w:hAnsi="Times New Roman"/>
                <w:color w:val="000000" w:themeColor="text1"/>
                <w:sz w:val="28"/>
                <w:szCs w:val="28"/>
                <w:lang w:eastAsia="en-US"/>
              </w:rPr>
              <w:t>у</w:t>
            </w:r>
            <w:r w:rsidRPr="00AF2B82">
              <w:rPr>
                <w:rFonts w:ascii="Times New Roman" w:hAnsi="Times New Roman"/>
                <w:color w:val="000000" w:themeColor="text1"/>
                <w:sz w:val="28"/>
                <w:szCs w:val="28"/>
                <w:lang w:eastAsia="en-US"/>
              </w:rPr>
              <w:t xml:space="preserve">гих планетах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863E0">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Приводить примеры проявления тяготения в окружа</w:t>
            </w:r>
            <w:r w:rsidRPr="00AF2B82">
              <w:rPr>
                <w:rFonts w:ascii="Times New Roman" w:hAnsi="Times New Roman"/>
                <w:color w:val="000000" w:themeColor="text1"/>
                <w:sz w:val="28"/>
                <w:szCs w:val="28"/>
                <w:lang w:eastAsia="en-US"/>
              </w:rPr>
              <w:t>ю</w:t>
            </w:r>
            <w:r w:rsidRPr="00AF2B82">
              <w:rPr>
                <w:rFonts w:ascii="Times New Roman" w:hAnsi="Times New Roman"/>
                <w:color w:val="000000" w:themeColor="text1"/>
                <w:sz w:val="28"/>
                <w:szCs w:val="28"/>
                <w:lang w:eastAsia="en-US"/>
              </w:rPr>
              <w:t>щем мире. Находить точку приложения и указывать н</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 xml:space="preserve">правление силы тяжести. </w:t>
            </w:r>
            <w:r w:rsidR="00F863E0" w:rsidRPr="00AF2B82">
              <w:rPr>
                <w:rFonts w:ascii="Times New Roman" w:hAnsi="Times New Roman"/>
                <w:color w:val="000000" w:themeColor="text1"/>
                <w:sz w:val="28"/>
                <w:szCs w:val="28"/>
                <w:lang w:eastAsia="en-US"/>
              </w:rPr>
              <w:t>Р</w:t>
            </w:r>
            <w:r w:rsidRPr="00AF2B82">
              <w:rPr>
                <w:rFonts w:ascii="Times New Roman" w:hAnsi="Times New Roman"/>
                <w:color w:val="000000" w:themeColor="text1"/>
                <w:sz w:val="28"/>
                <w:szCs w:val="28"/>
                <w:lang w:eastAsia="en-US"/>
              </w:rPr>
              <w:t>азличать изменение силы т</w:t>
            </w:r>
            <w:r w:rsidRPr="00AF2B82">
              <w:rPr>
                <w:rFonts w:ascii="Times New Roman" w:hAnsi="Times New Roman"/>
                <w:color w:val="000000" w:themeColor="text1"/>
                <w:sz w:val="28"/>
                <w:szCs w:val="28"/>
                <w:lang w:eastAsia="en-US"/>
              </w:rPr>
              <w:t>я</w:t>
            </w:r>
            <w:r w:rsidRPr="00AF2B82">
              <w:rPr>
                <w:rFonts w:ascii="Times New Roman" w:hAnsi="Times New Roman"/>
                <w:color w:val="000000" w:themeColor="text1"/>
                <w:sz w:val="28"/>
                <w:szCs w:val="28"/>
                <w:lang w:eastAsia="en-US"/>
              </w:rPr>
              <w:t>жести от удаленности поверхности Земли; Выделять особенности планет зе</w:t>
            </w:r>
            <w:r w:rsidRPr="00AF2B82">
              <w:rPr>
                <w:rFonts w:ascii="Times New Roman" w:hAnsi="Times New Roman"/>
                <w:color w:val="000000" w:themeColor="text1"/>
                <w:sz w:val="28"/>
                <w:szCs w:val="28"/>
                <w:lang w:eastAsia="en-US"/>
              </w:rPr>
              <w:t>м</w:t>
            </w:r>
            <w:r w:rsidRPr="00AF2B82">
              <w:rPr>
                <w:rFonts w:ascii="Times New Roman" w:hAnsi="Times New Roman"/>
                <w:color w:val="000000" w:themeColor="text1"/>
                <w:sz w:val="28"/>
                <w:szCs w:val="28"/>
                <w:lang w:eastAsia="en-US"/>
              </w:rPr>
              <w:t>ной группы и планет-гигантов (различие и общие свойства); сам</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стоятельно работать с текстом, систематизировать и обобщать знания о явл</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нии тяготения и делать выв</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ды.</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20</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Сила упругости. Закон Гука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 Отличать силу упругости от силы тяжести; графич</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ски изображать силу упругости, показывать точку прилож</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ния и направление ее действия; объяснять причины во</w:t>
            </w:r>
            <w:r w:rsidRPr="00AF2B82">
              <w:rPr>
                <w:rFonts w:ascii="Times New Roman" w:hAnsi="Times New Roman"/>
                <w:color w:val="000000" w:themeColor="text1"/>
                <w:sz w:val="28"/>
                <w:szCs w:val="28"/>
                <w:lang w:eastAsia="en-US"/>
              </w:rPr>
              <w:t>з</w:t>
            </w:r>
            <w:r w:rsidRPr="00AF2B82">
              <w:rPr>
                <w:rFonts w:ascii="Times New Roman" w:hAnsi="Times New Roman"/>
                <w:color w:val="000000" w:themeColor="text1"/>
                <w:sz w:val="28"/>
                <w:szCs w:val="28"/>
                <w:lang w:eastAsia="en-US"/>
              </w:rPr>
              <w:t>никновения силы упруг</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сти</w:t>
            </w:r>
            <w:proofErr w:type="gramStart"/>
            <w:r w:rsidRPr="00AF2B82">
              <w:rPr>
                <w:rFonts w:ascii="Times New Roman" w:hAnsi="Times New Roman"/>
                <w:color w:val="000000" w:themeColor="text1"/>
                <w:sz w:val="28"/>
                <w:szCs w:val="28"/>
                <w:lang w:eastAsia="en-US"/>
              </w:rPr>
              <w:t>.</w:t>
            </w:r>
            <w:proofErr w:type="gramEnd"/>
            <w:r w:rsidRPr="00AF2B82">
              <w:rPr>
                <w:rFonts w:ascii="Times New Roman" w:hAnsi="Times New Roman"/>
                <w:color w:val="000000" w:themeColor="text1"/>
                <w:sz w:val="28"/>
                <w:szCs w:val="28"/>
                <w:lang w:eastAsia="en-US"/>
              </w:rPr>
              <w:t xml:space="preserve"> </w:t>
            </w:r>
            <w:proofErr w:type="gramStart"/>
            <w:r w:rsidRPr="00AF2B82">
              <w:rPr>
                <w:rFonts w:ascii="Times New Roman" w:hAnsi="Times New Roman"/>
                <w:color w:val="000000" w:themeColor="text1"/>
                <w:sz w:val="28"/>
                <w:szCs w:val="28"/>
                <w:lang w:eastAsia="en-US"/>
              </w:rPr>
              <w:t>п</w:t>
            </w:r>
            <w:proofErr w:type="gramEnd"/>
            <w:r w:rsidRPr="00AF2B82">
              <w:rPr>
                <w:rFonts w:ascii="Times New Roman" w:hAnsi="Times New Roman"/>
                <w:color w:val="000000" w:themeColor="text1"/>
                <w:sz w:val="28"/>
                <w:szCs w:val="28"/>
                <w:lang w:eastAsia="en-US"/>
              </w:rPr>
              <w:t xml:space="preserve">риводить примеры видов </w:t>
            </w:r>
            <w:r w:rsidRPr="00AF2B82">
              <w:rPr>
                <w:rFonts w:ascii="Times New Roman" w:hAnsi="Times New Roman"/>
                <w:color w:val="000000" w:themeColor="text1"/>
                <w:sz w:val="28"/>
                <w:szCs w:val="28"/>
                <w:lang w:eastAsia="en-US"/>
              </w:rPr>
              <w:lastRenderedPageBreak/>
              <w:t>деформации, встречающиеся в быту, делать в</w:t>
            </w:r>
            <w:r w:rsidRPr="00AF2B82">
              <w:rPr>
                <w:rFonts w:ascii="Times New Roman" w:hAnsi="Times New Roman"/>
                <w:color w:val="000000" w:themeColor="text1"/>
                <w:sz w:val="28"/>
                <w:szCs w:val="28"/>
                <w:lang w:eastAsia="en-US"/>
              </w:rPr>
              <w:t>ы</w:t>
            </w:r>
            <w:r w:rsidRPr="00AF2B82">
              <w:rPr>
                <w:rFonts w:ascii="Times New Roman" w:hAnsi="Times New Roman"/>
                <w:color w:val="000000" w:themeColor="text1"/>
                <w:sz w:val="28"/>
                <w:szCs w:val="28"/>
                <w:lang w:eastAsia="en-US"/>
              </w:rPr>
              <w:t>воды</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lastRenderedPageBreak/>
              <w:t>21</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Вес тела. Единицы силы. Связь между силой тяжести и массой тела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 Графически изображать вес тела и точку его прилож</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ния; рассчитывать силу тяжести и веса тела; нах</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дить связь между силой тяжести и массой тела; о</w:t>
            </w:r>
            <w:r w:rsidRPr="00AF2B82">
              <w:rPr>
                <w:rFonts w:ascii="Times New Roman" w:hAnsi="Times New Roman"/>
                <w:color w:val="000000" w:themeColor="text1"/>
                <w:sz w:val="28"/>
                <w:szCs w:val="28"/>
                <w:lang w:eastAsia="en-US"/>
              </w:rPr>
              <w:t>п</w:t>
            </w:r>
            <w:r w:rsidRPr="00AF2B82">
              <w:rPr>
                <w:rFonts w:ascii="Times New Roman" w:hAnsi="Times New Roman"/>
                <w:color w:val="000000" w:themeColor="text1"/>
                <w:sz w:val="28"/>
                <w:szCs w:val="28"/>
                <w:lang w:eastAsia="en-US"/>
              </w:rPr>
              <w:t>ределять силу тяжести по известной массе тела, массу тела по з</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данной силе тяжести</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22</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BA67A0"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Динамо</w:t>
            </w:r>
            <w:r w:rsidR="00514E93" w:rsidRPr="00AF2B82">
              <w:rPr>
                <w:rFonts w:ascii="Times New Roman" w:hAnsi="Times New Roman"/>
                <w:color w:val="000000" w:themeColor="text1"/>
                <w:sz w:val="28"/>
                <w:szCs w:val="28"/>
                <w:lang w:eastAsia="en-US"/>
              </w:rPr>
              <w:t>метр</w:t>
            </w:r>
            <w:r w:rsidR="00854138" w:rsidRPr="00AF2B82">
              <w:rPr>
                <w:rFonts w:ascii="Times New Roman" w:hAnsi="Times New Roman"/>
                <w:color w:val="000000" w:themeColor="text1"/>
                <w:sz w:val="28"/>
                <w:szCs w:val="28"/>
                <w:lang w:eastAsia="en-US"/>
              </w:rPr>
              <w:t xml:space="preserve">. </w:t>
            </w:r>
            <w:r w:rsidR="00854138" w:rsidRPr="00AF2B82">
              <w:rPr>
                <w:rFonts w:ascii="Times New Roman" w:hAnsi="Times New Roman"/>
                <w:b/>
                <w:color w:val="000000" w:themeColor="text1"/>
                <w:sz w:val="28"/>
                <w:szCs w:val="28"/>
                <w:lang w:eastAsia="en-US"/>
              </w:rPr>
              <w:t xml:space="preserve"> </w:t>
            </w:r>
            <w:r w:rsidR="00854138" w:rsidRPr="00AF2B82">
              <w:rPr>
                <w:rFonts w:ascii="Times New Roman" w:hAnsi="Times New Roman"/>
                <w:color w:val="000000" w:themeColor="text1"/>
                <w:sz w:val="28"/>
                <w:szCs w:val="28"/>
                <w:lang w:eastAsia="en-US"/>
              </w:rPr>
              <w:t>«</w:t>
            </w:r>
            <w:proofErr w:type="spellStart"/>
            <w:r w:rsidR="00854138" w:rsidRPr="00AF2B82">
              <w:rPr>
                <w:rFonts w:ascii="Times New Roman" w:hAnsi="Times New Roman"/>
                <w:color w:val="000000" w:themeColor="text1"/>
                <w:sz w:val="28"/>
                <w:szCs w:val="28"/>
                <w:lang w:eastAsia="en-US"/>
              </w:rPr>
              <w:t>Градуиров</w:t>
            </w:r>
            <w:r w:rsidR="00854138" w:rsidRPr="00AF2B82">
              <w:rPr>
                <w:rFonts w:ascii="Times New Roman" w:hAnsi="Times New Roman"/>
                <w:color w:val="000000" w:themeColor="text1"/>
                <w:sz w:val="28"/>
                <w:szCs w:val="28"/>
                <w:lang w:eastAsia="en-US"/>
              </w:rPr>
              <w:t>а</w:t>
            </w:r>
            <w:r w:rsidR="00854138" w:rsidRPr="00AF2B82">
              <w:rPr>
                <w:rFonts w:ascii="Times New Roman" w:hAnsi="Times New Roman"/>
                <w:color w:val="000000" w:themeColor="text1"/>
                <w:sz w:val="28"/>
                <w:szCs w:val="28"/>
                <w:lang w:eastAsia="en-US"/>
              </w:rPr>
              <w:t>ние</w:t>
            </w:r>
            <w:proofErr w:type="spellEnd"/>
            <w:r w:rsidR="00854138" w:rsidRPr="00AF2B82">
              <w:rPr>
                <w:rFonts w:ascii="Times New Roman" w:hAnsi="Times New Roman"/>
                <w:color w:val="000000" w:themeColor="text1"/>
                <w:sz w:val="28"/>
                <w:szCs w:val="28"/>
                <w:lang w:eastAsia="en-US"/>
              </w:rPr>
              <w:t xml:space="preserve"> пружины и измерение сил дин</w:t>
            </w:r>
            <w:r w:rsidR="00854138" w:rsidRPr="00AF2B82">
              <w:rPr>
                <w:rFonts w:ascii="Times New Roman" w:hAnsi="Times New Roman"/>
                <w:color w:val="000000" w:themeColor="text1"/>
                <w:sz w:val="28"/>
                <w:szCs w:val="28"/>
                <w:lang w:eastAsia="en-US"/>
              </w:rPr>
              <w:t>а</w:t>
            </w:r>
            <w:r w:rsidR="00854138" w:rsidRPr="00AF2B82">
              <w:rPr>
                <w:rFonts w:ascii="Times New Roman" w:hAnsi="Times New Roman"/>
                <w:color w:val="000000" w:themeColor="text1"/>
                <w:sz w:val="28"/>
                <w:szCs w:val="28"/>
                <w:lang w:eastAsia="en-US"/>
              </w:rPr>
              <w:t>мометром»</w:t>
            </w:r>
          </w:p>
          <w:p w:rsidR="00FB4879" w:rsidRPr="00AF2B82" w:rsidRDefault="00FB4879" w:rsidP="00514E93">
            <w:pPr>
              <w:overflowPunct/>
              <w:spacing w:line="240" w:lineRule="auto"/>
              <w:ind w:firstLine="0"/>
              <w:jc w:val="left"/>
              <w:rPr>
                <w:rFonts w:ascii="Times New Roman" w:hAnsi="Times New Roman"/>
                <w:color w:val="000000" w:themeColor="text1"/>
                <w:sz w:val="28"/>
                <w:szCs w:val="28"/>
                <w:lang w:eastAsia="en-US"/>
              </w:rPr>
            </w:pP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 Градуировать пружину; получать шкалу с заданной ц</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ной деления; измерять силу с помощью силомера, мед</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цинского динам</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метра; различать вес чела и его массу, представлять результаты в виде таблиц; работать в гру</w:t>
            </w:r>
            <w:r w:rsidRPr="00AF2B82">
              <w:rPr>
                <w:rFonts w:ascii="Times New Roman" w:hAnsi="Times New Roman"/>
                <w:color w:val="000000" w:themeColor="text1"/>
                <w:sz w:val="28"/>
                <w:szCs w:val="28"/>
                <w:lang w:eastAsia="en-US"/>
              </w:rPr>
              <w:t>п</w:t>
            </w:r>
            <w:r w:rsidRPr="00AF2B82">
              <w:rPr>
                <w:rFonts w:ascii="Times New Roman" w:hAnsi="Times New Roman"/>
                <w:color w:val="000000" w:themeColor="text1"/>
                <w:sz w:val="28"/>
                <w:szCs w:val="28"/>
                <w:lang w:eastAsia="en-US"/>
              </w:rPr>
              <w:t>пе.</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23</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Сложение двух сил, напра</w:t>
            </w:r>
            <w:r w:rsidRPr="00AF2B82">
              <w:rPr>
                <w:rFonts w:ascii="Times New Roman" w:hAnsi="Times New Roman"/>
                <w:color w:val="000000" w:themeColor="text1"/>
                <w:sz w:val="28"/>
                <w:szCs w:val="28"/>
                <w:lang w:eastAsia="en-US"/>
              </w:rPr>
              <w:t>в</w:t>
            </w:r>
            <w:r w:rsidRPr="00AF2B82">
              <w:rPr>
                <w:rFonts w:ascii="Times New Roman" w:hAnsi="Times New Roman"/>
                <w:color w:val="000000" w:themeColor="text1"/>
                <w:sz w:val="28"/>
                <w:szCs w:val="28"/>
                <w:lang w:eastAsia="en-US"/>
              </w:rPr>
              <w:t>ленных по одной прямой. Равнодейс</w:t>
            </w:r>
            <w:r w:rsidRPr="00AF2B82">
              <w:rPr>
                <w:rFonts w:ascii="Times New Roman" w:hAnsi="Times New Roman"/>
                <w:color w:val="000000" w:themeColor="text1"/>
                <w:sz w:val="28"/>
                <w:szCs w:val="28"/>
                <w:lang w:eastAsia="en-US"/>
              </w:rPr>
              <w:t>т</w:t>
            </w:r>
            <w:r w:rsidRPr="00AF2B82">
              <w:rPr>
                <w:rFonts w:ascii="Times New Roman" w:hAnsi="Times New Roman"/>
                <w:color w:val="000000" w:themeColor="text1"/>
                <w:sz w:val="28"/>
                <w:szCs w:val="28"/>
                <w:lang w:eastAsia="en-US"/>
              </w:rPr>
              <w:t xml:space="preserve">вующая сил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Экспериментально находить равнодействующую двух сил; анализировать результаты опытов по н</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хождению равнодействующей сил и делать в</w:t>
            </w:r>
            <w:r w:rsidRPr="00AF2B82">
              <w:rPr>
                <w:rFonts w:ascii="Times New Roman" w:hAnsi="Times New Roman"/>
                <w:color w:val="000000" w:themeColor="text1"/>
                <w:sz w:val="28"/>
                <w:szCs w:val="28"/>
                <w:lang w:eastAsia="en-US"/>
              </w:rPr>
              <w:t>ы</w:t>
            </w:r>
            <w:r w:rsidRPr="00AF2B82">
              <w:rPr>
                <w:rFonts w:ascii="Times New Roman" w:hAnsi="Times New Roman"/>
                <w:color w:val="000000" w:themeColor="text1"/>
                <w:sz w:val="28"/>
                <w:szCs w:val="28"/>
                <w:lang w:eastAsia="en-US"/>
              </w:rPr>
              <w:t>воды; рассчитывать равн</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действующую двух сил</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24</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Трение в природе и технике </w:t>
            </w:r>
            <w:r w:rsidRPr="00AF2B82">
              <w:rPr>
                <w:rFonts w:ascii="Times New Roman" w:hAnsi="Times New Roman"/>
                <w:b/>
                <w:color w:val="000000" w:themeColor="text1"/>
                <w:sz w:val="28"/>
                <w:szCs w:val="28"/>
                <w:lang w:eastAsia="en-US"/>
              </w:rPr>
              <w:t xml:space="preserve"> </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з</w:t>
            </w:r>
            <w:r w:rsidRPr="00AF2B82">
              <w:rPr>
                <w:rFonts w:ascii="Times New Roman" w:hAnsi="Times New Roman"/>
                <w:color w:val="000000" w:themeColor="text1"/>
                <w:sz w:val="28"/>
                <w:szCs w:val="28"/>
                <w:lang w:eastAsia="en-US"/>
              </w:rPr>
              <w:t>мерение силы трения с помощью динамометра»</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Объяснять влияние силы трения в быту и технике; пр</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водить примеры различных видов трения; анализир</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вать, делать выводы. Измерять силу трения с помощью динам</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метра.</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25</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Решение задач по теме «С</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лы», «Равнодействующая сил»</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Применять знания из курса математики, физики, геогр</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фии. Биологии к решению задач. Отработать навыки устного счета. Переводить единицы измер</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ния.</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26</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b/>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CE01A5"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b/>
                <w:color w:val="000000" w:themeColor="text1"/>
                <w:sz w:val="28"/>
                <w:szCs w:val="28"/>
                <w:lang w:eastAsia="en-US"/>
              </w:rPr>
              <w:t>Контрольный тест</w:t>
            </w:r>
            <w:r w:rsidR="00854138" w:rsidRPr="00AF2B82">
              <w:rPr>
                <w:rFonts w:ascii="Times New Roman" w:hAnsi="Times New Roman"/>
                <w:b/>
                <w:color w:val="000000" w:themeColor="text1"/>
                <w:sz w:val="28"/>
                <w:szCs w:val="28"/>
                <w:lang w:eastAsia="en-US"/>
              </w:rPr>
              <w:t xml:space="preserve"> </w:t>
            </w:r>
            <w:r w:rsidR="00854138" w:rsidRPr="00AF2B82">
              <w:rPr>
                <w:rFonts w:ascii="Times New Roman" w:hAnsi="Times New Roman"/>
                <w:color w:val="000000" w:themeColor="text1"/>
                <w:sz w:val="28"/>
                <w:szCs w:val="28"/>
                <w:lang w:eastAsia="en-US"/>
              </w:rPr>
              <w:t>по теме «Вес», «Графическое из</w:t>
            </w:r>
            <w:r w:rsidR="00854138" w:rsidRPr="00AF2B82">
              <w:rPr>
                <w:rFonts w:ascii="Times New Roman" w:hAnsi="Times New Roman"/>
                <w:color w:val="000000" w:themeColor="text1"/>
                <w:sz w:val="28"/>
                <w:szCs w:val="28"/>
                <w:lang w:eastAsia="en-US"/>
              </w:rPr>
              <w:t>о</w:t>
            </w:r>
            <w:r w:rsidR="00854138" w:rsidRPr="00AF2B82">
              <w:rPr>
                <w:rFonts w:ascii="Times New Roman" w:hAnsi="Times New Roman"/>
                <w:color w:val="000000" w:themeColor="text1"/>
                <w:sz w:val="28"/>
                <w:szCs w:val="28"/>
                <w:lang w:eastAsia="en-US"/>
              </w:rPr>
              <w:t>бражение сил», «Виды сил», «Равнодействующая сил»</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Применять знания к решению задач</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27</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CB64D7"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Повторение </w:t>
            </w:r>
            <w:r w:rsidR="00854138" w:rsidRPr="00AF2B82">
              <w:rPr>
                <w:rFonts w:ascii="Times New Roman" w:hAnsi="Times New Roman"/>
                <w:color w:val="000000" w:themeColor="text1"/>
                <w:sz w:val="28"/>
                <w:szCs w:val="28"/>
                <w:lang w:eastAsia="en-US"/>
              </w:rPr>
              <w:t xml:space="preserve"> по теме «Вза</w:t>
            </w:r>
            <w:r w:rsidR="00854138" w:rsidRPr="00AF2B82">
              <w:rPr>
                <w:rFonts w:ascii="Times New Roman" w:hAnsi="Times New Roman"/>
                <w:color w:val="000000" w:themeColor="text1"/>
                <w:sz w:val="28"/>
                <w:szCs w:val="28"/>
                <w:lang w:eastAsia="en-US"/>
              </w:rPr>
              <w:t>и</w:t>
            </w:r>
            <w:r w:rsidR="00854138" w:rsidRPr="00AF2B82">
              <w:rPr>
                <w:rFonts w:ascii="Times New Roman" w:hAnsi="Times New Roman"/>
                <w:color w:val="000000" w:themeColor="text1"/>
                <w:sz w:val="28"/>
                <w:szCs w:val="28"/>
                <w:lang w:eastAsia="en-US"/>
              </w:rPr>
              <w:t>моде</w:t>
            </w:r>
            <w:r w:rsidR="00854138" w:rsidRPr="00AF2B82">
              <w:rPr>
                <w:rFonts w:ascii="Times New Roman" w:hAnsi="Times New Roman"/>
                <w:color w:val="000000" w:themeColor="text1"/>
                <w:sz w:val="28"/>
                <w:szCs w:val="28"/>
                <w:lang w:eastAsia="en-US"/>
              </w:rPr>
              <w:t>й</w:t>
            </w:r>
            <w:r w:rsidR="00854138" w:rsidRPr="00AF2B82">
              <w:rPr>
                <w:rFonts w:ascii="Times New Roman" w:hAnsi="Times New Roman"/>
                <w:color w:val="000000" w:themeColor="text1"/>
                <w:sz w:val="28"/>
                <w:szCs w:val="28"/>
                <w:lang w:eastAsia="en-US"/>
              </w:rPr>
              <w:t>ствие тел»</w:t>
            </w:r>
          </w:p>
        </w:tc>
        <w:tc>
          <w:tcPr>
            <w:tcW w:w="7122" w:type="dxa"/>
            <w:tcBorders>
              <w:top w:val="single" w:sz="4" w:space="0" w:color="auto"/>
              <w:left w:val="single" w:sz="4" w:space="0" w:color="auto"/>
              <w:bottom w:val="single" w:sz="4" w:space="0" w:color="auto"/>
              <w:right w:val="single" w:sz="4" w:space="0" w:color="auto"/>
            </w:tcBorders>
            <w:vAlign w:val="center"/>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15168" w:type="dxa"/>
            <w:gridSpan w:val="5"/>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spacing w:line="240" w:lineRule="auto"/>
              <w:ind w:firstLine="709"/>
              <w:jc w:val="center"/>
              <w:rPr>
                <w:rFonts w:ascii="Times New Roman" w:hAnsi="Times New Roman"/>
                <w:color w:val="000000" w:themeColor="text1"/>
                <w:sz w:val="28"/>
                <w:szCs w:val="28"/>
                <w:lang w:eastAsia="en-US"/>
              </w:rPr>
            </w:pPr>
            <w:r w:rsidRPr="00AF2B82">
              <w:rPr>
                <w:rFonts w:ascii="Times New Roman" w:hAnsi="Times New Roman"/>
                <w:b/>
                <w:color w:val="000000" w:themeColor="text1"/>
                <w:sz w:val="28"/>
                <w:szCs w:val="28"/>
                <w:lang w:eastAsia="en-US"/>
              </w:rPr>
              <w:t>Давление твердых тел, жидкостей и газов</w:t>
            </w: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28</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Давление. Единицы давления </w:t>
            </w:r>
          </w:p>
        </w:tc>
        <w:tc>
          <w:tcPr>
            <w:tcW w:w="7122" w:type="dxa"/>
            <w:tcBorders>
              <w:top w:val="single" w:sz="4" w:space="0" w:color="auto"/>
              <w:left w:val="single" w:sz="4" w:space="0" w:color="auto"/>
              <w:bottom w:val="single" w:sz="4" w:space="0" w:color="auto"/>
              <w:right w:val="single" w:sz="4" w:space="0" w:color="auto"/>
            </w:tcBorders>
            <w:vAlign w:val="center"/>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29</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Способы уменьшения и ув</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lastRenderedPageBreak/>
              <w:t>лич</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 xml:space="preserve">ния давления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lastRenderedPageBreak/>
              <w:t>Приводить примеры из практики по увеличению площ</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lastRenderedPageBreak/>
              <w:t>ди опоры для уменьшения давления; выполнять исслед</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вательский эксперимент по изменению давления, анал</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зир</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вать его и делать выводы</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lastRenderedPageBreak/>
              <w:t>30</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Давление газа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tabs>
                <w:tab w:val="left" w:pos="192"/>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Отличать газы по их свойствам от твердых тел и жидк</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стей; объяснять давление газа на стенки сосуда на основе теории строения вещества; анализировать р</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зультаты эксперимента по изучению давления газа, д</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лать выводы</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92"/>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31</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Передача давления жидк</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стями и газами. Закон Паск</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 xml:space="preserve">ля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tabs>
                <w:tab w:val="left" w:pos="192"/>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Объяснять причину передачи давления жидк</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стью или газом во все стороны одинако</w:t>
            </w:r>
            <w:r w:rsidR="009A1C21" w:rsidRPr="00AF2B82">
              <w:rPr>
                <w:rFonts w:ascii="Times New Roman" w:hAnsi="Times New Roman"/>
                <w:color w:val="000000" w:themeColor="text1"/>
                <w:sz w:val="28"/>
                <w:szCs w:val="28"/>
                <w:lang w:eastAsia="en-US"/>
              </w:rPr>
              <w:t xml:space="preserve">во </w:t>
            </w:r>
            <w:r w:rsidRPr="00AF2B82">
              <w:rPr>
                <w:rFonts w:ascii="Times New Roman" w:hAnsi="Times New Roman"/>
                <w:color w:val="000000" w:themeColor="text1"/>
                <w:sz w:val="28"/>
                <w:szCs w:val="28"/>
                <w:lang w:eastAsia="en-US"/>
              </w:rPr>
              <w:t>анал</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зировать опыт по передаче давления жидкостью и объяснять его результ</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ты</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92"/>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32</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Давление в жидкости и газе. Ра</w:t>
            </w:r>
            <w:r w:rsidRPr="00AF2B82">
              <w:rPr>
                <w:rFonts w:ascii="Times New Roman" w:hAnsi="Times New Roman"/>
                <w:color w:val="000000" w:themeColor="text1"/>
                <w:sz w:val="28"/>
                <w:szCs w:val="28"/>
                <w:lang w:eastAsia="en-US"/>
              </w:rPr>
              <w:t>с</w:t>
            </w:r>
            <w:r w:rsidRPr="00AF2B82">
              <w:rPr>
                <w:rFonts w:ascii="Times New Roman" w:hAnsi="Times New Roman"/>
                <w:color w:val="000000" w:themeColor="text1"/>
                <w:sz w:val="28"/>
                <w:szCs w:val="28"/>
                <w:lang w:eastAsia="en-US"/>
              </w:rPr>
              <w:t xml:space="preserve">чет давления жидкости на дно и стенки сосуда </w:t>
            </w:r>
          </w:p>
        </w:tc>
        <w:tc>
          <w:tcPr>
            <w:tcW w:w="7122"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854138" w:rsidP="009A1C21">
            <w:pPr>
              <w:shd w:val="clear" w:color="auto" w:fill="FFFFFF"/>
              <w:tabs>
                <w:tab w:val="left" w:leader="underscore" w:pos="223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Выводить формулу для расчета давления жидк</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сти на дно и стенки сосуда; работать с текстом параграфа уче</w:t>
            </w:r>
            <w:r w:rsidRPr="00AF2B82">
              <w:rPr>
                <w:rFonts w:ascii="Times New Roman" w:hAnsi="Times New Roman"/>
                <w:color w:val="000000" w:themeColor="text1"/>
                <w:sz w:val="28"/>
                <w:szCs w:val="28"/>
                <w:lang w:eastAsia="en-US"/>
              </w:rPr>
              <w:t>б</w:t>
            </w:r>
            <w:r w:rsidRPr="00AF2B82">
              <w:rPr>
                <w:rFonts w:ascii="Times New Roman" w:hAnsi="Times New Roman"/>
                <w:color w:val="000000" w:themeColor="text1"/>
                <w:sz w:val="28"/>
                <w:szCs w:val="28"/>
                <w:lang w:eastAsia="en-US"/>
              </w:rPr>
              <w:t>ника, составлять план проведение опытов</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leader="underscore" w:pos="2237"/>
              </w:tabs>
              <w:overflowPunct/>
              <w:spacing w:line="240" w:lineRule="auto"/>
              <w:ind w:firstLine="709"/>
              <w:jc w:val="left"/>
              <w:rPr>
                <w:rFonts w:ascii="Times New Roman" w:hAnsi="Times New Roman"/>
                <w:color w:val="000000" w:themeColor="text1"/>
                <w:sz w:val="28"/>
                <w:szCs w:val="28"/>
                <w:lang w:eastAsia="en-US"/>
              </w:rPr>
            </w:pPr>
          </w:p>
        </w:tc>
      </w:tr>
      <w:tr w:rsidR="00854138" w:rsidRPr="00AF2B82" w:rsidTr="00AF2B82">
        <w:tc>
          <w:tcPr>
            <w:tcW w:w="878" w:type="dxa"/>
            <w:tcBorders>
              <w:top w:val="single" w:sz="4" w:space="0" w:color="auto"/>
              <w:left w:val="single" w:sz="4" w:space="0" w:color="auto"/>
              <w:bottom w:val="single" w:sz="4" w:space="0" w:color="auto"/>
              <w:right w:val="single" w:sz="4" w:space="0" w:color="auto"/>
            </w:tcBorders>
            <w:hideMark/>
          </w:tcPr>
          <w:p w:rsidR="00854138" w:rsidRPr="00AF2B82" w:rsidRDefault="00854138"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3</w:t>
            </w:r>
            <w:r w:rsidR="00860903" w:rsidRPr="00AF2B82">
              <w:rPr>
                <w:rFonts w:ascii="Times New Roman" w:hAnsi="Times New Roman"/>
                <w:color w:val="000000" w:themeColor="text1"/>
                <w:sz w:val="28"/>
                <w:szCs w:val="28"/>
                <w:lang w:eastAsia="en-US"/>
              </w:rPr>
              <w:t>5</w:t>
            </w:r>
          </w:p>
        </w:tc>
        <w:tc>
          <w:tcPr>
            <w:tcW w:w="1640"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overflowPunct/>
              <w:spacing w:line="240" w:lineRule="auto"/>
              <w:ind w:firstLine="709"/>
              <w:jc w:val="left"/>
              <w:rPr>
                <w:rFonts w:ascii="Times New Roman" w:hAnsi="Times New Roman"/>
                <w:color w:val="000000" w:themeColor="text1"/>
                <w:sz w:val="28"/>
                <w:szCs w:val="28"/>
                <w:lang w:eastAsia="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854138" w:rsidRPr="00AF2B82" w:rsidRDefault="00D61393"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Повторение по теме</w:t>
            </w:r>
            <w:r w:rsidR="00854138"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давление</w:t>
            </w:r>
          </w:p>
        </w:tc>
        <w:tc>
          <w:tcPr>
            <w:tcW w:w="7122" w:type="dxa"/>
            <w:tcBorders>
              <w:top w:val="single" w:sz="4" w:space="0" w:color="auto"/>
              <w:left w:val="single" w:sz="4" w:space="0" w:color="auto"/>
              <w:bottom w:val="single" w:sz="4" w:space="0" w:color="auto"/>
              <w:right w:val="single" w:sz="4" w:space="0" w:color="auto"/>
            </w:tcBorders>
            <w:vAlign w:val="center"/>
          </w:tcPr>
          <w:p w:rsidR="00854138" w:rsidRPr="00AF2B82" w:rsidRDefault="006A4181" w:rsidP="009A1C21">
            <w:pPr>
              <w:shd w:val="clear" w:color="auto" w:fill="FFFFFF"/>
              <w:tabs>
                <w:tab w:val="left" w:pos="187"/>
              </w:tabs>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Давление жидкостей и газов</w:t>
            </w:r>
          </w:p>
        </w:tc>
        <w:tc>
          <w:tcPr>
            <w:tcW w:w="1701" w:type="dxa"/>
            <w:tcBorders>
              <w:top w:val="single" w:sz="4" w:space="0" w:color="auto"/>
              <w:left w:val="single" w:sz="4" w:space="0" w:color="auto"/>
              <w:bottom w:val="single" w:sz="4" w:space="0" w:color="auto"/>
              <w:right w:val="single" w:sz="4" w:space="0" w:color="auto"/>
            </w:tcBorders>
          </w:tcPr>
          <w:p w:rsidR="00854138" w:rsidRPr="00AF2B82" w:rsidRDefault="00854138" w:rsidP="00514E93">
            <w:pPr>
              <w:shd w:val="clear" w:color="auto" w:fill="FFFFFF"/>
              <w:tabs>
                <w:tab w:val="left" w:pos="187"/>
              </w:tabs>
              <w:overflowPunct/>
              <w:spacing w:line="240" w:lineRule="auto"/>
              <w:ind w:firstLine="709"/>
              <w:jc w:val="left"/>
              <w:rPr>
                <w:rFonts w:ascii="Times New Roman" w:hAnsi="Times New Roman"/>
                <w:color w:val="000000" w:themeColor="text1"/>
                <w:sz w:val="28"/>
                <w:szCs w:val="28"/>
                <w:lang w:eastAsia="en-US"/>
              </w:rPr>
            </w:pPr>
          </w:p>
        </w:tc>
      </w:tr>
    </w:tbl>
    <w:p w:rsidR="00854138" w:rsidRPr="00AF2B82" w:rsidRDefault="00854138" w:rsidP="00514E93">
      <w:pPr>
        <w:shd w:val="clear" w:color="auto" w:fill="FFFFFF"/>
        <w:spacing w:line="240" w:lineRule="auto"/>
        <w:ind w:firstLine="709"/>
        <w:rPr>
          <w:rFonts w:ascii="Times New Roman" w:hAnsi="Times New Roman"/>
          <w:color w:val="000000" w:themeColor="text1"/>
          <w:sz w:val="28"/>
          <w:szCs w:val="28"/>
        </w:rPr>
      </w:pPr>
    </w:p>
    <w:p w:rsidR="00075F2D" w:rsidRPr="00AF2B82" w:rsidRDefault="00075F2D" w:rsidP="00514E93">
      <w:pPr>
        <w:spacing w:line="360" w:lineRule="auto"/>
        <w:ind w:firstLine="709"/>
        <w:jc w:val="center"/>
        <w:rPr>
          <w:rFonts w:ascii="Times New Roman" w:hAnsi="Times New Roman"/>
          <w:color w:val="000000" w:themeColor="text1"/>
          <w:sz w:val="28"/>
          <w:szCs w:val="28"/>
        </w:rPr>
      </w:pPr>
    </w:p>
    <w:p w:rsidR="008B3E07" w:rsidRDefault="008B3E07" w:rsidP="00514E93">
      <w:pPr>
        <w:spacing w:line="360" w:lineRule="auto"/>
        <w:ind w:firstLine="709"/>
        <w:jc w:val="center"/>
        <w:rPr>
          <w:rFonts w:ascii="Times New Roman" w:hAnsi="Times New Roman"/>
          <w:color w:val="000000" w:themeColor="text1"/>
          <w:sz w:val="28"/>
          <w:szCs w:val="28"/>
        </w:rPr>
      </w:pPr>
    </w:p>
    <w:p w:rsidR="00AF2B82" w:rsidRDefault="00AF2B82" w:rsidP="00514E93">
      <w:pPr>
        <w:spacing w:line="360" w:lineRule="auto"/>
        <w:ind w:firstLine="709"/>
        <w:jc w:val="center"/>
        <w:rPr>
          <w:rFonts w:ascii="Times New Roman" w:hAnsi="Times New Roman"/>
          <w:color w:val="000000" w:themeColor="text1"/>
          <w:sz w:val="28"/>
          <w:szCs w:val="28"/>
        </w:rPr>
      </w:pPr>
    </w:p>
    <w:p w:rsidR="00AF2B82" w:rsidRDefault="00AF2B82" w:rsidP="00514E93">
      <w:pPr>
        <w:spacing w:line="360" w:lineRule="auto"/>
        <w:ind w:firstLine="709"/>
        <w:jc w:val="center"/>
        <w:rPr>
          <w:rFonts w:ascii="Times New Roman" w:hAnsi="Times New Roman"/>
          <w:color w:val="000000" w:themeColor="text1"/>
          <w:sz w:val="28"/>
          <w:szCs w:val="28"/>
        </w:rPr>
      </w:pPr>
    </w:p>
    <w:p w:rsidR="00AF2B82" w:rsidRDefault="00AF2B82" w:rsidP="00514E93">
      <w:pPr>
        <w:spacing w:line="360" w:lineRule="auto"/>
        <w:ind w:firstLine="709"/>
        <w:jc w:val="center"/>
        <w:rPr>
          <w:rFonts w:ascii="Times New Roman" w:hAnsi="Times New Roman"/>
          <w:color w:val="000000" w:themeColor="text1"/>
          <w:sz w:val="28"/>
          <w:szCs w:val="28"/>
        </w:rPr>
      </w:pPr>
    </w:p>
    <w:p w:rsidR="00AF2B82" w:rsidRDefault="00AF2B82" w:rsidP="00514E93">
      <w:pPr>
        <w:spacing w:line="360" w:lineRule="auto"/>
        <w:ind w:firstLine="709"/>
        <w:jc w:val="center"/>
        <w:rPr>
          <w:rFonts w:ascii="Times New Roman" w:hAnsi="Times New Roman"/>
          <w:color w:val="000000" w:themeColor="text1"/>
          <w:sz w:val="28"/>
          <w:szCs w:val="28"/>
        </w:rPr>
      </w:pPr>
    </w:p>
    <w:p w:rsidR="00AF2B82" w:rsidRDefault="00AF2B82" w:rsidP="00514E93">
      <w:pPr>
        <w:spacing w:line="360" w:lineRule="auto"/>
        <w:ind w:firstLine="709"/>
        <w:jc w:val="center"/>
        <w:rPr>
          <w:rFonts w:ascii="Times New Roman" w:hAnsi="Times New Roman"/>
          <w:color w:val="000000" w:themeColor="text1"/>
          <w:sz w:val="28"/>
          <w:szCs w:val="28"/>
        </w:rPr>
      </w:pPr>
    </w:p>
    <w:p w:rsidR="00AF2B82" w:rsidRDefault="00AF2B82" w:rsidP="00514E93">
      <w:pPr>
        <w:spacing w:line="360" w:lineRule="auto"/>
        <w:ind w:firstLine="709"/>
        <w:jc w:val="center"/>
        <w:rPr>
          <w:rFonts w:ascii="Times New Roman" w:hAnsi="Times New Roman"/>
          <w:color w:val="000000" w:themeColor="text1"/>
          <w:sz w:val="28"/>
          <w:szCs w:val="28"/>
        </w:rPr>
      </w:pPr>
    </w:p>
    <w:p w:rsidR="00AF2B82" w:rsidRDefault="00AF2B82" w:rsidP="00514E93">
      <w:pPr>
        <w:spacing w:line="360" w:lineRule="auto"/>
        <w:ind w:firstLine="709"/>
        <w:jc w:val="center"/>
        <w:rPr>
          <w:rFonts w:ascii="Times New Roman" w:hAnsi="Times New Roman"/>
          <w:color w:val="000000" w:themeColor="text1"/>
          <w:sz w:val="28"/>
          <w:szCs w:val="28"/>
        </w:rPr>
      </w:pPr>
    </w:p>
    <w:p w:rsidR="00AF2B82" w:rsidRPr="00AF2B82" w:rsidRDefault="00AF2B82" w:rsidP="00514E93">
      <w:pPr>
        <w:spacing w:line="360" w:lineRule="auto"/>
        <w:ind w:firstLine="709"/>
        <w:jc w:val="center"/>
        <w:rPr>
          <w:rFonts w:ascii="Times New Roman" w:hAnsi="Times New Roman"/>
          <w:color w:val="000000" w:themeColor="text1"/>
          <w:sz w:val="28"/>
          <w:szCs w:val="28"/>
        </w:rPr>
      </w:pPr>
    </w:p>
    <w:p w:rsidR="0088600E" w:rsidRPr="00AF2B82" w:rsidRDefault="0088600E" w:rsidP="00514E93">
      <w:pPr>
        <w:spacing w:line="360" w:lineRule="auto"/>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lastRenderedPageBreak/>
        <w:t xml:space="preserve">8 класс, </w:t>
      </w:r>
      <w:r w:rsidRPr="00AF2B82">
        <w:rPr>
          <w:rFonts w:ascii="Times New Roman" w:hAnsi="Times New Roman"/>
          <w:b/>
          <w:color w:val="000000" w:themeColor="text1"/>
          <w:sz w:val="28"/>
          <w:szCs w:val="28"/>
          <w:lang w:eastAsia="en-US"/>
        </w:rPr>
        <w:t>34 часов (1 ч в неделю)</w:t>
      </w:r>
    </w:p>
    <w:p w:rsidR="0088600E" w:rsidRPr="00AF2B82" w:rsidRDefault="0088600E" w:rsidP="00514E93">
      <w:pPr>
        <w:shd w:val="clear" w:color="auto" w:fill="FFFFFF"/>
        <w:spacing w:line="240" w:lineRule="auto"/>
        <w:ind w:firstLine="709"/>
        <w:rPr>
          <w:rFonts w:ascii="Times New Roman" w:hAnsi="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1689"/>
        <w:gridCol w:w="4080"/>
        <w:gridCol w:w="6876"/>
        <w:gridCol w:w="1526"/>
      </w:tblGrid>
      <w:tr w:rsidR="0088600E" w:rsidRPr="00AF2B82" w:rsidTr="00721FAE">
        <w:tc>
          <w:tcPr>
            <w:tcW w:w="189" w:type="pct"/>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863E0">
            <w:pPr>
              <w:spacing w:line="240" w:lineRule="auto"/>
              <w:ind w:firstLine="0"/>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w:t>
            </w:r>
          </w:p>
          <w:p w:rsidR="0088600E" w:rsidRPr="00AF2B82" w:rsidRDefault="0088600E" w:rsidP="00FA6C16">
            <w:pPr>
              <w:spacing w:line="240" w:lineRule="auto"/>
              <w:ind w:firstLine="0"/>
              <w:jc w:val="center"/>
              <w:rPr>
                <w:rFonts w:ascii="Times New Roman" w:hAnsi="Times New Roman"/>
                <w:b/>
                <w:color w:val="000000" w:themeColor="text1"/>
                <w:sz w:val="28"/>
                <w:szCs w:val="28"/>
                <w:lang w:eastAsia="en-US"/>
              </w:rPr>
            </w:pPr>
            <w:proofErr w:type="spellStart"/>
            <w:proofErr w:type="gramStart"/>
            <w:r w:rsidRPr="00AF2B82">
              <w:rPr>
                <w:rFonts w:ascii="Times New Roman" w:hAnsi="Times New Roman"/>
                <w:b/>
                <w:color w:val="000000" w:themeColor="text1"/>
                <w:sz w:val="28"/>
                <w:szCs w:val="28"/>
                <w:lang w:eastAsia="en-US"/>
              </w:rPr>
              <w:t>п</w:t>
            </w:r>
            <w:proofErr w:type="spellEnd"/>
            <w:proofErr w:type="gramEnd"/>
            <w:r w:rsidRPr="00AF2B82">
              <w:rPr>
                <w:rFonts w:ascii="Times New Roman" w:hAnsi="Times New Roman"/>
                <w:b/>
                <w:color w:val="000000" w:themeColor="text1"/>
                <w:sz w:val="28"/>
                <w:szCs w:val="28"/>
                <w:lang w:eastAsia="en-US"/>
              </w:rPr>
              <w:t>/</w:t>
            </w:r>
            <w:proofErr w:type="spellStart"/>
            <w:r w:rsidRPr="00AF2B82">
              <w:rPr>
                <w:rFonts w:ascii="Times New Roman" w:hAnsi="Times New Roman"/>
                <w:b/>
                <w:color w:val="000000" w:themeColor="text1"/>
                <w:sz w:val="28"/>
                <w:szCs w:val="28"/>
                <w:lang w:eastAsia="en-US"/>
              </w:rPr>
              <w:t>п</w:t>
            </w:r>
            <w:proofErr w:type="spellEnd"/>
          </w:p>
        </w:tc>
        <w:tc>
          <w:tcPr>
            <w:tcW w:w="543" w:type="pct"/>
            <w:tcBorders>
              <w:top w:val="single" w:sz="4" w:space="0" w:color="auto"/>
              <w:left w:val="single" w:sz="4" w:space="0" w:color="auto"/>
              <w:bottom w:val="single" w:sz="4" w:space="0" w:color="auto"/>
              <w:right w:val="single" w:sz="4" w:space="0" w:color="auto"/>
            </w:tcBorders>
            <w:vAlign w:val="center"/>
            <w:hideMark/>
          </w:tcPr>
          <w:p w:rsidR="00F863E0" w:rsidRPr="00AF2B82" w:rsidRDefault="0088600E" w:rsidP="00FA6C16">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 xml:space="preserve">Дата </w:t>
            </w:r>
          </w:p>
          <w:p w:rsidR="0088600E" w:rsidRPr="00AF2B82" w:rsidRDefault="00514E93" w:rsidP="00FA6C16">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проведения</w:t>
            </w:r>
          </w:p>
        </w:tc>
        <w:tc>
          <w:tcPr>
            <w:tcW w:w="1411" w:type="pct"/>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Тема урока</w:t>
            </w:r>
          </w:p>
        </w:tc>
        <w:tc>
          <w:tcPr>
            <w:tcW w:w="2356" w:type="pct"/>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709"/>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Вид деятельности</w:t>
            </w:r>
          </w:p>
        </w:tc>
        <w:tc>
          <w:tcPr>
            <w:tcW w:w="500" w:type="pct"/>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Домашнее задание</w:t>
            </w:r>
          </w:p>
        </w:tc>
      </w:tr>
      <w:tr w:rsidR="0088600E" w:rsidRPr="00AF2B82" w:rsidTr="00721FAE">
        <w:tc>
          <w:tcPr>
            <w:tcW w:w="5000" w:type="pct"/>
            <w:gridSpan w:val="5"/>
            <w:tcBorders>
              <w:top w:val="single" w:sz="4" w:space="0" w:color="auto"/>
              <w:left w:val="single" w:sz="4" w:space="0" w:color="auto"/>
              <w:bottom w:val="single" w:sz="4" w:space="0" w:color="auto"/>
              <w:right w:val="single" w:sz="4" w:space="0" w:color="auto"/>
            </w:tcBorders>
            <w:hideMark/>
          </w:tcPr>
          <w:p w:rsidR="0088600E" w:rsidRPr="00AF2B82" w:rsidRDefault="0088600E" w:rsidP="00514E93">
            <w:pPr>
              <w:ind w:firstLine="709"/>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Тепловые явления</w:t>
            </w:r>
          </w:p>
        </w:tc>
      </w:tr>
      <w:tr w:rsidR="0088600E" w:rsidRPr="00AF2B82" w:rsidTr="00721FAE">
        <w:tc>
          <w:tcPr>
            <w:tcW w:w="189" w:type="pct"/>
            <w:tcBorders>
              <w:top w:val="single" w:sz="4" w:space="0" w:color="auto"/>
              <w:left w:val="single" w:sz="4" w:space="0" w:color="auto"/>
              <w:bottom w:val="single" w:sz="4" w:space="0" w:color="auto"/>
              <w:right w:val="single" w:sz="4" w:space="0" w:color="auto"/>
            </w:tcBorders>
            <w:hideMark/>
          </w:tcPr>
          <w:p w:rsidR="0088600E" w:rsidRPr="00AF2B82" w:rsidRDefault="0088600E" w:rsidP="00514E93">
            <w:pPr>
              <w:overflowPunct/>
              <w:spacing w:line="240" w:lineRule="auto"/>
              <w:ind w:firstLine="709"/>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w:t>
            </w:r>
          </w:p>
        </w:tc>
        <w:tc>
          <w:tcPr>
            <w:tcW w:w="543" w:type="pct"/>
            <w:tcBorders>
              <w:top w:val="single" w:sz="4" w:space="0" w:color="auto"/>
              <w:left w:val="single" w:sz="4" w:space="0" w:color="auto"/>
              <w:bottom w:val="single" w:sz="4" w:space="0" w:color="auto"/>
              <w:right w:val="single" w:sz="4" w:space="0" w:color="auto"/>
            </w:tcBorders>
          </w:tcPr>
          <w:p w:rsidR="0088600E" w:rsidRPr="00AF2B82" w:rsidRDefault="0088600E"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Тепловое движение. Темпе</w:t>
            </w:r>
            <w:r w:rsidR="00281944" w:rsidRPr="00AF2B82">
              <w:rPr>
                <w:rFonts w:ascii="Times New Roman" w:hAnsi="Times New Roman"/>
                <w:color w:val="000000" w:themeColor="text1"/>
                <w:sz w:val="28"/>
                <w:szCs w:val="28"/>
                <w:lang w:eastAsia="en-US"/>
              </w:rPr>
              <w:t>р</w:t>
            </w:r>
            <w:r w:rsidR="00281944" w:rsidRPr="00AF2B82">
              <w:rPr>
                <w:rFonts w:ascii="Times New Roman" w:hAnsi="Times New Roman"/>
                <w:color w:val="000000" w:themeColor="text1"/>
                <w:sz w:val="28"/>
                <w:szCs w:val="28"/>
                <w:lang w:eastAsia="en-US"/>
              </w:rPr>
              <w:t>а</w:t>
            </w:r>
            <w:r w:rsidR="00281944" w:rsidRPr="00AF2B82">
              <w:rPr>
                <w:rFonts w:ascii="Times New Roman" w:hAnsi="Times New Roman"/>
                <w:color w:val="000000" w:themeColor="text1"/>
                <w:sz w:val="28"/>
                <w:szCs w:val="28"/>
                <w:lang w:eastAsia="en-US"/>
              </w:rPr>
              <w:t xml:space="preserve">тура. Внутренняя энергия  </w:t>
            </w:r>
          </w:p>
        </w:tc>
        <w:tc>
          <w:tcPr>
            <w:tcW w:w="2356" w:type="pct"/>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Объяснять тепловые явления, характеризовать тепл</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 xml:space="preserve">вое явление, анализировать зависимость температуры тела от скорости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движения его молекул. Наблюдать и исследовать превращение энергии тела в механич</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 xml:space="preserve">ских процессах. Приводить примеры превращения энергии при подъеме тела, его падении. Давать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опр</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деление внутренней энергии тела как суммы кинетич</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 xml:space="preserve">ской энергии движения его частиц и потенциальной энергии их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взаимодействия</w:t>
            </w:r>
          </w:p>
        </w:tc>
        <w:tc>
          <w:tcPr>
            <w:tcW w:w="500" w:type="pct"/>
            <w:tcBorders>
              <w:top w:val="single" w:sz="4" w:space="0" w:color="auto"/>
              <w:left w:val="single" w:sz="4" w:space="0" w:color="auto"/>
              <w:bottom w:val="single" w:sz="4" w:space="0" w:color="auto"/>
              <w:right w:val="single" w:sz="4" w:space="0" w:color="auto"/>
            </w:tcBorders>
          </w:tcPr>
          <w:p w:rsidR="0088600E" w:rsidRPr="00AF2B82" w:rsidRDefault="0088600E"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514E93">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Способы изменения внутренней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 xml:space="preserve">энергии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Объяснять изменение внутренней энергии тела, когда над ним совершают работу или тело совершает работу. Перечислять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способы изменения внутренней энергии. Приводить примеры изменения внутренней энергии тела путем совершения работы и теплопередачи. Пр</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водить опыты по изменению внутренней энергии.</w:t>
            </w:r>
          </w:p>
        </w:tc>
        <w:tc>
          <w:tcPr>
            <w:tcW w:w="500" w:type="pct"/>
            <w:tcBorders>
              <w:top w:val="single" w:sz="4" w:space="0" w:color="auto"/>
              <w:left w:val="single" w:sz="4" w:space="0" w:color="auto"/>
              <w:bottom w:val="single" w:sz="4" w:space="0" w:color="auto"/>
              <w:right w:val="single" w:sz="4" w:space="0" w:color="auto"/>
            </w:tcBorders>
            <w:vAlign w:val="center"/>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3</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514E93">
            <w:pPr>
              <w:overflowPunct/>
              <w:spacing w:line="240" w:lineRule="auto"/>
              <w:ind w:hanging="37"/>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Виды теплопередачи.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Теплопровод</w:t>
            </w:r>
            <w:r w:rsidR="00557D8F" w:rsidRPr="00AF2B82">
              <w:rPr>
                <w:rFonts w:ascii="Times New Roman" w:hAnsi="Times New Roman"/>
                <w:color w:val="000000" w:themeColor="text1"/>
                <w:sz w:val="28"/>
                <w:szCs w:val="28"/>
                <w:lang w:eastAsia="en-US"/>
              </w:rPr>
              <w:t xml:space="preserve">ность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Объяснять тепловые явления на основе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молекулярно-кинетической теории. Приводить прим</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 xml:space="preserve">ры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теплопередачи путем теплопроводности. Пр</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 xml:space="preserve">водить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исследовательский эксперимент по теплопроводности различных веществ и делать выв</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ды.</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4</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1130B5"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Излучение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Приводить примеры теплопередачи путем конвекции 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 xml:space="preserve">излучения. Анализировать, как на практике учитываются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 xml:space="preserve">различные виды теплопередачи. Сравнивать виды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теплопередачи.</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5</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Количество теплоты. Единицы</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lastRenderedPageBreak/>
              <w:t>количе</w:t>
            </w:r>
            <w:r w:rsidR="00255F76" w:rsidRPr="00AF2B82">
              <w:rPr>
                <w:rFonts w:ascii="Times New Roman" w:hAnsi="Times New Roman"/>
                <w:color w:val="000000" w:themeColor="text1"/>
                <w:sz w:val="28"/>
                <w:szCs w:val="28"/>
                <w:lang w:eastAsia="en-US"/>
              </w:rPr>
              <w:t xml:space="preserve">ства теплоты.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lastRenderedPageBreak/>
              <w:t>Находить связь между единицами, в которых выраж</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lastRenderedPageBreak/>
              <w:t xml:space="preserve">ют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 xml:space="preserve">количество теплоты </w:t>
            </w:r>
            <w:proofErr w:type="gramStart"/>
            <w:r w:rsidRPr="00AF2B82">
              <w:rPr>
                <w:rFonts w:ascii="Times New Roman" w:hAnsi="Times New Roman"/>
                <w:color w:val="000000" w:themeColor="text1"/>
                <w:sz w:val="28"/>
                <w:szCs w:val="28"/>
                <w:lang w:eastAsia="en-US"/>
              </w:rPr>
              <w:t>Дж</w:t>
            </w:r>
            <w:proofErr w:type="gramEnd"/>
            <w:r w:rsidRPr="00AF2B82">
              <w:rPr>
                <w:rFonts w:ascii="Times New Roman" w:hAnsi="Times New Roman"/>
                <w:color w:val="000000" w:themeColor="text1"/>
                <w:sz w:val="28"/>
                <w:szCs w:val="28"/>
                <w:lang w:eastAsia="en-US"/>
              </w:rPr>
              <w:t>, кДж, кал, ккал. С</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 xml:space="preserve">мостоятельно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работать с текстом учебника.</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lastRenderedPageBreak/>
              <w:t>6</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Удельная теп</w:t>
            </w:r>
            <w:r w:rsidR="00255F76" w:rsidRPr="00AF2B82">
              <w:rPr>
                <w:rFonts w:ascii="Times New Roman" w:hAnsi="Times New Roman"/>
                <w:color w:val="000000" w:themeColor="text1"/>
                <w:sz w:val="28"/>
                <w:szCs w:val="28"/>
                <w:lang w:eastAsia="en-US"/>
              </w:rPr>
              <w:t xml:space="preserve">лоемкость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Объяснять физический смысл удельной теплоемкости веществ. Анализировать табличные данные. Прив</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 xml:space="preserve">дить примеры,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 xml:space="preserve">применения на практике знаний о различной теплоемкости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веществ.</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7</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Расчет количества теплоты,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необходимого для нагревания тела или выделяемого им при охлажде</w:t>
            </w:r>
            <w:r w:rsidR="008B79BB" w:rsidRPr="00AF2B82">
              <w:rPr>
                <w:rFonts w:ascii="Times New Roman" w:hAnsi="Times New Roman"/>
                <w:color w:val="000000" w:themeColor="text1"/>
                <w:sz w:val="28"/>
                <w:szCs w:val="28"/>
                <w:lang w:eastAsia="en-US"/>
              </w:rPr>
              <w:t>нии</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Рассчитывать количество теплоты, необходимое для нагревания тела или выделяемое им при охлаждении.</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8</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863E0">
            <w:pPr>
              <w:pStyle w:val="1"/>
              <w:shd w:val="clear" w:color="auto" w:fill="FFFFFF"/>
              <w:spacing w:before="136" w:after="136" w:line="380" w:lineRule="atLeast"/>
              <w:rPr>
                <w:rFonts w:ascii="Times New Roman" w:hAnsi="Times New Roman"/>
                <w:color w:val="000000" w:themeColor="text1"/>
                <w:szCs w:val="28"/>
              </w:rPr>
            </w:pPr>
            <w:r w:rsidRPr="00AF2B82">
              <w:rPr>
                <w:rFonts w:ascii="Times New Roman" w:hAnsi="Times New Roman"/>
                <w:b w:val="0"/>
                <w:color w:val="000000" w:themeColor="text1"/>
                <w:szCs w:val="28"/>
                <w:lang w:eastAsia="en-US"/>
              </w:rPr>
              <w:t>Сравнение количеств теплоты при сме</w:t>
            </w:r>
            <w:r w:rsidR="00545581" w:rsidRPr="00AF2B82">
              <w:rPr>
                <w:rFonts w:ascii="Times New Roman" w:hAnsi="Times New Roman"/>
                <w:b w:val="0"/>
                <w:color w:val="000000" w:themeColor="text1"/>
                <w:szCs w:val="28"/>
                <w:lang w:eastAsia="en-US"/>
              </w:rPr>
              <w:t>шивании воды разной температуры</w:t>
            </w:r>
            <w:r w:rsidR="00D23BAC" w:rsidRPr="00AF2B82">
              <w:rPr>
                <w:rFonts w:ascii="Times New Roman" w:hAnsi="Times New Roman"/>
                <w:b w:val="0"/>
                <w:color w:val="000000" w:themeColor="text1"/>
                <w:szCs w:val="28"/>
                <w:lang w:eastAsia="en-US"/>
              </w:rPr>
              <w:t xml:space="preserve">. </w:t>
            </w:r>
            <w:r w:rsidR="002B7CE9" w:rsidRPr="00AF2B82">
              <w:rPr>
                <w:rFonts w:ascii="Times New Roman" w:hAnsi="Times New Roman"/>
                <w:bCs/>
                <w:color w:val="000000" w:themeColor="text1"/>
                <w:szCs w:val="28"/>
              </w:rPr>
              <w:t>Лабораторная работа №1. Сравнение кол</w:t>
            </w:r>
            <w:r w:rsidR="002B7CE9" w:rsidRPr="00AF2B82">
              <w:rPr>
                <w:rFonts w:ascii="Times New Roman" w:hAnsi="Times New Roman"/>
                <w:bCs/>
                <w:color w:val="000000" w:themeColor="text1"/>
                <w:szCs w:val="28"/>
              </w:rPr>
              <w:t>и</w:t>
            </w:r>
            <w:r w:rsidR="002B7CE9" w:rsidRPr="00AF2B82">
              <w:rPr>
                <w:rFonts w:ascii="Times New Roman" w:hAnsi="Times New Roman"/>
                <w:bCs/>
                <w:color w:val="000000" w:themeColor="text1"/>
                <w:szCs w:val="28"/>
              </w:rPr>
              <w:t>честв теплоты при смешив</w:t>
            </w:r>
            <w:r w:rsidR="002B7CE9" w:rsidRPr="00AF2B82">
              <w:rPr>
                <w:rFonts w:ascii="Times New Roman" w:hAnsi="Times New Roman"/>
                <w:bCs/>
                <w:color w:val="000000" w:themeColor="text1"/>
                <w:szCs w:val="28"/>
              </w:rPr>
              <w:t>а</w:t>
            </w:r>
            <w:r w:rsidR="002B7CE9" w:rsidRPr="00AF2B82">
              <w:rPr>
                <w:rFonts w:ascii="Times New Roman" w:hAnsi="Times New Roman"/>
                <w:bCs/>
                <w:color w:val="000000" w:themeColor="text1"/>
                <w:szCs w:val="28"/>
              </w:rPr>
              <w:t>нии воды разной температ</w:t>
            </w:r>
            <w:r w:rsidR="002B7CE9" w:rsidRPr="00AF2B82">
              <w:rPr>
                <w:rFonts w:ascii="Times New Roman" w:hAnsi="Times New Roman"/>
                <w:bCs/>
                <w:color w:val="000000" w:themeColor="text1"/>
                <w:szCs w:val="28"/>
              </w:rPr>
              <w:t>у</w:t>
            </w:r>
            <w:r w:rsidR="002B7CE9" w:rsidRPr="00AF2B82">
              <w:rPr>
                <w:rFonts w:ascii="Times New Roman" w:hAnsi="Times New Roman"/>
                <w:bCs/>
                <w:color w:val="000000" w:themeColor="text1"/>
                <w:szCs w:val="28"/>
              </w:rPr>
              <w:t>ры.</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Разрабатывать план выполнения работы. Определять 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сравнивать количество теплоты, отданное горячей в</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 xml:space="preserve">дой 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полученное холодной при теплообмене. Об</w:t>
            </w:r>
            <w:r w:rsidRPr="00AF2B82">
              <w:rPr>
                <w:rFonts w:ascii="Times New Roman" w:hAnsi="Times New Roman"/>
                <w:color w:val="000000" w:themeColor="text1"/>
                <w:sz w:val="28"/>
                <w:szCs w:val="28"/>
                <w:lang w:eastAsia="en-US"/>
              </w:rPr>
              <w:t>ъ</w:t>
            </w:r>
            <w:r w:rsidRPr="00AF2B82">
              <w:rPr>
                <w:rFonts w:ascii="Times New Roman" w:hAnsi="Times New Roman"/>
                <w:color w:val="000000" w:themeColor="text1"/>
                <w:sz w:val="28"/>
                <w:szCs w:val="28"/>
                <w:lang w:eastAsia="en-US"/>
              </w:rPr>
              <w:t>яснять полученные результаты, представлять их в та</w:t>
            </w:r>
            <w:r w:rsidRPr="00AF2B82">
              <w:rPr>
                <w:rFonts w:ascii="Times New Roman" w:hAnsi="Times New Roman"/>
                <w:color w:val="000000" w:themeColor="text1"/>
                <w:sz w:val="28"/>
                <w:szCs w:val="28"/>
                <w:lang w:eastAsia="en-US"/>
              </w:rPr>
              <w:t>б</w:t>
            </w:r>
            <w:r w:rsidRPr="00AF2B82">
              <w:rPr>
                <w:rFonts w:ascii="Times New Roman" w:hAnsi="Times New Roman"/>
                <w:color w:val="000000" w:themeColor="text1"/>
                <w:sz w:val="28"/>
                <w:szCs w:val="28"/>
                <w:lang w:eastAsia="en-US"/>
              </w:rPr>
              <w:t>личной форме, анализировать причины погрешностей.</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9</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«Измерение удельной теплое</w:t>
            </w:r>
            <w:r w:rsidRPr="00AF2B82">
              <w:rPr>
                <w:rFonts w:ascii="Times New Roman" w:hAnsi="Times New Roman"/>
                <w:color w:val="000000" w:themeColor="text1"/>
                <w:sz w:val="28"/>
                <w:szCs w:val="28"/>
                <w:lang w:eastAsia="en-US"/>
              </w:rPr>
              <w:t>м</w:t>
            </w:r>
            <w:r w:rsidRPr="00AF2B82">
              <w:rPr>
                <w:rFonts w:ascii="Times New Roman" w:hAnsi="Times New Roman"/>
                <w:color w:val="000000" w:themeColor="text1"/>
                <w:sz w:val="28"/>
                <w:szCs w:val="28"/>
                <w:lang w:eastAsia="en-US"/>
              </w:rPr>
              <w:t>кости твердого тела».</w:t>
            </w:r>
          </w:p>
          <w:p w:rsidR="005008F5" w:rsidRPr="00AF2B82" w:rsidRDefault="005008F5" w:rsidP="00F863E0">
            <w:pPr>
              <w:pStyle w:val="1"/>
              <w:shd w:val="clear" w:color="auto" w:fill="FFFFFF"/>
              <w:spacing w:before="136" w:after="136"/>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№2. Измерение удельной тепл</w:t>
            </w:r>
            <w:r w:rsidRPr="00AF2B82">
              <w:rPr>
                <w:rFonts w:ascii="Times New Roman" w:hAnsi="Times New Roman"/>
                <w:bCs/>
                <w:color w:val="000000" w:themeColor="text1"/>
                <w:szCs w:val="28"/>
              </w:rPr>
              <w:t>о</w:t>
            </w:r>
            <w:r w:rsidRPr="00AF2B82">
              <w:rPr>
                <w:rFonts w:ascii="Times New Roman" w:hAnsi="Times New Roman"/>
                <w:bCs/>
                <w:color w:val="000000" w:themeColor="text1"/>
                <w:szCs w:val="28"/>
              </w:rPr>
              <w:t>емкости тверд</w:t>
            </w:r>
            <w:r w:rsidRPr="00AF2B82">
              <w:rPr>
                <w:rFonts w:ascii="Times New Roman" w:hAnsi="Times New Roman"/>
                <w:bCs/>
                <w:color w:val="000000" w:themeColor="text1"/>
                <w:szCs w:val="28"/>
              </w:rPr>
              <w:t>о</w:t>
            </w:r>
            <w:r w:rsidRPr="00AF2B82">
              <w:rPr>
                <w:rFonts w:ascii="Times New Roman" w:hAnsi="Times New Roman"/>
                <w:bCs/>
                <w:color w:val="000000" w:themeColor="text1"/>
                <w:szCs w:val="28"/>
              </w:rPr>
              <w:t>го тела.</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Разрабатывать план выполнения работы. Определять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 xml:space="preserve">экспериментально удельную теплоемкость вещества 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сравнивать ее с табличным значением. Объяснять п</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лученные результаты, представлять их в табличной форме, анализировать причины погрешностей.</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10</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b/>
                <w:color w:val="000000" w:themeColor="text1"/>
                <w:sz w:val="28"/>
                <w:szCs w:val="28"/>
                <w:lang w:eastAsia="en-US"/>
              </w:rPr>
              <w:t>Контрольный тест</w:t>
            </w:r>
            <w:r w:rsidRPr="00AF2B82">
              <w:rPr>
                <w:rFonts w:ascii="Times New Roman" w:hAnsi="Times New Roman"/>
                <w:color w:val="000000" w:themeColor="text1"/>
                <w:sz w:val="28"/>
                <w:szCs w:val="28"/>
                <w:lang w:eastAsia="en-US"/>
              </w:rPr>
              <w:t xml:space="preserve">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0950B7">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Применять теоретические знания к решению задач</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5000" w:type="pct"/>
            <w:gridSpan w:val="5"/>
            <w:tcBorders>
              <w:top w:val="single" w:sz="4" w:space="0" w:color="auto"/>
              <w:left w:val="single" w:sz="4" w:space="0" w:color="auto"/>
              <w:bottom w:val="single" w:sz="4" w:space="0" w:color="auto"/>
              <w:right w:val="single" w:sz="4" w:space="0" w:color="auto"/>
            </w:tcBorders>
            <w:hideMark/>
          </w:tcPr>
          <w:p w:rsidR="00EB4F4F" w:rsidRPr="00AF2B82" w:rsidRDefault="00EB4F4F" w:rsidP="00514E93">
            <w:pPr>
              <w:ind w:firstLine="709"/>
              <w:jc w:val="center"/>
              <w:rPr>
                <w:rFonts w:ascii="Times New Roman" w:hAnsi="Times New Roman"/>
                <w:color w:val="000000" w:themeColor="text1"/>
                <w:sz w:val="28"/>
                <w:szCs w:val="28"/>
                <w:lang w:eastAsia="en-US"/>
              </w:rPr>
            </w:pPr>
            <w:r w:rsidRPr="00AF2B82">
              <w:rPr>
                <w:rFonts w:ascii="Times New Roman" w:hAnsi="Times New Roman"/>
                <w:b/>
                <w:color w:val="000000" w:themeColor="text1"/>
                <w:sz w:val="28"/>
                <w:szCs w:val="28"/>
                <w:lang w:eastAsia="en-US"/>
              </w:rPr>
              <w:t>Изменение агрегатных состояний вещества</w:t>
            </w: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11</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Агрегатные состояния вещества Плав</w:t>
            </w:r>
            <w:r w:rsidR="000A219B" w:rsidRPr="00AF2B82">
              <w:rPr>
                <w:rFonts w:ascii="Times New Roman" w:hAnsi="Times New Roman"/>
                <w:color w:val="000000" w:themeColor="text1"/>
                <w:sz w:val="28"/>
                <w:szCs w:val="28"/>
                <w:lang w:eastAsia="en-US"/>
              </w:rPr>
              <w:t xml:space="preserve">ление и отвердевание.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Приводить примеры агрегатных состояний вещества. Отличать агрегатные состояния вещества и объяснять особенности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молекулярного строения газов, жи</w:t>
            </w:r>
            <w:r w:rsidRPr="00AF2B82">
              <w:rPr>
                <w:rFonts w:ascii="Times New Roman" w:hAnsi="Times New Roman"/>
                <w:color w:val="000000" w:themeColor="text1"/>
                <w:sz w:val="28"/>
                <w:szCs w:val="28"/>
                <w:lang w:eastAsia="en-US"/>
              </w:rPr>
              <w:t>д</w:t>
            </w:r>
            <w:r w:rsidRPr="00AF2B82">
              <w:rPr>
                <w:rFonts w:ascii="Times New Roman" w:hAnsi="Times New Roman"/>
                <w:color w:val="000000" w:themeColor="text1"/>
                <w:sz w:val="28"/>
                <w:szCs w:val="28"/>
                <w:lang w:eastAsia="en-US"/>
              </w:rPr>
              <w:t xml:space="preserve">костей и твердых тел.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 xml:space="preserve">Использовать </w:t>
            </w:r>
            <w:proofErr w:type="spellStart"/>
            <w:r w:rsidRPr="00AF2B82">
              <w:rPr>
                <w:rFonts w:ascii="Times New Roman" w:hAnsi="Times New Roman"/>
                <w:color w:val="000000" w:themeColor="text1"/>
                <w:sz w:val="28"/>
                <w:szCs w:val="28"/>
                <w:lang w:eastAsia="en-US"/>
              </w:rPr>
              <w:t>межпредме</w:t>
            </w:r>
            <w:r w:rsidRPr="00AF2B82">
              <w:rPr>
                <w:rFonts w:ascii="Times New Roman" w:hAnsi="Times New Roman"/>
                <w:color w:val="000000" w:themeColor="text1"/>
                <w:sz w:val="28"/>
                <w:szCs w:val="28"/>
                <w:lang w:eastAsia="en-US"/>
              </w:rPr>
              <w:t>т</w:t>
            </w:r>
            <w:r w:rsidRPr="00AF2B82">
              <w:rPr>
                <w:rFonts w:ascii="Times New Roman" w:hAnsi="Times New Roman"/>
                <w:color w:val="000000" w:themeColor="text1"/>
                <w:sz w:val="28"/>
                <w:szCs w:val="28"/>
                <w:lang w:eastAsia="en-US"/>
              </w:rPr>
              <w:lastRenderedPageBreak/>
              <w:t>ные</w:t>
            </w:r>
            <w:proofErr w:type="spellEnd"/>
            <w:r w:rsidRPr="00AF2B82">
              <w:rPr>
                <w:rFonts w:ascii="Times New Roman" w:hAnsi="Times New Roman"/>
                <w:color w:val="000000" w:themeColor="text1"/>
                <w:sz w:val="28"/>
                <w:szCs w:val="28"/>
                <w:lang w:eastAsia="en-US"/>
              </w:rPr>
              <w:t xml:space="preserve"> связи физики и химии для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объяснения агр</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гатного состояния вещества. Отличать процессы пла</w:t>
            </w:r>
            <w:r w:rsidRPr="00AF2B82">
              <w:rPr>
                <w:rFonts w:ascii="Times New Roman" w:hAnsi="Times New Roman"/>
                <w:color w:val="000000" w:themeColor="text1"/>
                <w:sz w:val="28"/>
                <w:szCs w:val="28"/>
                <w:lang w:eastAsia="en-US"/>
              </w:rPr>
              <w:t>в</w:t>
            </w:r>
            <w:r w:rsidRPr="00AF2B82">
              <w:rPr>
                <w:rFonts w:ascii="Times New Roman" w:hAnsi="Times New Roman"/>
                <w:color w:val="000000" w:themeColor="text1"/>
                <w:sz w:val="28"/>
                <w:szCs w:val="28"/>
                <w:lang w:eastAsia="en-US"/>
              </w:rPr>
              <w:t>ления тела от кристаллизации и приводить примеры этих процессов.</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lastRenderedPageBreak/>
              <w:t>12</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Решение задач по теме «Нагр</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вание тел. Плавление и кр</w:t>
            </w:r>
            <w:r w:rsidRPr="00AF2B82">
              <w:rPr>
                <w:rFonts w:ascii="Times New Roman" w:hAnsi="Times New Roman"/>
                <w:color w:val="000000" w:themeColor="text1"/>
                <w:sz w:val="28"/>
                <w:szCs w:val="28"/>
                <w:lang w:eastAsia="en-US"/>
              </w:rPr>
              <w:t>и</w:t>
            </w:r>
            <w:r w:rsidRPr="00AF2B82">
              <w:rPr>
                <w:rFonts w:ascii="Times New Roman" w:hAnsi="Times New Roman"/>
                <w:color w:val="000000" w:themeColor="text1"/>
                <w:sz w:val="28"/>
                <w:szCs w:val="28"/>
                <w:lang w:eastAsia="en-US"/>
              </w:rPr>
              <w:t>сталлизация». «Нагревание и плавление тел»</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Определять по формуле количество теплоты, выд</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ляющееся при плавлении и кристаллизации тела. П</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 xml:space="preserve">лучать необходимые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 xml:space="preserve">данные из таблиц. Применять теоретические знания при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решении задач.</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13</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Испарение. Насыщенный и н</w:t>
            </w:r>
            <w:r w:rsidRPr="00AF2B82">
              <w:rPr>
                <w:rFonts w:ascii="Times New Roman" w:hAnsi="Times New Roman"/>
                <w:color w:val="000000" w:themeColor="text1"/>
                <w:sz w:val="28"/>
                <w:szCs w:val="28"/>
                <w:lang w:eastAsia="en-US"/>
              </w:rPr>
              <w:t>е</w:t>
            </w:r>
            <w:r w:rsidRPr="00AF2B82">
              <w:rPr>
                <w:rFonts w:ascii="Times New Roman" w:hAnsi="Times New Roman"/>
                <w:color w:val="000000" w:themeColor="text1"/>
                <w:sz w:val="28"/>
                <w:szCs w:val="28"/>
                <w:lang w:eastAsia="en-US"/>
              </w:rPr>
              <w:t>насыщенный пар. Конденсация. Поглощение энергии при исп</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рении жидкости и выделении ее при конденса</w:t>
            </w:r>
            <w:r w:rsidR="003A1E44" w:rsidRPr="00AF2B82">
              <w:rPr>
                <w:rFonts w:ascii="Times New Roman" w:hAnsi="Times New Roman"/>
                <w:color w:val="000000" w:themeColor="text1"/>
                <w:sz w:val="28"/>
                <w:szCs w:val="28"/>
                <w:lang w:eastAsia="en-US"/>
              </w:rPr>
              <w:t xml:space="preserve">ции пара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Объяснять понижение температуры жидкости при и</w:t>
            </w:r>
            <w:r w:rsidRPr="00AF2B82">
              <w:rPr>
                <w:rFonts w:ascii="Times New Roman" w:hAnsi="Times New Roman"/>
                <w:color w:val="000000" w:themeColor="text1"/>
                <w:sz w:val="28"/>
                <w:szCs w:val="28"/>
                <w:lang w:eastAsia="en-US"/>
              </w:rPr>
              <w:t>с</w:t>
            </w:r>
            <w:r w:rsidRPr="00AF2B82">
              <w:rPr>
                <w:rFonts w:ascii="Times New Roman" w:hAnsi="Times New Roman"/>
                <w:color w:val="000000" w:themeColor="text1"/>
                <w:sz w:val="28"/>
                <w:szCs w:val="28"/>
                <w:lang w:eastAsia="en-US"/>
              </w:rPr>
              <w:t>парении. Приводить примеры явлений природы, кот</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рые объясняются конденсацией пара. Выполнять и</w:t>
            </w:r>
            <w:r w:rsidRPr="00AF2B82">
              <w:rPr>
                <w:rFonts w:ascii="Times New Roman" w:hAnsi="Times New Roman"/>
                <w:color w:val="000000" w:themeColor="text1"/>
                <w:sz w:val="28"/>
                <w:szCs w:val="28"/>
                <w:lang w:eastAsia="en-US"/>
              </w:rPr>
              <w:t>с</w:t>
            </w:r>
            <w:r w:rsidRPr="00AF2B82">
              <w:rPr>
                <w:rFonts w:ascii="Times New Roman" w:hAnsi="Times New Roman"/>
                <w:color w:val="000000" w:themeColor="text1"/>
                <w:sz w:val="28"/>
                <w:szCs w:val="28"/>
                <w:lang w:eastAsia="en-US"/>
              </w:rPr>
              <w:t xml:space="preserve">следовательское задание по изучению испарения и конденсации, анализировать его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результаты и делать выводы.</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14</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Влажность воздуха. Способы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определения влаж</w:t>
            </w:r>
            <w:r w:rsidR="003A1E44" w:rsidRPr="00AF2B82">
              <w:rPr>
                <w:rFonts w:ascii="Times New Roman" w:hAnsi="Times New Roman"/>
                <w:color w:val="000000" w:themeColor="text1"/>
                <w:sz w:val="28"/>
                <w:szCs w:val="28"/>
                <w:lang w:eastAsia="en-US"/>
              </w:rPr>
              <w:t xml:space="preserve">ности воздуха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«Измерение влажности возд</w:t>
            </w:r>
            <w:r w:rsidRPr="00AF2B82">
              <w:rPr>
                <w:rFonts w:ascii="Times New Roman" w:hAnsi="Times New Roman"/>
                <w:color w:val="000000" w:themeColor="text1"/>
                <w:sz w:val="28"/>
                <w:szCs w:val="28"/>
                <w:lang w:eastAsia="en-US"/>
              </w:rPr>
              <w:t>у</w:t>
            </w:r>
            <w:r w:rsidRPr="00AF2B82">
              <w:rPr>
                <w:rFonts w:ascii="Times New Roman" w:hAnsi="Times New Roman"/>
                <w:color w:val="000000" w:themeColor="text1"/>
                <w:sz w:val="28"/>
                <w:szCs w:val="28"/>
                <w:lang w:eastAsia="en-US"/>
              </w:rPr>
              <w:t>ха»</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Приводить примеры влияния влажности воздуха в б</w:t>
            </w:r>
            <w:r w:rsidRPr="00AF2B82">
              <w:rPr>
                <w:rFonts w:ascii="Times New Roman" w:hAnsi="Times New Roman"/>
                <w:color w:val="000000" w:themeColor="text1"/>
                <w:sz w:val="28"/>
                <w:szCs w:val="28"/>
                <w:lang w:eastAsia="en-US"/>
              </w:rPr>
              <w:t>ы</w:t>
            </w:r>
            <w:r w:rsidRPr="00AF2B82">
              <w:rPr>
                <w:rFonts w:ascii="Times New Roman" w:hAnsi="Times New Roman"/>
                <w:color w:val="000000" w:themeColor="text1"/>
                <w:sz w:val="28"/>
                <w:szCs w:val="28"/>
                <w:lang w:eastAsia="en-US"/>
              </w:rPr>
              <w:t xml:space="preserve">ту 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деятельности человека. Определять влажность воздуха. Работать в группе.</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15</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Агрегатные состояния веще</w:t>
            </w:r>
            <w:r w:rsidR="003A1E44" w:rsidRPr="00AF2B82">
              <w:rPr>
                <w:rFonts w:ascii="Times New Roman" w:hAnsi="Times New Roman"/>
                <w:color w:val="000000" w:themeColor="text1"/>
                <w:sz w:val="28"/>
                <w:szCs w:val="28"/>
                <w:lang w:eastAsia="en-US"/>
              </w:rPr>
              <w:t>ства</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Применение теоретических знаний к решению задач</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5000" w:type="pct"/>
            <w:gridSpan w:val="5"/>
            <w:tcBorders>
              <w:top w:val="single" w:sz="4" w:space="0" w:color="auto"/>
              <w:left w:val="single" w:sz="4" w:space="0" w:color="auto"/>
              <w:bottom w:val="single" w:sz="4" w:space="0" w:color="auto"/>
              <w:right w:val="single" w:sz="4" w:space="0" w:color="auto"/>
            </w:tcBorders>
            <w:hideMark/>
          </w:tcPr>
          <w:p w:rsidR="00EB4F4F" w:rsidRPr="00AF2B82" w:rsidRDefault="00EB4F4F" w:rsidP="00514E93">
            <w:pPr>
              <w:ind w:firstLine="709"/>
              <w:jc w:val="center"/>
              <w:rPr>
                <w:rFonts w:ascii="Times New Roman" w:hAnsi="Times New Roman"/>
                <w:color w:val="000000" w:themeColor="text1"/>
                <w:sz w:val="28"/>
                <w:szCs w:val="28"/>
                <w:lang w:eastAsia="en-US"/>
              </w:rPr>
            </w:pPr>
            <w:r w:rsidRPr="00AF2B82">
              <w:rPr>
                <w:rFonts w:ascii="Times New Roman" w:hAnsi="Times New Roman"/>
                <w:b/>
                <w:color w:val="000000" w:themeColor="text1"/>
                <w:sz w:val="28"/>
                <w:szCs w:val="28"/>
                <w:lang w:eastAsia="en-US"/>
              </w:rPr>
              <w:t>Электрические явления</w:t>
            </w: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16</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Электризация тел при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соприкосновении. Взаимоде</w:t>
            </w:r>
            <w:r w:rsidRPr="00AF2B82">
              <w:rPr>
                <w:rFonts w:ascii="Times New Roman" w:hAnsi="Times New Roman"/>
                <w:color w:val="000000" w:themeColor="text1"/>
                <w:sz w:val="28"/>
                <w:szCs w:val="28"/>
                <w:lang w:eastAsia="en-US"/>
              </w:rPr>
              <w:t>й</w:t>
            </w:r>
            <w:r w:rsidRPr="00AF2B82">
              <w:rPr>
                <w:rFonts w:ascii="Times New Roman" w:hAnsi="Times New Roman"/>
                <w:color w:val="000000" w:themeColor="text1"/>
                <w:sz w:val="28"/>
                <w:szCs w:val="28"/>
                <w:lang w:eastAsia="en-US"/>
              </w:rPr>
              <w:t>ствие за</w:t>
            </w:r>
            <w:r w:rsidR="00D60405" w:rsidRPr="00AF2B82">
              <w:rPr>
                <w:rFonts w:ascii="Times New Roman" w:hAnsi="Times New Roman"/>
                <w:color w:val="000000" w:themeColor="text1"/>
                <w:sz w:val="28"/>
                <w:szCs w:val="28"/>
                <w:lang w:eastAsia="en-US"/>
              </w:rPr>
              <w:t xml:space="preserve">ряженных тел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Объяснять взаимодействие заряженных тел и сущес</w:t>
            </w:r>
            <w:r w:rsidRPr="00AF2B82">
              <w:rPr>
                <w:rFonts w:ascii="Times New Roman" w:hAnsi="Times New Roman"/>
                <w:color w:val="000000" w:themeColor="text1"/>
                <w:sz w:val="28"/>
                <w:szCs w:val="28"/>
                <w:lang w:eastAsia="en-US"/>
              </w:rPr>
              <w:t>т</w:t>
            </w:r>
            <w:r w:rsidRPr="00AF2B82">
              <w:rPr>
                <w:rFonts w:ascii="Times New Roman" w:hAnsi="Times New Roman"/>
                <w:color w:val="000000" w:themeColor="text1"/>
                <w:sz w:val="28"/>
                <w:szCs w:val="28"/>
                <w:lang w:eastAsia="en-US"/>
              </w:rPr>
              <w:t>вование двух родов заряда.</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17</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Делимость электрического з</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 xml:space="preserve">ряда. </w:t>
            </w:r>
            <w:r w:rsidR="00D60405" w:rsidRPr="00AF2B82">
              <w:rPr>
                <w:rFonts w:ascii="Times New Roman" w:hAnsi="Times New Roman"/>
                <w:color w:val="000000" w:themeColor="text1"/>
                <w:sz w:val="28"/>
                <w:szCs w:val="28"/>
                <w:lang w:eastAsia="en-US"/>
              </w:rPr>
              <w:t xml:space="preserve">Электрон. Строение атома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Объяснять опыт Иоффе </w:t>
            </w:r>
            <w:proofErr w:type="gramStart"/>
            <w:r w:rsidRPr="00AF2B82">
              <w:rPr>
                <w:rFonts w:ascii="Times New Roman" w:hAnsi="Times New Roman"/>
                <w:color w:val="000000" w:themeColor="text1"/>
                <w:sz w:val="28"/>
                <w:szCs w:val="28"/>
                <w:lang w:eastAsia="en-US"/>
              </w:rPr>
              <w:t>—</w:t>
            </w:r>
            <w:proofErr w:type="spellStart"/>
            <w:r w:rsidRPr="00AF2B82">
              <w:rPr>
                <w:rFonts w:ascii="Times New Roman" w:hAnsi="Times New Roman"/>
                <w:color w:val="000000" w:themeColor="text1"/>
                <w:sz w:val="28"/>
                <w:szCs w:val="28"/>
                <w:lang w:eastAsia="en-US"/>
              </w:rPr>
              <w:t>М</w:t>
            </w:r>
            <w:proofErr w:type="gramEnd"/>
            <w:r w:rsidRPr="00AF2B82">
              <w:rPr>
                <w:rFonts w:ascii="Times New Roman" w:hAnsi="Times New Roman"/>
                <w:color w:val="000000" w:themeColor="text1"/>
                <w:sz w:val="28"/>
                <w:szCs w:val="28"/>
                <w:lang w:eastAsia="en-US"/>
              </w:rPr>
              <w:t>илликена</w:t>
            </w:r>
            <w:proofErr w:type="spellEnd"/>
            <w:r w:rsidRPr="00AF2B82">
              <w:rPr>
                <w:rFonts w:ascii="Times New Roman" w:hAnsi="Times New Roman"/>
                <w:color w:val="000000" w:themeColor="text1"/>
                <w:sz w:val="28"/>
                <w:szCs w:val="28"/>
                <w:lang w:eastAsia="en-US"/>
              </w:rPr>
              <w:t xml:space="preserve">. Доказывать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существование частиц, имеющих наименьший эле</w:t>
            </w:r>
            <w:r w:rsidRPr="00AF2B82">
              <w:rPr>
                <w:rFonts w:ascii="Times New Roman" w:hAnsi="Times New Roman"/>
                <w:color w:val="000000" w:themeColor="text1"/>
                <w:sz w:val="28"/>
                <w:szCs w:val="28"/>
                <w:lang w:eastAsia="en-US"/>
              </w:rPr>
              <w:t>к</w:t>
            </w:r>
            <w:r w:rsidRPr="00AF2B82">
              <w:rPr>
                <w:rFonts w:ascii="Times New Roman" w:hAnsi="Times New Roman"/>
                <w:color w:val="000000" w:themeColor="text1"/>
                <w:sz w:val="28"/>
                <w:szCs w:val="28"/>
                <w:lang w:eastAsia="en-US"/>
              </w:rPr>
              <w:t>трический заряд. Объяснять образование положител</w:t>
            </w:r>
            <w:r w:rsidRPr="00AF2B82">
              <w:rPr>
                <w:rFonts w:ascii="Times New Roman" w:hAnsi="Times New Roman"/>
                <w:color w:val="000000" w:themeColor="text1"/>
                <w:sz w:val="28"/>
                <w:szCs w:val="28"/>
                <w:lang w:eastAsia="en-US"/>
              </w:rPr>
              <w:t>ь</w:t>
            </w:r>
            <w:r w:rsidRPr="00AF2B82">
              <w:rPr>
                <w:rFonts w:ascii="Times New Roman" w:hAnsi="Times New Roman"/>
                <w:color w:val="000000" w:themeColor="text1"/>
                <w:sz w:val="28"/>
                <w:szCs w:val="28"/>
                <w:lang w:eastAsia="en-US"/>
              </w:rPr>
              <w:t xml:space="preserve">ных и отрицательных ионов. Применять </w:t>
            </w:r>
            <w:proofErr w:type="spellStart"/>
            <w:r w:rsidRPr="00AF2B82">
              <w:rPr>
                <w:rFonts w:ascii="Times New Roman" w:hAnsi="Times New Roman"/>
                <w:color w:val="000000" w:themeColor="text1"/>
                <w:sz w:val="28"/>
                <w:szCs w:val="28"/>
                <w:lang w:eastAsia="en-US"/>
              </w:rPr>
              <w:t>межпредме</w:t>
            </w:r>
            <w:r w:rsidRPr="00AF2B82">
              <w:rPr>
                <w:rFonts w:ascii="Times New Roman" w:hAnsi="Times New Roman"/>
                <w:color w:val="000000" w:themeColor="text1"/>
                <w:sz w:val="28"/>
                <w:szCs w:val="28"/>
                <w:lang w:eastAsia="en-US"/>
              </w:rPr>
              <w:t>т</w:t>
            </w:r>
            <w:r w:rsidRPr="00AF2B82">
              <w:rPr>
                <w:rFonts w:ascii="Times New Roman" w:hAnsi="Times New Roman"/>
                <w:color w:val="000000" w:themeColor="text1"/>
                <w:sz w:val="28"/>
                <w:szCs w:val="28"/>
                <w:lang w:eastAsia="en-US"/>
              </w:rPr>
              <w:t>ные</w:t>
            </w:r>
            <w:proofErr w:type="spellEnd"/>
            <w:r w:rsidRPr="00AF2B82">
              <w:rPr>
                <w:rFonts w:ascii="Times New Roman" w:hAnsi="Times New Roman"/>
                <w:color w:val="000000" w:themeColor="text1"/>
                <w:sz w:val="28"/>
                <w:szCs w:val="28"/>
                <w:lang w:eastAsia="en-US"/>
              </w:rPr>
              <w:t xml:space="preserve"> связи химии и физики для объяснения строения атома.</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18</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Объясне</w:t>
            </w:r>
            <w:r w:rsidR="00CF279B" w:rsidRPr="00AF2B82">
              <w:rPr>
                <w:rFonts w:ascii="Times New Roman" w:hAnsi="Times New Roman"/>
                <w:color w:val="000000" w:themeColor="text1"/>
                <w:sz w:val="28"/>
                <w:szCs w:val="28"/>
                <w:lang w:eastAsia="en-US"/>
              </w:rPr>
              <w:t>ние электрических я</w:t>
            </w:r>
            <w:r w:rsidR="00CF279B" w:rsidRPr="00AF2B82">
              <w:rPr>
                <w:rFonts w:ascii="Times New Roman" w:hAnsi="Times New Roman"/>
                <w:color w:val="000000" w:themeColor="text1"/>
                <w:sz w:val="28"/>
                <w:szCs w:val="28"/>
                <w:lang w:eastAsia="en-US"/>
              </w:rPr>
              <w:t>в</w:t>
            </w:r>
            <w:r w:rsidR="00CF279B" w:rsidRPr="00AF2B82">
              <w:rPr>
                <w:rFonts w:ascii="Times New Roman" w:hAnsi="Times New Roman"/>
                <w:color w:val="000000" w:themeColor="text1"/>
                <w:sz w:val="28"/>
                <w:szCs w:val="28"/>
                <w:lang w:eastAsia="en-US"/>
              </w:rPr>
              <w:t xml:space="preserve">лений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Объяснять электризацию тел при соприкосновении.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 xml:space="preserve">Устанавливать зависимость заряда при переходе его с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lastRenderedPageBreak/>
              <w:t xml:space="preserve">наэлектризованного тела на </w:t>
            </w:r>
            <w:proofErr w:type="spellStart"/>
            <w:r w:rsidRPr="00AF2B82">
              <w:rPr>
                <w:rFonts w:ascii="Times New Roman" w:hAnsi="Times New Roman"/>
                <w:color w:val="000000" w:themeColor="text1"/>
                <w:sz w:val="28"/>
                <w:szCs w:val="28"/>
                <w:lang w:eastAsia="en-US"/>
              </w:rPr>
              <w:t>ненаэлектризованное</w:t>
            </w:r>
            <w:proofErr w:type="spellEnd"/>
            <w:r w:rsidRPr="00AF2B82">
              <w:rPr>
                <w:rFonts w:ascii="Times New Roman" w:hAnsi="Times New Roman"/>
                <w:color w:val="000000" w:themeColor="text1"/>
                <w:sz w:val="28"/>
                <w:szCs w:val="28"/>
                <w:lang w:eastAsia="en-US"/>
              </w:rPr>
              <w:t xml:space="preserve"> при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 xml:space="preserve">соприкосновении. Формулировать закон сохранения </w:t>
            </w:r>
            <w:r w:rsidR="00721FAE"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lang w:eastAsia="en-US"/>
              </w:rPr>
              <w:t>электрического заряда.</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lastRenderedPageBreak/>
              <w:t>19</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Электрическая цепь и ее с</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ставные ча</w:t>
            </w:r>
            <w:r w:rsidR="00CF279B" w:rsidRPr="00AF2B82">
              <w:rPr>
                <w:rFonts w:ascii="Times New Roman" w:hAnsi="Times New Roman"/>
                <w:color w:val="000000" w:themeColor="text1"/>
                <w:sz w:val="28"/>
                <w:szCs w:val="28"/>
                <w:lang w:eastAsia="en-US"/>
              </w:rPr>
              <w:t xml:space="preserve">сти.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34"/>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Собирать электрическую цепь. Объяснять особенности электрического тока в металлах, назначение источника тока в электрической цепи. Различать замкнутую и р</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зомкнутую электрические цепи. Работать с текстом учебника.</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20</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 xml:space="preserve">Электрический ток в металлах. Действия электрического тока. </w:t>
            </w:r>
            <w:r w:rsidRPr="00AF2B82">
              <w:rPr>
                <w:rFonts w:ascii="Times New Roman" w:hAnsi="Times New Roman"/>
                <w:bCs/>
                <w:color w:val="000000" w:themeColor="text1"/>
                <w:sz w:val="28"/>
                <w:szCs w:val="28"/>
              </w:rPr>
              <w:t>Направл</w:t>
            </w:r>
            <w:r w:rsidRPr="00AF2B82">
              <w:rPr>
                <w:rFonts w:ascii="Times New Roman" w:hAnsi="Times New Roman"/>
                <w:bCs/>
                <w:color w:val="000000" w:themeColor="text1"/>
                <w:sz w:val="28"/>
                <w:szCs w:val="28"/>
              </w:rPr>
              <w:t>е</w:t>
            </w:r>
            <w:r w:rsidRPr="00AF2B82">
              <w:rPr>
                <w:rFonts w:ascii="Times New Roman" w:hAnsi="Times New Roman"/>
                <w:bCs/>
                <w:color w:val="000000" w:themeColor="text1"/>
                <w:sz w:val="28"/>
                <w:szCs w:val="28"/>
              </w:rPr>
              <w:t xml:space="preserve">ние электрического тока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pStyle w:val="4"/>
              <w:shd w:val="clear" w:color="auto" w:fill="auto"/>
              <w:autoSpaceDE w:val="0"/>
              <w:autoSpaceDN w:val="0"/>
              <w:adjustRightInd w:val="0"/>
              <w:spacing w:line="240" w:lineRule="auto"/>
              <w:ind w:firstLine="34"/>
              <w:rPr>
                <w:color w:val="000000" w:themeColor="text1"/>
                <w:sz w:val="28"/>
                <w:szCs w:val="28"/>
                <w:lang w:eastAsia="en-US"/>
              </w:rPr>
            </w:pPr>
            <w:r w:rsidRPr="00AF2B82">
              <w:rPr>
                <w:color w:val="000000" w:themeColor="text1"/>
                <w:sz w:val="28"/>
                <w:szCs w:val="28"/>
                <w:lang w:eastAsia="en-US"/>
              </w:rPr>
              <w:t>Приводить примеры химического и теплового дейс</w:t>
            </w:r>
            <w:r w:rsidRPr="00AF2B82">
              <w:rPr>
                <w:color w:val="000000" w:themeColor="text1"/>
                <w:sz w:val="28"/>
                <w:szCs w:val="28"/>
                <w:lang w:eastAsia="en-US"/>
              </w:rPr>
              <w:t>т</w:t>
            </w:r>
            <w:r w:rsidRPr="00AF2B82">
              <w:rPr>
                <w:color w:val="000000" w:themeColor="text1"/>
                <w:sz w:val="28"/>
                <w:szCs w:val="28"/>
                <w:lang w:eastAsia="en-US"/>
              </w:rPr>
              <w:t xml:space="preserve">вия электрического тока и их использования в </w:t>
            </w:r>
            <w:r w:rsidRPr="00AF2B82">
              <w:rPr>
                <w:color w:val="000000" w:themeColor="text1"/>
                <w:sz w:val="28"/>
                <w:szCs w:val="28"/>
              </w:rPr>
              <w:t>технике. Показывать магни</w:t>
            </w:r>
            <w:r w:rsidRPr="00AF2B82">
              <w:rPr>
                <w:color w:val="000000" w:themeColor="text1"/>
                <w:sz w:val="28"/>
                <w:szCs w:val="28"/>
              </w:rPr>
              <w:t>т</w:t>
            </w:r>
            <w:r w:rsidRPr="00AF2B82">
              <w:rPr>
                <w:color w:val="000000" w:themeColor="text1"/>
                <w:sz w:val="28"/>
                <w:szCs w:val="28"/>
              </w:rPr>
              <w:t>ное действие тока.</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pStyle w:val="4"/>
              <w:shd w:val="clear" w:color="auto" w:fill="auto"/>
              <w:autoSpaceDE w:val="0"/>
              <w:autoSpaceDN w:val="0"/>
              <w:adjustRightInd w:val="0"/>
              <w:spacing w:line="240" w:lineRule="auto"/>
              <w:ind w:firstLine="709"/>
              <w:rPr>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21</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bCs/>
                <w:color w:val="000000" w:themeColor="text1"/>
                <w:sz w:val="28"/>
                <w:szCs w:val="28"/>
              </w:rPr>
              <w:t>Сила тока. Единицы си</w:t>
            </w:r>
            <w:r w:rsidR="00FA6C16" w:rsidRPr="00AF2B82">
              <w:rPr>
                <w:rFonts w:ascii="Times New Roman" w:hAnsi="Times New Roman"/>
                <w:bCs/>
                <w:color w:val="000000" w:themeColor="text1"/>
                <w:sz w:val="28"/>
                <w:szCs w:val="28"/>
              </w:rPr>
              <w:t>лы тока</w:t>
            </w:r>
            <w:r w:rsidRPr="00AF2B82">
              <w:rPr>
                <w:rFonts w:ascii="Times New Roman" w:hAnsi="Times New Roman"/>
                <w:bCs/>
                <w:color w:val="000000" w:themeColor="text1"/>
                <w:sz w:val="28"/>
                <w:szCs w:val="28"/>
              </w:rPr>
              <w:t>.</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rPr>
              <w:t>Определять направление силы тока.</w:t>
            </w:r>
            <w:r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rPr>
              <w:t>Рассчитывать по формуле силу тока, выражать в различных единицах силу тока.</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rPr>
            </w:pPr>
          </w:p>
        </w:tc>
      </w:tr>
      <w:tr w:rsidR="00EB4F4F" w:rsidRPr="00AF2B82" w:rsidTr="0065446C">
        <w:trPr>
          <w:trHeight w:val="1983"/>
        </w:trPr>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22</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Амперметр. Измерение силы тока.</w:t>
            </w:r>
            <w:r w:rsidR="00FD72E4" w:rsidRPr="00AF2B82">
              <w:rPr>
                <w:rFonts w:ascii="Times New Roman" w:hAnsi="Times New Roman"/>
                <w:bCs/>
                <w:color w:val="000000" w:themeColor="text1"/>
                <w:sz w:val="28"/>
                <w:szCs w:val="28"/>
              </w:rPr>
              <w:t xml:space="preserve"> </w:t>
            </w:r>
            <w:r w:rsidRPr="00AF2B82">
              <w:rPr>
                <w:rFonts w:ascii="Times New Roman" w:hAnsi="Times New Roman"/>
                <w:color w:val="000000" w:themeColor="text1"/>
                <w:sz w:val="28"/>
                <w:szCs w:val="28"/>
                <w:lang w:eastAsia="en-US"/>
              </w:rPr>
              <w:t xml:space="preserve"> </w:t>
            </w:r>
            <w:r w:rsidRPr="00AF2B82">
              <w:rPr>
                <w:rFonts w:ascii="Times New Roman" w:hAnsi="Times New Roman"/>
                <w:bCs/>
                <w:color w:val="000000" w:themeColor="text1"/>
                <w:sz w:val="28"/>
                <w:szCs w:val="28"/>
              </w:rPr>
              <w:t>«Сборка электрической цепи и измерение силы тока в ее различных уч</w:t>
            </w:r>
            <w:r w:rsidRPr="00AF2B82">
              <w:rPr>
                <w:rFonts w:ascii="Times New Roman" w:hAnsi="Times New Roman"/>
                <w:bCs/>
                <w:color w:val="000000" w:themeColor="text1"/>
                <w:sz w:val="28"/>
                <w:szCs w:val="28"/>
              </w:rPr>
              <w:t>а</w:t>
            </w:r>
            <w:r w:rsidRPr="00AF2B82">
              <w:rPr>
                <w:rFonts w:ascii="Times New Roman" w:hAnsi="Times New Roman"/>
                <w:bCs/>
                <w:color w:val="000000" w:themeColor="text1"/>
                <w:sz w:val="28"/>
                <w:szCs w:val="28"/>
              </w:rPr>
              <w:t>стках»</w:t>
            </w:r>
            <w:r w:rsidR="006572EC" w:rsidRPr="00AF2B82">
              <w:rPr>
                <w:rFonts w:ascii="Times New Roman" w:hAnsi="Times New Roman"/>
                <w:bCs/>
                <w:color w:val="000000" w:themeColor="text1"/>
                <w:sz w:val="28"/>
                <w:szCs w:val="28"/>
              </w:rPr>
              <w:t>.</w:t>
            </w:r>
          </w:p>
          <w:p w:rsidR="006572EC" w:rsidRPr="00AF2B82" w:rsidRDefault="006572EC" w:rsidP="006572EC">
            <w:pPr>
              <w:pStyle w:val="1"/>
              <w:shd w:val="clear" w:color="auto" w:fill="FFFFFF"/>
              <w:spacing w:before="136" w:after="136"/>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 3. Сборка электрической цепи и измерение силы тока в ее различных участках.</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rPr>
              <w:t>Включать амперметр в цепь. Определять силу тока на различных участках цепи. Определять цену деления амперметра и гальванометра. Чертить схемы электр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ческой цепи.</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23</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bCs/>
                <w:color w:val="000000" w:themeColor="text1"/>
                <w:sz w:val="28"/>
                <w:szCs w:val="28"/>
              </w:rPr>
              <w:t xml:space="preserve">Электрическое напряжение. Единицы напряжения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rPr>
              <w:t>Выражать напряжение в кВ, мВ.</w:t>
            </w:r>
            <w:r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rPr>
              <w:t>Анализировать та</w:t>
            </w:r>
            <w:r w:rsidRPr="00AF2B82">
              <w:rPr>
                <w:rFonts w:ascii="Times New Roman" w:hAnsi="Times New Roman"/>
                <w:color w:val="000000" w:themeColor="text1"/>
                <w:sz w:val="28"/>
                <w:szCs w:val="28"/>
              </w:rPr>
              <w:t>б</w:t>
            </w:r>
            <w:r w:rsidRPr="00AF2B82">
              <w:rPr>
                <w:rFonts w:ascii="Times New Roman" w:hAnsi="Times New Roman"/>
                <w:color w:val="000000" w:themeColor="text1"/>
                <w:sz w:val="28"/>
                <w:szCs w:val="28"/>
              </w:rPr>
              <w:t>личные да</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ные.</w:t>
            </w:r>
            <w:r w:rsidRPr="00AF2B82">
              <w:rPr>
                <w:rFonts w:ascii="Times New Roman" w:hAnsi="Times New Roman"/>
                <w:color w:val="000000" w:themeColor="text1"/>
                <w:sz w:val="28"/>
                <w:szCs w:val="28"/>
                <w:lang w:eastAsia="en-US"/>
              </w:rPr>
              <w:t xml:space="preserve"> </w:t>
            </w:r>
            <w:r w:rsidRPr="00AF2B82">
              <w:rPr>
                <w:rFonts w:ascii="Times New Roman" w:hAnsi="Times New Roman"/>
                <w:color w:val="000000" w:themeColor="text1"/>
                <w:sz w:val="28"/>
                <w:szCs w:val="28"/>
              </w:rPr>
              <w:t>Рассчитывать напряжение по формуле</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rPr>
            </w:pPr>
          </w:p>
        </w:tc>
      </w:tr>
      <w:tr w:rsidR="00EB4F4F" w:rsidRPr="00AF2B82" w:rsidTr="0065446C">
        <w:trPr>
          <w:trHeight w:val="2022"/>
        </w:trPr>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lastRenderedPageBreak/>
              <w:t>24</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9A1C21">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Электрическое сопротивление проводников. Единицы сопр</w:t>
            </w:r>
            <w:r w:rsidRPr="00AF2B82">
              <w:rPr>
                <w:rFonts w:ascii="Times New Roman" w:hAnsi="Times New Roman"/>
                <w:bCs/>
                <w:color w:val="000000" w:themeColor="text1"/>
                <w:sz w:val="28"/>
                <w:szCs w:val="28"/>
              </w:rPr>
              <w:t>о</w:t>
            </w:r>
            <w:r w:rsidRPr="00AF2B82">
              <w:rPr>
                <w:rFonts w:ascii="Times New Roman" w:hAnsi="Times New Roman"/>
                <w:bCs/>
                <w:color w:val="000000" w:themeColor="text1"/>
                <w:sz w:val="28"/>
                <w:szCs w:val="28"/>
              </w:rPr>
              <w:t>тивления  «Измерение напр</w:t>
            </w:r>
            <w:r w:rsidRPr="00AF2B82">
              <w:rPr>
                <w:rFonts w:ascii="Times New Roman" w:hAnsi="Times New Roman"/>
                <w:bCs/>
                <w:color w:val="000000" w:themeColor="text1"/>
                <w:sz w:val="28"/>
                <w:szCs w:val="28"/>
              </w:rPr>
              <w:t>я</w:t>
            </w:r>
            <w:r w:rsidRPr="00AF2B82">
              <w:rPr>
                <w:rFonts w:ascii="Times New Roman" w:hAnsi="Times New Roman"/>
                <w:bCs/>
                <w:color w:val="000000" w:themeColor="text1"/>
                <w:sz w:val="28"/>
                <w:szCs w:val="28"/>
              </w:rPr>
              <w:t>жения на разли</w:t>
            </w:r>
            <w:r w:rsidRPr="00AF2B82">
              <w:rPr>
                <w:rFonts w:ascii="Times New Roman" w:hAnsi="Times New Roman"/>
                <w:bCs/>
                <w:color w:val="000000" w:themeColor="text1"/>
                <w:sz w:val="28"/>
                <w:szCs w:val="28"/>
              </w:rPr>
              <w:t>ч</w:t>
            </w:r>
            <w:r w:rsidRPr="00AF2B82">
              <w:rPr>
                <w:rFonts w:ascii="Times New Roman" w:hAnsi="Times New Roman"/>
                <w:bCs/>
                <w:color w:val="000000" w:themeColor="text1"/>
                <w:sz w:val="28"/>
                <w:szCs w:val="28"/>
              </w:rPr>
              <w:t>ных участках электрической цепи»</w:t>
            </w:r>
          </w:p>
          <w:p w:rsidR="0065446C" w:rsidRPr="00AF2B82" w:rsidRDefault="0065446C" w:rsidP="0065446C">
            <w:pPr>
              <w:pStyle w:val="1"/>
              <w:shd w:val="clear" w:color="auto" w:fill="FFFFFF"/>
              <w:spacing w:before="136" w:after="136"/>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 4. Измерение напряжения на различных участках электр</w:t>
            </w:r>
            <w:r w:rsidRPr="00AF2B82">
              <w:rPr>
                <w:rFonts w:ascii="Times New Roman" w:hAnsi="Times New Roman"/>
                <w:bCs/>
                <w:color w:val="000000" w:themeColor="text1"/>
                <w:szCs w:val="28"/>
              </w:rPr>
              <w:t>и</w:t>
            </w:r>
            <w:r w:rsidRPr="00AF2B82">
              <w:rPr>
                <w:rFonts w:ascii="Times New Roman" w:hAnsi="Times New Roman"/>
                <w:bCs/>
                <w:color w:val="000000" w:themeColor="text1"/>
                <w:szCs w:val="28"/>
              </w:rPr>
              <w:t>ческой цепи</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rPr>
              <w:t>Строить график зависимости силы тока от напряжения. Объяснять причину возникновения сопротивления. Анализировать результаты опытов и графики. Соб</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рать электрическую цепь, пользоваться амперметром и вольтметром. Разрабатывать план выполнения работы, делать выводы</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25</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9A1C21">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bCs/>
                <w:color w:val="000000" w:themeColor="text1"/>
                <w:sz w:val="28"/>
                <w:szCs w:val="28"/>
              </w:rPr>
              <w:t xml:space="preserve">Закон Ома для участка цепи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rPr>
              <w:t xml:space="preserve">Устанавливать зависимость силы тока в проводнике от сопротивления этого проводника. Записывать закон Ома в виде формулы. Использовать </w:t>
            </w:r>
            <w:proofErr w:type="spellStart"/>
            <w:r w:rsidRPr="00AF2B82">
              <w:rPr>
                <w:rFonts w:ascii="Times New Roman" w:hAnsi="Times New Roman"/>
                <w:color w:val="000000" w:themeColor="text1"/>
                <w:sz w:val="28"/>
                <w:szCs w:val="28"/>
              </w:rPr>
              <w:t>межпредметные</w:t>
            </w:r>
            <w:proofErr w:type="spellEnd"/>
            <w:r w:rsidRPr="00AF2B82">
              <w:rPr>
                <w:rFonts w:ascii="Times New Roman" w:hAnsi="Times New Roman"/>
                <w:color w:val="000000" w:themeColor="text1"/>
                <w:sz w:val="28"/>
                <w:szCs w:val="28"/>
              </w:rPr>
              <w:t xml:space="preserve"> связи физики и математики для решения задач на з</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кон Ома. Анализировать табличные да</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ные.</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26</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4551F0" w:rsidP="009A1C21">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Реостаты </w:t>
            </w:r>
            <w:r w:rsidR="00EB4F4F" w:rsidRPr="00AF2B82">
              <w:rPr>
                <w:rFonts w:ascii="Times New Roman" w:hAnsi="Times New Roman"/>
                <w:b/>
                <w:color w:val="000000" w:themeColor="text1"/>
                <w:sz w:val="28"/>
                <w:szCs w:val="28"/>
              </w:rPr>
              <w:t xml:space="preserve"> </w:t>
            </w:r>
            <w:r w:rsidR="00EB4F4F" w:rsidRPr="00AF2B82">
              <w:rPr>
                <w:rFonts w:ascii="Times New Roman" w:hAnsi="Times New Roman"/>
                <w:color w:val="000000" w:themeColor="text1"/>
                <w:sz w:val="28"/>
                <w:szCs w:val="28"/>
              </w:rPr>
              <w:t xml:space="preserve"> «Регулирование с</w:t>
            </w:r>
            <w:r w:rsidR="00EB4F4F" w:rsidRPr="00AF2B82">
              <w:rPr>
                <w:rFonts w:ascii="Times New Roman" w:hAnsi="Times New Roman"/>
                <w:color w:val="000000" w:themeColor="text1"/>
                <w:sz w:val="28"/>
                <w:szCs w:val="28"/>
              </w:rPr>
              <w:t>и</w:t>
            </w:r>
            <w:r w:rsidR="00EB4F4F" w:rsidRPr="00AF2B82">
              <w:rPr>
                <w:rFonts w:ascii="Times New Roman" w:hAnsi="Times New Roman"/>
                <w:color w:val="000000" w:themeColor="text1"/>
                <w:sz w:val="28"/>
                <w:szCs w:val="28"/>
              </w:rPr>
              <w:t>лы тока реостатом»</w:t>
            </w:r>
          </w:p>
          <w:p w:rsidR="004C4822" w:rsidRPr="00AF2B82" w:rsidRDefault="004C4822" w:rsidP="004C4822">
            <w:pPr>
              <w:pStyle w:val="1"/>
              <w:shd w:val="clear" w:color="auto" w:fill="FFFFFF"/>
              <w:spacing w:before="136" w:after="136"/>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 5. Р</w:t>
            </w:r>
            <w:r w:rsidRPr="00AF2B82">
              <w:rPr>
                <w:rFonts w:ascii="Times New Roman" w:hAnsi="Times New Roman"/>
                <w:bCs/>
                <w:color w:val="000000" w:themeColor="text1"/>
                <w:szCs w:val="28"/>
              </w:rPr>
              <w:t>е</w:t>
            </w:r>
            <w:r w:rsidRPr="00AF2B82">
              <w:rPr>
                <w:rFonts w:ascii="Times New Roman" w:hAnsi="Times New Roman"/>
                <w:bCs/>
                <w:color w:val="000000" w:themeColor="text1"/>
                <w:szCs w:val="28"/>
              </w:rPr>
              <w:t>гулирование силы тока ре</w:t>
            </w:r>
            <w:r w:rsidRPr="00AF2B82">
              <w:rPr>
                <w:rFonts w:ascii="Times New Roman" w:hAnsi="Times New Roman"/>
                <w:bCs/>
                <w:color w:val="000000" w:themeColor="text1"/>
                <w:szCs w:val="28"/>
              </w:rPr>
              <w:t>о</w:t>
            </w:r>
            <w:r w:rsidRPr="00AF2B82">
              <w:rPr>
                <w:rFonts w:ascii="Times New Roman" w:hAnsi="Times New Roman"/>
                <w:bCs/>
                <w:color w:val="000000" w:themeColor="text1"/>
                <w:szCs w:val="28"/>
              </w:rPr>
              <w:t>статом</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Пользоваться реостатом для регулировки силы тока в цепи. Собирать электрическую цепь. Измерять силу тока с помощью а</w:t>
            </w:r>
            <w:r w:rsidRPr="00AF2B82">
              <w:rPr>
                <w:rFonts w:ascii="Times New Roman" w:hAnsi="Times New Roman"/>
                <w:bCs/>
                <w:color w:val="000000" w:themeColor="text1"/>
                <w:sz w:val="28"/>
                <w:szCs w:val="28"/>
              </w:rPr>
              <w:t>м</w:t>
            </w:r>
            <w:r w:rsidRPr="00AF2B82">
              <w:rPr>
                <w:rFonts w:ascii="Times New Roman" w:hAnsi="Times New Roman"/>
                <w:bCs/>
                <w:color w:val="000000" w:themeColor="text1"/>
                <w:sz w:val="28"/>
                <w:szCs w:val="28"/>
              </w:rPr>
              <w:t>перметра, напряжение, с помощью вольтметра.</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27</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9A1C21">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b/>
                <w:color w:val="000000" w:themeColor="text1"/>
                <w:sz w:val="28"/>
                <w:szCs w:val="28"/>
              </w:rPr>
              <w:t xml:space="preserve"> </w:t>
            </w:r>
            <w:r w:rsidRPr="00AF2B82">
              <w:rPr>
                <w:rFonts w:ascii="Times New Roman" w:hAnsi="Times New Roman"/>
                <w:color w:val="000000" w:themeColor="text1"/>
                <w:sz w:val="28"/>
                <w:szCs w:val="28"/>
              </w:rPr>
              <w:t>«Измерение сопротивления проводника при помощи а</w:t>
            </w:r>
            <w:r w:rsidRPr="00AF2B82">
              <w:rPr>
                <w:rFonts w:ascii="Times New Roman" w:hAnsi="Times New Roman"/>
                <w:color w:val="000000" w:themeColor="text1"/>
                <w:sz w:val="28"/>
                <w:szCs w:val="28"/>
              </w:rPr>
              <w:t>м</w:t>
            </w:r>
            <w:r w:rsidRPr="00AF2B82">
              <w:rPr>
                <w:rFonts w:ascii="Times New Roman" w:hAnsi="Times New Roman"/>
                <w:color w:val="000000" w:themeColor="text1"/>
                <w:sz w:val="28"/>
                <w:szCs w:val="28"/>
              </w:rPr>
              <w:t>перметра и вольтметра»</w:t>
            </w:r>
          </w:p>
          <w:p w:rsidR="004C4822" w:rsidRPr="00AF2B82" w:rsidRDefault="004C4822" w:rsidP="004C4822">
            <w:pPr>
              <w:pStyle w:val="1"/>
              <w:shd w:val="clear" w:color="auto" w:fill="FFFFFF"/>
              <w:spacing w:before="136" w:after="136"/>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 6. Измерение сопротивления проводника при помощи а</w:t>
            </w:r>
            <w:r w:rsidRPr="00AF2B82">
              <w:rPr>
                <w:rFonts w:ascii="Times New Roman" w:hAnsi="Times New Roman"/>
                <w:bCs/>
                <w:color w:val="000000" w:themeColor="text1"/>
                <w:szCs w:val="28"/>
              </w:rPr>
              <w:t>м</w:t>
            </w:r>
            <w:r w:rsidRPr="00AF2B82">
              <w:rPr>
                <w:rFonts w:ascii="Times New Roman" w:hAnsi="Times New Roman"/>
                <w:bCs/>
                <w:color w:val="000000" w:themeColor="text1"/>
                <w:szCs w:val="28"/>
              </w:rPr>
              <w:t>перметра и вольтметра.</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Собирать электрическую цепь. Измерять сопротивл</w:t>
            </w:r>
            <w:r w:rsidRPr="00AF2B82">
              <w:rPr>
                <w:rFonts w:ascii="Times New Roman" w:hAnsi="Times New Roman"/>
                <w:bCs/>
                <w:color w:val="000000" w:themeColor="text1"/>
                <w:sz w:val="28"/>
                <w:szCs w:val="28"/>
              </w:rPr>
              <w:t>е</w:t>
            </w:r>
            <w:r w:rsidRPr="00AF2B82">
              <w:rPr>
                <w:rFonts w:ascii="Times New Roman" w:hAnsi="Times New Roman"/>
                <w:bCs/>
                <w:color w:val="000000" w:themeColor="text1"/>
                <w:sz w:val="28"/>
                <w:szCs w:val="28"/>
              </w:rPr>
              <w:t>ние прово</w:t>
            </w:r>
            <w:r w:rsidRPr="00AF2B82">
              <w:rPr>
                <w:rFonts w:ascii="Times New Roman" w:hAnsi="Times New Roman"/>
                <w:bCs/>
                <w:color w:val="000000" w:themeColor="text1"/>
                <w:sz w:val="28"/>
                <w:szCs w:val="28"/>
              </w:rPr>
              <w:t>д</w:t>
            </w:r>
            <w:r w:rsidRPr="00AF2B82">
              <w:rPr>
                <w:rFonts w:ascii="Times New Roman" w:hAnsi="Times New Roman"/>
                <w:bCs/>
                <w:color w:val="000000" w:themeColor="text1"/>
                <w:sz w:val="28"/>
                <w:szCs w:val="28"/>
              </w:rPr>
              <w:t>ника при помощи амперметра и вольтметра.</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28</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
                <w:color w:val="000000" w:themeColor="text1"/>
                <w:sz w:val="28"/>
                <w:szCs w:val="28"/>
              </w:rPr>
              <w:t xml:space="preserve">Контрольный тест  </w:t>
            </w:r>
            <w:r w:rsidRPr="00AF2B82">
              <w:rPr>
                <w:rFonts w:ascii="Times New Roman" w:hAnsi="Times New Roman"/>
                <w:bCs/>
                <w:color w:val="000000" w:themeColor="text1"/>
                <w:sz w:val="28"/>
                <w:szCs w:val="28"/>
              </w:rPr>
              <w:t>по теме</w:t>
            </w:r>
            <w:r w:rsidR="004C4822" w:rsidRPr="00AF2B82">
              <w:rPr>
                <w:rFonts w:ascii="Times New Roman" w:hAnsi="Times New Roman"/>
                <w:bCs/>
                <w:color w:val="000000" w:themeColor="text1"/>
                <w:sz w:val="28"/>
                <w:szCs w:val="28"/>
              </w:rPr>
              <w:t xml:space="preserve">: </w:t>
            </w:r>
            <w:r w:rsidRPr="00AF2B82">
              <w:rPr>
                <w:rFonts w:ascii="Times New Roman" w:hAnsi="Times New Roman"/>
                <w:bCs/>
                <w:color w:val="000000" w:themeColor="text1"/>
                <w:sz w:val="28"/>
                <w:szCs w:val="28"/>
              </w:rPr>
              <w:t>«Электрический ток. Напряж</w:t>
            </w:r>
            <w:r w:rsidRPr="00AF2B82">
              <w:rPr>
                <w:rFonts w:ascii="Times New Roman" w:hAnsi="Times New Roman"/>
                <w:bCs/>
                <w:color w:val="000000" w:themeColor="text1"/>
                <w:sz w:val="28"/>
                <w:szCs w:val="28"/>
              </w:rPr>
              <w:t>е</w:t>
            </w:r>
            <w:r w:rsidRPr="00AF2B82">
              <w:rPr>
                <w:rFonts w:ascii="Times New Roman" w:hAnsi="Times New Roman"/>
                <w:bCs/>
                <w:color w:val="000000" w:themeColor="text1"/>
                <w:sz w:val="28"/>
                <w:szCs w:val="28"/>
              </w:rPr>
              <w:lastRenderedPageBreak/>
              <w:t>ние. Сопротивление Соедин</w:t>
            </w:r>
            <w:r w:rsidRPr="00AF2B82">
              <w:rPr>
                <w:rFonts w:ascii="Times New Roman" w:hAnsi="Times New Roman"/>
                <w:bCs/>
                <w:color w:val="000000" w:themeColor="text1"/>
                <w:sz w:val="28"/>
                <w:szCs w:val="28"/>
              </w:rPr>
              <w:t>е</w:t>
            </w:r>
            <w:r w:rsidRPr="00AF2B82">
              <w:rPr>
                <w:rFonts w:ascii="Times New Roman" w:hAnsi="Times New Roman"/>
                <w:bCs/>
                <w:color w:val="000000" w:themeColor="text1"/>
                <w:sz w:val="28"/>
                <w:szCs w:val="28"/>
              </w:rPr>
              <w:t>ние проводников».</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color w:val="000000" w:themeColor="text1"/>
                <w:sz w:val="28"/>
                <w:szCs w:val="28"/>
                <w:lang w:eastAsia="en-US"/>
              </w:rPr>
              <w:lastRenderedPageBreak/>
              <w:t>Применение теоретических знаний к решению задач</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29</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color w:val="000000" w:themeColor="text1"/>
                <w:sz w:val="28"/>
                <w:szCs w:val="28"/>
              </w:rPr>
              <w:t>Работа и мощность электрич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ского тока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Рассчитывать работу и мощность электрического тока. Выражать единицу мощности через единицы напряж</w:t>
            </w:r>
            <w:r w:rsidRPr="00AF2B82">
              <w:rPr>
                <w:rFonts w:ascii="Times New Roman" w:hAnsi="Times New Roman"/>
                <w:bCs/>
                <w:color w:val="000000" w:themeColor="text1"/>
                <w:sz w:val="28"/>
                <w:szCs w:val="28"/>
              </w:rPr>
              <w:t>е</w:t>
            </w:r>
            <w:r w:rsidRPr="00AF2B82">
              <w:rPr>
                <w:rFonts w:ascii="Times New Roman" w:hAnsi="Times New Roman"/>
                <w:bCs/>
                <w:color w:val="000000" w:themeColor="text1"/>
                <w:sz w:val="28"/>
                <w:szCs w:val="28"/>
              </w:rPr>
              <w:t>ния и силы тока.</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30</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bCs/>
                <w:color w:val="000000" w:themeColor="text1"/>
                <w:sz w:val="28"/>
                <w:szCs w:val="28"/>
              </w:rPr>
              <w:t>Нагревание проводников эле</w:t>
            </w:r>
            <w:r w:rsidRPr="00AF2B82">
              <w:rPr>
                <w:rFonts w:ascii="Times New Roman" w:hAnsi="Times New Roman"/>
                <w:bCs/>
                <w:color w:val="000000" w:themeColor="text1"/>
                <w:sz w:val="28"/>
                <w:szCs w:val="28"/>
              </w:rPr>
              <w:t>к</w:t>
            </w:r>
            <w:r w:rsidRPr="00AF2B82">
              <w:rPr>
                <w:rFonts w:ascii="Times New Roman" w:hAnsi="Times New Roman"/>
                <w:bCs/>
                <w:color w:val="000000" w:themeColor="text1"/>
                <w:sz w:val="28"/>
                <w:szCs w:val="28"/>
              </w:rPr>
              <w:t xml:space="preserve">трическим током. Закон </w:t>
            </w:r>
            <w:proofErr w:type="gramStart"/>
            <w:r w:rsidRPr="00AF2B82">
              <w:rPr>
                <w:rFonts w:ascii="Times New Roman" w:hAnsi="Times New Roman"/>
                <w:bCs/>
                <w:color w:val="000000" w:themeColor="text1"/>
                <w:sz w:val="28"/>
                <w:szCs w:val="28"/>
              </w:rPr>
              <w:t>Дж</w:t>
            </w:r>
            <w:r w:rsidRPr="00AF2B82">
              <w:rPr>
                <w:rFonts w:ascii="Times New Roman" w:hAnsi="Times New Roman"/>
                <w:bCs/>
                <w:color w:val="000000" w:themeColor="text1"/>
                <w:sz w:val="28"/>
                <w:szCs w:val="28"/>
              </w:rPr>
              <w:t>о</w:t>
            </w:r>
            <w:r w:rsidRPr="00AF2B82">
              <w:rPr>
                <w:rFonts w:ascii="Times New Roman" w:hAnsi="Times New Roman"/>
                <w:bCs/>
                <w:color w:val="000000" w:themeColor="text1"/>
                <w:sz w:val="28"/>
                <w:szCs w:val="28"/>
              </w:rPr>
              <w:t>уля—Ленца</w:t>
            </w:r>
            <w:proofErr w:type="gramEnd"/>
            <w:r w:rsidRPr="00AF2B82">
              <w:rPr>
                <w:rFonts w:ascii="Times New Roman" w:hAnsi="Times New Roman"/>
                <w:bCs/>
                <w:color w:val="000000" w:themeColor="text1"/>
                <w:sz w:val="28"/>
                <w:szCs w:val="28"/>
              </w:rPr>
              <w:t xml:space="preserve">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Объяснять нагревание проводников с током с позиции молекулярного строения вещества. Рассчитывать к</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личество теплоты, выделяемое проводником с током по закону </w:t>
            </w:r>
            <w:proofErr w:type="spellStart"/>
            <w:proofErr w:type="gramStart"/>
            <w:r w:rsidRPr="00AF2B82">
              <w:rPr>
                <w:rFonts w:ascii="Times New Roman" w:hAnsi="Times New Roman"/>
                <w:color w:val="000000" w:themeColor="text1"/>
                <w:sz w:val="28"/>
                <w:szCs w:val="28"/>
              </w:rPr>
              <w:t>Джоуля-Ленца</w:t>
            </w:r>
            <w:proofErr w:type="spellEnd"/>
            <w:proofErr w:type="gramEnd"/>
            <w:r w:rsidRPr="00AF2B82">
              <w:rPr>
                <w:rFonts w:ascii="Times New Roman" w:hAnsi="Times New Roman"/>
                <w:color w:val="000000" w:themeColor="text1"/>
                <w:sz w:val="28"/>
                <w:szCs w:val="28"/>
              </w:rPr>
              <w:t>.</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31</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bCs/>
                <w:color w:val="000000" w:themeColor="text1"/>
                <w:sz w:val="28"/>
                <w:szCs w:val="28"/>
              </w:rPr>
              <w:t xml:space="preserve">Конденсатор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Объяснять для чего служат конденсаторы в технике. Объяснять способы увеличения и уменьшения емкости конденсатора. Рассчитывать электроемкость конденс</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тора, работу, которую совершает электрическое поле конденсатора, энергию конденсат</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ра.</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32</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bCs/>
                <w:color w:val="000000" w:themeColor="text1"/>
                <w:sz w:val="28"/>
                <w:szCs w:val="28"/>
              </w:rPr>
              <w:t>Лампа накаливания. Электр</w:t>
            </w:r>
            <w:r w:rsidRPr="00AF2B82">
              <w:rPr>
                <w:rFonts w:ascii="Times New Roman" w:hAnsi="Times New Roman"/>
                <w:bCs/>
                <w:color w:val="000000" w:themeColor="text1"/>
                <w:sz w:val="28"/>
                <w:szCs w:val="28"/>
              </w:rPr>
              <w:t>и</w:t>
            </w:r>
            <w:r w:rsidRPr="00AF2B82">
              <w:rPr>
                <w:rFonts w:ascii="Times New Roman" w:hAnsi="Times New Roman"/>
                <w:bCs/>
                <w:color w:val="000000" w:themeColor="text1"/>
                <w:sz w:val="28"/>
                <w:szCs w:val="28"/>
              </w:rPr>
              <w:t>ческие нагревательные приб</w:t>
            </w:r>
            <w:r w:rsidRPr="00AF2B82">
              <w:rPr>
                <w:rFonts w:ascii="Times New Roman" w:hAnsi="Times New Roman"/>
                <w:bCs/>
                <w:color w:val="000000" w:themeColor="text1"/>
                <w:sz w:val="28"/>
                <w:szCs w:val="28"/>
              </w:rPr>
              <w:t>о</w:t>
            </w:r>
            <w:r w:rsidRPr="00AF2B82">
              <w:rPr>
                <w:rFonts w:ascii="Times New Roman" w:hAnsi="Times New Roman"/>
                <w:bCs/>
                <w:color w:val="000000" w:themeColor="text1"/>
                <w:sz w:val="28"/>
                <w:szCs w:val="28"/>
              </w:rPr>
              <w:t>ры. Короткое замыкание пред</w:t>
            </w:r>
            <w:r w:rsidRPr="00AF2B82">
              <w:rPr>
                <w:rFonts w:ascii="Times New Roman" w:hAnsi="Times New Roman"/>
                <w:bCs/>
                <w:color w:val="000000" w:themeColor="text1"/>
                <w:sz w:val="28"/>
                <w:szCs w:val="28"/>
              </w:rPr>
              <w:t>о</w:t>
            </w:r>
            <w:r w:rsidRPr="00AF2B82">
              <w:rPr>
                <w:rFonts w:ascii="Times New Roman" w:hAnsi="Times New Roman"/>
                <w:bCs/>
                <w:color w:val="000000" w:themeColor="text1"/>
                <w:sz w:val="28"/>
                <w:szCs w:val="28"/>
              </w:rPr>
              <w:t xml:space="preserve">хранители </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Различать по принципу действия лампы, используемые для освещения, предохранители в современных приб</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рах.</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33</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b/>
                <w:color w:val="000000" w:themeColor="text1"/>
                <w:sz w:val="28"/>
                <w:szCs w:val="28"/>
              </w:rPr>
              <w:t xml:space="preserve"> </w:t>
            </w:r>
            <w:r w:rsidRPr="00AF2B82">
              <w:rPr>
                <w:rFonts w:ascii="Times New Roman" w:hAnsi="Times New Roman"/>
                <w:color w:val="000000" w:themeColor="text1"/>
                <w:sz w:val="28"/>
                <w:szCs w:val="28"/>
              </w:rPr>
              <w:t xml:space="preserve"> «Работа. Мощность. Закон </w:t>
            </w:r>
            <w:proofErr w:type="gramStart"/>
            <w:r w:rsidRPr="00AF2B82">
              <w:rPr>
                <w:rFonts w:ascii="Times New Roman" w:hAnsi="Times New Roman"/>
                <w:color w:val="000000" w:themeColor="text1"/>
                <w:sz w:val="28"/>
                <w:szCs w:val="28"/>
              </w:rPr>
              <w:t>Джоуля—Ленца</w:t>
            </w:r>
            <w:proofErr w:type="gramEnd"/>
            <w:r w:rsidRPr="00AF2B82">
              <w:rPr>
                <w:rFonts w:ascii="Times New Roman" w:hAnsi="Times New Roman"/>
                <w:color w:val="000000" w:themeColor="text1"/>
                <w:sz w:val="28"/>
                <w:szCs w:val="28"/>
              </w:rPr>
              <w:t>. Конденсатор»</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lang w:eastAsia="en-US"/>
              </w:rPr>
              <w:t>Применение теоретических знаний к решению задач</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lang w:eastAsia="en-US"/>
              </w:rPr>
            </w:pPr>
          </w:p>
        </w:tc>
      </w:tr>
      <w:tr w:rsidR="00EB4F4F" w:rsidRPr="00AF2B82" w:rsidTr="00721FAE">
        <w:tc>
          <w:tcPr>
            <w:tcW w:w="189" w:type="pct"/>
            <w:tcBorders>
              <w:top w:val="single" w:sz="4" w:space="0" w:color="auto"/>
              <w:left w:val="single" w:sz="4" w:space="0" w:color="auto"/>
              <w:bottom w:val="single" w:sz="4" w:space="0" w:color="auto"/>
              <w:right w:val="single" w:sz="4" w:space="0" w:color="auto"/>
            </w:tcBorders>
            <w:hideMark/>
          </w:tcPr>
          <w:p w:rsidR="00EB4F4F" w:rsidRPr="00AF2B82" w:rsidRDefault="00EB4F4F" w:rsidP="00FA6C16">
            <w:pPr>
              <w:overflowPunct/>
              <w:spacing w:line="240" w:lineRule="auto"/>
              <w:ind w:firstLine="0"/>
              <w:jc w:val="left"/>
              <w:rPr>
                <w:rFonts w:ascii="Times New Roman" w:hAnsi="Times New Roman"/>
                <w:bCs/>
                <w:color w:val="000000" w:themeColor="text1"/>
                <w:sz w:val="28"/>
                <w:szCs w:val="28"/>
              </w:rPr>
            </w:pPr>
            <w:r w:rsidRPr="00AF2B82">
              <w:rPr>
                <w:rFonts w:ascii="Times New Roman" w:hAnsi="Times New Roman"/>
                <w:bCs/>
                <w:color w:val="000000" w:themeColor="text1"/>
                <w:sz w:val="28"/>
                <w:szCs w:val="28"/>
              </w:rPr>
              <w:t>34</w:t>
            </w:r>
          </w:p>
        </w:tc>
        <w:tc>
          <w:tcPr>
            <w:tcW w:w="543"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bCs/>
                <w:color w:val="000000" w:themeColor="text1"/>
                <w:sz w:val="28"/>
                <w:szCs w:val="28"/>
              </w:rPr>
            </w:pPr>
          </w:p>
        </w:tc>
        <w:tc>
          <w:tcPr>
            <w:tcW w:w="1411"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bCs/>
                <w:color w:val="000000" w:themeColor="text1"/>
                <w:sz w:val="28"/>
                <w:szCs w:val="28"/>
              </w:rPr>
              <w:t>Итоговый урок года</w:t>
            </w:r>
          </w:p>
        </w:tc>
        <w:tc>
          <w:tcPr>
            <w:tcW w:w="2356" w:type="pct"/>
            <w:tcBorders>
              <w:top w:val="single" w:sz="4" w:space="0" w:color="auto"/>
              <w:left w:val="single" w:sz="4" w:space="0" w:color="auto"/>
              <w:bottom w:val="single" w:sz="4" w:space="0" w:color="auto"/>
              <w:right w:val="single" w:sz="4" w:space="0" w:color="auto"/>
            </w:tcBorders>
            <w:vAlign w:val="center"/>
            <w:hideMark/>
          </w:tcPr>
          <w:p w:rsidR="00EB4F4F" w:rsidRPr="00AF2B82" w:rsidRDefault="00EB4F4F" w:rsidP="00FA6C16">
            <w:pPr>
              <w:overflowPunct/>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Подготовить презентации: «История развития эле</w:t>
            </w:r>
            <w:r w:rsidRPr="00AF2B82">
              <w:rPr>
                <w:rFonts w:ascii="Times New Roman" w:hAnsi="Times New Roman"/>
                <w:color w:val="000000" w:themeColor="text1"/>
                <w:sz w:val="28"/>
                <w:szCs w:val="28"/>
              </w:rPr>
              <w:t>к</w:t>
            </w:r>
            <w:r w:rsidRPr="00AF2B82">
              <w:rPr>
                <w:rFonts w:ascii="Times New Roman" w:hAnsi="Times New Roman"/>
                <w:color w:val="000000" w:themeColor="text1"/>
                <w:sz w:val="28"/>
                <w:szCs w:val="28"/>
              </w:rPr>
              <w:t>трического освещения», «Использование теплового действия электрического тока в устройстве теплиц и инкубаторов», «История создания конденсатора», «Применение аккумуляторов» Изготовить ле</w:t>
            </w:r>
            <w:r w:rsidRPr="00AF2B82">
              <w:rPr>
                <w:rFonts w:ascii="Times New Roman" w:hAnsi="Times New Roman"/>
                <w:color w:val="000000" w:themeColor="text1"/>
                <w:sz w:val="28"/>
                <w:szCs w:val="28"/>
              </w:rPr>
              <w:t>й</w:t>
            </w:r>
            <w:r w:rsidRPr="00AF2B82">
              <w:rPr>
                <w:rFonts w:ascii="Times New Roman" w:hAnsi="Times New Roman"/>
                <w:color w:val="000000" w:themeColor="text1"/>
                <w:sz w:val="28"/>
                <w:szCs w:val="28"/>
              </w:rPr>
              <w:t>денскую банку.</w:t>
            </w:r>
          </w:p>
        </w:tc>
        <w:tc>
          <w:tcPr>
            <w:tcW w:w="500" w:type="pct"/>
            <w:tcBorders>
              <w:top w:val="single" w:sz="4" w:space="0" w:color="auto"/>
              <w:left w:val="single" w:sz="4" w:space="0" w:color="auto"/>
              <w:bottom w:val="single" w:sz="4" w:space="0" w:color="auto"/>
              <w:right w:val="single" w:sz="4" w:space="0" w:color="auto"/>
            </w:tcBorders>
          </w:tcPr>
          <w:p w:rsidR="00EB4F4F" w:rsidRPr="00AF2B82" w:rsidRDefault="00EB4F4F" w:rsidP="00514E93">
            <w:pPr>
              <w:overflowPunct/>
              <w:spacing w:line="240" w:lineRule="auto"/>
              <w:ind w:firstLine="709"/>
              <w:jc w:val="left"/>
              <w:rPr>
                <w:rFonts w:ascii="Times New Roman" w:hAnsi="Times New Roman"/>
                <w:color w:val="000000" w:themeColor="text1"/>
                <w:sz w:val="28"/>
                <w:szCs w:val="28"/>
              </w:rPr>
            </w:pPr>
          </w:p>
        </w:tc>
      </w:tr>
    </w:tbl>
    <w:p w:rsidR="0088600E" w:rsidRPr="00AF2B82" w:rsidRDefault="0088600E" w:rsidP="00514E93">
      <w:pPr>
        <w:pStyle w:val="26"/>
        <w:shd w:val="clear" w:color="auto" w:fill="auto"/>
        <w:spacing w:line="240" w:lineRule="auto"/>
        <w:ind w:firstLine="709"/>
        <w:jc w:val="both"/>
        <w:rPr>
          <w:b w:val="0"/>
          <w:color w:val="000000" w:themeColor="text1"/>
          <w:sz w:val="28"/>
          <w:szCs w:val="28"/>
        </w:rPr>
      </w:pPr>
    </w:p>
    <w:p w:rsidR="0088600E" w:rsidRPr="00AF2B82" w:rsidRDefault="0088600E" w:rsidP="00514E93">
      <w:pPr>
        <w:spacing w:line="360" w:lineRule="auto"/>
        <w:ind w:firstLine="709"/>
        <w:jc w:val="center"/>
        <w:rPr>
          <w:rFonts w:ascii="Times New Roman" w:hAnsi="Times New Roman"/>
          <w:b/>
          <w:color w:val="000000" w:themeColor="text1"/>
          <w:sz w:val="28"/>
          <w:szCs w:val="28"/>
        </w:rPr>
      </w:pPr>
    </w:p>
    <w:p w:rsidR="0088600E" w:rsidRPr="00AF2B82" w:rsidRDefault="0088600E" w:rsidP="00FA6C16">
      <w:pPr>
        <w:spacing w:line="360" w:lineRule="auto"/>
        <w:ind w:firstLine="0"/>
        <w:rPr>
          <w:rFonts w:ascii="Times New Roman" w:hAnsi="Times New Roman"/>
          <w:b/>
          <w:color w:val="000000" w:themeColor="text1"/>
          <w:sz w:val="28"/>
          <w:szCs w:val="28"/>
        </w:rPr>
      </w:pPr>
    </w:p>
    <w:p w:rsidR="0088600E" w:rsidRPr="00AF2B82" w:rsidRDefault="0088600E" w:rsidP="00FA6C16">
      <w:pPr>
        <w:spacing w:line="360" w:lineRule="auto"/>
        <w:ind w:firstLine="0"/>
        <w:rPr>
          <w:rFonts w:ascii="Times New Roman" w:hAnsi="Times New Roman"/>
          <w:b/>
          <w:color w:val="000000" w:themeColor="text1"/>
          <w:sz w:val="28"/>
          <w:szCs w:val="28"/>
        </w:rPr>
      </w:pPr>
    </w:p>
    <w:p w:rsidR="009A1C21" w:rsidRPr="00AF2B82" w:rsidRDefault="009A1C21" w:rsidP="00FA6C16">
      <w:pPr>
        <w:spacing w:line="360" w:lineRule="auto"/>
        <w:ind w:firstLine="0"/>
        <w:rPr>
          <w:rFonts w:ascii="Times New Roman" w:hAnsi="Times New Roman"/>
          <w:b/>
          <w:color w:val="000000" w:themeColor="text1"/>
          <w:sz w:val="28"/>
          <w:szCs w:val="28"/>
        </w:rPr>
      </w:pPr>
    </w:p>
    <w:p w:rsidR="00F863E0" w:rsidRPr="00AF2B82" w:rsidRDefault="00F863E0" w:rsidP="00FA6C16">
      <w:pPr>
        <w:spacing w:line="360" w:lineRule="auto"/>
        <w:ind w:firstLine="0"/>
        <w:rPr>
          <w:rFonts w:ascii="Times New Roman" w:hAnsi="Times New Roman"/>
          <w:b/>
          <w:color w:val="000000" w:themeColor="text1"/>
          <w:sz w:val="28"/>
          <w:szCs w:val="28"/>
        </w:rPr>
      </w:pPr>
    </w:p>
    <w:p w:rsidR="0088600E" w:rsidRPr="00AF2B82" w:rsidRDefault="0088600E" w:rsidP="00514E93">
      <w:pPr>
        <w:spacing w:line="360" w:lineRule="auto"/>
        <w:ind w:firstLine="709"/>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rPr>
        <w:t xml:space="preserve">Календарно-тематическое планирование, 9 класс, </w:t>
      </w:r>
      <w:r w:rsidRPr="00AF2B82">
        <w:rPr>
          <w:rFonts w:ascii="Times New Roman" w:hAnsi="Times New Roman"/>
          <w:b/>
          <w:color w:val="000000" w:themeColor="text1"/>
          <w:sz w:val="28"/>
          <w:szCs w:val="28"/>
          <w:lang w:eastAsia="en-US"/>
        </w:rPr>
        <w:t>68 часов (2 ч в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701"/>
        <w:gridCol w:w="3402"/>
        <w:gridCol w:w="6095"/>
        <w:gridCol w:w="2410"/>
      </w:tblGrid>
      <w:tr w:rsidR="0088600E" w:rsidRPr="00AF2B82" w:rsidTr="000950B7">
        <w:tc>
          <w:tcPr>
            <w:tcW w:w="959"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w:t>
            </w:r>
          </w:p>
          <w:p w:rsidR="0088600E" w:rsidRPr="00AF2B82" w:rsidRDefault="0088600E" w:rsidP="00FA6C16">
            <w:pPr>
              <w:spacing w:line="240" w:lineRule="auto"/>
              <w:ind w:firstLine="0"/>
              <w:jc w:val="center"/>
              <w:rPr>
                <w:rFonts w:ascii="Times New Roman" w:hAnsi="Times New Roman"/>
                <w:b/>
                <w:color w:val="000000" w:themeColor="text1"/>
                <w:sz w:val="28"/>
                <w:szCs w:val="28"/>
                <w:lang w:eastAsia="en-US"/>
              </w:rPr>
            </w:pPr>
            <w:proofErr w:type="spellStart"/>
            <w:r w:rsidRPr="00AF2B82">
              <w:rPr>
                <w:rFonts w:ascii="Times New Roman" w:hAnsi="Times New Roman"/>
                <w:b/>
                <w:color w:val="000000" w:themeColor="text1"/>
                <w:sz w:val="28"/>
                <w:szCs w:val="28"/>
                <w:lang w:eastAsia="en-US"/>
              </w:rPr>
              <w:t>п\</w:t>
            </w:r>
            <w:proofErr w:type="gramStart"/>
            <w:r w:rsidRPr="00AF2B82">
              <w:rPr>
                <w:rFonts w:ascii="Times New Roman" w:hAnsi="Times New Roman"/>
                <w:b/>
                <w:color w:val="000000" w:themeColor="text1"/>
                <w:sz w:val="28"/>
                <w:szCs w:val="28"/>
                <w:lang w:eastAsia="en-US"/>
              </w:rPr>
              <w:t>п</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A6C16" w:rsidRPr="00AF2B82" w:rsidRDefault="0088600E" w:rsidP="00FA6C16">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 xml:space="preserve">Дата </w:t>
            </w:r>
          </w:p>
          <w:p w:rsidR="0088600E" w:rsidRPr="00AF2B82" w:rsidRDefault="0088600E" w:rsidP="00FA6C16">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проведения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Тема урока</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709"/>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Вид деятельности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FA6C16" w:rsidRPr="00AF2B82" w:rsidRDefault="0088600E" w:rsidP="00F863E0">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 xml:space="preserve">Домашнее </w:t>
            </w:r>
          </w:p>
          <w:p w:rsidR="0088600E" w:rsidRPr="00AF2B82" w:rsidRDefault="0088600E" w:rsidP="00F863E0">
            <w:pPr>
              <w:spacing w:line="240" w:lineRule="auto"/>
              <w:ind w:firstLine="0"/>
              <w:jc w:val="center"/>
              <w:rPr>
                <w:rFonts w:ascii="Times New Roman" w:hAnsi="Times New Roman"/>
                <w:b/>
                <w:color w:val="000000" w:themeColor="text1"/>
                <w:sz w:val="28"/>
                <w:szCs w:val="28"/>
                <w:lang w:eastAsia="en-US"/>
              </w:rPr>
            </w:pPr>
            <w:r w:rsidRPr="00AF2B82">
              <w:rPr>
                <w:rFonts w:ascii="Times New Roman" w:hAnsi="Times New Roman"/>
                <w:b/>
                <w:color w:val="000000" w:themeColor="text1"/>
                <w:sz w:val="28"/>
                <w:szCs w:val="28"/>
                <w:lang w:eastAsia="en-US"/>
              </w:rPr>
              <w:t>задание</w:t>
            </w:r>
          </w:p>
        </w:tc>
      </w:tr>
      <w:tr w:rsidR="0088600E" w:rsidRPr="00AF2B82" w:rsidTr="00FA6C16">
        <w:tc>
          <w:tcPr>
            <w:tcW w:w="14567" w:type="dxa"/>
            <w:gridSpan w:val="5"/>
            <w:tcBorders>
              <w:top w:val="single" w:sz="4" w:space="0" w:color="auto"/>
              <w:left w:val="single" w:sz="4" w:space="0" w:color="auto"/>
              <w:bottom w:val="single" w:sz="4" w:space="0" w:color="auto"/>
              <w:right w:val="single" w:sz="4" w:space="0" w:color="auto"/>
            </w:tcBorders>
            <w:hideMark/>
          </w:tcPr>
          <w:p w:rsidR="0088600E" w:rsidRPr="00AF2B82" w:rsidRDefault="0088600E" w:rsidP="00514E93">
            <w:pPr>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 xml:space="preserve">Законы движения и </w:t>
            </w:r>
            <w:r w:rsidR="00FA6C16" w:rsidRPr="00AF2B82">
              <w:rPr>
                <w:rFonts w:ascii="Times New Roman" w:hAnsi="Times New Roman"/>
                <w:b/>
                <w:color w:val="000000" w:themeColor="text1"/>
                <w:sz w:val="28"/>
                <w:szCs w:val="28"/>
              </w:rPr>
              <w:t>взаимодействия</w:t>
            </w:r>
            <w:r w:rsidRPr="00AF2B82">
              <w:rPr>
                <w:rFonts w:ascii="Times New Roman" w:hAnsi="Times New Roman"/>
                <w:b/>
                <w:color w:val="000000" w:themeColor="text1"/>
                <w:sz w:val="28"/>
                <w:szCs w:val="28"/>
              </w:rPr>
              <w:t xml:space="preserve"> тел</w:t>
            </w: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Материальная точка. Си</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 xml:space="preserve">тема отсчета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hanging="21"/>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и описывать прямолинейное и ра</w:t>
            </w:r>
            <w:r w:rsidRPr="00AF2B82">
              <w:rPr>
                <w:rFonts w:ascii="Times New Roman" w:hAnsi="Times New Roman"/>
                <w:color w:val="000000" w:themeColor="text1"/>
                <w:sz w:val="28"/>
                <w:szCs w:val="28"/>
              </w:rPr>
              <w:t>в</w:t>
            </w:r>
            <w:r w:rsidRPr="00AF2B82">
              <w:rPr>
                <w:rFonts w:ascii="Times New Roman" w:hAnsi="Times New Roman"/>
                <w:color w:val="000000" w:themeColor="text1"/>
                <w:sz w:val="28"/>
                <w:szCs w:val="28"/>
              </w:rPr>
              <w:t>номерное движение тележки с капельницей; о</w:t>
            </w:r>
            <w:r w:rsidRPr="00AF2B82">
              <w:rPr>
                <w:rFonts w:ascii="Times New Roman" w:hAnsi="Times New Roman"/>
                <w:color w:val="000000" w:themeColor="text1"/>
                <w:sz w:val="28"/>
                <w:szCs w:val="28"/>
              </w:rPr>
              <w:t>п</w:t>
            </w:r>
            <w:r w:rsidRPr="00AF2B82">
              <w:rPr>
                <w:rFonts w:ascii="Times New Roman" w:hAnsi="Times New Roman"/>
                <w:color w:val="000000" w:themeColor="text1"/>
                <w:sz w:val="28"/>
                <w:szCs w:val="28"/>
              </w:rPr>
              <w:t>ределять по ленте со следами капель вид движ</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ния тележки, пройденный ею путь и промежуток времени от начала движения до остановки; обосновывать возможность замены тележки её моделью (материальной точкой) для описания движ</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ния</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Перемещение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hanging="21"/>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Приводить примеры, в которых координату движущегося тела в любой момент времени можно определить, зная его начальную коорд</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нату и совершенное им за данный промежуток времени перемещение, и нельзя, если вместо п</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ремещения задан пройденный путь</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Определение координаты движущегося тела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hanging="21"/>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Определять модули и проекции векторов на к</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ординатную ось; записывать уравнение для о</w:t>
            </w:r>
            <w:r w:rsidRPr="00AF2B82">
              <w:rPr>
                <w:rFonts w:ascii="Times New Roman" w:hAnsi="Times New Roman"/>
                <w:color w:val="000000" w:themeColor="text1"/>
                <w:sz w:val="28"/>
                <w:szCs w:val="28"/>
              </w:rPr>
              <w:t>п</w:t>
            </w:r>
            <w:r w:rsidR="00FA6C16" w:rsidRPr="00AF2B82">
              <w:rPr>
                <w:rFonts w:ascii="Times New Roman" w:hAnsi="Times New Roman"/>
                <w:color w:val="000000" w:themeColor="text1"/>
                <w:sz w:val="28"/>
                <w:szCs w:val="28"/>
              </w:rPr>
              <w:t>ределе</w:t>
            </w:r>
            <w:r w:rsidRPr="00AF2B82">
              <w:rPr>
                <w:rFonts w:ascii="Times New Roman" w:hAnsi="Times New Roman"/>
                <w:color w:val="000000" w:themeColor="text1"/>
                <w:sz w:val="28"/>
                <w:szCs w:val="28"/>
              </w:rPr>
              <w:t>ния координаты движущегося тела в ве</w:t>
            </w:r>
            <w:r w:rsidRPr="00AF2B82">
              <w:rPr>
                <w:rFonts w:ascii="Times New Roman" w:hAnsi="Times New Roman"/>
                <w:color w:val="000000" w:themeColor="text1"/>
                <w:sz w:val="28"/>
                <w:szCs w:val="28"/>
              </w:rPr>
              <w:t>к</w:t>
            </w:r>
            <w:r w:rsidRPr="00AF2B82">
              <w:rPr>
                <w:rFonts w:ascii="Times New Roman" w:hAnsi="Times New Roman"/>
                <w:color w:val="000000" w:themeColor="text1"/>
                <w:sz w:val="28"/>
                <w:szCs w:val="28"/>
              </w:rPr>
              <w:t>торной и скалярной форме, использовать его для решения задач</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Перемещение при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прямолинейном и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равномерном движении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hanging="21"/>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Записывать формулы: для нахождения проекции и модуля вектора перемещения тела, для вычи</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ления коорд</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наты движущегося тела в любой заданный момент времени; доказывать равенс</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во модуля вектора перемещ</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ния пройденному </w:t>
            </w:r>
            <w:r w:rsidRPr="00AF2B82">
              <w:rPr>
                <w:rFonts w:ascii="Times New Roman" w:hAnsi="Times New Roman"/>
                <w:color w:val="000000" w:themeColor="text1"/>
                <w:sz w:val="28"/>
                <w:szCs w:val="28"/>
              </w:rPr>
              <w:lastRenderedPageBreak/>
              <w:t>пути и площади под графиком скор</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сти; строить графики зависимости </w:t>
            </w:r>
            <w:proofErr w:type="spellStart"/>
            <w:r w:rsidRPr="00AF2B82">
              <w:rPr>
                <w:rFonts w:ascii="Times New Roman" w:hAnsi="Times New Roman"/>
                <w:color w:val="000000" w:themeColor="text1"/>
                <w:sz w:val="28"/>
                <w:szCs w:val="28"/>
              </w:rPr>
              <w:t>vx</w:t>
            </w:r>
            <w:proofErr w:type="spellEnd"/>
            <w:r w:rsidRPr="00AF2B82">
              <w:rPr>
                <w:rFonts w:ascii="Times New Roman" w:hAnsi="Times New Roman"/>
                <w:color w:val="000000" w:themeColor="text1"/>
                <w:sz w:val="28"/>
                <w:szCs w:val="28"/>
              </w:rPr>
              <w:t xml:space="preserve"> = </w:t>
            </w:r>
            <w:proofErr w:type="spellStart"/>
            <w:r w:rsidRPr="00AF2B82">
              <w:rPr>
                <w:rFonts w:ascii="Times New Roman" w:hAnsi="Times New Roman"/>
                <w:color w:val="000000" w:themeColor="text1"/>
                <w:sz w:val="28"/>
                <w:szCs w:val="28"/>
              </w:rPr>
              <w:t>vx</w:t>
            </w:r>
            <w:proofErr w:type="spellEnd"/>
            <w:r w:rsidRPr="00AF2B82">
              <w:rPr>
                <w:rFonts w:ascii="Times New Roman" w:hAnsi="Times New Roman"/>
                <w:color w:val="000000" w:themeColor="text1"/>
                <w:sz w:val="28"/>
                <w:szCs w:val="28"/>
              </w:rPr>
              <w:t>(</w:t>
            </w:r>
            <w:proofErr w:type="spellStart"/>
            <w:r w:rsidRPr="00AF2B82">
              <w:rPr>
                <w:rFonts w:ascii="Times New Roman" w:hAnsi="Times New Roman"/>
                <w:color w:val="000000" w:themeColor="text1"/>
                <w:sz w:val="28"/>
                <w:szCs w:val="28"/>
              </w:rPr>
              <w:t>t</w:t>
            </w:r>
            <w:proofErr w:type="spellEnd"/>
            <w:r w:rsidRPr="00AF2B82">
              <w:rPr>
                <w:rFonts w:ascii="Times New Roman" w:hAnsi="Times New Roman"/>
                <w:color w:val="000000" w:themeColor="text1"/>
                <w:sz w:val="28"/>
                <w:szCs w:val="28"/>
              </w:rPr>
              <w:t>)</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5</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Прямолинейное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равноускоренное движ</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ние. Ускорение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hanging="21"/>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Объяснять физический смысл понятий: мгн</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венная ск</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рость, ускорение; приводить примеры равноускоренного движения; записывать фо</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мулу для определения уск</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рения в векторном виде и в виде проекций на выбранную ось; пр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 xml:space="preserve">менять формулы для расчета скорости тела и его ускорения в решении задач, выражать любую из входящих в формулу величин через остальные. </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Скорость прямолинейного равноускоренного движ</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ния. График скорости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Записывать формулы для расчета начальной и конечной скорости тела; читать и строить гр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 xml:space="preserve">фики зависимости скорости тела от времени и ускорения тела от времени; решать расчетные и </w:t>
            </w:r>
            <w:proofErr w:type="spellStart"/>
            <w:r w:rsidRPr="00AF2B82">
              <w:rPr>
                <w:rFonts w:ascii="Times New Roman" w:hAnsi="Times New Roman"/>
                <w:color w:val="000000" w:themeColor="text1"/>
                <w:sz w:val="28"/>
                <w:szCs w:val="28"/>
              </w:rPr>
              <w:t>каечтсвенные</w:t>
            </w:r>
            <w:proofErr w:type="spellEnd"/>
            <w:r w:rsidRPr="00AF2B82">
              <w:rPr>
                <w:rFonts w:ascii="Times New Roman" w:hAnsi="Times New Roman"/>
                <w:color w:val="000000" w:themeColor="text1"/>
                <w:sz w:val="28"/>
                <w:szCs w:val="28"/>
              </w:rPr>
              <w:t xml:space="preserve"> задачи с применением формул</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Перемещение при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прямолинейном</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равноускоренном движ</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нии</w:t>
            </w:r>
          </w:p>
          <w:p w:rsidR="0088600E" w:rsidRPr="00AF2B82" w:rsidRDefault="0088600E" w:rsidP="00FA6C16">
            <w:pPr>
              <w:spacing w:line="240" w:lineRule="auto"/>
              <w:ind w:firstLine="0"/>
              <w:jc w:val="left"/>
              <w:rPr>
                <w:rFonts w:ascii="Times New Roman" w:hAnsi="Times New Roman"/>
                <w:color w:val="000000" w:themeColor="text1"/>
                <w:sz w:val="28"/>
                <w:szCs w:val="28"/>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Решать расчетные задачи с применением фо</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 xml:space="preserve">мулы </w:t>
            </w:r>
          </w:p>
          <w:p w:rsidR="0088600E" w:rsidRPr="00AF2B82" w:rsidRDefault="0088600E" w:rsidP="00FA6C16">
            <w:pPr>
              <w:spacing w:line="240" w:lineRule="auto"/>
              <w:ind w:firstLine="0"/>
              <w:jc w:val="left"/>
              <w:rPr>
                <w:rFonts w:ascii="Times New Roman" w:hAnsi="Times New Roman"/>
                <w:color w:val="000000" w:themeColor="text1"/>
                <w:sz w:val="28"/>
                <w:szCs w:val="28"/>
              </w:rPr>
            </w:pPr>
            <w:proofErr w:type="spellStart"/>
            <w:r w:rsidRPr="00AF2B82">
              <w:rPr>
                <w:rFonts w:ascii="Times New Roman" w:hAnsi="Times New Roman"/>
                <w:color w:val="000000" w:themeColor="text1"/>
                <w:sz w:val="28"/>
                <w:szCs w:val="28"/>
              </w:rPr>
              <w:t>s</w:t>
            </w:r>
            <w:r w:rsidRPr="00AF2B82">
              <w:rPr>
                <w:rFonts w:ascii="Times New Roman" w:hAnsi="Times New Roman"/>
                <w:color w:val="000000" w:themeColor="text1"/>
                <w:sz w:val="28"/>
                <w:szCs w:val="28"/>
                <w:vertAlign w:val="subscript"/>
              </w:rPr>
              <w:t>x</w:t>
            </w:r>
            <w:proofErr w:type="spellEnd"/>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u w:val="single"/>
              </w:rPr>
              <w:t>= v</w:t>
            </w:r>
            <w:r w:rsidRPr="00AF2B82">
              <w:rPr>
                <w:rFonts w:ascii="Times New Roman" w:hAnsi="Times New Roman"/>
                <w:color w:val="000000" w:themeColor="text1"/>
                <w:sz w:val="28"/>
                <w:szCs w:val="28"/>
                <w:u w:val="single"/>
                <w:vertAlign w:val="subscript"/>
              </w:rPr>
              <w:t>0x</w:t>
            </w:r>
            <w:r w:rsidRPr="00AF2B82">
              <w:rPr>
                <w:rFonts w:ascii="Times New Roman" w:hAnsi="Times New Roman"/>
                <w:color w:val="000000" w:themeColor="text1"/>
                <w:sz w:val="28"/>
                <w:szCs w:val="28"/>
                <w:u w:val="single"/>
              </w:rPr>
              <w:t xml:space="preserve">t + </w:t>
            </w:r>
            <w:proofErr w:type="spellStart"/>
            <w:r w:rsidRPr="00AF2B82">
              <w:rPr>
                <w:rFonts w:ascii="Times New Roman" w:hAnsi="Times New Roman"/>
                <w:color w:val="000000" w:themeColor="text1"/>
                <w:sz w:val="28"/>
                <w:szCs w:val="28"/>
                <w:u w:val="single"/>
              </w:rPr>
              <w:t>a</w:t>
            </w:r>
            <w:r w:rsidRPr="00AF2B82">
              <w:rPr>
                <w:rFonts w:ascii="Times New Roman" w:hAnsi="Times New Roman"/>
                <w:color w:val="000000" w:themeColor="text1"/>
                <w:sz w:val="28"/>
                <w:szCs w:val="28"/>
                <w:u w:val="single"/>
                <w:vertAlign w:val="subscript"/>
              </w:rPr>
              <w:t>x</w:t>
            </w:r>
            <w:proofErr w:type="spellEnd"/>
            <w:r w:rsidRPr="00AF2B82">
              <w:rPr>
                <w:rFonts w:ascii="Times New Roman" w:hAnsi="Times New Roman"/>
                <w:color w:val="000000" w:themeColor="text1"/>
                <w:sz w:val="28"/>
                <w:szCs w:val="28"/>
                <w:u w:val="single"/>
              </w:rPr>
              <w:t xml:space="preserve"> </w:t>
            </w:r>
            <w:proofErr w:type="spellStart"/>
            <w:r w:rsidRPr="00AF2B82">
              <w:rPr>
                <w:rFonts w:ascii="Times New Roman" w:hAnsi="Times New Roman"/>
                <w:color w:val="000000" w:themeColor="text1"/>
                <w:sz w:val="28"/>
                <w:szCs w:val="28"/>
                <w:u w:val="single"/>
              </w:rPr>
              <w:t>t</w:t>
            </w:r>
            <w:proofErr w:type="spellEnd"/>
            <w:r w:rsidRPr="00AF2B82">
              <w:rPr>
                <w:rFonts w:ascii="Times New Roman" w:hAnsi="Times New Roman"/>
                <w:color w:val="000000" w:themeColor="text1"/>
                <w:sz w:val="28"/>
                <w:szCs w:val="28"/>
                <w:u w:val="single"/>
              </w:rPr>
              <w:t xml:space="preserve"> </w:t>
            </w:r>
            <w:r w:rsidRPr="00AF2B82">
              <w:rPr>
                <w:rFonts w:ascii="Times New Roman" w:hAnsi="Times New Roman"/>
                <w:color w:val="000000" w:themeColor="text1"/>
                <w:sz w:val="28"/>
                <w:szCs w:val="28"/>
                <w:u w:val="single"/>
                <w:vertAlign w:val="superscript"/>
              </w:rPr>
              <w:t>2</w:t>
            </w:r>
            <w:r w:rsidRPr="00AF2B82">
              <w:rPr>
                <w:rFonts w:ascii="Times New Roman" w:hAnsi="Times New Roman"/>
                <w:color w:val="000000" w:themeColor="text1"/>
                <w:sz w:val="28"/>
                <w:szCs w:val="28"/>
              </w:rPr>
              <w:t xml:space="preserve"> /2; </w:t>
            </w:r>
          </w:p>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приводить формулу </w:t>
            </w:r>
            <w:proofErr w:type="spellStart"/>
            <w:r w:rsidRPr="00AF2B82">
              <w:rPr>
                <w:rFonts w:ascii="Times New Roman" w:hAnsi="Times New Roman"/>
                <w:color w:val="000000" w:themeColor="text1"/>
                <w:sz w:val="28"/>
                <w:szCs w:val="28"/>
              </w:rPr>
              <w:t>s</w:t>
            </w:r>
            <w:proofErr w:type="spellEnd"/>
            <w:r w:rsidRPr="00AF2B82">
              <w:rPr>
                <w:rFonts w:ascii="Times New Roman" w:hAnsi="Times New Roman"/>
                <w:color w:val="000000" w:themeColor="text1"/>
                <w:sz w:val="28"/>
                <w:szCs w:val="28"/>
              </w:rPr>
              <w:t xml:space="preserve"> = v</w:t>
            </w:r>
            <w:r w:rsidRPr="00AF2B82">
              <w:rPr>
                <w:rFonts w:ascii="Times New Roman" w:hAnsi="Times New Roman"/>
                <w:color w:val="000000" w:themeColor="text1"/>
                <w:sz w:val="28"/>
                <w:szCs w:val="28"/>
                <w:vertAlign w:val="subscript"/>
              </w:rPr>
              <w:t>0x</w:t>
            </w:r>
            <w:r w:rsidRPr="00AF2B82">
              <w:rPr>
                <w:rFonts w:ascii="Times New Roman" w:hAnsi="Times New Roman"/>
                <w:color w:val="000000" w:themeColor="text1"/>
                <w:sz w:val="28"/>
                <w:szCs w:val="28"/>
              </w:rPr>
              <w:t xml:space="preserve"> + </w:t>
            </w:r>
            <w:proofErr w:type="spellStart"/>
            <w:r w:rsidRPr="00AF2B82">
              <w:rPr>
                <w:rFonts w:ascii="Times New Roman" w:hAnsi="Times New Roman"/>
                <w:color w:val="000000" w:themeColor="text1"/>
                <w:sz w:val="28"/>
                <w:szCs w:val="28"/>
              </w:rPr>
              <w:t>v</w:t>
            </w:r>
            <w:r w:rsidRPr="00AF2B82">
              <w:rPr>
                <w:rFonts w:ascii="Times New Roman" w:hAnsi="Times New Roman"/>
                <w:color w:val="000000" w:themeColor="text1"/>
                <w:sz w:val="28"/>
                <w:szCs w:val="28"/>
                <w:vertAlign w:val="subscript"/>
              </w:rPr>
              <w:t>x</w:t>
            </w:r>
            <w:proofErr w:type="spellEnd"/>
            <w:r w:rsidRPr="00AF2B82">
              <w:rPr>
                <w:rFonts w:ascii="Times New Roman" w:hAnsi="Times New Roman"/>
                <w:color w:val="000000" w:themeColor="text1"/>
                <w:sz w:val="28"/>
                <w:szCs w:val="28"/>
                <w:vertAlign w:val="subscript"/>
              </w:rPr>
              <w:t xml:space="preserve"> </w:t>
            </w:r>
            <w:r w:rsidRPr="00AF2B82">
              <w:rPr>
                <w:rFonts w:ascii="Times New Roman" w:hAnsi="Times New Roman"/>
                <w:color w:val="000000" w:themeColor="text1"/>
                <w:sz w:val="28"/>
                <w:szCs w:val="28"/>
              </w:rPr>
              <w:t>•</w:t>
            </w:r>
            <w:proofErr w:type="spellStart"/>
            <w:r w:rsidRPr="00AF2B82">
              <w:rPr>
                <w:rFonts w:ascii="Times New Roman" w:hAnsi="Times New Roman"/>
                <w:color w:val="000000" w:themeColor="text1"/>
                <w:sz w:val="28"/>
                <w:szCs w:val="28"/>
              </w:rPr>
              <w:t>t</w:t>
            </w:r>
            <w:proofErr w:type="spellEnd"/>
            <w:r w:rsidRPr="00AF2B82">
              <w:rPr>
                <w:rFonts w:ascii="Times New Roman" w:hAnsi="Times New Roman"/>
                <w:color w:val="000000" w:themeColor="text1"/>
                <w:sz w:val="28"/>
                <w:szCs w:val="28"/>
              </w:rPr>
              <w:t xml:space="preserve"> /2 к виду </w:t>
            </w:r>
          </w:p>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proofErr w:type="spellStart"/>
            <w:r w:rsidRPr="00AF2B82">
              <w:rPr>
                <w:rFonts w:ascii="Times New Roman" w:hAnsi="Times New Roman"/>
                <w:color w:val="000000" w:themeColor="text1"/>
                <w:sz w:val="28"/>
                <w:szCs w:val="28"/>
              </w:rPr>
              <w:t>s</w:t>
            </w:r>
            <w:r w:rsidRPr="00AF2B82">
              <w:rPr>
                <w:rFonts w:ascii="Times New Roman" w:hAnsi="Times New Roman"/>
                <w:color w:val="000000" w:themeColor="text1"/>
                <w:sz w:val="28"/>
                <w:szCs w:val="28"/>
                <w:vertAlign w:val="subscript"/>
              </w:rPr>
              <w:t>x</w:t>
            </w:r>
            <w:proofErr w:type="spellEnd"/>
            <w:r w:rsidRPr="00AF2B82">
              <w:rPr>
                <w:rFonts w:ascii="Times New Roman" w:hAnsi="Times New Roman"/>
                <w:color w:val="000000" w:themeColor="text1"/>
                <w:sz w:val="28"/>
                <w:szCs w:val="28"/>
              </w:rPr>
              <w:t xml:space="preserve"> = </w:t>
            </w:r>
            <w:proofErr w:type="spellStart"/>
            <w:r w:rsidRPr="00AF2B82">
              <w:rPr>
                <w:rFonts w:ascii="Times New Roman" w:hAnsi="Times New Roman"/>
                <w:color w:val="000000" w:themeColor="text1"/>
                <w:sz w:val="28"/>
                <w:szCs w:val="28"/>
              </w:rPr>
              <w:t>v</w:t>
            </w:r>
            <w:r w:rsidRPr="00AF2B82">
              <w:rPr>
                <w:rFonts w:ascii="Times New Roman" w:hAnsi="Times New Roman"/>
                <w:color w:val="000000" w:themeColor="text1"/>
                <w:sz w:val="28"/>
                <w:szCs w:val="28"/>
                <w:vertAlign w:val="subscript"/>
              </w:rPr>
              <w:t>х</w:t>
            </w:r>
            <w:proofErr w:type="spellEnd"/>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vertAlign w:val="superscript"/>
              </w:rPr>
              <w:t xml:space="preserve">2 </w:t>
            </w:r>
            <w:r w:rsidRPr="00AF2B82">
              <w:rPr>
                <w:rFonts w:ascii="Times New Roman" w:hAnsi="Times New Roman"/>
                <w:color w:val="000000" w:themeColor="text1"/>
                <w:sz w:val="28"/>
                <w:szCs w:val="28"/>
              </w:rPr>
              <w:t>– v</w:t>
            </w:r>
            <w:r w:rsidRPr="00AF2B82">
              <w:rPr>
                <w:rFonts w:ascii="Times New Roman" w:hAnsi="Times New Roman"/>
                <w:color w:val="000000" w:themeColor="text1"/>
                <w:sz w:val="28"/>
                <w:szCs w:val="28"/>
                <w:vertAlign w:val="subscript"/>
              </w:rPr>
              <w:t>0х</w:t>
            </w:r>
            <w:r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vertAlign w:val="superscript"/>
              </w:rPr>
              <w:t xml:space="preserve">2 </w:t>
            </w:r>
            <w:r w:rsidRPr="00AF2B82">
              <w:rPr>
                <w:rFonts w:ascii="Times New Roman" w:hAnsi="Times New Roman"/>
                <w:color w:val="000000" w:themeColor="text1"/>
                <w:sz w:val="28"/>
                <w:szCs w:val="28"/>
              </w:rPr>
              <w:t>/2а</w:t>
            </w:r>
            <w:r w:rsidRPr="00AF2B82">
              <w:rPr>
                <w:rFonts w:ascii="Times New Roman" w:hAnsi="Times New Roman"/>
                <w:color w:val="000000" w:themeColor="text1"/>
                <w:sz w:val="28"/>
                <w:szCs w:val="28"/>
                <w:vertAlign w:val="subscript"/>
              </w:rPr>
              <w:t>х</w:t>
            </w:r>
            <w:proofErr w:type="gramStart"/>
            <w:r w:rsidRPr="00AF2B82">
              <w:rPr>
                <w:rFonts w:ascii="Times New Roman" w:hAnsi="Times New Roman"/>
                <w:color w:val="000000" w:themeColor="text1"/>
                <w:sz w:val="28"/>
                <w:szCs w:val="28"/>
              </w:rPr>
              <w:t xml:space="preserve"> ;</w:t>
            </w:r>
            <w:proofErr w:type="gramEnd"/>
            <w:r w:rsidRPr="00AF2B82">
              <w:rPr>
                <w:rFonts w:ascii="Times New Roman" w:hAnsi="Times New Roman"/>
                <w:color w:val="000000" w:themeColor="text1"/>
                <w:sz w:val="28"/>
                <w:szCs w:val="28"/>
              </w:rPr>
              <w:t xml:space="preserve"> доказывать, что для прям</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линейного </w:t>
            </w:r>
            <w:proofErr w:type="spellStart"/>
            <w:r w:rsidRPr="00AF2B82">
              <w:rPr>
                <w:rFonts w:ascii="Times New Roman" w:hAnsi="Times New Roman"/>
                <w:color w:val="000000" w:themeColor="text1"/>
                <w:sz w:val="28"/>
                <w:szCs w:val="28"/>
              </w:rPr>
              <w:t>рав</w:t>
            </w:r>
            <w:proofErr w:type="spellEnd"/>
            <w:r w:rsidRPr="00AF2B82">
              <w:rPr>
                <w:rFonts w:ascii="Times New Roman" w:hAnsi="Times New Roman"/>
                <w:color w:val="000000" w:themeColor="text1"/>
                <w:sz w:val="28"/>
                <w:szCs w:val="28"/>
              </w:rPr>
              <w:t xml:space="preserve"> </w:t>
            </w:r>
            <w:proofErr w:type="spellStart"/>
            <w:r w:rsidRPr="00AF2B82">
              <w:rPr>
                <w:rFonts w:ascii="Times New Roman" w:hAnsi="Times New Roman"/>
                <w:color w:val="000000" w:themeColor="text1"/>
                <w:sz w:val="28"/>
                <w:szCs w:val="28"/>
              </w:rPr>
              <w:t>ноускоренного</w:t>
            </w:r>
            <w:proofErr w:type="spellEnd"/>
            <w:r w:rsidRPr="00AF2B82">
              <w:rPr>
                <w:rFonts w:ascii="Times New Roman" w:hAnsi="Times New Roman"/>
                <w:color w:val="000000" w:themeColor="text1"/>
                <w:sz w:val="28"/>
                <w:szCs w:val="28"/>
              </w:rPr>
              <w:t xml:space="preserve"> движения уравн</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ние</w:t>
            </w:r>
          </w:p>
          <w:p w:rsidR="0088600E" w:rsidRPr="00AF2B82" w:rsidRDefault="0088600E" w:rsidP="00FA6C16">
            <w:pPr>
              <w:spacing w:line="240" w:lineRule="auto"/>
              <w:ind w:firstLine="0"/>
              <w:jc w:val="left"/>
              <w:rPr>
                <w:rFonts w:ascii="Times New Roman" w:hAnsi="Times New Roman"/>
                <w:color w:val="000000" w:themeColor="text1"/>
                <w:sz w:val="28"/>
                <w:szCs w:val="28"/>
              </w:rPr>
            </w:pPr>
            <w:proofErr w:type="spellStart"/>
            <w:r w:rsidRPr="00AF2B82">
              <w:rPr>
                <w:rFonts w:ascii="Times New Roman" w:hAnsi="Times New Roman"/>
                <w:color w:val="000000" w:themeColor="text1"/>
                <w:sz w:val="28"/>
                <w:szCs w:val="28"/>
              </w:rPr>
              <w:t>х</w:t>
            </w:r>
            <w:proofErr w:type="spellEnd"/>
            <w:r w:rsidRPr="00AF2B82">
              <w:rPr>
                <w:rFonts w:ascii="Times New Roman" w:hAnsi="Times New Roman"/>
                <w:color w:val="000000" w:themeColor="text1"/>
                <w:sz w:val="28"/>
                <w:szCs w:val="28"/>
              </w:rPr>
              <w:t xml:space="preserve"> = х</w:t>
            </w:r>
            <w:proofErr w:type="gramStart"/>
            <w:r w:rsidRPr="00AF2B82">
              <w:rPr>
                <w:rFonts w:ascii="Times New Roman" w:hAnsi="Times New Roman"/>
                <w:color w:val="000000" w:themeColor="text1"/>
                <w:sz w:val="28"/>
                <w:szCs w:val="28"/>
                <w:vertAlign w:val="subscript"/>
              </w:rPr>
              <w:t>0</w:t>
            </w:r>
            <w:proofErr w:type="gramEnd"/>
            <w:r w:rsidRPr="00AF2B82">
              <w:rPr>
                <w:rFonts w:ascii="Times New Roman" w:hAnsi="Times New Roman"/>
                <w:color w:val="000000" w:themeColor="text1"/>
                <w:sz w:val="28"/>
                <w:szCs w:val="28"/>
              </w:rPr>
              <w:t xml:space="preserve"> + </w:t>
            </w:r>
            <w:proofErr w:type="spellStart"/>
            <w:r w:rsidRPr="00AF2B82">
              <w:rPr>
                <w:rFonts w:ascii="Times New Roman" w:hAnsi="Times New Roman"/>
                <w:color w:val="000000" w:themeColor="text1"/>
                <w:sz w:val="28"/>
                <w:szCs w:val="28"/>
              </w:rPr>
              <w:t>s</w:t>
            </w:r>
            <w:r w:rsidRPr="00AF2B82">
              <w:rPr>
                <w:rFonts w:ascii="Times New Roman" w:hAnsi="Times New Roman"/>
                <w:color w:val="000000" w:themeColor="text1"/>
                <w:sz w:val="28"/>
                <w:szCs w:val="28"/>
                <w:vertAlign w:val="subscript"/>
              </w:rPr>
              <w:t>x</w:t>
            </w:r>
            <w:proofErr w:type="spellEnd"/>
            <w:r w:rsidRPr="00AF2B82">
              <w:rPr>
                <w:rFonts w:ascii="Times New Roman" w:hAnsi="Times New Roman"/>
                <w:color w:val="000000" w:themeColor="text1"/>
                <w:sz w:val="28"/>
                <w:szCs w:val="28"/>
              </w:rPr>
              <w:t xml:space="preserve"> может быть преобразовано в уравн</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ние </w:t>
            </w:r>
          </w:p>
          <w:p w:rsidR="0088600E" w:rsidRPr="00AF2B82" w:rsidRDefault="0088600E" w:rsidP="00FA6C16">
            <w:pPr>
              <w:spacing w:line="240" w:lineRule="auto"/>
              <w:ind w:firstLine="0"/>
              <w:jc w:val="left"/>
              <w:rPr>
                <w:rFonts w:ascii="Times New Roman" w:hAnsi="Times New Roman"/>
                <w:color w:val="000000" w:themeColor="text1"/>
                <w:sz w:val="28"/>
                <w:szCs w:val="28"/>
              </w:rPr>
            </w:pPr>
            <w:proofErr w:type="spellStart"/>
            <w:r w:rsidRPr="00AF2B82">
              <w:rPr>
                <w:rFonts w:ascii="Times New Roman" w:hAnsi="Times New Roman"/>
                <w:color w:val="000000" w:themeColor="text1"/>
                <w:sz w:val="28"/>
                <w:szCs w:val="28"/>
              </w:rPr>
              <w:t>x</w:t>
            </w:r>
            <w:proofErr w:type="spellEnd"/>
            <w:r w:rsidRPr="00AF2B82">
              <w:rPr>
                <w:rFonts w:ascii="Times New Roman" w:hAnsi="Times New Roman"/>
                <w:color w:val="000000" w:themeColor="text1"/>
                <w:sz w:val="28"/>
                <w:szCs w:val="28"/>
              </w:rPr>
              <w:t xml:space="preserve"> = </w:t>
            </w:r>
            <w:r w:rsidRPr="00AF2B82">
              <w:rPr>
                <w:rFonts w:ascii="Times New Roman" w:hAnsi="Times New Roman"/>
                <w:color w:val="000000" w:themeColor="text1"/>
                <w:sz w:val="28"/>
                <w:szCs w:val="28"/>
                <w:u w:val="single"/>
              </w:rPr>
              <w:t>x</w:t>
            </w:r>
            <w:r w:rsidRPr="00AF2B82">
              <w:rPr>
                <w:rFonts w:ascii="Times New Roman" w:hAnsi="Times New Roman"/>
                <w:color w:val="000000" w:themeColor="text1"/>
                <w:sz w:val="28"/>
                <w:szCs w:val="28"/>
                <w:u w:val="single"/>
                <w:vertAlign w:val="subscript"/>
              </w:rPr>
              <w:t>0</w:t>
            </w:r>
            <w:r w:rsidRPr="00AF2B82">
              <w:rPr>
                <w:rFonts w:ascii="Times New Roman" w:hAnsi="Times New Roman"/>
                <w:color w:val="000000" w:themeColor="text1"/>
                <w:sz w:val="28"/>
                <w:szCs w:val="28"/>
                <w:u w:val="single"/>
              </w:rPr>
              <w:t xml:space="preserve"> + v</w:t>
            </w:r>
            <w:r w:rsidRPr="00AF2B82">
              <w:rPr>
                <w:rFonts w:ascii="Times New Roman" w:hAnsi="Times New Roman"/>
                <w:color w:val="000000" w:themeColor="text1"/>
                <w:sz w:val="28"/>
                <w:szCs w:val="28"/>
                <w:u w:val="single"/>
                <w:vertAlign w:val="subscript"/>
              </w:rPr>
              <w:t>0x</w:t>
            </w:r>
            <w:r w:rsidRPr="00AF2B82">
              <w:rPr>
                <w:rFonts w:ascii="Times New Roman" w:hAnsi="Times New Roman"/>
                <w:color w:val="000000" w:themeColor="text1"/>
                <w:sz w:val="28"/>
                <w:szCs w:val="28"/>
                <w:u w:val="single"/>
              </w:rPr>
              <w:t xml:space="preserve">t + </w:t>
            </w:r>
            <w:proofErr w:type="spellStart"/>
            <w:r w:rsidRPr="00AF2B82">
              <w:rPr>
                <w:rFonts w:ascii="Times New Roman" w:hAnsi="Times New Roman"/>
                <w:color w:val="000000" w:themeColor="text1"/>
                <w:sz w:val="28"/>
                <w:szCs w:val="28"/>
                <w:u w:val="single"/>
              </w:rPr>
              <w:t>a</w:t>
            </w:r>
            <w:proofErr w:type="spellEnd"/>
            <w:r w:rsidRPr="00AF2B82">
              <w:rPr>
                <w:rFonts w:ascii="Times New Roman" w:hAnsi="Times New Roman"/>
                <w:color w:val="000000" w:themeColor="text1"/>
                <w:sz w:val="28"/>
                <w:szCs w:val="28"/>
                <w:u w:val="single"/>
              </w:rPr>
              <w:t xml:space="preserve"> </w:t>
            </w:r>
            <w:proofErr w:type="spellStart"/>
            <w:r w:rsidRPr="00AF2B82">
              <w:rPr>
                <w:rFonts w:ascii="Times New Roman" w:hAnsi="Times New Roman"/>
                <w:color w:val="000000" w:themeColor="text1"/>
                <w:sz w:val="28"/>
                <w:szCs w:val="28"/>
                <w:u w:val="single"/>
                <w:vertAlign w:val="subscript"/>
              </w:rPr>
              <w:t>x</w:t>
            </w:r>
            <w:proofErr w:type="spellEnd"/>
            <w:r w:rsidRPr="00AF2B82">
              <w:rPr>
                <w:rFonts w:ascii="Times New Roman" w:hAnsi="Times New Roman"/>
                <w:color w:val="000000" w:themeColor="text1"/>
                <w:sz w:val="28"/>
                <w:szCs w:val="28"/>
                <w:u w:val="single"/>
              </w:rPr>
              <w:t xml:space="preserve"> t</w:t>
            </w:r>
            <w:r w:rsidRPr="00AF2B82">
              <w:rPr>
                <w:rFonts w:ascii="Times New Roman" w:hAnsi="Times New Roman"/>
                <w:color w:val="000000" w:themeColor="text1"/>
                <w:sz w:val="28"/>
                <w:szCs w:val="28"/>
                <w:u w:val="single"/>
                <w:vertAlign w:val="superscript"/>
              </w:rPr>
              <w:t xml:space="preserve">2 </w:t>
            </w:r>
            <w:r w:rsidRPr="00AF2B82">
              <w:rPr>
                <w:rFonts w:ascii="Times New Roman" w:hAnsi="Times New Roman"/>
                <w:color w:val="000000" w:themeColor="text1"/>
                <w:sz w:val="28"/>
                <w:szCs w:val="28"/>
                <w:u w:val="single"/>
              </w:rPr>
              <w:t>/2</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863E0">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Перемещение тела при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прямолинейном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равноускоренном движ</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нии без начальной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ск</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рости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движение тележки с капельницей; делать выводы о характере движения тележки; вычислять модуль вектора перемещения, сове</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шенного прямолинейно и равноускоренно дв</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 xml:space="preserve">жущимся телом за </w:t>
            </w:r>
            <w:proofErr w:type="spellStart"/>
            <w:r w:rsidRPr="00AF2B82">
              <w:rPr>
                <w:rFonts w:ascii="Times New Roman" w:hAnsi="Times New Roman"/>
                <w:color w:val="000000" w:themeColor="text1"/>
                <w:sz w:val="28"/>
                <w:szCs w:val="28"/>
              </w:rPr>
              <w:t>n-ю</w:t>
            </w:r>
            <w:proofErr w:type="spellEnd"/>
            <w:r w:rsidRPr="00AF2B82">
              <w:rPr>
                <w:rFonts w:ascii="Times New Roman" w:hAnsi="Times New Roman"/>
                <w:color w:val="000000" w:themeColor="text1"/>
                <w:sz w:val="28"/>
                <w:szCs w:val="28"/>
              </w:rPr>
              <w:t xml:space="preserve"> секунду от начала дв</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жения, по модулю перемещения, сове</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 xml:space="preserve">шенного </w:t>
            </w:r>
            <w:r w:rsidRPr="00AF2B82">
              <w:rPr>
                <w:rFonts w:ascii="Times New Roman" w:hAnsi="Times New Roman"/>
                <w:color w:val="000000" w:themeColor="text1"/>
                <w:sz w:val="28"/>
                <w:szCs w:val="28"/>
              </w:rPr>
              <w:lastRenderedPageBreak/>
              <w:t xml:space="preserve">им за </w:t>
            </w:r>
            <w:proofErr w:type="spellStart"/>
            <w:r w:rsidRPr="00AF2B82">
              <w:rPr>
                <w:rFonts w:ascii="Times New Roman" w:hAnsi="Times New Roman"/>
                <w:color w:val="000000" w:themeColor="text1"/>
                <w:sz w:val="28"/>
                <w:szCs w:val="28"/>
              </w:rPr>
              <w:t>k-ю</w:t>
            </w:r>
            <w:proofErr w:type="spellEnd"/>
            <w:r w:rsidRPr="00AF2B82">
              <w:rPr>
                <w:rFonts w:ascii="Times New Roman" w:hAnsi="Times New Roman"/>
                <w:color w:val="000000" w:themeColor="text1"/>
                <w:sz w:val="28"/>
                <w:szCs w:val="28"/>
              </w:rPr>
              <w:t xml:space="preserve"> секунду</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9</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b/>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b/>
                <w:color w:val="000000" w:themeColor="text1"/>
                <w:sz w:val="28"/>
                <w:szCs w:val="28"/>
              </w:rPr>
              <w:t>Лабораторная работа № 1</w:t>
            </w:r>
            <w:r w:rsidRPr="00AF2B82">
              <w:rPr>
                <w:rFonts w:ascii="Times New Roman" w:hAnsi="Times New Roman"/>
                <w:color w:val="000000" w:themeColor="text1"/>
                <w:sz w:val="28"/>
                <w:szCs w:val="28"/>
              </w:rPr>
              <w:t xml:space="preserve"> «Исследование</w:t>
            </w:r>
          </w:p>
          <w:p w:rsidR="0088600E" w:rsidRPr="00AF2B82" w:rsidRDefault="0088600E" w:rsidP="00F863E0">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равноускоренного движ</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ния без начальной скор</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сти» </w:t>
            </w:r>
            <w:r w:rsidR="000950B7" w:rsidRPr="00AF2B82">
              <w:rPr>
                <w:rFonts w:ascii="Times New Roman" w:hAnsi="Times New Roman"/>
                <w:color w:val="000000" w:themeColor="text1"/>
                <w:sz w:val="28"/>
                <w:szCs w:val="28"/>
              </w:rPr>
              <w:t xml:space="preserve">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Пользуясь метрономом, определять промежуток врем</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 от начала равноускоренного движения шарика до его остановки; определять ускорение движения шарика и его мгновенную скорость перед ударом о цилиндр; представлять результ</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ты измерений и вычислений в виде таблиц и графиков; по графику определять скорость в з</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данный момент времени; работать в группе</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863E0">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Относительность движ</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ния </w:t>
            </w:r>
            <w:r w:rsidR="000950B7" w:rsidRPr="00AF2B82">
              <w:rPr>
                <w:rFonts w:ascii="Times New Roman" w:hAnsi="Times New Roman"/>
                <w:color w:val="000000" w:themeColor="text1"/>
                <w:sz w:val="28"/>
                <w:szCs w:val="28"/>
              </w:rPr>
              <w:t xml:space="preserve">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и описывать движение маятника в двух си</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темах отсчета, одна из которых связана с землей, а другая с лентой, движущейся равн</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мерно относительно земли; сравнивать траект</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рии, пути, перемещения, ск</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рости маятника в указанных системах отсчета; приводить прим</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ры, поясняющие относительность движения</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11</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863E0">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Инерциальные системы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отсчета. Пер</w:t>
            </w:r>
            <w:r w:rsidR="000950B7" w:rsidRPr="00AF2B82">
              <w:rPr>
                <w:rFonts w:ascii="Times New Roman" w:hAnsi="Times New Roman"/>
                <w:color w:val="000000" w:themeColor="text1"/>
                <w:sz w:val="28"/>
                <w:szCs w:val="28"/>
              </w:rPr>
              <w:t xml:space="preserve">вый закон     </w:t>
            </w:r>
            <w:r w:rsidRPr="00AF2B82">
              <w:rPr>
                <w:rFonts w:ascii="Times New Roman" w:hAnsi="Times New Roman"/>
                <w:color w:val="000000" w:themeColor="text1"/>
                <w:sz w:val="28"/>
                <w:szCs w:val="28"/>
              </w:rPr>
              <w:t xml:space="preserve">Ньютона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проявление инерции; приводить примеры проявления инерции; решать качес</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венные задачи на применение первого закона Ньютона</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12</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F863E0">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Второй закон Ньютона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Записывать второй закон Ньютона в виде фо</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мулы;</w:t>
            </w:r>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решать расчетные и качественные задачи на применение этого закона</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13</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Третий закон Ньютона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описывать и объяснять опыты, и</w:t>
            </w:r>
            <w:r w:rsidRPr="00AF2B82">
              <w:rPr>
                <w:rFonts w:ascii="Times New Roman" w:hAnsi="Times New Roman"/>
                <w:color w:val="000000" w:themeColor="text1"/>
                <w:sz w:val="28"/>
                <w:szCs w:val="28"/>
              </w:rPr>
              <w:t>л</w:t>
            </w:r>
            <w:r w:rsidRPr="00AF2B82">
              <w:rPr>
                <w:rFonts w:ascii="Times New Roman" w:hAnsi="Times New Roman"/>
                <w:color w:val="000000" w:themeColor="text1"/>
                <w:sz w:val="28"/>
                <w:szCs w:val="28"/>
              </w:rPr>
              <w:t>люстр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рующие справедливость третьего закона Ньютона; зап</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 xml:space="preserve">сывать третий закон </w:t>
            </w:r>
            <w:proofErr w:type="spellStart"/>
            <w:r w:rsidRPr="00AF2B82">
              <w:rPr>
                <w:rFonts w:ascii="Times New Roman" w:hAnsi="Times New Roman"/>
                <w:color w:val="000000" w:themeColor="text1"/>
                <w:sz w:val="28"/>
                <w:szCs w:val="28"/>
              </w:rPr>
              <w:t>Ньютонав</w:t>
            </w:r>
            <w:proofErr w:type="spellEnd"/>
            <w:r w:rsidRPr="00AF2B82">
              <w:rPr>
                <w:rFonts w:ascii="Times New Roman" w:hAnsi="Times New Roman"/>
                <w:color w:val="000000" w:themeColor="text1"/>
                <w:sz w:val="28"/>
                <w:szCs w:val="28"/>
              </w:rPr>
              <w:t xml:space="preserve"> </w:t>
            </w:r>
            <w:proofErr w:type="gramStart"/>
            <w:r w:rsidRPr="00AF2B82">
              <w:rPr>
                <w:rFonts w:ascii="Times New Roman" w:hAnsi="Times New Roman"/>
                <w:color w:val="000000" w:themeColor="text1"/>
                <w:sz w:val="28"/>
                <w:szCs w:val="28"/>
              </w:rPr>
              <w:t>виде</w:t>
            </w:r>
            <w:proofErr w:type="gramEnd"/>
            <w:r w:rsidRPr="00AF2B82">
              <w:rPr>
                <w:rFonts w:ascii="Times New Roman" w:hAnsi="Times New Roman"/>
                <w:color w:val="000000" w:themeColor="text1"/>
                <w:sz w:val="28"/>
                <w:szCs w:val="28"/>
              </w:rPr>
              <w:t xml:space="preserve"> формулы; решать расчетные и качестве</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ные задачи на применение этого закона</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14</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Свободное</w:t>
            </w:r>
          </w:p>
          <w:p w:rsidR="0088600E" w:rsidRPr="00AF2B82" w:rsidRDefault="00233996"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падение тел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падение одних и тех же тел в возд</w:t>
            </w:r>
            <w:r w:rsidRPr="00AF2B82">
              <w:rPr>
                <w:rFonts w:ascii="Times New Roman" w:hAnsi="Times New Roman"/>
                <w:color w:val="000000" w:themeColor="text1"/>
                <w:sz w:val="28"/>
                <w:szCs w:val="28"/>
              </w:rPr>
              <w:t>у</w:t>
            </w:r>
            <w:r w:rsidRPr="00AF2B82">
              <w:rPr>
                <w:rFonts w:ascii="Times New Roman" w:hAnsi="Times New Roman"/>
                <w:color w:val="000000" w:themeColor="text1"/>
                <w:sz w:val="28"/>
                <w:szCs w:val="28"/>
              </w:rPr>
              <w:t xml:space="preserve">хе и в разреженном пространстве; делать вывод </w:t>
            </w:r>
            <w:r w:rsidRPr="00AF2B82">
              <w:rPr>
                <w:rFonts w:ascii="Times New Roman" w:hAnsi="Times New Roman"/>
                <w:color w:val="000000" w:themeColor="text1"/>
                <w:sz w:val="28"/>
                <w:szCs w:val="28"/>
              </w:rPr>
              <w:lastRenderedPageBreak/>
              <w:t>о движении тел с одинаковым ускорением при действии на них только силы тяжести</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15</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Движение тела, броше</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 xml:space="preserve">ного вертикально вверх.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Невесомость </w:t>
            </w:r>
            <w:r w:rsidRPr="00AF2B82">
              <w:rPr>
                <w:rFonts w:ascii="Times New Roman" w:hAnsi="Times New Roman"/>
                <w:b/>
                <w:color w:val="000000" w:themeColor="text1"/>
                <w:sz w:val="28"/>
                <w:szCs w:val="28"/>
              </w:rPr>
              <w:t>Лаборато</w:t>
            </w:r>
            <w:r w:rsidRPr="00AF2B82">
              <w:rPr>
                <w:rFonts w:ascii="Times New Roman" w:hAnsi="Times New Roman"/>
                <w:b/>
                <w:color w:val="000000" w:themeColor="text1"/>
                <w:sz w:val="28"/>
                <w:szCs w:val="28"/>
              </w:rPr>
              <w:t>р</w:t>
            </w:r>
            <w:r w:rsidRPr="00AF2B82">
              <w:rPr>
                <w:rFonts w:ascii="Times New Roman" w:hAnsi="Times New Roman"/>
                <w:b/>
                <w:color w:val="000000" w:themeColor="text1"/>
                <w:sz w:val="28"/>
                <w:szCs w:val="28"/>
              </w:rPr>
              <w:t>ная работа № 2</w:t>
            </w:r>
            <w:r w:rsidRPr="00AF2B82">
              <w:rPr>
                <w:rFonts w:ascii="Times New Roman" w:hAnsi="Times New Roman"/>
                <w:color w:val="000000" w:themeColor="text1"/>
                <w:sz w:val="28"/>
                <w:szCs w:val="28"/>
              </w:rPr>
              <w:t xml:space="preserve"> «Измер</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ние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ускорения свобо</w:t>
            </w:r>
            <w:r w:rsidRPr="00AF2B82">
              <w:rPr>
                <w:rFonts w:ascii="Times New Roman" w:hAnsi="Times New Roman"/>
                <w:color w:val="000000" w:themeColor="text1"/>
                <w:sz w:val="28"/>
                <w:szCs w:val="28"/>
              </w:rPr>
              <w:t>д</w:t>
            </w:r>
            <w:r w:rsidRPr="00AF2B82">
              <w:rPr>
                <w:rFonts w:ascii="Times New Roman" w:hAnsi="Times New Roman"/>
                <w:color w:val="000000" w:themeColor="text1"/>
                <w:sz w:val="28"/>
                <w:szCs w:val="28"/>
              </w:rPr>
              <w:t>ного</w:t>
            </w:r>
            <w:r w:rsidR="000950B7" w:rsidRPr="00AF2B82">
              <w:rPr>
                <w:rFonts w:ascii="Times New Roman" w:hAnsi="Times New Roman"/>
                <w:color w:val="000000" w:themeColor="text1"/>
                <w:sz w:val="28"/>
                <w:szCs w:val="28"/>
              </w:rPr>
              <w:t xml:space="preserve">        </w:t>
            </w:r>
            <w:r w:rsidR="009F6AD9" w:rsidRPr="00AF2B82">
              <w:rPr>
                <w:rFonts w:ascii="Times New Roman" w:hAnsi="Times New Roman"/>
                <w:color w:val="000000" w:themeColor="text1"/>
                <w:sz w:val="28"/>
                <w:szCs w:val="28"/>
              </w:rPr>
              <w:t xml:space="preserve"> пад</w:t>
            </w:r>
            <w:r w:rsidRPr="00AF2B82">
              <w:rPr>
                <w:rFonts w:ascii="Times New Roman" w:hAnsi="Times New Roman"/>
                <w:color w:val="000000" w:themeColor="text1"/>
                <w:sz w:val="28"/>
                <w:szCs w:val="28"/>
              </w:rPr>
              <w:t>ения»</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опыты, свидетельствующие о с</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стоянии невесомости тел; сделать вывод об у</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ловиях, при которых тела находятся в состоянии невесомости; измерять уск</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рение свободного падения; работать в группе</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16</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Закон всемирного тягот</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ния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Записывать закон всемирного тяготения в виде матем</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тического уравнения</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17</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Ускорение</w:t>
            </w:r>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свободного падения на Земле и других небесных телах </w:t>
            </w:r>
          </w:p>
        </w:tc>
        <w:tc>
          <w:tcPr>
            <w:tcW w:w="6095" w:type="dxa"/>
            <w:tcBorders>
              <w:top w:val="single" w:sz="4" w:space="0" w:color="auto"/>
              <w:left w:val="single" w:sz="4" w:space="0" w:color="auto"/>
              <w:bottom w:val="single" w:sz="4" w:space="0" w:color="auto"/>
              <w:right w:val="single" w:sz="4" w:space="0" w:color="auto"/>
            </w:tcBorders>
            <w:vAlign w:val="center"/>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Из закона всемирного тяготения выводить фо</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 xml:space="preserve">мулу для расчета ускорения свободного падения тела </w:t>
            </w:r>
          </w:p>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18</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proofErr w:type="spellStart"/>
            <w:r w:rsidRPr="00AF2B82">
              <w:rPr>
                <w:rFonts w:ascii="Times New Roman" w:hAnsi="Times New Roman"/>
                <w:color w:val="000000" w:themeColor="text1"/>
                <w:sz w:val="28"/>
                <w:szCs w:val="28"/>
              </w:rPr>
              <w:t>Прямоли</w:t>
            </w:r>
            <w:proofErr w:type="spellEnd"/>
            <w:r w:rsidRPr="00AF2B82">
              <w:rPr>
                <w:rFonts w:ascii="Times New Roman" w:hAnsi="Times New Roman"/>
                <w:color w:val="000000" w:themeColor="text1"/>
                <w:sz w:val="28"/>
                <w:szCs w:val="28"/>
              </w:rPr>
              <w:t xml:space="preserve"> и криволине</w:t>
            </w:r>
            <w:r w:rsidRPr="00AF2B82">
              <w:rPr>
                <w:rFonts w:ascii="Times New Roman" w:hAnsi="Times New Roman"/>
                <w:color w:val="000000" w:themeColor="text1"/>
                <w:sz w:val="28"/>
                <w:szCs w:val="28"/>
              </w:rPr>
              <w:t>й</w:t>
            </w:r>
            <w:r w:rsidRPr="00AF2B82">
              <w:rPr>
                <w:rFonts w:ascii="Times New Roman" w:hAnsi="Times New Roman"/>
                <w:color w:val="000000" w:themeColor="text1"/>
                <w:sz w:val="28"/>
                <w:szCs w:val="28"/>
              </w:rPr>
              <w:t>ное движение. Движение тела по окружности с п</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стоянной по модулю ск</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ростью</w:t>
            </w:r>
          </w:p>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Приводить примеры прямолинейного и крив</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линейного движения тел; называть условия, при которых тела движутся прямолинейно или кр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волинейно; вычислять модуль центрострем</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тельного ускорения по формуле v</w:t>
            </w:r>
            <w:r w:rsidRPr="00AF2B82">
              <w:rPr>
                <w:rFonts w:ascii="Times New Roman" w:hAnsi="Times New Roman"/>
                <w:color w:val="000000" w:themeColor="text1"/>
                <w:sz w:val="28"/>
                <w:szCs w:val="28"/>
                <w:vertAlign w:val="superscript"/>
              </w:rPr>
              <w:t>2</w:t>
            </w:r>
            <w:r w:rsidRPr="00AF2B82">
              <w:rPr>
                <w:rFonts w:ascii="Times New Roman" w:hAnsi="Times New Roman"/>
                <w:color w:val="000000" w:themeColor="text1"/>
                <w:sz w:val="28"/>
                <w:szCs w:val="28"/>
              </w:rPr>
              <w:t xml:space="preserve">=а </w:t>
            </w:r>
            <w:proofErr w:type="spellStart"/>
            <w:r w:rsidRPr="00AF2B82">
              <w:rPr>
                <w:rFonts w:ascii="Times New Roman" w:hAnsi="Times New Roman"/>
                <w:color w:val="000000" w:themeColor="text1"/>
                <w:sz w:val="28"/>
                <w:szCs w:val="28"/>
                <w:vertAlign w:val="subscript"/>
              </w:rPr>
              <w:t>ц</w:t>
            </w:r>
            <w:proofErr w:type="spellEnd"/>
            <w:proofErr w:type="gramStart"/>
            <w:r w:rsidRPr="00AF2B82">
              <w:rPr>
                <w:rFonts w:ascii="Times New Roman" w:hAnsi="Times New Roman"/>
                <w:color w:val="000000" w:themeColor="text1"/>
                <w:sz w:val="28"/>
                <w:szCs w:val="28"/>
                <w:vertAlign w:val="subscript"/>
              </w:rPr>
              <w:t xml:space="preserve"> .</w:t>
            </w:r>
            <w:proofErr w:type="gramEnd"/>
            <w:r w:rsidRPr="00AF2B82">
              <w:rPr>
                <w:rFonts w:ascii="Times New Roman" w:hAnsi="Times New Roman"/>
                <w:color w:val="000000" w:themeColor="text1"/>
                <w:sz w:val="28"/>
                <w:szCs w:val="28"/>
                <w:vertAlign w:val="subscript"/>
              </w:rPr>
              <w:t xml:space="preserve"> с</w:t>
            </w:r>
            <w:r w:rsidRPr="00AF2B82">
              <w:rPr>
                <w:rFonts w:ascii="Times New Roman" w:hAnsi="Times New Roman"/>
                <w:color w:val="000000" w:themeColor="text1"/>
                <w:sz w:val="28"/>
                <w:szCs w:val="28"/>
              </w:rPr>
              <w:t>/R</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FA6C16">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19</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Решение задач по кинем</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тике на равноускоренное и</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 равномерное дв</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 xml:space="preserve">жение,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законы Ньют</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на, движение по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к</w:t>
            </w:r>
            <w:r w:rsidRPr="00AF2B82">
              <w:rPr>
                <w:rFonts w:ascii="Times New Roman" w:hAnsi="Times New Roman"/>
                <w:color w:val="000000" w:themeColor="text1"/>
                <w:sz w:val="28"/>
                <w:szCs w:val="28"/>
              </w:rPr>
              <w:t xml:space="preserve">ружности с постоянной по модулю скоростью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Решать расчетные и качественные задачи; сл</w:t>
            </w:r>
            <w:r w:rsidRPr="00AF2B82">
              <w:rPr>
                <w:rFonts w:ascii="Times New Roman" w:hAnsi="Times New Roman"/>
                <w:color w:val="000000" w:themeColor="text1"/>
                <w:sz w:val="28"/>
                <w:szCs w:val="28"/>
              </w:rPr>
              <w:t>у</w:t>
            </w:r>
            <w:r w:rsidRPr="00AF2B82">
              <w:rPr>
                <w:rFonts w:ascii="Times New Roman" w:hAnsi="Times New Roman"/>
                <w:color w:val="000000" w:themeColor="text1"/>
                <w:sz w:val="28"/>
                <w:szCs w:val="28"/>
              </w:rPr>
              <w:t>шать отчет о результатах выполнения задания-проекта «Экспер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ментальное подтверждение справедливости условия криволинейного дв</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жения тел»; слушать доклад «И</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кусственные спутники Земли», задавать вопросы и пр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нимать участие в обсуждении темы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20</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Импульс тела. Закон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сохранения импульса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Давать определение импульса тела, знать его единицу; объяснять, какая система тел назыв</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ется замкнутой, приводить примеры замкнутой системы; записывать закон сохранения импул</w:t>
            </w:r>
            <w:r w:rsidRPr="00AF2B82">
              <w:rPr>
                <w:rFonts w:ascii="Times New Roman" w:hAnsi="Times New Roman"/>
                <w:color w:val="000000" w:themeColor="text1"/>
                <w:sz w:val="28"/>
                <w:szCs w:val="28"/>
              </w:rPr>
              <w:t>ь</w:t>
            </w:r>
            <w:r w:rsidRPr="00AF2B82">
              <w:rPr>
                <w:rFonts w:ascii="Times New Roman" w:hAnsi="Times New Roman"/>
                <w:color w:val="000000" w:themeColor="text1"/>
                <w:sz w:val="28"/>
                <w:szCs w:val="28"/>
              </w:rPr>
              <w:lastRenderedPageBreak/>
              <w:t>са.</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21</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Реактивное движение. 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 xml:space="preserve">кеты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и объяснять полет модели ракеты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22</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Вывод закона сохранения</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 механической энергии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Решать расчетные и качественные задачи на применение закона сохранения энергии; раб</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тать с заданиями, приведенными в разделе «Итоги главы»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23</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b/>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b/>
                <w:color w:val="000000" w:themeColor="text1"/>
                <w:sz w:val="28"/>
                <w:szCs w:val="28"/>
              </w:rPr>
              <w:t>Контроль</w:t>
            </w:r>
            <w:r w:rsidR="001F120C" w:rsidRPr="00AF2B82">
              <w:rPr>
                <w:rFonts w:ascii="Times New Roman" w:hAnsi="Times New Roman"/>
                <w:b/>
                <w:color w:val="000000" w:themeColor="text1"/>
                <w:sz w:val="28"/>
                <w:szCs w:val="28"/>
              </w:rPr>
              <w:t>ный тест</w:t>
            </w:r>
            <w:r w:rsidRPr="00AF2B82">
              <w:rPr>
                <w:rFonts w:ascii="Times New Roman" w:hAnsi="Times New Roman"/>
                <w:color w:val="000000" w:themeColor="text1"/>
                <w:sz w:val="28"/>
                <w:szCs w:val="28"/>
              </w:rPr>
              <w:t xml:space="preserve"> по теме «Законы</w:t>
            </w:r>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Движения и взаимоде</w:t>
            </w:r>
            <w:r w:rsidRPr="00AF2B82">
              <w:rPr>
                <w:rFonts w:ascii="Times New Roman" w:hAnsi="Times New Roman"/>
                <w:color w:val="000000" w:themeColor="text1"/>
                <w:sz w:val="28"/>
                <w:szCs w:val="28"/>
              </w:rPr>
              <w:t>й</w:t>
            </w:r>
            <w:r w:rsidRPr="00AF2B82">
              <w:rPr>
                <w:rFonts w:ascii="Times New Roman" w:hAnsi="Times New Roman"/>
                <w:color w:val="000000" w:themeColor="text1"/>
                <w:sz w:val="28"/>
                <w:szCs w:val="28"/>
              </w:rPr>
              <w:t>ствия тел»</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Применять знания к решению задач</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FA6C16">
        <w:tc>
          <w:tcPr>
            <w:tcW w:w="14567" w:type="dxa"/>
            <w:gridSpan w:val="5"/>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Механические колебания и волны. Звук</w:t>
            </w: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24</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Колебательное</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движение. Свободные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колебания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Определять колебательное движение по его пр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знакам; приводить примеры колебаний; опис</w:t>
            </w:r>
            <w:r w:rsidRPr="00AF2B82">
              <w:rPr>
                <w:rFonts w:ascii="Times New Roman" w:hAnsi="Times New Roman"/>
                <w:color w:val="000000" w:themeColor="text1"/>
                <w:sz w:val="28"/>
                <w:szCs w:val="28"/>
              </w:rPr>
              <w:t>ы</w:t>
            </w:r>
            <w:r w:rsidRPr="00AF2B82">
              <w:rPr>
                <w:rFonts w:ascii="Times New Roman" w:hAnsi="Times New Roman"/>
                <w:color w:val="000000" w:themeColor="text1"/>
                <w:sz w:val="28"/>
                <w:szCs w:val="28"/>
              </w:rPr>
              <w:t>вать динамику свободных колебаний пружинн</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го и математического маятников; измерять ж</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сткость пружины или резинового шнура</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25</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Величины,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характер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зую</w:t>
            </w:r>
            <w:r w:rsidR="002F7FA9" w:rsidRPr="00AF2B82">
              <w:rPr>
                <w:rFonts w:ascii="Times New Roman" w:hAnsi="Times New Roman"/>
                <w:color w:val="000000" w:themeColor="text1"/>
                <w:sz w:val="28"/>
                <w:szCs w:val="28"/>
              </w:rPr>
              <w:t xml:space="preserve">щие </w:t>
            </w:r>
            <w:r w:rsidR="000950B7" w:rsidRPr="00AF2B82">
              <w:rPr>
                <w:rFonts w:ascii="Times New Roman" w:hAnsi="Times New Roman"/>
                <w:color w:val="000000" w:themeColor="text1"/>
                <w:sz w:val="28"/>
                <w:szCs w:val="28"/>
              </w:rPr>
              <w:t xml:space="preserve"> </w:t>
            </w:r>
            <w:r w:rsidR="002F7FA9" w:rsidRPr="00AF2B82">
              <w:rPr>
                <w:rFonts w:ascii="Times New Roman" w:hAnsi="Times New Roman"/>
                <w:color w:val="000000" w:themeColor="text1"/>
                <w:sz w:val="28"/>
                <w:szCs w:val="28"/>
              </w:rPr>
              <w:t xml:space="preserve">колебательное движение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Называть величины, характеризующие колеб</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тельное движение; записывать формулу взаим</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связи периода и частоты колебаний; проводить экспериментальное исследование зависимости периода </w:t>
            </w:r>
            <w:r w:rsidR="000950B7" w:rsidRPr="00AF2B82">
              <w:rPr>
                <w:rFonts w:ascii="Times New Roman" w:hAnsi="Times New Roman"/>
                <w:color w:val="000000" w:themeColor="text1"/>
                <w:sz w:val="28"/>
                <w:szCs w:val="28"/>
              </w:rPr>
              <w:t>колебаний</w:t>
            </w:r>
            <w:r w:rsidRPr="00AF2B82">
              <w:rPr>
                <w:rFonts w:ascii="Times New Roman" w:hAnsi="Times New Roman"/>
                <w:color w:val="000000" w:themeColor="text1"/>
                <w:sz w:val="28"/>
                <w:szCs w:val="28"/>
              </w:rPr>
              <w:t xml:space="preserve"> пружинного маятника от </w:t>
            </w:r>
            <w:proofErr w:type="spellStart"/>
            <w:r w:rsidRPr="00AF2B82">
              <w:rPr>
                <w:rFonts w:ascii="Times New Roman" w:hAnsi="Times New Roman"/>
                <w:color w:val="000000" w:themeColor="text1"/>
                <w:sz w:val="28"/>
                <w:szCs w:val="28"/>
              </w:rPr>
              <w:t>m</w:t>
            </w:r>
            <w:proofErr w:type="spellEnd"/>
            <w:r w:rsidRPr="00AF2B82">
              <w:rPr>
                <w:rFonts w:ascii="Times New Roman" w:hAnsi="Times New Roman"/>
                <w:color w:val="000000" w:themeColor="text1"/>
                <w:sz w:val="28"/>
                <w:szCs w:val="28"/>
              </w:rPr>
              <w:t xml:space="preserve"> и </w:t>
            </w:r>
            <w:proofErr w:type="spellStart"/>
            <w:r w:rsidRPr="00AF2B82">
              <w:rPr>
                <w:rFonts w:ascii="Times New Roman" w:hAnsi="Times New Roman"/>
                <w:color w:val="000000" w:themeColor="text1"/>
                <w:sz w:val="28"/>
                <w:szCs w:val="28"/>
              </w:rPr>
              <w:t>k</w:t>
            </w:r>
            <w:proofErr w:type="spellEnd"/>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26</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b/>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b/>
                <w:color w:val="000000" w:themeColor="text1"/>
                <w:sz w:val="28"/>
                <w:szCs w:val="28"/>
              </w:rPr>
              <w:t>Лабораторная работа № 3</w:t>
            </w:r>
            <w:r w:rsidRPr="00AF2B82">
              <w:rPr>
                <w:rFonts w:ascii="Times New Roman" w:hAnsi="Times New Roman"/>
                <w:color w:val="000000" w:themeColor="text1"/>
                <w:sz w:val="28"/>
                <w:szCs w:val="28"/>
              </w:rPr>
              <w:t xml:space="preserve"> «Исследование завис</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мости периода и частоты свободных колебаний м</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ятника от длины его н</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ти»</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Проводить исследования зависимости периода (частоты) колебаний маятника от длины его н</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 xml:space="preserve">ти; представлять результаты </w:t>
            </w:r>
            <w:r w:rsidR="000950B7" w:rsidRPr="00AF2B82">
              <w:rPr>
                <w:rFonts w:ascii="Times New Roman" w:hAnsi="Times New Roman"/>
                <w:color w:val="000000" w:themeColor="text1"/>
                <w:sz w:val="28"/>
                <w:szCs w:val="28"/>
              </w:rPr>
              <w:t>измерений</w:t>
            </w:r>
            <w:r w:rsidRPr="00AF2B82">
              <w:rPr>
                <w:rFonts w:ascii="Times New Roman" w:hAnsi="Times New Roman"/>
                <w:color w:val="000000" w:themeColor="text1"/>
                <w:sz w:val="28"/>
                <w:szCs w:val="28"/>
              </w:rPr>
              <w:t xml:space="preserve"> вычи</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лений в виде таблиц; работать в группе; слушать отчет о результатах выполнения задания-проекта «Определение качественной зависим</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сти периода колебаний математического мая</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ника от ускорения свободного падения»</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27</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Затухающие колебания. Вынужденные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кол</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бания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Объяснять причину затухания свободных кол</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баний; называть условие существования незат</w:t>
            </w:r>
            <w:r w:rsidRPr="00AF2B82">
              <w:rPr>
                <w:rFonts w:ascii="Times New Roman" w:hAnsi="Times New Roman"/>
                <w:color w:val="000000" w:themeColor="text1"/>
                <w:sz w:val="28"/>
                <w:szCs w:val="28"/>
              </w:rPr>
              <w:t>у</w:t>
            </w:r>
            <w:r w:rsidRPr="00AF2B82">
              <w:rPr>
                <w:rFonts w:ascii="Times New Roman" w:hAnsi="Times New Roman"/>
                <w:color w:val="000000" w:themeColor="text1"/>
                <w:sz w:val="28"/>
                <w:szCs w:val="28"/>
              </w:rPr>
              <w:t>хающих колебаний</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28</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Резонанс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Объяснять, в чем заключается явление резона</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са; приводить примеры полезных и вредных проявлений резонанса и пути устранения п</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следних</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29</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Распространение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колеб</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 xml:space="preserve">ний в среде. Волны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Различать поперечные и продольные волны; описывать механизм образования волн; наз</w:t>
            </w:r>
            <w:r w:rsidRPr="00AF2B82">
              <w:rPr>
                <w:rFonts w:ascii="Times New Roman" w:hAnsi="Times New Roman"/>
                <w:color w:val="000000" w:themeColor="text1"/>
                <w:sz w:val="28"/>
                <w:szCs w:val="28"/>
              </w:rPr>
              <w:t>ы</w:t>
            </w:r>
            <w:r w:rsidRPr="00AF2B82">
              <w:rPr>
                <w:rFonts w:ascii="Times New Roman" w:hAnsi="Times New Roman"/>
                <w:color w:val="000000" w:themeColor="text1"/>
                <w:sz w:val="28"/>
                <w:szCs w:val="28"/>
              </w:rPr>
              <w:t>вать характеризующие волны физические вел</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чины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30</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Длина волны. Скорость распространения</w:t>
            </w:r>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волн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Называть величины, характеризующие упругие волны; записывать формулы взаимосвязи между ними</w:t>
            </w:r>
          </w:p>
        </w:tc>
        <w:tc>
          <w:tcPr>
            <w:tcW w:w="2410" w:type="dxa"/>
            <w:tcBorders>
              <w:top w:val="single" w:sz="4" w:space="0" w:color="auto"/>
              <w:left w:val="single" w:sz="4" w:space="0" w:color="auto"/>
              <w:bottom w:val="single" w:sz="4" w:space="0" w:color="auto"/>
              <w:right w:val="single" w:sz="4" w:space="0" w:color="auto"/>
            </w:tcBorders>
          </w:tcPr>
          <w:p w:rsidR="00A843E5" w:rsidRPr="00AF2B82" w:rsidRDefault="00A843E5"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31</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Источники</w:t>
            </w:r>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звука. Звуковые</w:t>
            </w:r>
          </w:p>
          <w:p w:rsidR="0088600E" w:rsidRPr="00AF2B82" w:rsidRDefault="00A843E5"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колебания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Называть диапазон частот звуковых волн; пр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водить примеры источников звука; приводить обоснования того, что звук является продольной волной; слушать доклад «Ультразвук и инфр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звук в природе, технике и медицине», задавать вопросы и принимать участие в обсуждении т</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мы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32</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Высота, тембр и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гро</w:t>
            </w:r>
            <w:r w:rsidRPr="00AF2B82">
              <w:rPr>
                <w:rFonts w:ascii="Times New Roman" w:hAnsi="Times New Roman"/>
                <w:color w:val="000000" w:themeColor="text1"/>
                <w:sz w:val="28"/>
                <w:szCs w:val="28"/>
              </w:rPr>
              <w:t>м</w:t>
            </w:r>
            <w:r w:rsidRPr="00AF2B82">
              <w:rPr>
                <w:rFonts w:ascii="Times New Roman" w:hAnsi="Times New Roman"/>
                <w:color w:val="000000" w:themeColor="text1"/>
                <w:sz w:val="28"/>
                <w:szCs w:val="28"/>
              </w:rPr>
              <w:t xml:space="preserve">кость звука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 основании увиденных опытов выдвигать г</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потезы относительно зависимости высоты тона от частоты, а громкости — от амплитуды кол</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баний источника звука</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33</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Распространение звука. Звуковые волны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Выдвигать гипотезы о зависимости скорости звука от свой</w:t>
            </w:r>
            <w:proofErr w:type="gramStart"/>
            <w:r w:rsidRPr="00AF2B82">
              <w:rPr>
                <w:rFonts w:ascii="Times New Roman" w:hAnsi="Times New Roman"/>
                <w:color w:val="000000" w:themeColor="text1"/>
                <w:sz w:val="28"/>
                <w:szCs w:val="28"/>
              </w:rPr>
              <w:t>ств ср</w:t>
            </w:r>
            <w:proofErr w:type="gramEnd"/>
            <w:r w:rsidRPr="00AF2B82">
              <w:rPr>
                <w:rFonts w:ascii="Times New Roman" w:hAnsi="Times New Roman"/>
                <w:color w:val="000000" w:themeColor="text1"/>
                <w:sz w:val="28"/>
                <w:szCs w:val="28"/>
              </w:rPr>
              <w:t>еды и от ее температуры; объяснять, почему в газах скорость звука во</w:t>
            </w:r>
            <w:r w:rsidRPr="00AF2B82">
              <w:rPr>
                <w:rFonts w:ascii="Times New Roman" w:hAnsi="Times New Roman"/>
                <w:color w:val="000000" w:themeColor="text1"/>
                <w:sz w:val="28"/>
                <w:szCs w:val="28"/>
              </w:rPr>
              <w:t>з</w:t>
            </w:r>
            <w:r w:rsidRPr="00AF2B82">
              <w:rPr>
                <w:rFonts w:ascii="Times New Roman" w:hAnsi="Times New Roman"/>
                <w:color w:val="000000" w:themeColor="text1"/>
                <w:sz w:val="28"/>
                <w:szCs w:val="28"/>
              </w:rPr>
              <w:t>растает с повышением температуры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34</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b/>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b/>
                <w:color w:val="000000" w:themeColor="text1"/>
                <w:sz w:val="28"/>
                <w:szCs w:val="28"/>
              </w:rPr>
              <w:t>Контрольн</w:t>
            </w:r>
            <w:r w:rsidR="00696A58" w:rsidRPr="00AF2B82">
              <w:rPr>
                <w:rFonts w:ascii="Times New Roman" w:hAnsi="Times New Roman"/>
                <w:b/>
                <w:color w:val="000000" w:themeColor="text1"/>
                <w:sz w:val="28"/>
                <w:szCs w:val="28"/>
              </w:rPr>
              <w:t xml:space="preserve">ый тест </w:t>
            </w:r>
            <w:r w:rsidR="003F1D2F" w:rsidRPr="00AF2B82">
              <w:rPr>
                <w:rFonts w:ascii="Times New Roman" w:hAnsi="Times New Roman"/>
                <w:color w:val="000000" w:themeColor="text1"/>
                <w:sz w:val="28"/>
                <w:szCs w:val="28"/>
              </w:rPr>
              <w:t>по теме «ме</w:t>
            </w:r>
            <w:r w:rsidRPr="00AF2B82">
              <w:rPr>
                <w:rFonts w:ascii="Times New Roman" w:hAnsi="Times New Roman"/>
                <w:color w:val="000000" w:themeColor="text1"/>
                <w:sz w:val="28"/>
                <w:szCs w:val="28"/>
              </w:rPr>
              <w:t>ханические кол</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lastRenderedPageBreak/>
              <w:t>бания и волны. Звук»</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Применять знания к решению задач</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35</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Отражение звука.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Зв</w:t>
            </w:r>
            <w:r w:rsidRPr="00AF2B82">
              <w:rPr>
                <w:rFonts w:ascii="Times New Roman" w:hAnsi="Times New Roman"/>
                <w:color w:val="000000" w:themeColor="text1"/>
                <w:sz w:val="28"/>
                <w:szCs w:val="28"/>
              </w:rPr>
              <w:t>у</w:t>
            </w:r>
            <w:r w:rsidRPr="00AF2B82">
              <w:rPr>
                <w:rFonts w:ascii="Times New Roman" w:hAnsi="Times New Roman"/>
                <w:color w:val="000000" w:themeColor="text1"/>
                <w:sz w:val="28"/>
                <w:szCs w:val="28"/>
              </w:rPr>
              <w:t xml:space="preserve">ковой резонанс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Объяснять наблюдаемый опыт по возбуждению колебаний одного камертона звуком, испуска</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мым другим камертоном такой же частоты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FA6C16">
        <w:tc>
          <w:tcPr>
            <w:tcW w:w="14567" w:type="dxa"/>
            <w:gridSpan w:val="5"/>
            <w:tcBorders>
              <w:top w:val="single" w:sz="4" w:space="0" w:color="auto"/>
              <w:left w:val="single" w:sz="4" w:space="0" w:color="auto"/>
              <w:bottom w:val="single" w:sz="4" w:space="0" w:color="auto"/>
              <w:right w:val="single" w:sz="4" w:space="0" w:color="auto"/>
            </w:tcBorders>
            <w:hideMark/>
          </w:tcPr>
          <w:p w:rsidR="0088600E" w:rsidRPr="00AF2B82" w:rsidRDefault="0088600E" w:rsidP="00514E93">
            <w:pPr>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Электромагнитное поле</w:t>
            </w:r>
          </w:p>
        </w:tc>
      </w:tr>
      <w:tr w:rsidR="0088600E" w:rsidRPr="00AF2B82" w:rsidTr="000950B7">
        <w:trPr>
          <w:trHeight w:val="1003"/>
        </w:trPr>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36</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Магнитное</w:t>
            </w:r>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поле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Делать выводы о замкнутости магнитных линий и об ослаблении поля с удалением от проводн</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ков с током</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37</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Направление</w:t>
            </w:r>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тока и направление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л</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 xml:space="preserve">ний его магнитного поля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Формулировать правило правой руки для сол</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ноида, правило буравчика; определять напра</w:t>
            </w:r>
            <w:r w:rsidRPr="00AF2B82">
              <w:rPr>
                <w:rFonts w:ascii="Times New Roman" w:hAnsi="Times New Roman"/>
                <w:color w:val="000000" w:themeColor="text1"/>
                <w:sz w:val="28"/>
                <w:szCs w:val="28"/>
              </w:rPr>
              <w:t>в</w:t>
            </w:r>
            <w:r w:rsidRPr="00AF2B82">
              <w:rPr>
                <w:rFonts w:ascii="Times New Roman" w:hAnsi="Times New Roman"/>
                <w:color w:val="000000" w:themeColor="text1"/>
                <w:sz w:val="28"/>
                <w:szCs w:val="28"/>
              </w:rPr>
              <w:t>ление электрического тока в проводниках и 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правление линий магнитного поля</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38</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Обнаружение </w:t>
            </w:r>
            <w:r w:rsidR="00F863E0"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магнитн</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го поля по его действию на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электрический ток. Правило левой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руки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Применять правило левой руки; определять 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правление силы, действующей на электрический заряд, движущийся в магнитном поле; опред</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лять знак заряда и направление движения част</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цы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39</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Индукция магнитного п</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ля. Магнитный поток</w:t>
            </w:r>
          </w:p>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Записывать формулу взаимосвязи модуля вект</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ра магнитной индукции B, магнитного поля с модулем силы F, действующей на проводник длиной </w:t>
            </w:r>
            <w:proofErr w:type="spellStart"/>
            <w:r w:rsidRPr="00AF2B82">
              <w:rPr>
                <w:rFonts w:ascii="Times New Roman" w:hAnsi="Times New Roman"/>
                <w:color w:val="000000" w:themeColor="text1"/>
                <w:sz w:val="28"/>
                <w:szCs w:val="28"/>
              </w:rPr>
              <w:t>l</w:t>
            </w:r>
            <w:proofErr w:type="spellEnd"/>
            <w:r w:rsidRPr="00AF2B82">
              <w:rPr>
                <w:rFonts w:ascii="Times New Roman" w:hAnsi="Times New Roman"/>
                <w:color w:val="000000" w:themeColor="text1"/>
                <w:sz w:val="28"/>
                <w:szCs w:val="28"/>
              </w:rPr>
              <w:t>, расположенный перпендикулярно л</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ниям магнитной индукции, и силой тока I в пр</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воднике; описывать зависимость магнитного потока от индукции магнитного поля, прониз</w:t>
            </w:r>
            <w:r w:rsidRPr="00AF2B82">
              <w:rPr>
                <w:rFonts w:ascii="Times New Roman" w:hAnsi="Times New Roman"/>
                <w:color w:val="000000" w:themeColor="text1"/>
                <w:sz w:val="28"/>
                <w:szCs w:val="28"/>
              </w:rPr>
              <w:t>ы</w:t>
            </w:r>
            <w:r w:rsidRPr="00AF2B82">
              <w:rPr>
                <w:rFonts w:ascii="Times New Roman" w:hAnsi="Times New Roman"/>
                <w:color w:val="000000" w:themeColor="text1"/>
                <w:sz w:val="28"/>
                <w:szCs w:val="28"/>
              </w:rPr>
              <w:t>вающего площадь контура и от его ориентации по отношению к линиям магнитной индукции</w:t>
            </w:r>
            <w:proofErr w:type="gramEnd"/>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40</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Явление</w:t>
            </w:r>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электромагнитной</w:t>
            </w:r>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индукции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и описывать опыты, подтвержда</w:t>
            </w:r>
            <w:r w:rsidRPr="00AF2B82">
              <w:rPr>
                <w:rFonts w:ascii="Times New Roman" w:hAnsi="Times New Roman"/>
                <w:color w:val="000000" w:themeColor="text1"/>
                <w:sz w:val="28"/>
                <w:szCs w:val="28"/>
              </w:rPr>
              <w:t>ю</w:t>
            </w:r>
            <w:r w:rsidRPr="00AF2B82">
              <w:rPr>
                <w:rFonts w:ascii="Times New Roman" w:hAnsi="Times New Roman"/>
                <w:color w:val="000000" w:themeColor="text1"/>
                <w:sz w:val="28"/>
                <w:szCs w:val="28"/>
              </w:rPr>
              <w:t>щие появление электрического поля при изм</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нении магнитного поля, делать выводы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41</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b/>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b/>
                <w:color w:val="000000" w:themeColor="text1"/>
                <w:sz w:val="28"/>
                <w:szCs w:val="28"/>
              </w:rPr>
              <w:t>Лабораторная работа № 4</w:t>
            </w:r>
            <w:r w:rsidRPr="00AF2B82">
              <w:rPr>
                <w:rFonts w:ascii="Times New Roman" w:hAnsi="Times New Roman"/>
                <w:color w:val="000000" w:themeColor="text1"/>
                <w:sz w:val="28"/>
                <w:szCs w:val="28"/>
              </w:rPr>
              <w:t xml:space="preserve"> «Изучение явления </w:t>
            </w:r>
            <w:r w:rsidRPr="00AF2B82">
              <w:rPr>
                <w:rFonts w:ascii="Times New Roman" w:hAnsi="Times New Roman"/>
                <w:color w:val="000000" w:themeColor="text1"/>
                <w:sz w:val="28"/>
                <w:szCs w:val="28"/>
              </w:rPr>
              <w:lastRenderedPageBreak/>
              <w:t>электромагнитной инду</w:t>
            </w:r>
            <w:r w:rsidRPr="00AF2B82">
              <w:rPr>
                <w:rFonts w:ascii="Times New Roman" w:hAnsi="Times New Roman"/>
                <w:color w:val="000000" w:themeColor="text1"/>
                <w:sz w:val="28"/>
                <w:szCs w:val="28"/>
              </w:rPr>
              <w:t>к</w:t>
            </w:r>
            <w:r w:rsidRPr="00AF2B82">
              <w:rPr>
                <w:rFonts w:ascii="Times New Roman" w:hAnsi="Times New Roman"/>
                <w:color w:val="000000" w:themeColor="text1"/>
                <w:sz w:val="28"/>
                <w:szCs w:val="28"/>
              </w:rPr>
              <w:t>ции»</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 xml:space="preserve">Проводить исследовательский эксперимент по изучению явления электромагнитной индукции; </w:t>
            </w:r>
            <w:r w:rsidRPr="00AF2B82">
              <w:rPr>
                <w:rFonts w:ascii="Times New Roman" w:hAnsi="Times New Roman"/>
                <w:color w:val="000000" w:themeColor="text1"/>
                <w:sz w:val="28"/>
                <w:szCs w:val="28"/>
              </w:rPr>
              <w:lastRenderedPageBreak/>
              <w:t>анализировать результаты эксперимента и д</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лать выводы; работать в группе</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42</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Направление </w:t>
            </w:r>
            <w:r w:rsidR="00721FAE"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индукц</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 xml:space="preserve">онного тока. Правило Ленца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взаимодействие алюминиевых колец с магнитом; объяснять физическую суть правила Ленца и формулировать его; применять правило Ленца и правило правой руки для определения направления индукционного тока</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43</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Явление самоиндукции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и объяснять явление самоиндукции</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44</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Получение и передача п</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ременного </w:t>
            </w:r>
            <w:r w:rsidR="00721FAE"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электрическ</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го тока. Трансформатор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Рассказывать об устройстве и принципе дейс</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вия генератора переменного тока; называть сп</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собы уменьшения потерь электроэнергии пер</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даче ее </w:t>
            </w:r>
            <w:proofErr w:type="gramStart"/>
            <w:r w:rsidRPr="00AF2B82">
              <w:rPr>
                <w:rFonts w:ascii="Times New Roman" w:hAnsi="Times New Roman"/>
                <w:color w:val="000000" w:themeColor="text1"/>
                <w:sz w:val="28"/>
                <w:szCs w:val="28"/>
              </w:rPr>
              <w:t>на</w:t>
            </w:r>
            <w:proofErr w:type="gramEnd"/>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большие расстояния; рассказывать о назнач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нии, устройстве и принципе действия трансфо</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матора и его применении</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45</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Электромагнитное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поле. Электромагнитные волны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опыт по излучению и приему эле</w:t>
            </w:r>
            <w:r w:rsidRPr="00AF2B82">
              <w:rPr>
                <w:rFonts w:ascii="Times New Roman" w:hAnsi="Times New Roman"/>
                <w:color w:val="000000" w:themeColor="text1"/>
                <w:sz w:val="28"/>
                <w:szCs w:val="28"/>
              </w:rPr>
              <w:t>к</w:t>
            </w:r>
            <w:r w:rsidRPr="00AF2B82">
              <w:rPr>
                <w:rFonts w:ascii="Times New Roman" w:hAnsi="Times New Roman"/>
                <w:color w:val="000000" w:themeColor="text1"/>
                <w:sz w:val="28"/>
                <w:szCs w:val="28"/>
              </w:rPr>
              <w:t xml:space="preserve">тромагнитных волн; описывать различия </w:t>
            </w:r>
            <w:proofErr w:type="gramStart"/>
            <w:r w:rsidRPr="00AF2B82">
              <w:rPr>
                <w:rFonts w:ascii="Times New Roman" w:hAnsi="Times New Roman"/>
                <w:color w:val="000000" w:themeColor="text1"/>
                <w:sz w:val="28"/>
                <w:szCs w:val="28"/>
              </w:rPr>
              <w:t>между</w:t>
            </w:r>
            <w:proofErr w:type="gramEnd"/>
            <w:r w:rsidRPr="00AF2B82">
              <w:rPr>
                <w:rFonts w:ascii="Times New Roman" w:hAnsi="Times New Roman"/>
                <w:color w:val="000000" w:themeColor="text1"/>
                <w:sz w:val="28"/>
                <w:szCs w:val="28"/>
              </w:rPr>
              <w:t xml:space="preserve"> вихре-</w:t>
            </w:r>
          </w:p>
          <w:p w:rsidR="0088600E" w:rsidRPr="00AF2B82" w:rsidRDefault="0088600E" w:rsidP="000950B7">
            <w:pPr>
              <w:spacing w:line="240" w:lineRule="auto"/>
              <w:ind w:firstLine="0"/>
              <w:jc w:val="left"/>
              <w:rPr>
                <w:rFonts w:ascii="Times New Roman" w:hAnsi="Times New Roman"/>
                <w:color w:val="000000" w:themeColor="text1"/>
                <w:sz w:val="28"/>
                <w:szCs w:val="28"/>
              </w:rPr>
            </w:pPr>
            <w:proofErr w:type="spellStart"/>
            <w:r w:rsidRPr="00AF2B82">
              <w:rPr>
                <w:rFonts w:ascii="Times New Roman" w:hAnsi="Times New Roman"/>
                <w:color w:val="000000" w:themeColor="text1"/>
                <w:sz w:val="28"/>
                <w:szCs w:val="28"/>
              </w:rPr>
              <w:t>вым</w:t>
            </w:r>
            <w:proofErr w:type="spellEnd"/>
            <w:r w:rsidRPr="00AF2B82">
              <w:rPr>
                <w:rFonts w:ascii="Times New Roman" w:hAnsi="Times New Roman"/>
                <w:color w:val="000000" w:themeColor="text1"/>
                <w:sz w:val="28"/>
                <w:szCs w:val="28"/>
              </w:rPr>
              <w:t xml:space="preserve"> электрическим и электростатическим пол</w:t>
            </w:r>
            <w:r w:rsidRPr="00AF2B82">
              <w:rPr>
                <w:rFonts w:ascii="Times New Roman" w:hAnsi="Times New Roman"/>
                <w:color w:val="000000" w:themeColor="text1"/>
                <w:sz w:val="28"/>
                <w:szCs w:val="28"/>
              </w:rPr>
              <w:t>я</w:t>
            </w:r>
            <w:r w:rsidRPr="00AF2B82">
              <w:rPr>
                <w:rFonts w:ascii="Times New Roman" w:hAnsi="Times New Roman"/>
                <w:color w:val="000000" w:themeColor="text1"/>
                <w:sz w:val="28"/>
                <w:szCs w:val="28"/>
              </w:rPr>
              <w:t>ми</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46</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Колебательный контур. Получение электрома</w:t>
            </w:r>
            <w:r w:rsidRPr="00AF2B82">
              <w:rPr>
                <w:rFonts w:ascii="Times New Roman" w:hAnsi="Times New Roman"/>
                <w:color w:val="000000" w:themeColor="text1"/>
                <w:sz w:val="28"/>
                <w:szCs w:val="28"/>
              </w:rPr>
              <w:t>г</w:t>
            </w:r>
            <w:r w:rsidRPr="00AF2B82">
              <w:rPr>
                <w:rFonts w:ascii="Times New Roman" w:hAnsi="Times New Roman"/>
                <w:color w:val="000000" w:themeColor="text1"/>
                <w:sz w:val="28"/>
                <w:szCs w:val="28"/>
              </w:rPr>
              <w:t xml:space="preserve">нитных колебаний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свободные электромагнитные кол</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бания в колебательном контуре; делать выводы; решать задачи на формулу Томсона</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47</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Принципы радиосвязи и телевидения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Рассказывать о принципах радиосвязи и телев</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дения; слушать доклад «Развитие средств и сп</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собов передачи информации на</w:t>
            </w:r>
            <w:r w:rsidR="00721FAE"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далекие ра</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стояния с древних времен и до наших дней»</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48</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Электромагнитная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пр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 xml:space="preserve">рода света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Называть различные диапазоны электромагни</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ных волн</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49</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Преломление света. Ф</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 xml:space="preserve">зический смысл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показ</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lastRenderedPageBreak/>
              <w:t>теля преломления. Ди</w:t>
            </w:r>
            <w:r w:rsidRPr="00AF2B82">
              <w:rPr>
                <w:rFonts w:ascii="Times New Roman" w:hAnsi="Times New Roman"/>
                <w:color w:val="000000" w:themeColor="text1"/>
                <w:sz w:val="28"/>
                <w:szCs w:val="28"/>
              </w:rPr>
              <w:t>с</w:t>
            </w:r>
            <w:r w:rsidR="003433AD" w:rsidRPr="00AF2B82">
              <w:rPr>
                <w:rFonts w:ascii="Times New Roman" w:hAnsi="Times New Roman"/>
                <w:color w:val="000000" w:themeColor="text1"/>
                <w:sz w:val="28"/>
                <w:szCs w:val="28"/>
              </w:rPr>
              <w:t>персия света. Цвета тел</w:t>
            </w:r>
            <w:r w:rsidRPr="00AF2B82">
              <w:rPr>
                <w:rFonts w:ascii="Times New Roman" w:hAnsi="Times New Roman"/>
                <w:color w:val="000000" w:themeColor="text1"/>
                <w:sz w:val="28"/>
                <w:szCs w:val="28"/>
              </w:rPr>
              <w:t xml:space="preserve">,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Наблюдать разложение белого света в спектр при его прохождении сквозь призму и получ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lastRenderedPageBreak/>
              <w:t>ние белого света путем сложения спектральных цветов с помощью линзы; объяснять суть и д</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вать определение явления дисперсии</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50</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Типы оптических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спе</w:t>
            </w:r>
            <w:r w:rsidRPr="00AF2B82">
              <w:rPr>
                <w:rFonts w:ascii="Times New Roman" w:hAnsi="Times New Roman"/>
                <w:color w:val="000000" w:themeColor="text1"/>
                <w:sz w:val="28"/>
                <w:szCs w:val="28"/>
              </w:rPr>
              <w:t>к</w:t>
            </w:r>
            <w:r w:rsidRPr="00AF2B82">
              <w:rPr>
                <w:rFonts w:ascii="Times New Roman" w:hAnsi="Times New Roman"/>
                <w:color w:val="000000" w:themeColor="text1"/>
                <w:sz w:val="28"/>
                <w:szCs w:val="28"/>
              </w:rPr>
              <w:t xml:space="preserve">тров </w:t>
            </w:r>
            <w:r w:rsidRPr="00AF2B82">
              <w:rPr>
                <w:rFonts w:ascii="Times New Roman" w:hAnsi="Times New Roman"/>
                <w:b/>
                <w:color w:val="000000" w:themeColor="text1"/>
                <w:sz w:val="28"/>
                <w:szCs w:val="28"/>
              </w:rPr>
              <w:t>Лабораторная р</w:t>
            </w:r>
            <w:r w:rsidRPr="00AF2B82">
              <w:rPr>
                <w:rFonts w:ascii="Times New Roman" w:hAnsi="Times New Roman"/>
                <w:b/>
                <w:color w:val="000000" w:themeColor="text1"/>
                <w:sz w:val="28"/>
                <w:szCs w:val="28"/>
              </w:rPr>
              <w:t>а</w:t>
            </w:r>
            <w:r w:rsidRPr="00AF2B82">
              <w:rPr>
                <w:rFonts w:ascii="Times New Roman" w:hAnsi="Times New Roman"/>
                <w:b/>
                <w:color w:val="000000" w:themeColor="text1"/>
                <w:sz w:val="28"/>
                <w:szCs w:val="28"/>
              </w:rPr>
              <w:t>бота № 5</w:t>
            </w:r>
            <w:r w:rsidRPr="00AF2B82">
              <w:rPr>
                <w:rFonts w:ascii="Times New Roman" w:hAnsi="Times New Roman"/>
                <w:color w:val="000000" w:themeColor="text1"/>
                <w:sz w:val="28"/>
                <w:szCs w:val="28"/>
              </w:rPr>
              <w:t xml:space="preserve">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«Набл</w:t>
            </w:r>
            <w:r w:rsidRPr="00AF2B82">
              <w:rPr>
                <w:rFonts w:ascii="Times New Roman" w:hAnsi="Times New Roman"/>
                <w:color w:val="000000" w:themeColor="text1"/>
                <w:sz w:val="28"/>
                <w:szCs w:val="28"/>
              </w:rPr>
              <w:t>ю</w:t>
            </w:r>
            <w:r w:rsidRPr="00AF2B82">
              <w:rPr>
                <w:rFonts w:ascii="Times New Roman" w:hAnsi="Times New Roman"/>
                <w:color w:val="000000" w:themeColor="text1"/>
                <w:sz w:val="28"/>
                <w:szCs w:val="28"/>
              </w:rPr>
              <w:t xml:space="preserve">дение </w:t>
            </w:r>
            <w:r w:rsidR="000950B7" w:rsidRPr="00AF2B82">
              <w:rPr>
                <w:rFonts w:ascii="Times New Roman" w:hAnsi="Times New Roman"/>
                <w:color w:val="000000" w:themeColor="text1"/>
                <w:sz w:val="28"/>
                <w:szCs w:val="28"/>
              </w:rPr>
              <w:t>сплошного</w:t>
            </w:r>
            <w:r w:rsidRPr="00AF2B82">
              <w:rPr>
                <w:rFonts w:ascii="Times New Roman" w:hAnsi="Times New Roman"/>
                <w:color w:val="000000" w:themeColor="text1"/>
                <w:sz w:val="28"/>
                <w:szCs w:val="28"/>
              </w:rPr>
              <w:t xml:space="preserve"> и л</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нейчатого спектров и</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пускания»</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сплошной и линейчатые спектры и</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пускания; называть условия образования сплошных и линейчатых спектров испускания; работать в группе;</w:t>
            </w:r>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слушать доклад «Метод спектрального анализа и его применение в науке и технике»</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51</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Поглощение и испускание света атомами.</w:t>
            </w:r>
          </w:p>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Происхождение линейч</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 xml:space="preserve">тых спектров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Объяснять излучение и поглощение света ат</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мами и происхождение линейчатых спектров на основе постулатов Бора; работать с заданиями, приведенными в разделе «Итоги главы»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FA6C16">
        <w:tc>
          <w:tcPr>
            <w:tcW w:w="14567" w:type="dxa"/>
            <w:gridSpan w:val="5"/>
            <w:tcBorders>
              <w:top w:val="single" w:sz="4" w:space="0" w:color="auto"/>
              <w:left w:val="single" w:sz="4" w:space="0" w:color="auto"/>
              <w:bottom w:val="single" w:sz="4" w:space="0" w:color="auto"/>
              <w:right w:val="single" w:sz="4" w:space="0" w:color="auto"/>
            </w:tcBorders>
            <w:hideMark/>
          </w:tcPr>
          <w:p w:rsidR="0088600E" w:rsidRPr="00AF2B82" w:rsidRDefault="0088600E" w:rsidP="00514E93">
            <w:pPr>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Строение атома и атомного ядра</w:t>
            </w: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52</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Радиоактивность.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М</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дели атомов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Описывать опыты Резерфорда: по обнаружению сложного состава радиоактивного излучения и по исследованию с помощью рассеяния </w:t>
            </w:r>
            <w:proofErr w:type="gramStart"/>
            <w:r w:rsidRPr="00AF2B82">
              <w:rPr>
                <w:rFonts w:ascii="Times New Roman" w:hAnsi="Times New Roman"/>
                <w:color w:val="000000" w:themeColor="text1"/>
                <w:sz w:val="28"/>
                <w:szCs w:val="28"/>
              </w:rPr>
              <w:t>α-</w:t>
            </w:r>
            <w:proofErr w:type="gramEnd"/>
            <w:r w:rsidRPr="00AF2B82">
              <w:rPr>
                <w:rFonts w:ascii="Times New Roman" w:hAnsi="Times New Roman"/>
                <w:color w:val="000000" w:themeColor="text1"/>
                <w:sz w:val="28"/>
                <w:szCs w:val="28"/>
              </w:rPr>
              <w:t>частиц строения атома</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53</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Радиоактивные</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 пр</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вращения атомных ядер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Объяснять суть законов сохранения массового числа и заряда при радиоактивных превращен</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ях; применять эти законы при записи уравнений ядерных реакций</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54</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Экспериментальные м</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тоды исследова</w:t>
            </w:r>
            <w:r w:rsidR="00C42A2B" w:rsidRPr="00AF2B82">
              <w:rPr>
                <w:rFonts w:ascii="Times New Roman" w:hAnsi="Times New Roman"/>
                <w:color w:val="000000" w:themeColor="text1"/>
                <w:sz w:val="28"/>
                <w:szCs w:val="28"/>
              </w:rPr>
              <w:t xml:space="preserve">ния частиц  </w:t>
            </w:r>
            <w:r w:rsidRPr="00AF2B82">
              <w:rPr>
                <w:rFonts w:ascii="Times New Roman" w:hAnsi="Times New Roman"/>
                <w:color w:val="000000" w:themeColor="text1"/>
                <w:sz w:val="28"/>
                <w:szCs w:val="28"/>
              </w:rPr>
              <w:t>«Измерение естественн</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го</w:t>
            </w:r>
            <w:r w:rsidR="00721FAE"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радиационного фона дозиметром»</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Измерять мощность дозы радиационного фона дозиметром; сравнивать полученный результат с наибольшим допустимым для человека значен</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ем; работать в группе</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Открытие протона и не</w:t>
            </w:r>
            <w:r w:rsidRPr="00AF2B82">
              <w:rPr>
                <w:rFonts w:ascii="Times New Roman" w:hAnsi="Times New Roman"/>
                <w:color w:val="000000" w:themeColor="text1"/>
                <w:sz w:val="28"/>
                <w:szCs w:val="28"/>
              </w:rPr>
              <w:t>й</w:t>
            </w:r>
            <w:r w:rsidRPr="00AF2B82">
              <w:rPr>
                <w:rFonts w:ascii="Times New Roman" w:hAnsi="Times New Roman"/>
                <w:color w:val="000000" w:themeColor="text1"/>
                <w:sz w:val="28"/>
                <w:szCs w:val="28"/>
              </w:rPr>
              <w:t xml:space="preserve">трона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Применять законы сохранения массового числа и заряда для записи уравнений ядерных реакций</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56</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Состав атомного ядра. Ядерные силы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Объяснять физический смысл понятий: массовое и зарядовое числа</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57</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Энергия связи. Дефект масс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Объяснять физический смысл понятий: энергия связи, дефект масс</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58</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Деление ядер урана. Це</w:t>
            </w:r>
            <w:r w:rsidRPr="00AF2B82">
              <w:rPr>
                <w:rFonts w:ascii="Times New Roman" w:hAnsi="Times New Roman"/>
                <w:color w:val="000000" w:themeColor="text1"/>
                <w:sz w:val="28"/>
                <w:szCs w:val="28"/>
              </w:rPr>
              <w:t>п</w:t>
            </w:r>
            <w:r w:rsidRPr="00AF2B82">
              <w:rPr>
                <w:rFonts w:ascii="Times New Roman" w:hAnsi="Times New Roman"/>
                <w:color w:val="000000" w:themeColor="text1"/>
                <w:sz w:val="28"/>
                <w:szCs w:val="28"/>
              </w:rPr>
              <w:t>ная реакция</w:t>
            </w:r>
            <w:r w:rsidR="00375BE5"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«Изучение деления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ядра атома урана по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фотографии треков»</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Описывать процесс деления ядра атома урана; объяснять физический смысл понятий: цепная реакция, критическая масса; называть условия протекания управляемой цепной реакции</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59</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Ядерный реактор.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Прео</w:t>
            </w:r>
            <w:r w:rsidRPr="00AF2B82">
              <w:rPr>
                <w:rFonts w:ascii="Times New Roman" w:hAnsi="Times New Roman"/>
                <w:color w:val="000000" w:themeColor="text1"/>
                <w:sz w:val="28"/>
                <w:szCs w:val="28"/>
              </w:rPr>
              <w:t>б</w:t>
            </w:r>
            <w:r w:rsidRPr="00AF2B82">
              <w:rPr>
                <w:rFonts w:ascii="Times New Roman" w:hAnsi="Times New Roman"/>
                <w:color w:val="000000" w:themeColor="text1"/>
                <w:sz w:val="28"/>
                <w:szCs w:val="28"/>
              </w:rPr>
              <w:t xml:space="preserve">разование </w:t>
            </w:r>
            <w:r w:rsidR="000950B7" w:rsidRPr="00AF2B82">
              <w:rPr>
                <w:rFonts w:ascii="Times New Roman" w:hAnsi="Times New Roman"/>
                <w:color w:val="000000" w:themeColor="text1"/>
                <w:sz w:val="28"/>
                <w:szCs w:val="28"/>
              </w:rPr>
              <w:t xml:space="preserve">    внутренней</w:t>
            </w:r>
            <w:r w:rsidRPr="00AF2B82">
              <w:rPr>
                <w:rFonts w:ascii="Times New Roman" w:hAnsi="Times New Roman"/>
                <w:color w:val="000000" w:themeColor="text1"/>
                <w:sz w:val="28"/>
                <w:szCs w:val="28"/>
              </w:rPr>
              <w:t xml:space="preserve"> энергии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атомных ядер в </w:t>
            </w:r>
            <w:r w:rsidR="000950B7" w:rsidRPr="00AF2B82">
              <w:rPr>
                <w:rFonts w:ascii="Times New Roman" w:hAnsi="Times New Roman"/>
                <w:color w:val="000000" w:themeColor="text1"/>
                <w:sz w:val="28"/>
                <w:szCs w:val="28"/>
              </w:rPr>
              <w:t xml:space="preserve">      </w:t>
            </w:r>
            <w:proofErr w:type="gramStart"/>
            <w:r w:rsidRPr="00AF2B82">
              <w:rPr>
                <w:rFonts w:ascii="Times New Roman" w:hAnsi="Times New Roman"/>
                <w:color w:val="000000" w:themeColor="text1"/>
                <w:sz w:val="28"/>
                <w:szCs w:val="28"/>
              </w:rPr>
              <w:t>электрическую</w:t>
            </w:r>
            <w:proofErr w:type="gramEnd"/>
            <w:r w:rsidRPr="00AF2B82">
              <w:rPr>
                <w:rFonts w:ascii="Times New Roman" w:hAnsi="Times New Roman"/>
                <w:color w:val="000000" w:themeColor="text1"/>
                <w:sz w:val="28"/>
                <w:szCs w:val="28"/>
              </w:rPr>
              <w:t xml:space="preserve"> </w:t>
            </w:r>
            <w:proofErr w:type="spellStart"/>
            <w:r w:rsidRPr="00AF2B82">
              <w:rPr>
                <w:rFonts w:ascii="Times New Roman" w:hAnsi="Times New Roman"/>
                <w:color w:val="000000" w:themeColor="text1"/>
                <w:sz w:val="28"/>
                <w:szCs w:val="28"/>
              </w:rPr>
              <w:t>энегию</w:t>
            </w:r>
            <w:proofErr w:type="spellEnd"/>
            <w:r w:rsidRPr="00AF2B82">
              <w:rPr>
                <w:rFonts w:ascii="Times New Roman" w:hAnsi="Times New Roman"/>
                <w:color w:val="000000" w:themeColor="text1"/>
                <w:sz w:val="28"/>
                <w:szCs w:val="28"/>
              </w:rPr>
              <w:t>. Атомная энер</w:t>
            </w:r>
            <w:r w:rsidR="00375BE5" w:rsidRPr="00AF2B82">
              <w:rPr>
                <w:rFonts w:ascii="Times New Roman" w:hAnsi="Times New Roman"/>
                <w:color w:val="000000" w:themeColor="text1"/>
                <w:sz w:val="28"/>
                <w:szCs w:val="28"/>
              </w:rPr>
              <w:t xml:space="preserve">гетика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Рассказывать о назначении ядерного реактора на медленных нейтронах, его устройстве и принципе действия; называть преимущества и недостатки АЭС перед другими видами электр</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станций</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60</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Биологическое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де</w:t>
            </w:r>
            <w:r w:rsidRPr="00AF2B82">
              <w:rPr>
                <w:rFonts w:ascii="Times New Roman" w:hAnsi="Times New Roman"/>
                <w:color w:val="000000" w:themeColor="text1"/>
                <w:sz w:val="28"/>
                <w:szCs w:val="28"/>
              </w:rPr>
              <w:t>й</w:t>
            </w:r>
            <w:r w:rsidRPr="00AF2B82">
              <w:rPr>
                <w:rFonts w:ascii="Times New Roman" w:hAnsi="Times New Roman"/>
                <w:color w:val="000000" w:themeColor="text1"/>
                <w:sz w:val="28"/>
                <w:szCs w:val="28"/>
              </w:rPr>
              <w:t>ствие радиации. Закон 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 xml:space="preserve">диоактивного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распада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Называть физические величины: поглощенная доза излучения, коэффициент качества, эквив</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лентная доза, период полураспада; слушать до</w:t>
            </w:r>
            <w:r w:rsidRPr="00AF2B82">
              <w:rPr>
                <w:rFonts w:ascii="Times New Roman" w:hAnsi="Times New Roman"/>
                <w:color w:val="000000" w:themeColor="text1"/>
                <w:sz w:val="28"/>
                <w:szCs w:val="28"/>
              </w:rPr>
              <w:t>к</w:t>
            </w:r>
            <w:r w:rsidRPr="00AF2B82">
              <w:rPr>
                <w:rFonts w:ascii="Times New Roman" w:hAnsi="Times New Roman"/>
                <w:color w:val="000000" w:themeColor="text1"/>
                <w:sz w:val="28"/>
                <w:szCs w:val="28"/>
              </w:rPr>
              <w:t>лад «Негативное воздействие радиации на ж</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вые организмы и способы защиты от нее»</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61</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375BE5"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Термоядерная реакция </w:t>
            </w:r>
            <w:r w:rsidR="0037171A" w:rsidRPr="00AF2B82">
              <w:rPr>
                <w:rFonts w:ascii="Times New Roman" w:hAnsi="Times New Roman"/>
                <w:color w:val="000000" w:themeColor="text1"/>
                <w:sz w:val="28"/>
                <w:szCs w:val="28"/>
              </w:rPr>
              <w:t xml:space="preserve"> </w:t>
            </w:r>
            <w:r w:rsidR="0088600E" w:rsidRPr="00AF2B82">
              <w:rPr>
                <w:rFonts w:ascii="Times New Roman" w:hAnsi="Times New Roman"/>
                <w:color w:val="000000" w:themeColor="text1"/>
                <w:sz w:val="28"/>
                <w:szCs w:val="28"/>
              </w:rPr>
              <w:t xml:space="preserve"> «Строение атома и ато</w:t>
            </w:r>
            <w:r w:rsidR="0088600E" w:rsidRPr="00AF2B82">
              <w:rPr>
                <w:rFonts w:ascii="Times New Roman" w:hAnsi="Times New Roman"/>
                <w:color w:val="000000" w:themeColor="text1"/>
                <w:sz w:val="28"/>
                <w:szCs w:val="28"/>
              </w:rPr>
              <w:t>м</w:t>
            </w:r>
            <w:r w:rsidR="0088600E" w:rsidRPr="00AF2B82">
              <w:rPr>
                <w:rFonts w:ascii="Times New Roman" w:hAnsi="Times New Roman"/>
                <w:color w:val="000000" w:themeColor="text1"/>
                <w:sz w:val="28"/>
                <w:szCs w:val="28"/>
              </w:rPr>
              <w:t xml:space="preserve">ного ядра. </w:t>
            </w:r>
            <w:r w:rsidR="000950B7" w:rsidRPr="00AF2B82">
              <w:rPr>
                <w:rFonts w:ascii="Times New Roman" w:hAnsi="Times New Roman"/>
                <w:color w:val="000000" w:themeColor="text1"/>
                <w:sz w:val="28"/>
                <w:szCs w:val="28"/>
              </w:rPr>
              <w:t xml:space="preserve">        </w:t>
            </w:r>
            <w:r w:rsidR="0088600E" w:rsidRPr="00AF2B82">
              <w:rPr>
                <w:rFonts w:ascii="Times New Roman" w:hAnsi="Times New Roman"/>
                <w:color w:val="000000" w:themeColor="text1"/>
                <w:sz w:val="28"/>
                <w:szCs w:val="28"/>
              </w:rPr>
              <w:t>Использ</w:t>
            </w:r>
            <w:r w:rsidR="0088600E" w:rsidRPr="00AF2B82">
              <w:rPr>
                <w:rFonts w:ascii="Times New Roman" w:hAnsi="Times New Roman"/>
                <w:color w:val="000000" w:themeColor="text1"/>
                <w:sz w:val="28"/>
                <w:szCs w:val="28"/>
              </w:rPr>
              <w:t>о</w:t>
            </w:r>
            <w:r w:rsidR="0088600E" w:rsidRPr="00AF2B82">
              <w:rPr>
                <w:rFonts w:ascii="Times New Roman" w:hAnsi="Times New Roman"/>
                <w:color w:val="000000" w:themeColor="text1"/>
                <w:sz w:val="28"/>
                <w:szCs w:val="28"/>
              </w:rPr>
              <w:t>вание энергии атомных ядер»</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Называть условия протекания термоядерной р</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акции; приводить примеры термоядерных реа</w:t>
            </w:r>
            <w:r w:rsidRPr="00AF2B82">
              <w:rPr>
                <w:rFonts w:ascii="Times New Roman" w:hAnsi="Times New Roman"/>
                <w:color w:val="000000" w:themeColor="text1"/>
                <w:sz w:val="28"/>
                <w:szCs w:val="28"/>
              </w:rPr>
              <w:t>к</w:t>
            </w:r>
            <w:r w:rsidRPr="00AF2B82">
              <w:rPr>
                <w:rFonts w:ascii="Times New Roman" w:hAnsi="Times New Roman"/>
                <w:color w:val="000000" w:themeColor="text1"/>
                <w:sz w:val="28"/>
                <w:szCs w:val="28"/>
              </w:rPr>
              <w:t>ций; применять знания к решению задач</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62</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0950B7">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Решение задач. </w:t>
            </w:r>
            <w:r w:rsidR="000950B7"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«Оценка периода</w:t>
            </w:r>
          </w:p>
          <w:p w:rsidR="0088600E" w:rsidRPr="00AF2B82" w:rsidRDefault="0088600E" w:rsidP="0024048D">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полураспада наход</w:t>
            </w:r>
            <w:r w:rsidR="0024048D" w:rsidRPr="00AF2B82">
              <w:rPr>
                <w:rFonts w:ascii="Times New Roman" w:hAnsi="Times New Roman"/>
                <w:color w:val="000000" w:themeColor="text1"/>
                <w:sz w:val="28"/>
                <w:szCs w:val="28"/>
              </w:rPr>
              <w:t>я</w:t>
            </w:r>
            <w:r w:rsidRPr="00AF2B82">
              <w:rPr>
                <w:rFonts w:ascii="Times New Roman" w:hAnsi="Times New Roman"/>
                <w:color w:val="000000" w:themeColor="text1"/>
                <w:sz w:val="28"/>
                <w:szCs w:val="28"/>
              </w:rPr>
              <w:t>щихся в воздухе продуктов ра</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 xml:space="preserve">пада газа </w:t>
            </w:r>
            <w:r w:rsidR="006713C8" w:rsidRPr="00AF2B82">
              <w:rPr>
                <w:rFonts w:ascii="Times New Roman" w:hAnsi="Times New Roman"/>
                <w:color w:val="000000" w:themeColor="text1"/>
                <w:sz w:val="28"/>
                <w:szCs w:val="28"/>
              </w:rPr>
              <w:t xml:space="preserve">радона». </w:t>
            </w:r>
            <w:r w:rsidRPr="00AF2B82">
              <w:rPr>
                <w:rFonts w:ascii="Times New Roman" w:hAnsi="Times New Roman"/>
                <w:color w:val="000000" w:themeColor="text1"/>
                <w:sz w:val="28"/>
                <w:szCs w:val="28"/>
              </w:rPr>
              <w:t xml:space="preserve"> «Из</w:t>
            </w:r>
            <w:r w:rsidRPr="00AF2B82">
              <w:rPr>
                <w:rFonts w:ascii="Times New Roman" w:hAnsi="Times New Roman"/>
                <w:color w:val="000000" w:themeColor="text1"/>
                <w:sz w:val="28"/>
                <w:szCs w:val="28"/>
              </w:rPr>
              <w:t>у</w:t>
            </w:r>
            <w:r w:rsidRPr="00AF2B82">
              <w:rPr>
                <w:rFonts w:ascii="Times New Roman" w:hAnsi="Times New Roman"/>
                <w:color w:val="000000" w:themeColor="text1"/>
                <w:sz w:val="28"/>
                <w:szCs w:val="28"/>
              </w:rPr>
              <w:t>чение треков заряженных частиц по готовым фот</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графиям» (выполняется дома)</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0950B7">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Строить график </w:t>
            </w:r>
            <w:proofErr w:type="gramStart"/>
            <w:r w:rsidRPr="00AF2B82">
              <w:rPr>
                <w:rFonts w:ascii="Times New Roman" w:hAnsi="Times New Roman"/>
                <w:color w:val="000000" w:themeColor="text1"/>
                <w:sz w:val="28"/>
                <w:szCs w:val="28"/>
              </w:rPr>
              <w:t>зависимости мощности дозы излучения продуктов распада радона</w:t>
            </w:r>
            <w:proofErr w:type="gramEnd"/>
            <w:r w:rsidRPr="00AF2B82">
              <w:rPr>
                <w:rFonts w:ascii="Times New Roman" w:hAnsi="Times New Roman"/>
                <w:color w:val="000000" w:themeColor="text1"/>
                <w:sz w:val="28"/>
                <w:szCs w:val="28"/>
              </w:rPr>
              <w:t xml:space="preserve"> от врем</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 оценивать по графику период полураспада продуктов распада радона; представлять резул</w:t>
            </w:r>
            <w:r w:rsidRPr="00AF2B82">
              <w:rPr>
                <w:rFonts w:ascii="Times New Roman" w:hAnsi="Times New Roman"/>
                <w:color w:val="000000" w:themeColor="text1"/>
                <w:sz w:val="28"/>
                <w:szCs w:val="28"/>
              </w:rPr>
              <w:t>ь</w:t>
            </w:r>
            <w:r w:rsidRPr="00AF2B82">
              <w:rPr>
                <w:rFonts w:ascii="Times New Roman" w:hAnsi="Times New Roman"/>
                <w:color w:val="000000" w:themeColor="text1"/>
                <w:sz w:val="28"/>
                <w:szCs w:val="28"/>
              </w:rPr>
              <w:t>таты измерений в виде таблиц; работать в гру</w:t>
            </w:r>
            <w:r w:rsidRPr="00AF2B82">
              <w:rPr>
                <w:rFonts w:ascii="Times New Roman" w:hAnsi="Times New Roman"/>
                <w:color w:val="000000" w:themeColor="text1"/>
                <w:sz w:val="28"/>
                <w:szCs w:val="28"/>
              </w:rPr>
              <w:t>п</w:t>
            </w:r>
            <w:r w:rsidRPr="00AF2B82">
              <w:rPr>
                <w:rFonts w:ascii="Times New Roman" w:hAnsi="Times New Roman"/>
                <w:color w:val="000000" w:themeColor="text1"/>
                <w:sz w:val="28"/>
                <w:szCs w:val="28"/>
              </w:rPr>
              <w:t>пе</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FA6C16">
        <w:tc>
          <w:tcPr>
            <w:tcW w:w="14567" w:type="dxa"/>
            <w:gridSpan w:val="5"/>
            <w:tcBorders>
              <w:top w:val="single" w:sz="4" w:space="0" w:color="auto"/>
              <w:left w:val="single" w:sz="4" w:space="0" w:color="auto"/>
              <w:bottom w:val="single" w:sz="4" w:space="0" w:color="auto"/>
              <w:right w:val="single" w:sz="4" w:space="0" w:color="auto"/>
            </w:tcBorders>
            <w:hideMark/>
          </w:tcPr>
          <w:p w:rsidR="0088600E" w:rsidRPr="00AF2B82" w:rsidRDefault="0088600E" w:rsidP="00514E93">
            <w:pPr>
              <w:ind w:firstLine="709"/>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Строение и эволюция Вселенной</w:t>
            </w: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63</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721FAE">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Состав, строение и прои</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хождение Солнечной си</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 xml:space="preserve">темы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Наблюдать слайды или фотографии небесных объектов; называть группы объектов, входящих в солнечную систему приводить примеры изм</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нения вида звездного неба в течение суток</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64</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721FAE">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Большие тела Солнечной системы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Сравнивать планеты Земной группы; планеты-гиганты; анализировать фотографии или слайды планет</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65</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721FAE">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Малые тела Солнечной системы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Описывать фотографии малых тел Солнечной системы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66</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721FAE">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Строение, излучение и эволюция Солнца и звезд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Объяснять физические процессы, происходящие в недрах Солнца и звезд; называть причины о</w:t>
            </w:r>
            <w:r w:rsidRPr="00AF2B82">
              <w:rPr>
                <w:rFonts w:ascii="Times New Roman" w:hAnsi="Times New Roman"/>
                <w:color w:val="000000" w:themeColor="text1"/>
                <w:sz w:val="28"/>
                <w:szCs w:val="28"/>
              </w:rPr>
              <w:t>б</w:t>
            </w:r>
            <w:r w:rsidRPr="00AF2B82">
              <w:rPr>
                <w:rFonts w:ascii="Times New Roman" w:hAnsi="Times New Roman"/>
                <w:color w:val="000000" w:themeColor="text1"/>
                <w:sz w:val="28"/>
                <w:szCs w:val="28"/>
              </w:rPr>
              <w:t>разования пятен на Солнце; анализировать ф</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тографии солнечной короны и образований в ней</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67</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721FAE">
            <w:pPr>
              <w:spacing w:line="240" w:lineRule="auto"/>
              <w:ind w:firstLine="0"/>
              <w:jc w:val="left"/>
              <w:rPr>
                <w:rFonts w:ascii="Times New Roman" w:hAnsi="Times New Roman"/>
                <w:color w:val="000000" w:themeColor="text1"/>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Строение и эволюция Вселенной </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721FAE">
            <w:pPr>
              <w:spacing w:line="240" w:lineRule="auto"/>
              <w:ind w:firstLine="0"/>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Описывать три модели </w:t>
            </w:r>
            <w:proofErr w:type="spellStart"/>
            <w:r w:rsidRPr="00AF2B82">
              <w:rPr>
                <w:rFonts w:ascii="Times New Roman" w:hAnsi="Times New Roman"/>
                <w:color w:val="000000" w:themeColor="text1"/>
                <w:sz w:val="28"/>
                <w:szCs w:val="28"/>
              </w:rPr>
              <w:t>нестационраной</w:t>
            </w:r>
            <w:proofErr w:type="spellEnd"/>
            <w:r w:rsidRPr="00AF2B82">
              <w:rPr>
                <w:rFonts w:ascii="Times New Roman" w:hAnsi="Times New Roman"/>
                <w:color w:val="000000" w:themeColor="text1"/>
                <w:sz w:val="28"/>
                <w:szCs w:val="28"/>
              </w:rPr>
              <w:t xml:space="preserve"> Вселе</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 xml:space="preserve">ной, предложенные Фридманом; </w:t>
            </w:r>
            <w:proofErr w:type="gramStart"/>
            <w:r w:rsidRPr="00AF2B82">
              <w:rPr>
                <w:rFonts w:ascii="Times New Roman" w:hAnsi="Times New Roman"/>
                <w:color w:val="000000" w:themeColor="text1"/>
                <w:sz w:val="28"/>
                <w:szCs w:val="28"/>
              </w:rPr>
              <w:t>объяснять</w:t>
            </w:r>
            <w:proofErr w:type="gramEnd"/>
            <w:r w:rsidRPr="00AF2B82">
              <w:rPr>
                <w:rFonts w:ascii="Times New Roman" w:hAnsi="Times New Roman"/>
                <w:color w:val="000000" w:themeColor="text1"/>
                <w:sz w:val="28"/>
                <w:szCs w:val="28"/>
              </w:rPr>
              <w:t xml:space="preserve"> в чем проявляется </w:t>
            </w:r>
            <w:proofErr w:type="spellStart"/>
            <w:r w:rsidRPr="00AF2B82">
              <w:rPr>
                <w:rFonts w:ascii="Times New Roman" w:hAnsi="Times New Roman"/>
                <w:color w:val="000000" w:themeColor="text1"/>
                <w:sz w:val="28"/>
                <w:szCs w:val="28"/>
              </w:rPr>
              <w:t>нестационарность</w:t>
            </w:r>
            <w:proofErr w:type="spellEnd"/>
            <w:r w:rsidRPr="00AF2B82">
              <w:rPr>
                <w:rFonts w:ascii="Times New Roman" w:hAnsi="Times New Roman"/>
                <w:color w:val="000000" w:themeColor="text1"/>
                <w:sz w:val="28"/>
                <w:szCs w:val="28"/>
              </w:rPr>
              <w:t xml:space="preserve"> Вселенной; записывать закон Хаббла</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spacing w:line="240" w:lineRule="auto"/>
              <w:ind w:firstLine="709"/>
              <w:jc w:val="left"/>
              <w:rPr>
                <w:rFonts w:ascii="Times New Roman" w:hAnsi="Times New Roman"/>
                <w:color w:val="000000" w:themeColor="text1"/>
                <w:sz w:val="28"/>
                <w:szCs w:val="28"/>
              </w:rPr>
            </w:pPr>
          </w:p>
        </w:tc>
      </w:tr>
      <w:tr w:rsidR="0088600E" w:rsidRPr="00AF2B82" w:rsidTr="000950B7">
        <w:tc>
          <w:tcPr>
            <w:tcW w:w="959" w:type="dxa"/>
            <w:tcBorders>
              <w:top w:val="single" w:sz="4" w:space="0" w:color="auto"/>
              <w:left w:val="single" w:sz="4" w:space="0" w:color="auto"/>
              <w:bottom w:val="single" w:sz="4" w:space="0" w:color="auto"/>
              <w:right w:val="single" w:sz="4" w:space="0" w:color="auto"/>
            </w:tcBorders>
            <w:hideMark/>
          </w:tcPr>
          <w:p w:rsidR="0088600E" w:rsidRPr="00AF2B82" w:rsidRDefault="0088600E" w:rsidP="00721FAE">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68</w:t>
            </w:r>
          </w:p>
        </w:tc>
        <w:tc>
          <w:tcPr>
            <w:tcW w:w="1701"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overflowPunct/>
              <w:spacing w:line="240" w:lineRule="auto"/>
              <w:ind w:firstLine="709"/>
              <w:jc w:val="left"/>
              <w:rPr>
                <w:rFonts w:ascii="Times New Roman" w:hAnsi="Times New Roman"/>
                <w:color w:val="000000" w:themeColor="text1"/>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721FAE">
            <w:pPr>
              <w:overflowPunct/>
              <w:spacing w:line="240" w:lineRule="auto"/>
              <w:ind w:firstLine="0"/>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Повторение</w:t>
            </w:r>
            <w:r w:rsidR="004E5979" w:rsidRPr="00AF2B82">
              <w:rPr>
                <w:rFonts w:ascii="Times New Roman" w:hAnsi="Times New Roman"/>
                <w:color w:val="000000" w:themeColor="text1"/>
                <w:sz w:val="28"/>
                <w:szCs w:val="28"/>
                <w:lang w:eastAsia="en-US"/>
              </w:rPr>
              <w:t xml:space="preserve"> по теме Вс</w:t>
            </w:r>
            <w:r w:rsidR="004E5979" w:rsidRPr="00AF2B82">
              <w:rPr>
                <w:rFonts w:ascii="Times New Roman" w:hAnsi="Times New Roman"/>
                <w:color w:val="000000" w:themeColor="text1"/>
                <w:sz w:val="28"/>
                <w:szCs w:val="28"/>
                <w:lang w:eastAsia="en-US"/>
              </w:rPr>
              <w:t>е</w:t>
            </w:r>
            <w:r w:rsidR="004E5979" w:rsidRPr="00AF2B82">
              <w:rPr>
                <w:rFonts w:ascii="Times New Roman" w:hAnsi="Times New Roman"/>
                <w:color w:val="000000" w:themeColor="text1"/>
                <w:sz w:val="28"/>
                <w:szCs w:val="28"/>
                <w:lang w:eastAsia="en-US"/>
              </w:rPr>
              <w:t>ленная</w:t>
            </w:r>
          </w:p>
        </w:tc>
        <w:tc>
          <w:tcPr>
            <w:tcW w:w="6095" w:type="dxa"/>
            <w:tcBorders>
              <w:top w:val="single" w:sz="4" w:space="0" w:color="auto"/>
              <w:left w:val="single" w:sz="4" w:space="0" w:color="auto"/>
              <w:bottom w:val="single" w:sz="4" w:space="0" w:color="auto"/>
              <w:right w:val="single" w:sz="4" w:space="0" w:color="auto"/>
            </w:tcBorders>
            <w:vAlign w:val="center"/>
            <w:hideMark/>
          </w:tcPr>
          <w:p w:rsidR="0088600E" w:rsidRPr="00AF2B82" w:rsidRDefault="0088600E" w:rsidP="00514E93">
            <w:pPr>
              <w:overflowPunct/>
              <w:spacing w:line="240" w:lineRule="auto"/>
              <w:ind w:firstLine="709"/>
              <w:jc w:val="left"/>
              <w:rPr>
                <w:rFonts w:ascii="Times New Roman" w:hAnsi="Times New Roman"/>
                <w:color w:val="000000" w:themeColor="text1"/>
                <w:sz w:val="28"/>
                <w:szCs w:val="28"/>
                <w:lang w:eastAsia="en-US"/>
              </w:rPr>
            </w:pPr>
            <w:r w:rsidRPr="00AF2B82">
              <w:rPr>
                <w:rFonts w:ascii="Times New Roman" w:hAnsi="Times New Roman"/>
                <w:color w:val="000000" w:themeColor="text1"/>
                <w:sz w:val="28"/>
                <w:szCs w:val="28"/>
                <w:lang w:eastAsia="en-US"/>
              </w:rPr>
              <w:t>Демонстрировать презентации, участв</w:t>
            </w:r>
            <w:r w:rsidRPr="00AF2B82">
              <w:rPr>
                <w:rFonts w:ascii="Times New Roman" w:hAnsi="Times New Roman"/>
                <w:color w:val="000000" w:themeColor="text1"/>
                <w:sz w:val="28"/>
                <w:szCs w:val="28"/>
                <w:lang w:eastAsia="en-US"/>
              </w:rPr>
              <w:t>о</w:t>
            </w:r>
            <w:r w:rsidRPr="00AF2B82">
              <w:rPr>
                <w:rFonts w:ascii="Times New Roman" w:hAnsi="Times New Roman"/>
                <w:color w:val="000000" w:themeColor="text1"/>
                <w:sz w:val="28"/>
                <w:szCs w:val="28"/>
                <w:lang w:eastAsia="en-US"/>
              </w:rPr>
              <w:t>вать в обсуждении презентаций; работать с з</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даниями, приведенными в разделе «Итоги гл</w:t>
            </w:r>
            <w:r w:rsidRPr="00AF2B82">
              <w:rPr>
                <w:rFonts w:ascii="Times New Roman" w:hAnsi="Times New Roman"/>
                <w:color w:val="000000" w:themeColor="text1"/>
                <w:sz w:val="28"/>
                <w:szCs w:val="28"/>
                <w:lang w:eastAsia="en-US"/>
              </w:rPr>
              <w:t>а</w:t>
            </w:r>
            <w:r w:rsidRPr="00AF2B82">
              <w:rPr>
                <w:rFonts w:ascii="Times New Roman" w:hAnsi="Times New Roman"/>
                <w:color w:val="000000" w:themeColor="text1"/>
                <w:sz w:val="28"/>
                <w:szCs w:val="28"/>
                <w:lang w:eastAsia="en-US"/>
              </w:rPr>
              <w:t>вы»</w:t>
            </w:r>
          </w:p>
        </w:tc>
        <w:tc>
          <w:tcPr>
            <w:tcW w:w="2410" w:type="dxa"/>
            <w:tcBorders>
              <w:top w:val="single" w:sz="4" w:space="0" w:color="auto"/>
              <w:left w:val="single" w:sz="4" w:space="0" w:color="auto"/>
              <w:bottom w:val="single" w:sz="4" w:space="0" w:color="auto"/>
              <w:right w:val="single" w:sz="4" w:space="0" w:color="auto"/>
            </w:tcBorders>
          </w:tcPr>
          <w:p w:rsidR="0088600E" w:rsidRPr="00AF2B82" w:rsidRDefault="0088600E" w:rsidP="00514E93">
            <w:pPr>
              <w:overflowPunct/>
              <w:spacing w:line="240" w:lineRule="auto"/>
              <w:ind w:firstLine="709"/>
              <w:jc w:val="left"/>
              <w:rPr>
                <w:rFonts w:ascii="Times New Roman" w:hAnsi="Times New Roman"/>
                <w:color w:val="000000" w:themeColor="text1"/>
                <w:sz w:val="28"/>
                <w:szCs w:val="28"/>
                <w:lang w:eastAsia="en-US"/>
              </w:rPr>
            </w:pPr>
          </w:p>
        </w:tc>
      </w:tr>
    </w:tbl>
    <w:p w:rsidR="00514E93" w:rsidRPr="00AF2B82" w:rsidRDefault="00514E93" w:rsidP="00721FAE">
      <w:pPr>
        <w:spacing w:line="360" w:lineRule="auto"/>
        <w:ind w:firstLine="0"/>
        <w:rPr>
          <w:rFonts w:ascii="Times New Roman" w:hAnsi="Times New Roman"/>
          <w:b/>
          <w:color w:val="000000" w:themeColor="text1"/>
          <w:sz w:val="28"/>
          <w:szCs w:val="28"/>
        </w:rPr>
        <w:sectPr w:rsidR="00514E93" w:rsidRPr="00AF2B82" w:rsidSect="00AF2B82">
          <w:footnotePr>
            <w:numRestart w:val="eachPage"/>
          </w:footnotePr>
          <w:pgSz w:w="16840" w:h="11907" w:orient="landscape" w:code="9"/>
          <w:pgMar w:top="1134" w:right="1134" w:bottom="567" w:left="1134" w:header="142" w:footer="295" w:gutter="0"/>
          <w:cols w:sep="1" w:space="2268"/>
          <w:titlePg/>
          <w:docGrid w:linePitch="299"/>
        </w:sectPr>
      </w:pPr>
    </w:p>
    <w:p w:rsidR="00075F2D" w:rsidRPr="00AF2B82" w:rsidRDefault="00075F2D" w:rsidP="00514E93">
      <w:pPr>
        <w:spacing w:line="240" w:lineRule="auto"/>
        <w:ind w:firstLine="709"/>
        <w:jc w:val="right"/>
        <w:rPr>
          <w:rFonts w:ascii="Times New Roman" w:hAnsi="Times New Roman"/>
          <w:i/>
          <w:color w:val="000000" w:themeColor="text1"/>
          <w:sz w:val="28"/>
          <w:szCs w:val="28"/>
        </w:rPr>
      </w:pPr>
      <w:r w:rsidRPr="00AF2B82">
        <w:rPr>
          <w:rFonts w:ascii="Times New Roman" w:hAnsi="Times New Roman"/>
          <w:i/>
          <w:color w:val="000000" w:themeColor="text1"/>
          <w:sz w:val="28"/>
          <w:szCs w:val="28"/>
        </w:rPr>
        <w:lastRenderedPageBreak/>
        <w:t>Приложение</w:t>
      </w:r>
      <w:r w:rsidR="0055524D" w:rsidRPr="00AF2B82">
        <w:rPr>
          <w:rFonts w:ascii="Times New Roman" w:hAnsi="Times New Roman"/>
          <w:i/>
          <w:color w:val="000000" w:themeColor="text1"/>
          <w:sz w:val="28"/>
          <w:szCs w:val="28"/>
        </w:rPr>
        <w:t xml:space="preserve"> №</w:t>
      </w:r>
      <w:r w:rsidR="001B497C" w:rsidRPr="00AF2B82">
        <w:rPr>
          <w:rFonts w:ascii="Times New Roman" w:hAnsi="Times New Roman"/>
          <w:i/>
          <w:color w:val="000000" w:themeColor="text1"/>
          <w:sz w:val="28"/>
          <w:szCs w:val="28"/>
        </w:rPr>
        <w:t xml:space="preserve"> 2</w:t>
      </w:r>
    </w:p>
    <w:p w:rsidR="00075F2D" w:rsidRPr="00AF2B82" w:rsidRDefault="00075F2D" w:rsidP="00514E93">
      <w:pPr>
        <w:spacing w:line="240" w:lineRule="auto"/>
        <w:ind w:firstLine="709"/>
        <w:rPr>
          <w:rFonts w:ascii="Times New Roman" w:hAnsi="Times New Roman"/>
          <w:b/>
          <w:color w:val="000000" w:themeColor="text1"/>
          <w:sz w:val="28"/>
          <w:szCs w:val="28"/>
        </w:rPr>
      </w:pPr>
    </w:p>
    <w:p w:rsidR="0085640F" w:rsidRPr="00AF2B82" w:rsidRDefault="0085640F" w:rsidP="00514E93">
      <w:pPr>
        <w:pStyle w:val="aff6"/>
        <w:spacing w:before="0" w:beforeAutospacing="0" w:after="0" w:afterAutospacing="0"/>
        <w:ind w:firstLine="709"/>
        <w:jc w:val="center"/>
        <w:rPr>
          <w:b/>
          <w:color w:val="000000" w:themeColor="text1"/>
          <w:sz w:val="28"/>
          <w:szCs w:val="28"/>
        </w:rPr>
      </w:pPr>
      <w:r w:rsidRPr="00AF2B82">
        <w:rPr>
          <w:b/>
          <w:color w:val="000000" w:themeColor="text1"/>
          <w:sz w:val="28"/>
          <w:szCs w:val="28"/>
        </w:rPr>
        <w:t xml:space="preserve">Фонд оценочных </w:t>
      </w:r>
      <w:r w:rsidR="0055524D" w:rsidRPr="00AF2B82">
        <w:rPr>
          <w:b/>
          <w:color w:val="000000" w:themeColor="text1"/>
          <w:sz w:val="28"/>
          <w:szCs w:val="28"/>
        </w:rPr>
        <w:t>средств</w:t>
      </w:r>
    </w:p>
    <w:p w:rsidR="0085640F" w:rsidRPr="00AF2B82" w:rsidRDefault="0085640F" w:rsidP="00514E93">
      <w:pPr>
        <w:pStyle w:val="aff6"/>
        <w:spacing w:before="0" w:beforeAutospacing="0" w:after="0" w:afterAutospacing="0"/>
        <w:ind w:firstLine="709"/>
        <w:jc w:val="center"/>
        <w:rPr>
          <w:b/>
          <w:color w:val="000000" w:themeColor="text1"/>
          <w:sz w:val="28"/>
          <w:szCs w:val="28"/>
        </w:rPr>
      </w:pPr>
      <w:r w:rsidRPr="00AF2B82">
        <w:rPr>
          <w:b/>
          <w:color w:val="000000" w:themeColor="text1"/>
          <w:sz w:val="28"/>
          <w:szCs w:val="28"/>
        </w:rPr>
        <w:t>(Конт</w:t>
      </w:r>
      <w:r w:rsidR="0055524D" w:rsidRPr="00AF2B82">
        <w:rPr>
          <w:b/>
          <w:color w:val="000000" w:themeColor="text1"/>
          <w:sz w:val="28"/>
          <w:szCs w:val="28"/>
        </w:rPr>
        <w:t>рольно-измерительные материалы)</w:t>
      </w:r>
    </w:p>
    <w:p w:rsidR="00075F2D" w:rsidRPr="00AF2B82" w:rsidRDefault="007E13E1" w:rsidP="00514E93">
      <w:pPr>
        <w:pStyle w:val="c0"/>
        <w:shd w:val="clear" w:color="auto" w:fill="FFFFFF"/>
        <w:spacing w:before="0" w:beforeAutospacing="0" w:after="0" w:afterAutospacing="0"/>
        <w:ind w:firstLine="709"/>
        <w:jc w:val="center"/>
        <w:rPr>
          <w:b/>
          <w:bCs/>
          <w:color w:val="000000" w:themeColor="text1"/>
          <w:sz w:val="28"/>
          <w:szCs w:val="28"/>
        </w:rPr>
      </w:pPr>
      <w:r w:rsidRPr="00AF2B82">
        <w:rPr>
          <w:rStyle w:val="c6"/>
          <w:b/>
          <w:bCs/>
          <w:color w:val="000000" w:themeColor="text1"/>
          <w:sz w:val="28"/>
          <w:szCs w:val="28"/>
        </w:rPr>
        <w:t>Т</w:t>
      </w:r>
      <w:r w:rsidR="00BB5F78" w:rsidRPr="00AF2B82">
        <w:rPr>
          <w:rStyle w:val="c6"/>
          <w:b/>
          <w:bCs/>
          <w:color w:val="000000" w:themeColor="text1"/>
          <w:sz w:val="28"/>
          <w:szCs w:val="28"/>
        </w:rPr>
        <w:t>естирование</w:t>
      </w:r>
      <w:r w:rsidR="0085640F" w:rsidRPr="00AF2B82">
        <w:rPr>
          <w:rStyle w:val="c6"/>
          <w:b/>
          <w:bCs/>
          <w:color w:val="000000" w:themeColor="text1"/>
          <w:sz w:val="28"/>
          <w:szCs w:val="28"/>
        </w:rPr>
        <w:t xml:space="preserve"> </w:t>
      </w:r>
      <w:r w:rsidR="001F754D" w:rsidRPr="00AF2B82">
        <w:rPr>
          <w:rStyle w:val="c6"/>
          <w:b/>
          <w:bCs/>
          <w:color w:val="000000" w:themeColor="text1"/>
          <w:sz w:val="28"/>
          <w:szCs w:val="28"/>
        </w:rPr>
        <w:t xml:space="preserve"> по теме</w:t>
      </w:r>
      <w:r w:rsidR="00BB5F78" w:rsidRPr="00AF2B82">
        <w:rPr>
          <w:rStyle w:val="c6"/>
          <w:b/>
          <w:bCs/>
          <w:color w:val="000000" w:themeColor="text1"/>
          <w:sz w:val="28"/>
          <w:szCs w:val="28"/>
        </w:rPr>
        <w:t>:</w:t>
      </w:r>
      <w:r w:rsidR="0085640F" w:rsidRPr="00AF2B82">
        <w:rPr>
          <w:rStyle w:val="c6"/>
          <w:b/>
          <w:bCs/>
          <w:color w:val="000000" w:themeColor="text1"/>
          <w:sz w:val="28"/>
          <w:szCs w:val="28"/>
        </w:rPr>
        <w:t xml:space="preserve"> </w:t>
      </w:r>
      <w:r w:rsidR="00075F2D" w:rsidRPr="00AF2B82">
        <w:rPr>
          <w:rStyle w:val="c6"/>
          <w:b/>
          <w:bCs/>
          <w:color w:val="000000" w:themeColor="text1"/>
          <w:sz w:val="28"/>
          <w:szCs w:val="28"/>
        </w:rPr>
        <w:t>ПЛОТНОСТЬ ВЕЩЕСТВА</w:t>
      </w:r>
    </w:p>
    <w:p w:rsidR="00075F2D" w:rsidRPr="00AF2B82" w:rsidRDefault="00CA404C" w:rsidP="00514E93">
      <w:pPr>
        <w:pStyle w:val="c0"/>
        <w:shd w:val="clear" w:color="auto" w:fill="FFFFFF"/>
        <w:spacing w:before="0" w:beforeAutospacing="0" w:after="0" w:afterAutospacing="0"/>
        <w:ind w:firstLine="709"/>
        <w:jc w:val="center"/>
        <w:rPr>
          <w:color w:val="000000" w:themeColor="text1"/>
          <w:sz w:val="28"/>
          <w:szCs w:val="28"/>
        </w:rPr>
      </w:pPr>
      <w:r w:rsidRPr="00AF2B82">
        <w:rPr>
          <w:rStyle w:val="c6"/>
          <w:b/>
          <w:bCs/>
          <w:color w:val="000000" w:themeColor="text1"/>
          <w:sz w:val="28"/>
          <w:szCs w:val="28"/>
        </w:rPr>
        <w:t>1</w:t>
      </w:r>
      <w:r w:rsidR="00075F2D" w:rsidRPr="00AF2B82">
        <w:rPr>
          <w:rStyle w:val="c6"/>
          <w:b/>
          <w:bCs/>
          <w:color w:val="000000" w:themeColor="text1"/>
          <w:sz w:val="28"/>
          <w:szCs w:val="28"/>
        </w:rPr>
        <w:t xml:space="preserve"> вариант</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1)</w:t>
      </w:r>
      <w:r w:rsidRPr="00AF2B82">
        <w:rPr>
          <w:rStyle w:val="c5"/>
          <w:color w:val="000000" w:themeColor="text1"/>
          <w:sz w:val="28"/>
          <w:szCs w:val="28"/>
        </w:rPr>
        <w:t> </w:t>
      </w:r>
      <w:r w:rsidR="00CC2CEE" w:rsidRPr="00AF2B82">
        <w:rPr>
          <w:rStyle w:val="c5"/>
          <w:color w:val="000000" w:themeColor="text1"/>
          <w:sz w:val="28"/>
          <w:szCs w:val="28"/>
        </w:rPr>
        <w:t>Даны</w:t>
      </w:r>
      <w:r w:rsidRPr="00AF2B82">
        <w:rPr>
          <w:rStyle w:val="c5"/>
          <w:color w:val="000000" w:themeColor="text1"/>
          <w:sz w:val="28"/>
          <w:szCs w:val="28"/>
        </w:rPr>
        <w:t xml:space="preserve"> два кубика одинаковой массы: первый – из янтаря, второй – из меди. У какого вещества плотность больше?</w:t>
      </w:r>
    </w:p>
    <w:p w:rsidR="00075F2D" w:rsidRPr="00AF2B82" w:rsidRDefault="00B67D2A" w:rsidP="00514E93">
      <w:pPr>
        <w:pStyle w:val="c8"/>
        <w:shd w:val="clear" w:color="auto" w:fill="FFFFFF"/>
        <w:spacing w:before="0" w:beforeAutospacing="0" w:after="0" w:afterAutospacing="0"/>
        <w:ind w:firstLine="709"/>
        <w:rPr>
          <w:color w:val="000000" w:themeColor="text1"/>
          <w:sz w:val="28"/>
          <w:szCs w:val="28"/>
        </w:rPr>
      </w:pPr>
      <w:r w:rsidRPr="00AF2B82">
        <w:rPr>
          <w:noProof/>
          <w:color w:val="000000" w:themeColor="text1"/>
          <w:sz w:val="28"/>
          <w:szCs w:val="28"/>
        </w:rPr>
        <w:drawing>
          <wp:inline distT="0" distB="0" distL="0" distR="0">
            <wp:extent cx="301625" cy="301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01625" cy="301625"/>
                    </a:xfrm>
                    <a:prstGeom prst="rect">
                      <a:avLst/>
                    </a:prstGeom>
                    <a:noFill/>
                    <a:ln w="9525">
                      <a:noFill/>
                      <a:miter lim="800000"/>
                      <a:headEnd/>
                      <a:tailEnd/>
                    </a:ln>
                  </pic:spPr>
                </pic:pic>
              </a:graphicData>
            </a:graphic>
          </wp:inline>
        </w:drawing>
      </w:r>
      <w:r w:rsidR="00075F2D" w:rsidRPr="00AF2B82">
        <w:rPr>
          <w:rStyle w:val="c6"/>
          <w:b/>
          <w:bCs/>
          <w:color w:val="000000" w:themeColor="text1"/>
          <w:sz w:val="28"/>
          <w:szCs w:val="28"/>
        </w:rPr>
        <w:t>        </w:t>
      </w:r>
      <w:r w:rsidR="00075F2D" w:rsidRPr="00AF2B82">
        <w:rPr>
          <w:rStyle w:val="c5"/>
          <w:color w:val="000000" w:themeColor="text1"/>
          <w:sz w:val="28"/>
          <w:szCs w:val="28"/>
        </w:rPr>
        <w:t>А – 1</w:t>
      </w:r>
      <w:proofErr w:type="gramStart"/>
      <w:r w:rsidR="00075F2D" w:rsidRPr="00AF2B82">
        <w:rPr>
          <w:rStyle w:val="c5"/>
          <w:color w:val="000000" w:themeColor="text1"/>
          <w:sz w:val="28"/>
          <w:szCs w:val="28"/>
        </w:rPr>
        <w:t xml:space="preserve">                    В</w:t>
      </w:r>
      <w:proofErr w:type="gramEnd"/>
      <w:r w:rsidR="00075F2D" w:rsidRPr="00AF2B82">
        <w:rPr>
          <w:rStyle w:val="c5"/>
          <w:color w:val="000000" w:themeColor="text1"/>
          <w:sz w:val="28"/>
          <w:szCs w:val="28"/>
        </w:rPr>
        <w:t xml:space="preserve"> – 2                 С – одинаковая</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2)</w:t>
      </w:r>
      <w:r w:rsidRPr="00AF2B82">
        <w:rPr>
          <w:rStyle w:val="apple-converted-space"/>
          <w:b/>
          <w:bCs/>
          <w:color w:val="000000" w:themeColor="text1"/>
          <w:sz w:val="28"/>
          <w:szCs w:val="28"/>
        </w:rPr>
        <w:t> </w:t>
      </w:r>
      <w:r w:rsidRPr="00AF2B82">
        <w:rPr>
          <w:rStyle w:val="c5"/>
          <w:color w:val="000000" w:themeColor="text1"/>
          <w:sz w:val="28"/>
          <w:szCs w:val="28"/>
        </w:rPr>
        <w:t>Из двух медных заклёпок первая имеет вдвое большую массу. Чему равно отношение объёмов этих тел?</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5"/>
          <w:color w:val="000000" w:themeColor="text1"/>
          <w:sz w:val="28"/>
          <w:szCs w:val="28"/>
        </w:rPr>
        <w:t>А – 0,5</w:t>
      </w:r>
      <w:proofErr w:type="gramStart"/>
      <w:r w:rsidRPr="00AF2B82">
        <w:rPr>
          <w:rStyle w:val="c5"/>
          <w:color w:val="000000" w:themeColor="text1"/>
          <w:sz w:val="28"/>
          <w:szCs w:val="28"/>
        </w:rPr>
        <w:t xml:space="preserve">                  В</w:t>
      </w:r>
      <w:proofErr w:type="gramEnd"/>
      <w:r w:rsidRPr="00AF2B82">
        <w:rPr>
          <w:rStyle w:val="c5"/>
          <w:color w:val="000000" w:themeColor="text1"/>
          <w:sz w:val="28"/>
          <w:szCs w:val="28"/>
        </w:rPr>
        <w:t xml:space="preserve"> – 2                  С – 1</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3)</w:t>
      </w:r>
      <w:r w:rsidRPr="00AF2B82">
        <w:rPr>
          <w:rStyle w:val="apple-converted-space"/>
          <w:b/>
          <w:bCs/>
          <w:color w:val="000000" w:themeColor="text1"/>
          <w:sz w:val="28"/>
          <w:szCs w:val="28"/>
        </w:rPr>
        <w:t> </w:t>
      </w:r>
      <w:r w:rsidRPr="00AF2B82">
        <w:rPr>
          <w:rStyle w:val="c5"/>
          <w:color w:val="000000" w:themeColor="text1"/>
          <w:sz w:val="28"/>
          <w:szCs w:val="28"/>
        </w:rPr>
        <w:t>Какова масса соснового бруска, имеющего такие же размеры, как и дубовый массой 40 (кг)?</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5"/>
          <w:color w:val="000000" w:themeColor="text1"/>
          <w:sz w:val="28"/>
          <w:szCs w:val="28"/>
        </w:rPr>
        <w:t>А – 40 (кг)                  В – 10 (кг)                  С – 20 (кг)</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4)</w:t>
      </w:r>
      <w:r w:rsidRPr="00AF2B82">
        <w:rPr>
          <w:rStyle w:val="apple-converted-space"/>
          <w:b/>
          <w:bCs/>
          <w:color w:val="000000" w:themeColor="text1"/>
          <w:sz w:val="28"/>
          <w:szCs w:val="28"/>
        </w:rPr>
        <w:t> </w:t>
      </w:r>
      <w:r w:rsidRPr="00AF2B82">
        <w:rPr>
          <w:rStyle w:val="c5"/>
          <w:color w:val="000000" w:themeColor="text1"/>
          <w:sz w:val="28"/>
          <w:szCs w:val="28"/>
        </w:rPr>
        <w:t>Из какого металла изготовлена втулка подшипника, если её масса 3,9 (кг), а объём  500 (см</w:t>
      </w:r>
      <w:r w:rsidRPr="00AF2B82">
        <w:rPr>
          <w:rStyle w:val="c3"/>
          <w:color w:val="000000" w:themeColor="text1"/>
          <w:sz w:val="28"/>
          <w:szCs w:val="28"/>
          <w:vertAlign w:val="superscript"/>
        </w:rPr>
        <w:t>3</w:t>
      </w:r>
      <w:r w:rsidRPr="00AF2B82">
        <w:rPr>
          <w:rStyle w:val="c5"/>
          <w:color w:val="000000" w:themeColor="text1"/>
          <w:sz w:val="28"/>
          <w:szCs w:val="28"/>
        </w:rPr>
        <w:t>)?</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5"/>
          <w:color w:val="000000" w:themeColor="text1"/>
          <w:sz w:val="28"/>
          <w:szCs w:val="28"/>
        </w:rPr>
        <w:t>А – алюминий</w:t>
      </w:r>
      <w:proofErr w:type="gramStart"/>
      <w:r w:rsidRPr="00AF2B82">
        <w:rPr>
          <w:rStyle w:val="c5"/>
          <w:color w:val="000000" w:themeColor="text1"/>
          <w:sz w:val="28"/>
          <w:szCs w:val="28"/>
        </w:rPr>
        <w:t xml:space="preserve">                  В</w:t>
      </w:r>
      <w:proofErr w:type="gramEnd"/>
      <w:r w:rsidRPr="00AF2B82">
        <w:rPr>
          <w:rStyle w:val="c5"/>
          <w:color w:val="000000" w:themeColor="text1"/>
          <w:sz w:val="28"/>
          <w:szCs w:val="28"/>
        </w:rPr>
        <w:t xml:space="preserve"> – медь                  С – сталь</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5)</w:t>
      </w:r>
      <w:r w:rsidRPr="00AF2B82">
        <w:rPr>
          <w:rStyle w:val="apple-converted-space"/>
          <w:b/>
          <w:bCs/>
          <w:color w:val="000000" w:themeColor="text1"/>
          <w:sz w:val="28"/>
          <w:szCs w:val="28"/>
        </w:rPr>
        <w:t> </w:t>
      </w:r>
      <w:r w:rsidRPr="00AF2B82">
        <w:rPr>
          <w:rStyle w:val="c5"/>
          <w:color w:val="000000" w:themeColor="text1"/>
          <w:sz w:val="28"/>
          <w:szCs w:val="28"/>
        </w:rPr>
        <w:t>Стальная деталь машины имеет массу  780 (г). Определите её объём.</w:t>
      </w:r>
    </w:p>
    <w:p w:rsidR="00A120C0"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5"/>
          <w:color w:val="000000" w:themeColor="text1"/>
          <w:sz w:val="28"/>
          <w:szCs w:val="28"/>
        </w:rPr>
        <w:t>А – 100 (см</w:t>
      </w:r>
      <w:r w:rsidRPr="00AF2B82">
        <w:rPr>
          <w:rStyle w:val="c3"/>
          <w:color w:val="000000" w:themeColor="text1"/>
          <w:sz w:val="28"/>
          <w:szCs w:val="28"/>
          <w:vertAlign w:val="superscript"/>
        </w:rPr>
        <w:t>3</w:t>
      </w:r>
      <w:r w:rsidRPr="00AF2B82">
        <w:rPr>
          <w:rStyle w:val="c5"/>
          <w:color w:val="000000" w:themeColor="text1"/>
          <w:sz w:val="28"/>
          <w:szCs w:val="28"/>
        </w:rPr>
        <w:t>)                  В – 90 (см</w:t>
      </w:r>
      <w:r w:rsidRPr="00AF2B82">
        <w:rPr>
          <w:rStyle w:val="c3"/>
          <w:color w:val="000000" w:themeColor="text1"/>
          <w:sz w:val="28"/>
          <w:szCs w:val="28"/>
          <w:vertAlign w:val="superscript"/>
        </w:rPr>
        <w:t>3</w:t>
      </w:r>
      <w:r w:rsidRPr="00AF2B82">
        <w:rPr>
          <w:rStyle w:val="c5"/>
          <w:color w:val="000000" w:themeColor="text1"/>
          <w:sz w:val="28"/>
          <w:szCs w:val="28"/>
        </w:rPr>
        <w:t>)                  С – 150 (см</w:t>
      </w:r>
      <w:r w:rsidRPr="00AF2B82">
        <w:rPr>
          <w:rStyle w:val="c3"/>
          <w:color w:val="000000" w:themeColor="text1"/>
          <w:sz w:val="28"/>
          <w:szCs w:val="28"/>
          <w:vertAlign w:val="superscript"/>
        </w:rPr>
        <w:t>3</w:t>
      </w:r>
      <w:r w:rsidRPr="00AF2B82">
        <w:rPr>
          <w:rStyle w:val="c5"/>
          <w:color w:val="000000" w:themeColor="text1"/>
          <w:sz w:val="28"/>
          <w:szCs w:val="28"/>
        </w:rPr>
        <w:t>)</w:t>
      </w:r>
    </w:p>
    <w:p w:rsidR="00A120C0" w:rsidRPr="00AF2B82" w:rsidRDefault="00D6792F" w:rsidP="00514E93">
      <w:pPr>
        <w:pStyle w:val="c0"/>
        <w:ind w:firstLine="709"/>
        <w:rPr>
          <w:b/>
          <w:bCs/>
          <w:color w:val="000000" w:themeColor="text1"/>
          <w:sz w:val="28"/>
          <w:szCs w:val="28"/>
        </w:rPr>
      </w:pPr>
      <w:r w:rsidRPr="00AF2B82">
        <w:rPr>
          <w:b/>
          <w:bCs/>
          <w:color w:val="000000" w:themeColor="text1"/>
          <w:sz w:val="28"/>
          <w:szCs w:val="28"/>
        </w:rPr>
        <w:t>2</w:t>
      </w:r>
      <w:r w:rsidR="00A120C0" w:rsidRPr="00AF2B82">
        <w:rPr>
          <w:b/>
          <w:bCs/>
          <w:color w:val="000000" w:themeColor="text1"/>
          <w:sz w:val="28"/>
          <w:szCs w:val="28"/>
        </w:rPr>
        <w:t xml:space="preserve"> вариант</w:t>
      </w:r>
    </w:p>
    <w:p w:rsidR="00A120C0" w:rsidRPr="00AF2B82" w:rsidRDefault="00A120C0" w:rsidP="00514E93">
      <w:pPr>
        <w:pStyle w:val="c0"/>
        <w:ind w:firstLine="709"/>
        <w:rPr>
          <w:bCs/>
          <w:color w:val="000000" w:themeColor="text1"/>
          <w:sz w:val="28"/>
          <w:szCs w:val="28"/>
        </w:rPr>
      </w:pPr>
      <w:r w:rsidRPr="00AF2B82">
        <w:rPr>
          <w:bCs/>
          <w:color w:val="000000" w:themeColor="text1"/>
          <w:sz w:val="28"/>
          <w:szCs w:val="28"/>
        </w:rPr>
        <w:t xml:space="preserve">1) На чашках уравновешенных весов  лежат кубики. Плотность </w:t>
      </w:r>
      <w:proofErr w:type="gramStart"/>
      <w:r w:rsidRPr="00AF2B82">
        <w:rPr>
          <w:bCs/>
          <w:color w:val="000000" w:themeColor="text1"/>
          <w:sz w:val="28"/>
          <w:szCs w:val="28"/>
        </w:rPr>
        <w:t>вещес</w:t>
      </w:r>
      <w:r w:rsidRPr="00AF2B82">
        <w:rPr>
          <w:bCs/>
          <w:color w:val="000000" w:themeColor="text1"/>
          <w:sz w:val="28"/>
          <w:szCs w:val="28"/>
        </w:rPr>
        <w:t>т</w:t>
      </w:r>
      <w:r w:rsidRPr="00AF2B82">
        <w:rPr>
          <w:bCs/>
          <w:color w:val="000000" w:themeColor="text1"/>
          <w:sz w:val="28"/>
          <w:szCs w:val="28"/>
        </w:rPr>
        <w:t>ва</w:t>
      </w:r>
      <w:proofErr w:type="gramEnd"/>
      <w:r w:rsidRPr="00AF2B82">
        <w:rPr>
          <w:bCs/>
          <w:color w:val="000000" w:themeColor="text1"/>
          <w:sz w:val="28"/>
          <w:szCs w:val="28"/>
        </w:rPr>
        <w:t xml:space="preserve"> какого кубика больше?</w:t>
      </w:r>
    </w:p>
    <w:p w:rsidR="00A120C0" w:rsidRPr="00AF2B82" w:rsidRDefault="00A120C0" w:rsidP="00AF2B82">
      <w:pPr>
        <w:pStyle w:val="c0"/>
        <w:spacing w:before="0" w:beforeAutospacing="0" w:after="0" w:afterAutospacing="0"/>
        <w:ind w:firstLine="709"/>
        <w:rPr>
          <w:bCs/>
          <w:color w:val="000000" w:themeColor="text1"/>
          <w:sz w:val="28"/>
          <w:szCs w:val="28"/>
        </w:rPr>
      </w:pPr>
      <w:r w:rsidRPr="00AF2B82">
        <w:rPr>
          <w:bCs/>
          <w:color w:val="000000" w:themeColor="text1"/>
          <w:sz w:val="28"/>
          <w:szCs w:val="28"/>
        </w:rPr>
        <w:t>А – 1</w:t>
      </w:r>
      <w:proofErr w:type="gramStart"/>
      <w:r w:rsidR="00B86AB5" w:rsidRPr="00AF2B82">
        <w:rPr>
          <w:bCs/>
          <w:color w:val="000000" w:themeColor="text1"/>
          <w:sz w:val="28"/>
          <w:szCs w:val="28"/>
        </w:rPr>
        <w:t xml:space="preserve">      </w:t>
      </w:r>
      <w:r w:rsidRPr="00AF2B82">
        <w:rPr>
          <w:bCs/>
          <w:color w:val="000000" w:themeColor="text1"/>
          <w:sz w:val="28"/>
          <w:szCs w:val="28"/>
        </w:rPr>
        <w:t>     В</w:t>
      </w:r>
      <w:proofErr w:type="gramEnd"/>
      <w:r w:rsidRPr="00AF2B82">
        <w:rPr>
          <w:bCs/>
          <w:color w:val="000000" w:themeColor="text1"/>
          <w:sz w:val="28"/>
          <w:szCs w:val="28"/>
        </w:rPr>
        <w:t xml:space="preserve"> – 2                 С – одинаковая</w:t>
      </w:r>
    </w:p>
    <w:p w:rsidR="00A120C0" w:rsidRPr="00AF2B82" w:rsidRDefault="00A120C0" w:rsidP="00AF2B82">
      <w:pPr>
        <w:pStyle w:val="c0"/>
        <w:spacing w:before="0" w:beforeAutospacing="0" w:after="0" w:afterAutospacing="0"/>
        <w:ind w:firstLine="709"/>
        <w:rPr>
          <w:bCs/>
          <w:color w:val="000000" w:themeColor="text1"/>
          <w:sz w:val="28"/>
          <w:szCs w:val="28"/>
        </w:rPr>
      </w:pPr>
      <w:r w:rsidRPr="00AF2B82">
        <w:rPr>
          <w:bCs/>
          <w:color w:val="000000" w:themeColor="text1"/>
          <w:sz w:val="28"/>
          <w:szCs w:val="28"/>
        </w:rPr>
        <w:t>2) Диаметры алюминиевого и парафинового шаров  одинаковы. Чему равно отношение массы первого шара к массе второго?</w:t>
      </w:r>
    </w:p>
    <w:p w:rsidR="00A120C0" w:rsidRPr="00AF2B82" w:rsidRDefault="00B86AB5" w:rsidP="00AF2B82">
      <w:pPr>
        <w:pStyle w:val="c0"/>
        <w:spacing w:before="0" w:beforeAutospacing="0" w:after="0" w:afterAutospacing="0"/>
        <w:ind w:firstLine="709"/>
        <w:rPr>
          <w:bCs/>
          <w:color w:val="000000" w:themeColor="text1"/>
          <w:sz w:val="28"/>
          <w:szCs w:val="28"/>
        </w:rPr>
      </w:pPr>
      <w:r w:rsidRPr="00AF2B82">
        <w:rPr>
          <w:bCs/>
          <w:color w:val="000000" w:themeColor="text1"/>
          <w:sz w:val="28"/>
          <w:szCs w:val="28"/>
        </w:rPr>
        <w:t>А – 1</w:t>
      </w:r>
      <w:proofErr w:type="gramStart"/>
      <w:r w:rsidRPr="00AF2B82">
        <w:rPr>
          <w:bCs/>
          <w:color w:val="000000" w:themeColor="text1"/>
          <w:sz w:val="28"/>
          <w:szCs w:val="28"/>
        </w:rPr>
        <w:t xml:space="preserve">           </w:t>
      </w:r>
      <w:r w:rsidR="00A120C0" w:rsidRPr="00AF2B82">
        <w:rPr>
          <w:bCs/>
          <w:color w:val="000000" w:themeColor="text1"/>
          <w:sz w:val="28"/>
          <w:szCs w:val="28"/>
        </w:rPr>
        <w:t xml:space="preserve">  В</w:t>
      </w:r>
      <w:proofErr w:type="gramEnd"/>
      <w:r w:rsidR="00A120C0" w:rsidRPr="00AF2B82">
        <w:rPr>
          <w:bCs/>
          <w:color w:val="000000" w:themeColor="text1"/>
          <w:sz w:val="28"/>
          <w:szCs w:val="28"/>
        </w:rPr>
        <w:t xml:space="preserve"> – 3                С – 2</w:t>
      </w:r>
    </w:p>
    <w:p w:rsidR="00A120C0" w:rsidRPr="00AF2B82" w:rsidRDefault="00A120C0" w:rsidP="00AF2B82">
      <w:pPr>
        <w:pStyle w:val="c0"/>
        <w:spacing w:before="0" w:beforeAutospacing="0" w:after="0" w:afterAutospacing="0"/>
        <w:ind w:firstLine="709"/>
        <w:rPr>
          <w:bCs/>
          <w:color w:val="000000" w:themeColor="text1"/>
          <w:sz w:val="28"/>
          <w:szCs w:val="28"/>
        </w:rPr>
      </w:pPr>
      <w:r w:rsidRPr="00AF2B82">
        <w:rPr>
          <w:bCs/>
          <w:color w:val="000000" w:themeColor="text1"/>
          <w:sz w:val="28"/>
          <w:szCs w:val="28"/>
        </w:rPr>
        <w:t>3) Какова масса серной кислоты в бутылке, которая вмещает 500 (г) в</w:t>
      </w:r>
      <w:r w:rsidRPr="00AF2B82">
        <w:rPr>
          <w:bCs/>
          <w:color w:val="000000" w:themeColor="text1"/>
          <w:sz w:val="28"/>
          <w:szCs w:val="28"/>
        </w:rPr>
        <w:t>о</w:t>
      </w:r>
      <w:r w:rsidRPr="00AF2B82">
        <w:rPr>
          <w:bCs/>
          <w:color w:val="000000" w:themeColor="text1"/>
          <w:sz w:val="28"/>
          <w:szCs w:val="28"/>
        </w:rPr>
        <w:t>ды?</w:t>
      </w:r>
    </w:p>
    <w:p w:rsidR="00A120C0" w:rsidRPr="00AF2B82" w:rsidRDefault="00A120C0" w:rsidP="00AF2B82">
      <w:pPr>
        <w:pStyle w:val="c0"/>
        <w:spacing w:before="0" w:beforeAutospacing="0" w:after="0" w:afterAutospacing="0"/>
        <w:ind w:firstLine="709"/>
        <w:rPr>
          <w:bCs/>
          <w:color w:val="000000" w:themeColor="text1"/>
          <w:sz w:val="28"/>
          <w:szCs w:val="28"/>
        </w:rPr>
      </w:pPr>
      <w:r w:rsidRPr="00AF2B82">
        <w:rPr>
          <w:bCs/>
          <w:color w:val="000000" w:themeColor="text1"/>
          <w:sz w:val="28"/>
          <w:szCs w:val="28"/>
        </w:rPr>
        <w:t>А – 500 (г)                    В – 900 (г)                С – 1800 (г)</w:t>
      </w:r>
    </w:p>
    <w:p w:rsidR="00A120C0" w:rsidRPr="00AF2B82" w:rsidRDefault="00A120C0" w:rsidP="00AF2B82">
      <w:pPr>
        <w:pStyle w:val="c0"/>
        <w:spacing w:before="0" w:beforeAutospacing="0" w:after="0" w:afterAutospacing="0"/>
        <w:ind w:firstLine="709"/>
        <w:rPr>
          <w:bCs/>
          <w:color w:val="000000" w:themeColor="text1"/>
          <w:sz w:val="28"/>
          <w:szCs w:val="28"/>
        </w:rPr>
      </w:pPr>
      <w:r w:rsidRPr="00AF2B82">
        <w:rPr>
          <w:bCs/>
          <w:color w:val="000000" w:themeColor="text1"/>
          <w:sz w:val="28"/>
          <w:szCs w:val="28"/>
        </w:rPr>
        <w:t>4) Кусок металла массой 0,4615 (кг) имеет объём 65 (см</w:t>
      </w:r>
      <w:r w:rsidRPr="00AF2B82">
        <w:rPr>
          <w:bCs/>
          <w:color w:val="000000" w:themeColor="text1"/>
          <w:sz w:val="28"/>
          <w:szCs w:val="28"/>
          <w:vertAlign w:val="superscript"/>
        </w:rPr>
        <w:t>3</w:t>
      </w:r>
      <w:r w:rsidRPr="00AF2B82">
        <w:rPr>
          <w:bCs/>
          <w:color w:val="000000" w:themeColor="text1"/>
          <w:sz w:val="28"/>
          <w:szCs w:val="28"/>
        </w:rPr>
        <w:t>). Что это за металл?</w:t>
      </w:r>
    </w:p>
    <w:p w:rsidR="00A120C0" w:rsidRPr="00AF2B82" w:rsidRDefault="00B86AB5" w:rsidP="00AF2B82">
      <w:pPr>
        <w:pStyle w:val="c0"/>
        <w:spacing w:before="0" w:beforeAutospacing="0" w:after="0" w:afterAutospacing="0"/>
        <w:ind w:firstLine="709"/>
        <w:rPr>
          <w:bCs/>
          <w:color w:val="000000" w:themeColor="text1"/>
          <w:sz w:val="28"/>
          <w:szCs w:val="28"/>
        </w:rPr>
      </w:pPr>
      <w:r w:rsidRPr="00AF2B82">
        <w:rPr>
          <w:bCs/>
          <w:color w:val="000000" w:themeColor="text1"/>
          <w:sz w:val="28"/>
          <w:szCs w:val="28"/>
        </w:rPr>
        <w:t>А – сталь</w:t>
      </w:r>
      <w:proofErr w:type="gramStart"/>
      <w:r w:rsidRPr="00AF2B82">
        <w:rPr>
          <w:bCs/>
          <w:color w:val="000000" w:themeColor="text1"/>
          <w:sz w:val="28"/>
          <w:szCs w:val="28"/>
        </w:rPr>
        <w:t xml:space="preserve">          </w:t>
      </w:r>
      <w:r w:rsidR="00A120C0" w:rsidRPr="00AF2B82">
        <w:rPr>
          <w:bCs/>
          <w:color w:val="000000" w:themeColor="text1"/>
          <w:sz w:val="28"/>
          <w:szCs w:val="28"/>
        </w:rPr>
        <w:t xml:space="preserve">  В</w:t>
      </w:r>
      <w:proofErr w:type="gramEnd"/>
      <w:r w:rsidR="00A120C0" w:rsidRPr="00AF2B82">
        <w:rPr>
          <w:bCs/>
          <w:color w:val="000000" w:themeColor="text1"/>
          <w:sz w:val="28"/>
          <w:szCs w:val="28"/>
        </w:rPr>
        <w:t xml:space="preserve"> – цинк                 С – алюминий</w:t>
      </w:r>
    </w:p>
    <w:p w:rsidR="00A120C0" w:rsidRPr="00AF2B82" w:rsidRDefault="00A120C0" w:rsidP="00AF2B82">
      <w:pPr>
        <w:pStyle w:val="c0"/>
        <w:spacing w:before="0" w:beforeAutospacing="0" w:after="0" w:afterAutospacing="0"/>
        <w:ind w:firstLine="709"/>
        <w:rPr>
          <w:bCs/>
          <w:color w:val="000000" w:themeColor="text1"/>
          <w:sz w:val="28"/>
          <w:szCs w:val="28"/>
        </w:rPr>
      </w:pPr>
      <w:r w:rsidRPr="00AF2B82">
        <w:rPr>
          <w:bCs/>
          <w:color w:val="000000" w:themeColor="text1"/>
          <w:sz w:val="28"/>
          <w:szCs w:val="28"/>
        </w:rPr>
        <w:t>5) Какой вместимости надо взять сосуд, чтобы в него можно было н</w:t>
      </w:r>
      <w:r w:rsidRPr="00AF2B82">
        <w:rPr>
          <w:bCs/>
          <w:color w:val="000000" w:themeColor="text1"/>
          <w:sz w:val="28"/>
          <w:szCs w:val="28"/>
        </w:rPr>
        <w:t>а</w:t>
      </w:r>
      <w:r w:rsidRPr="00AF2B82">
        <w:rPr>
          <w:bCs/>
          <w:color w:val="000000" w:themeColor="text1"/>
          <w:sz w:val="28"/>
          <w:szCs w:val="28"/>
        </w:rPr>
        <w:t>лить 35 (кг) бензина?</w:t>
      </w:r>
    </w:p>
    <w:p w:rsidR="00A120C0" w:rsidRPr="00AF2B82" w:rsidRDefault="00A120C0" w:rsidP="00AF2B82">
      <w:pPr>
        <w:pStyle w:val="c0"/>
        <w:spacing w:before="0" w:beforeAutospacing="0" w:after="0" w:afterAutospacing="0"/>
        <w:ind w:firstLine="709"/>
        <w:rPr>
          <w:bCs/>
          <w:color w:val="000000" w:themeColor="text1"/>
          <w:sz w:val="28"/>
          <w:szCs w:val="28"/>
        </w:rPr>
      </w:pPr>
      <w:r w:rsidRPr="00AF2B82">
        <w:rPr>
          <w:bCs/>
          <w:color w:val="000000" w:themeColor="text1"/>
          <w:sz w:val="28"/>
          <w:szCs w:val="28"/>
        </w:rPr>
        <w:t>А – 40 (л)                    В – 0,05 (м</w:t>
      </w:r>
      <w:r w:rsidRPr="00AF2B82">
        <w:rPr>
          <w:bCs/>
          <w:color w:val="000000" w:themeColor="text1"/>
          <w:sz w:val="28"/>
          <w:szCs w:val="28"/>
          <w:vertAlign w:val="superscript"/>
        </w:rPr>
        <w:t>3</w:t>
      </w:r>
      <w:r w:rsidRPr="00AF2B82">
        <w:rPr>
          <w:bCs/>
          <w:color w:val="000000" w:themeColor="text1"/>
          <w:sz w:val="28"/>
          <w:szCs w:val="28"/>
        </w:rPr>
        <w:t>)                С – 0,5 (м</w:t>
      </w:r>
      <w:r w:rsidRPr="00AF2B82">
        <w:rPr>
          <w:bCs/>
          <w:color w:val="000000" w:themeColor="text1"/>
          <w:sz w:val="28"/>
          <w:szCs w:val="28"/>
          <w:vertAlign w:val="superscript"/>
        </w:rPr>
        <w:t>3</w:t>
      </w:r>
      <w:r w:rsidRPr="00AF2B82">
        <w:rPr>
          <w:bCs/>
          <w:color w:val="000000" w:themeColor="text1"/>
          <w:sz w:val="28"/>
          <w:szCs w:val="28"/>
        </w:rPr>
        <w:t>)</w:t>
      </w:r>
    </w:p>
    <w:p w:rsidR="00075F2D" w:rsidRPr="00AF2B82" w:rsidRDefault="00075F2D" w:rsidP="00514E93">
      <w:pPr>
        <w:pStyle w:val="c8"/>
        <w:shd w:val="clear" w:color="auto" w:fill="FFFFFF"/>
        <w:spacing w:before="0" w:beforeAutospacing="0" w:after="0" w:afterAutospacing="0"/>
        <w:ind w:firstLine="709"/>
        <w:rPr>
          <w:color w:val="000000" w:themeColor="text1"/>
          <w:sz w:val="28"/>
          <w:szCs w:val="28"/>
        </w:rPr>
      </w:pPr>
    </w:p>
    <w:p w:rsidR="00075F2D" w:rsidRPr="00AF2B82" w:rsidRDefault="001F754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ТЕСТИРОВАНИЕ</w:t>
      </w:r>
      <w:r w:rsidR="0085640F" w:rsidRPr="00AF2B82">
        <w:rPr>
          <w:rStyle w:val="c6"/>
          <w:b/>
          <w:bCs/>
          <w:color w:val="000000" w:themeColor="text1"/>
          <w:sz w:val="28"/>
          <w:szCs w:val="28"/>
        </w:rPr>
        <w:t xml:space="preserve"> по теме</w:t>
      </w:r>
      <w:r w:rsidR="00FE2F48" w:rsidRPr="00AF2B82">
        <w:rPr>
          <w:rStyle w:val="c6"/>
          <w:b/>
          <w:bCs/>
          <w:color w:val="000000" w:themeColor="text1"/>
          <w:sz w:val="28"/>
          <w:szCs w:val="28"/>
        </w:rPr>
        <w:t>:</w:t>
      </w:r>
      <w:r w:rsidR="0085640F" w:rsidRPr="00AF2B82">
        <w:rPr>
          <w:rStyle w:val="c6"/>
          <w:b/>
          <w:bCs/>
          <w:color w:val="000000" w:themeColor="text1"/>
          <w:sz w:val="28"/>
          <w:szCs w:val="28"/>
        </w:rPr>
        <w:t xml:space="preserve"> </w:t>
      </w:r>
      <w:r w:rsidR="00FE2F48" w:rsidRPr="00AF2B82">
        <w:rPr>
          <w:rStyle w:val="c6"/>
          <w:b/>
          <w:bCs/>
          <w:color w:val="000000" w:themeColor="text1"/>
          <w:sz w:val="28"/>
          <w:szCs w:val="28"/>
        </w:rPr>
        <w:t>Вес тела</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1)</w:t>
      </w:r>
      <w:r w:rsidRPr="00AF2B82">
        <w:rPr>
          <w:rStyle w:val="apple-converted-space"/>
          <w:b/>
          <w:bCs/>
          <w:color w:val="000000" w:themeColor="text1"/>
          <w:sz w:val="28"/>
          <w:szCs w:val="28"/>
        </w:rPr>
        <w:t> </w:t>
      </w:r>
      <w:r w:rsidRPr="00AF2B82">
        <w:rPr>
          <w:rStyle w:val="c5"/>
          <w:color w:val="000000" w:themeColor="text1"/>
          <w:sz w:val="28"/>
          <w:szCs w:val="28"/>
        </w:rPr>
        <w:t>Два тела равного веса поставили на стол. Давление первого тела на стол:</w:t>
      </w:r>
    </w:p>
    <w:p w:rsidR="00075F2D" w:rsidRPr="00AF2B82" w:rsidRDefault="00B67D2A" w:rsidP="00514E93">
      <w:pPr>
        <w:pStyle w:val="c0"/>
        <w:shd w:val="clear" w:color="auto" w:fill="FFFFFF"/>
        <w:spacing w:before="0" w:beforeAutospacing="0" w:after="0" w:afterAutospacing="0"/>
        <w:ind w:firstLine="709"/>
        <w:rPr>
          <w:color w:val="000000" w:themeColor="text1"/>
          <w:sz w:val="28"/>
          <w:szCs w:val="28"/>
        </w:rPr>
      </w:pPr>
      <w:r w:rsidRPr="00AF2B82">
        <w:rPr>
          <w:noProof/>
          <w:color w:val="000000" w:themeColor="text1"/>
          <w:sz w:val="28"/>
          <w:szCs w:val="28"/>
        </w:rPr>
        <w:drawing>
          <wp:inline distT="0" distB="0" distL="0" distR="0">
            <wp:extent cx="301625" cy="301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1625" cy="301625"/>
                    </a:xfrm>
                    <a:prstGeom prst="rect">
                      <a:avLst/>
                    </a:prstGeom>
                    <a:noFill/>
                    <a:ln w="9525">
                      <a:noFill/>
                      <a:miter lim="800000"/>
                      <a:headEnd/>
                      <a:tailEnd/>
                    </a:ln>
                  </pic:spPr>
                </pic:pic>
              </a:graphicData>
            </a:graphic>
          </wp:inline>
        </w:drawing>
      </w:r>
      <w:r w:rsidR="00075F2D" w:rsidRPr="00AF2B82">
        <w:rPr>
          <w:rStyle w:val="c5"/>
          <w:color w:val="000000" w:themeColor="text1"/>
          <w:sz w:val="28"/>
          <w:szCs w:val="28"/>
        </w:rPr>
        <w:t>А – больше, чем второго</w:t>
      </w:r>
      <w:proofErr w:type="gramStart"/>
      <w:r w:rsidR="00075F2D" w:rsidRPr="00AF2B82">
        <w:rPr>
          <w:rStyle w:val="c5"/>
          <w:color w:val="000000" w:themeColor="text1"/>
          <w:sz w:val="28"/>
          <w:szCs w:val="28"/>
        </w:rPr>
        <w:t xml:space="preserve">        В</w:t>
      </w:r>
      <w:proofErr w:type="gramEnd"/>
      <w:r w:rsidR="00075F2D" w:rsidRPr="00AF2B82">
        <w:rPr>
          <w:rStyle w:val="c5"/>
          <w:color w:val="000000" w:themeColor="text1"/>
          <w:sz w:val="28"/>
          <w:szCs w:val="28"/>
        </w:rPr>
        <w:t xml:space="preserve"> – равно давлению второго        С – меньше, чем второго</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lastRenderedPageBreak/>
        <w:t>2)</w:t>
      </w:r>
      <w:r w:rsidRPr="00AF2B82">
        <w:rPr>
          <w:rStyle w:val="apple-converted-space"/>
          <w:b/>
          <w:bCs/>
          <w:color w:val="000000" w:themeColor="text1"/>
          <w:sz w:val="28"/>
          <w:szCs w:val="28"/>
        </w:rPr>
        <w:t> </w:t>
      </w:r>
      <w:r w:rsidRPr="00AF2B82">
        <w:rPr>
          <w:rStyle w:val="c5"/>
          <w:color w:val="000000" w:themeColor="text1"/>
          <w:sz w:val="28"/>
          <w:szCs w:val="28"/>
        </w:rPr>
        <w:t>На железнодорожную четырёхосную платформу погрузили конте</w:t>
      </w:r>
      <w:r w:rsidRPr="00AF2B82">
        <w:rPr>
          <w:rStyle w:val="c5"/>
          <w:color w:val="000000" w:themeColor="text1"/>
          <w:sz w:val="28"/>
          <w:szCs w:val="28"/>
        </w:rPr>
        <w:t>й</w:t>
      </w:r>
      <w:r w:rsidRPr="00AF2B82">
        <w:rPr>
          <w:rStyle w:val="c5"/>
          <w:color w:val="000000" w:themeColor="text1"/>
          <w:sz w:val="28"/>
          <w:szCs w:val="28"/>
        </w:rPr>
        <w:t>неры общей массой 5,5 (т). На сколько увеличилось давление платформы на рельсы, если площадь соприкосновения колеса с рельсом 0,5 (см</w:t>
      </w:r>
      <w:proofErr w:type="gramStart"/>
      <w:r w:rsidRPr="00AF2B82">
        <w:rPr>
          <w:rStyle w:val="c3"/>
          <w:color w:val="000000" w:themeColor="text1"/>
          <w:sz w:val="28"/>
          <w:szCs w:val="28"/>
          <w:vertAlign w:val="superscript"/>
        </w:rPr>
        <w:t>2</w:t>
      </w:r>
      <w:proofErr w:type="gramEnd"/>
      <w:r w:rsidRPr="00AF2B82">
        <w:rPr>
          <w:rStyle w:val="c5"/>
          <w:color w:val="000000" w:themeColor="text1"/>
          <w:sz w:val="28"/>
          <w:szCs w:val="28"/>
        </w:rPr>
        <w:t>)?</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5"/>
          <w:color w:val="000000" w:themeColor="text1"/>
          <w:sz w:val="28"/>
          <w:szCs w:val="28"/>
        </w:rPr>
        <w:t>А – 140 (кПа)                  В – 1400 (кПа)                  С – 14000 (кПа)</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3)</w:t>
      </w:r>
      <w:r w:rsidRPr="00AF2B82">
        <w:rPr>
          <w:rStyle w:val="apple-converted-space"/>
          <w:b/>
          <w:bCs/>
          <w:color w:val="000000" w:themeColor="text1"/>
          <w:sz w:val="28"/>
          <w:szCs w:val="28"/>
        </w:rPr>
        <w:t> </w:t>
      </w:r>
      <w:r w:rsidRPr="00AF2B82">
        <w:rPr>
          <w:rStyle w:val="c5"/>
          <w:color w:val="000000" w:themeColor="text1"/>
          <w:sz w:val="28"/>
          <w:szCs w:val="28"/>
        </w:rPr>
        <w:t>В сосудах, изображенных на рисунке, кран открыт. Чему равно да</w:t>
      </w:r>
      <w:r w:rsidRPr="00AF2B82">
        <w:rPr>
          <w:rStyle w:val="c5"/>
          <w:color w:val="000000" w:themeColor="text1"/>
          <w:sz w:val="28"/>
          <w:szCs w:val="28"/>
        </w:rPr>
        <w:t>в</w:t>
      </w:r>
      <w:r w:rsidRPr="00AF2B82">
        <w:rPr>
          <w:rStyle w:val="c5"/>
          <w:color w:val="000000" w:themeColor="text1"/>
          <w:sz w:val="28"/>
          <w:szCs w:val="28"/>
        </w:rPr>
        <w:t>ление газа в правом сосуде?</w:t>
      </w:r>
    </w:p>
    <w:p w:rsidR="00075F2D" w:rsidRPr="00AF2B82" w:rsidRDefault="00B67D2A" w:rsidP="00514E93">
      <w:pPr>
        <w:pStyle w:val="c0"/>
        <w:shd w:val="clear" w:color="auto" w:fill="FFFFFF"/>
        <w:spacing w:before="0" w:beforeAutospacing="0" w:after="0" w:afterAutospacing="0"/>
        <w:ind w:firstLine="709"/>
        <w:rPr>
          <w:color w:val="000000" w:themeColor="text1"/>
          <w:sz w:val="28"/>
          <w:szCs w:val="28"/>
        </w:rPr>
      </w:pPr>
      <w:r w:rsidRPr="00AF2B82">
        <w:rPr>
          <w:noProof/>
          <w:color w:val="000000" w:themeColor="text1"/>
          <w:sz w:val="28"/>
          <w:szCs w:val="28"/>
        </w:rPr>
        <w:drawing>
          <wp:inline distT="0" distB="0" distL="0" distR="0">
            <wp:extent cx="301625" cy="301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01625" cy="301625"/>
                    </a:xfrm>
                    <a:prstGeom prst="rect">
                      <a:avLst/>
                    </a:prstGeom>
                    <a:noFill/>
                    <a:ln w="9525">
                      <a:noFill/>
                      <a:miter lim="800000"/>
                      <a:headEnd/>
                      <a:tailEnd/>
                    </a:ln>
                  </pic:spPr>
                </pic:pic>
              </a:graphicData>
            </a:graphic>
          </wp:inline>
        </w:drawing>
      </w:r>
      <w:r w:rsidR="00075F2D" w:rsidRPr="00AF2B82">
        <w:rPr>
          <w:rStyle w:val="c5"/>
          <w:color w:val="000000" w:themeColor="text1"/>
          <w:sz w:val="28"/>
          <w:szCs w:val="28"/>
        </w:rPr>
        <w:t>А – 0 (Па)                  В – 0,5 (Па)                  С – 1 (Па)</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4)</w:t>
      </w:r>
      <w:r w:rsidRPr="00AF2B82">
        <w:rPr>
          <w:rStyle w:val="apple-converted-space"/>
          <w:b/>
          <w:bCs/>
          <w:color w:val="000000" w:themeColor="text1"/>
          <w:sz w:val="28"/>
          <w:szCs w:val="28"/>
        </w:rPr>
        <w:t> </w:t>
      </w:r>
      <w:r w:rsidRPr="00AF2B82">
        <w:rPr>
          <w:rStyle w:val="c5"/>
          <w:color w:val="000000" w:themeColor="text1"/>
          <w:sz w:val="28"/>
          <w:szCs w:val="28"/>
        </w:rPr>
        <w:t>На какой глубине давление воды  в море равно 412 (кПа)?</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5"/>
          <w:color w:val="000000" w:themeColor="text1"/>
          <w:sz w:val="28"/>
          <w:szCs w:val="28"/>
        </w:rPr>
        <w:t>А – 60 (м)                  В – 10 (м)                  С – 40 (м)</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5)</w:t>
      </w:r>
      <w:r w:rsidRPr="00AF2B82">
        <w:rPr>
          <w:rStyle w:val="apple-converted-space"/>
          <w:b/>
          <w:bCs/>
          <w:color w:val="000000" w:themeColor="text1"/>
          <w:sz w:val="28"/>
          <w:szCs w:val="28"/>
        </w:rPr>
        <w:t> </w:t>
      </w:r>
      <w:r w:rsidRPr="00AF2B82">
        <w:rPr>
          <w:rStyle w:val="c5"/>
          <w:color w:val="000000" w:themeColor="text1"/>
          <w:sz w:val="28"/>
          <w:szCs w:val="28"/>
        </w:rPr>
        <w:t>Давление воды на дно второго сосуда:</w:t>
      </w:r>
    </w:p>
    <w:p w:rsidR="00075F2D" w:rsidRPr="00AF2B82" w:rsidRDefault="00B67D2A" w:rsidP="00514E93">
      <w:pPr>
        <w:pStyle w:val="c0"/>
        <w:shd w:val="clear" w:color="auto" w:fill="FFFFFF"/>
        <w:spacing w:before="0" w:beforeAutospacing="0" w:after="0" w:afterAutospacing="0"/>
        <w:ind w:firstLine="709"/>
        <w:rPr>
          <w:color w:val="000000" w:themeColor="text1"/>
          <w:sz w:val="28"/>
          <w:szCs w:val="28"/>
        </w:rPr>
      </w:pPr>
      <w:r w:rsidRPr="00AF2B82">
        <w:rPr>
          <w:noProof/>
          <w:color w:val="000000" w:themeColor="text1"/>
          <w:sz w:val="28"/>
          <w:szCs w:val="28"/>
        </w:rPr>
        <w:drawing>
          <wp:inline distT="0" distB="0" distL="0" distR="0">
            <wp:extent cx="301625" cy="301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01625" cy="301625"/>
                    </a:xfrm>
                    <a:prstGeom prst="rect">
                      <a:avLst/>
                    </a:prstGeom>
                    <a:noFill/>
                    <a:ln w="9525">
                      <a:noFill/>
                      <a:miter lim="800000"/>
                      <a:headEnd/>
                      <a:tailEnd/>
                    </a:ln>
                  </pic:spPr>
                </pic:pic>
              </a:graphicData>
            </a:graphic>
          </wp:inline>
        </w:drawing>
      </w:r>
      <w:r w:rsidR="00075F2D" w:rsidRPr="00AF2B82">
        <w:rPr>
          <w:rStyle w:val="c5"/>
          <w:color w:val="000000" w:themeColor="text1"/>
          <w:sz w:val="28"/>
          <w:szCs w:val="28"/>
        </w:rPr>
        <w:t>А – больше, чем в первом</w:t>
      </w:r>
      <w:proofErr w:type="gramStart"/>
      <w:r w:rsidR="00075F2D" w:rsidRPr="00AF2B82">
        <w:rPr>
          <w:rStyle w:val="c5"/>
          <w:color w:val="000000" w:themeColor="text1"/>
          <w:sz w:val="28"/>
          <w:szCs w:val="28"/>
        </w:rPr>
        <w:t xml:space="preserve">          В</w:t>
      </w:r>
      <w:proofErr w:type="gramEnd"/>
      <w:r w:rsidR="00075F2D" w:rsidRPr="00AF2B82">
        <w:rPr>
          <w:rStyle w:val="c5"/>
          <w:color w:val="000000" w:themeColor="text1"/>
          <w:sz w:val="28"/>
          <w:szCs w:val="28"/>
        </w:rPr>
        <w:t xml:space="preserve"> – меньше, чем в первом        С – давления одинаковые</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p>
    <w:p w:rsidR="00075F2D" w:rsidRPr="00AF2B82" w:rsidRDefault="007845C7"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2</w:t>
      </w:r>
      <w:r w:rsidR="00075F2D" w:rsidRPr="00AF2B82">
        <w:rPr>
          <w:rStyle w:val="c6"/>
          <w:b/>
          <w:bCs/>
          <w:color w:val="000000" w:themeColor="text1"/>
          <w:sz w:val="28"/>
          <w:szCs w:val="28"/>
        </w:rPr>
        <w:t xml:space="preserve"> вариант</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1)</w:t>
      </w:r>
      <w:r w:rsidRPr="00AF2B82">
        <w:rPr>
          <w:rStyle w:val="apple-converted-space"/>
          <w:b/>
          <w:bCs/>
          <w:color w:val="000000" w:themeColor="text1"/>
          <w:sz w:val="28"/>
          <w:szCs w:val="28"/>
        </w:rPr>
        <w:t> </w:t>
      </w:r>
      <w:r w:rsidRPr="00AF2B82">
        <w:rPr>
          <w:rStyle w:val="c5"/>
          <w:color w:val="000000" w:themeColor="text1"/>
          <w:sz w:val="28"/>
          <w:szCs w:val="28"/>
        </w:rPr>
        <w:t>Два тела равного веса поставили на стол. Давление первого тела на стол:</w:t>
      </w:r>
    </w:p>
    <w:p w:rsidR="00075F2D" w:rsidRPr="00AF2B82" w:rsidRDefault="00B67D2A" w:rsidP="00514E93">
      <w:pPr>
        <w:pStyle w:val="c0"/>
        <w:shd w:val="clear" w:color="auto" w:fill="FFFFFF"/>
        <w:spacing w:before="0" w:beforeAutospacing="0" w:after="0" w:afterAutospacing="0"/>
        <w:ind w:firstLine="709"/>
        <w:rPr>
          <w:color w:val="000000" w:themeColor="text1"/>
          <w:sz w:val="28"/>
          <w:szCs w:val="28"/>
        </w:rPr>
      </w:pPr>
      <w:r w:rsidRPr="00AF2B82">
        <w:rPr>
          <w:noProof/>
          <w:color w:val="000000" w:themeColor="text1"/>
          <w:sz w:val="28"/>
          <w:szCs w:val="28"/>
        </w:rPr>
        <w:drawing>
          <wp:inline distT="0" distB="0" distL="0" distR="0">
            <wp:extent cx="301625" cy="301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01625" cy="301625"/>
                    </a:xfrm>
                    <a:prstGeom prst="rect">
                      <a:avLst/>
                    </a:prstGeom>
                    <a:noFill/>
                    <a:ln w="9525">
                      <a:noFill/>
                      <a:miter lim="800000"/>
                      <a:headEnd/>
                      <a:tailEnd/>
                    </a:ln>
                  </pic:spPr>
                </pic:pic>
              </a:graphicData>
            </a:graphic>
          </wp:inline>
        </w:drawing>
      </w:r>
      <w:r w:rsidR="00075F2D" w:rsidRPr="00AF2B82">
        <w:rPr>
          <w:rStyle w:val="c5"/>
          <w:color w:val="000000" w:themeColor="text1"/>
          <w:sz w:val="28"/>
          <w:szCs w:val="28"/>
        </w:rPr>
        <w:t>А – больше, чем второго</w:t>
      </w:r>
      <w:proofErr w:type="gramStart"/>
      <w:r w:rsidR="00075F2D" w:rsidRPr="00AF2B82">
        <w:rPr>
          <w:rStyle w:val="c5"/>
          <w:color w:val="000000" w:themeColor="text1"/>
          <w:sz w:val="28"/>
          <w:szCs w:val="28"/>
        </w:rPr>
        <w:t xml:space="preserve">        В</w:t>
      </w:r>
      <w:proofErr w:type="gramEnd"/>
      <w:r w:rsidR="00075F2D" w:rsidRPr="00AF2B82">
        <w:rPr>
          <w:rStyle w:val="c5"/>
          <w:color w:val="000000" w:themeColor="text1"/>
          <w:sz w:val="28"/>
          <w:szCs w:val="28"/>
        </w:rPr>
        <w:t xml:space="preserve"> – равно давлению второго        С – меньше, чем второго</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2)</w:t>
      </w:r>
      <w:r w:rsidRPr="00AF2B82">
        <w:rPr>
          <w:rStyle w:val="apple-converted-space"/>
          <w:b/>
          <w:bCs/>
          <w:color w:val="000000" w:themeColor="text1"/>
          <w:sz w:val="28"/>
          <w:szCs w:val="28"/>
        </w:rPr>
        <w:t> </w:t>
      </w:r>
      <w:r w:rsidRPr="00AF2B82">
        <w:rPr>
          <w:rStyle w:val="c5"/>
          <w:color w:val="000000" w:themeColor="text1"/>
          <w:sz w:val="28"/>
          <w:szCs w:val="28"/>
        </w:rPr>
        <w:t>Вычислите давление, производимое на рельсы четырёхосным груж</w:t>
      </w:r>
      <w:r w:rsidRPr="00AF2B82">
        <w:rPr>
          <w:rStyle w:val="c5"/>
          <w:color w:val="000000" w:themeColor="text1"/>
          <w:sz w:val="28"/>
          <w:szCs w:val="28"/>
        </w:rPr>
        <w:t>е</w:t>
      </w:r>
      <w:r w:rsidRPr="00AF2B82">
        <w:rPr>
          <w:rStyle w:val="c5"/>
          <w:color w:val="000000" w:themeColor="text1"/>
          <w:sz w:val="28"/>
          <w:szCs w:val="28"/>
        </w:rPr>
        <w:t>ным вагоном  массой 32 (т), если площадь соприкосновения  колеса с рел</w:t>
      </w:r>
      <w:r w:rsidRPr="00AF2B82">
        <w:rPr>
          <w:rStyle w:val="c5"/>
          <w:color w:val="000000" w:themeColor="text1"/>
          <w:sz w:val="28"/>
          <w:szCs w:val="28"/>
        </w:rPr>
        <w:t>ь</w:t>
      </w:r>
      <w:r w:rsidRPr="00AF2B82">
        <w:rPr>
          <w:rStyle w:val="c5"/>
          <w:color w:val="000000" w:themeColor="text1"/>
          <w:sz w:val="28"/>
          <w:szCs w:val="28"/>
        </w:rPr>
        <w:t>сом 4 (см</w:t>
      </w:r>
      <w:proofErr w:type="gramStart"/>
      <w:r w:rsidRPr="00AF2B82">
        <w:rPr>
          <w:rStyle w:val="c3"/>
          <w:color w:val="000000" w:themeColor="text1"/>
          <w:sz w:val="28"/>
          <w:szCs w:val="28"/>
          <w:vertAlign w:val="superscript"/>
        </w:rPr>
        <w:t>2</w:t>
      </w:r>
      <w:proofErr w:type="gramEnd"/>
      <w:r w:rsidRPr="00AF2B82">
        <w:rPr>
          <w:rStyle w:val="c5"/>
          <w:color w:val="000000" w:themeColor="text1"/>
          <w:sz w:val="28"/>
          <w:szCs w:val="28"/>
        </w:rPr>
        <w:t>).</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5"/>
          <w:color w:val="000000" w:themeColor="text1"/>
          <w:sz w:val="28"/>
          <w:szCs w:val="28"/>
        </w:rPr>
        <w:t>А –</w:t>
      </w:r>
      <w:r w:rsidRPr="00AF2B82">
        <w:rPr>
          <w:rStyle w:val="apple-converted-space"/>
          <w:color w:val="000000" w:themeColor="text1"/>
          <w:sz w:val="28"/>
          <w:szCs w:val="28"/>
        </w:rPr>
        <w:t> </w:t>
      </w:r>
      <w:r w:rsidRPr="00AF2B82">
        <w:rPr>
          <w:rStyle w:val="c5"/>
          <w:color w:val="000000" w:themeColor="text1"/>
          <w:sz w:val="28"/>
          <w:szCs w:val="28"/>
        </w:rPr>
        <w:t> 60</w:t>
      </w:r>
      <w:proofErr w:type="gramStart"/>
      <w:r w:rsidRPr="00AF2B82">
        <w:rPr>
          <w:rStyle w:val="c5"/>
          <w:color w:val="000000" w:themeColor="text1"/>
          <w:sz w:val="28"/>
          <w:szCs w:val="28"/>
        </w:rPr>
        <w:t xml:space="preserve">                    В</w:t>
      </w:r>
      <w:proofErr w:type="gramEnd"/>
      <w:r w:rsidRPr="00AF2B82">
        <w:rPr>
          <w:rStyle w:val="c5"/>
          <w:color w:val="000000" w:themeColor="text1"/>
          <w:sz w:val="28"/>
          <w:szCs w:val="28"/>
        </w:rPr>
        <w:t xml:space="preserve"> –</w:t>
      </w:r>
      <w:r w:rsidRPr="00AF2B82">
        <w:rPr>
          <w:rStyle w:val="apple-converted-space"/>
          <w:color w:val="000000" w:themeColor="text1"/>
          <w:sz w:val="28"/>
          <w:szCs w:val="28"/>
        </w:rPr>
        <w:t>  40</w:t>
      </w:r>
      <w:r w:rsidRPr="00AF2B82">
        <w:rPr>
          <w:rStyle w:val="c5"/>
          <w:color w:val="000000" w:themeColor="text1"/>
          <w:sz w:val="28"/>
          <w:szCs w:val="28"/>
        </w:rPr>
        <w:t xml:space="preserve">               С – 80 </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3)</w:t>
      </w:r>
      <w:r w:rsidRPr="00AF2B82">
        <w:rPr>
          <w:rStyle w:val="apple-converted-space"/>
          <w:b/>
          <w:bCs/>
          <w:color w:val="000000" w:themeColor="text1"/>
          <w:sz w:val="28"/>
          <w:szCs w:val="28"/>
        </w:rPr>
        <w:t> </w:t>
      </w:r>
      <w:r w:rsidRPr="00AF2B82">
        <w:rPr>
          <w:rStyle w:val="c5"/>
          <w:color w:val="000000" w:themeColor="text1"/>
          <w:sz w:val="28"/>
          <w:szCs w:val="28"/>
        </w:rPr>
        <w:t>Два одинаковых сосуда соединены трубкой. В одном из них – газ под давлением 0,08 (Па), в другом молекулы газа отсутствуют (сосуд пу</w:t>
      </w:r>
      <w:r w:rsidRPr="00AF2B82">
        <w:rPr>
          <w:rStyle w:val="c5"/>
          <w:color w:val="000000" w:themeColor="text1"/>
          <w:sz w:val="28"/>
          <w:szCs w:val="28"/>
        </w:rPr>
        <w:t>с</w:t>
      </w:r>
      <w:r w:rsidRPr="00AF2B82">
        <w:rPr>
          <w:rStyle w:val="c5"/>
          <w:color w:val="000000" w:themeColor="text1"/>
          <w:sz w:val="28"/>
          <w:szCs w:val="28"/>
        </w:rPr>
        <w:t>той). Каким станет давление газа в правом сосуде, если кран открыть?</w:t>
      </w:r>
    </w:p>
    <w:p w:rsidR="00075F2D" w:rsidRPr="00AF2B82" w:rsidRDefault="00B67D2A" w:rsidP="00514E93">
      <w:pPr>
        <w:pStyle w:val="c0"/>
        <w:shd w:val="clear" w:color="auto" w:fill="FFFFFF"/>
        <w:spacing w:before="0" w:beforeAutospacing="0" w:after="0" w:afterAutospacing="0"/>
        <w:ind w:firstLine="709"/>
        <w:rPr>
          <w:color w:val="000000" w:themeColor="text1"/>
          <w:sz w:val="28"/>
          <w:szCs w:val="28"/>
        </w:rPr>
      </w:pPr>
      <w:r w:rsidRPr="00AF2B82">
        <w:rPr>
          <w:noProof/>
          <w:color w:val="000000" w:themeColor="text1"/>
          <w:sz w:val="28"/>
          <w:szCs w:val="28"/>
        </w:rPr>
        <w:drawing>
          <wp:inline distT="0" distB="0" distL="0" distR="0">
            <wp:extent cx="301625" cy="301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01625" cy="301625"/>
                    </a:xfrm>
                    <a:prstGeom prst="rect">
                      <a:avLst/>
                    </a:prstGeom>
                    <a:noFill/>
                    <a:ln w="9525">
                      <a:noFill/>
                      <a:miter lim="800000"/>
                      <a:headEnd/>
                      <a:tailEnd/>
                    </a:ln>
                  </pic:spPr>
                </pic:pic>
              </a:graphicData>
            </a:graphic>
          </wp:inline>
        </w:drawing>
      </w:r>
      <w:r w:rsidR="00075F2D" w:rsidRPr="00AF2B82">
        <w:rPr>
          <w:rStyle w:val="c5"/>
          <w:color w:val="000000" w:themeColor="text1"/>
          <w:sz w:val="28"/>
          <w:szCs w:val="28"/>
        </w:rPr>
        <w:t>А – 0,08 (Па)                    В – 0 (Па)              С – 0,04 (Па)</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4)</w:t>
      </w:r>
      <w:r w:rsidRPr="00AF2B82">
        <w:rPr>
          <w:rStyle w:val="apple-converted-space"/>
          <w:b/>
          <w:bCs/>
          <w:color w:val="000000" w:themeColor="text1"/>
          <w:sz w:val="28"/>
          <w:szCs w:val="28"/>
        </w:rPr>
        <w:t> </w:t>
      </w:r>
      <w:r w:rsidRPr="00AF2B82">
        <w:rPr>
          <w:rStyle w:val="c5"/>
          <w:color w:val="000000" w:themeColor="text1"/>
          <w:sz w:val="28"/>
          <w:szCs w:val="28"/>
        </w:rPr>
        <w:t>Напор воды в водокачке создаётся насосом. На какую высоту по</w:t>
      </w:r>
      <w:r w:rsidRPr="00AF2B82">
        <w:rPr>
          <w:rStyle w:val="c5"/>
          <w:color w:val="000000" w:themeColor="text1"/>
          <w:sz w:val="28"/>
          <w:szCs w:val="28"/>
        </w:rPr>
        <w:t>д</w:t>
      </w:r>
      <w:r w:rsidRPr="00AF2B82">
        <w:rPr>
          <w:rStyle w:val="c5"/>
          <w:color w:val="000000" w:themeColor="text1"/>
          <w:sz w:val="28"/>
          <w:szCs w:val="28"/>
        </w:rPr>
        <w:t>нимается вода, если давление, созданное насосом</w:t>
      </w:r>
      <w:proofErr w:type="gramStart"/>
      <w:r w:rsidRPr="00AF2B82">
        <w:rPr>
          <w:rStyle w:val="c5"/>
          <w:color w:val="000000" w:themeColor="text1"/>
          <w:sz w:val="28"/>
          <w:szCs w:val="28"/>
        </w:rPr>
        <w:t xml:space="preserve"> ,</w:t>
      </w:r>
      <w:proofErr w:type="gramEnd"/>
      <w:r w:rsidRPr="00AF2B82">
        <w:rPr>
          <w:rStyle w:val="c5"/>
          <w:color w:val="000000" w:themeColor="text1"/>
          <w:sz w:val="28"/>
          <w:szCs w:val="28"/>
        </w:rPr>
        <w:t xml:space="preserve"> равно 400 (кПа)?</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5"/>
          <w:color w:val="000000" w:themeColor="text1"/>
          <w:sz w:val="28"/>
          <w:szCs w:val="28"/>
        </w:rPr>
        <w:t>А – 10 (м)                   В – 40 (м)              С – 60 (м)</w:t>
      </w:r>
    </w:p>
    <w:p w:rsidR="00075F2D" w:rsidRPr="00AF2B82" w:rsidRDefault="00075F2D" w:rsidP="00514E93">
      <w:pPr>
        <w:pStyle w:val="c0"/>
        <w:shd w:val="clear" w:color="auto" w:fill="FFFFFF"/>
        <w:spacing w:before="0" w:beforeAutospacing="0" w:after="0" w:afterAutospacing="0"/>
        <w:ind w:firstLine="709"/>
        <w:rPr>
          <w:color w:val="000000" w:themeColor="text1"/>
          <w:sz w:val="28"/>
          <w:szCs w:val="28"/>
        </w:rPr>
      </w:pPr>
      <w:r w:rsidRPr="00AF2B82">
        <w:rPr>
          <w:rStyle w:val="c6"/>
          <w:b/>
          <w:bCs/>
          <w:color w:val="000000" w:themeColor="text1"/>
          <w:sz w:val="28"/>
          <w:szCs w:val="28"/>
        </w:rPr>
        <w:t>5)</w:t>
      </w:r>
      <w:r w:rsidRPr="00AF2B82">
        <w:rPr>
          <w:rStyle w:val="apple-converted-space"/>
          <w:b/>
          <w:bCs/>
          <w:color w:val="000000" w:themeColor="text1"/>
          <w:sz w:val="28"/>
          <w:szCs w:val="28"/>
        </w:rPr>
        <w:t> </w:t>
      </w:r>
      <w:r w:rsidRPr="00AF2B82">
        <w:rPr>
          <w:rStyle w:val="c5"/>
          <w:color w:val="000000" w:themeColor="text1"/>
          <w:sz w:val="28"/>
          <w:szCs w:val="28"/>
        </w:rPr>
        <w:t>Давление керосина на дно второго сосуда:</w:t>
      </w:r>
    </w:p>
    <w:p w:rsidR="00075F2D" w:rsidRPr="00AF2B82" w:rsidRDefault="00B67D2A" w:rsidP="00514E93">
      <w:pPr>
        <w:pStyle w:val="c0"/>
        <w:shd w:val="clear" w:color="auto" w:fill="FFFFFF"/>
        <w:spacing w:before="0" w:beforeAutospacing="0" w:after="0" w:afterAutospacing="0"/>
        <w:ind w:firstLine="709"/>
        <w:rPr>
          <w:rStyle w:val="c5"/>
          <w:color w:val="000000" w:themeColor="text1"/>
          <w:sz w:val="28"/>
          <w:szCs w:val="28"/>
        </w:rPr>
      </w:pPr>
      <w:r w:rsidRPr="00AF2B82">
        <w:rPr>
          <w:noProof/>
          <w:color w:val="000000" w:themeColor="text1"/>
          <w:sz w:val="28"/>
          <w:szCs w:val="28"/>
        </w:rPr>
        <w:drawing>
          <wp:inline distT="0" distB="0" distL="0" distR="0">
            <wp:extent cx="301625" cy="301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01625" cy="301625"/>
                    </a:xfrm>
                    <a:prstGeom prst="rect">
                      <a:avLst/>
                    </a:prstGeom>
                    <a:noFill/>
                    <a:ln w="9525">
                      <a:noFill/>
                      <a:miter lim="800000"/>
                      <a:headEnd/>
                      <a:tailEnd/>
                    </a:ln>
                  </pic:spPr>
                </pic:pic>
              </a:graphicData>
            </a:graphic>
          </wp:inline>
        </w:drawing>
      </w:r>
      <w:r w:rsidR="00075F2D" w:rsidRPr="00AF2B82">
        <w:rPr>
          <w:rStyle w:val="c5"/>
          <w:color w:val="000000" w:themeColor="text1"/>
          <w:sz w:val="28"/>
          <w:szCs w:val="28"/>
        </w:rPr>
        <w:t>А – больше, чем в первом</w:t>
      </w:r>
      <w:proofErr w:type="gramStart"/>
      <w:r w:rsidR="00075F2D" w:rsidRPr="00AF2B82">
        <w:rPr>
          <w:rStyle w:val="c5"/>
          <w:color w:val="000000" w:themeColor="text1"/>
          <w:sz w:val="28"/>
          <w:szCs w:val="28"/>
        </w:rPr>
        <w:t xml:space="preserve">          В</w:t>
      </w:r>
      <w:proofErr w:type="gramEnd"/>
      <w:r w:rsidR="00075F2D" w:rsidRPr="00AF2B82">
        <w:rPr>
          <w:rStyle w:val="c5"/>
          <w:color w:val="000000" w:themeColor="text1"/>
          <w:sz w:val="28"/>
          <w:szCs w:val="28"/>
        </w:rPr>
        <w:t xml:space="preserve"> – меньше, чем в первом        С – давления одинаковые</w:t>
      </w:r>
    </w:p>
    <w:p w:rsidR="00075F2D" w:rsidRPr="00AF2B82" w:rsidRDefault="00075F2D" w:rsidP="00514E93">
      <w:pPr>
        <w:pStyle w:val="c0"/>
        <w:shd w:val="clear" w:color="auto" w:fill="FFFFFF"/>
        <w:spacing w:before="0" w:beforeAutospacing="0" w:after="0" w:afterAutospacing="0"/>
        <w:ind w:firstLine="709"/>
        <w:rPr>
          <w:rStyle w:val="c5"/>
          <w:color w:val="000000" w:themeColor="text1"/>
          <w:sz w:val="28"/>
          <w:szCs w:val="28"/>
        </w:rPr>
      </w:pPr>
    </w:p>
    <w:p w:rsidR="00075F2D" w:rsidRPr="00AF2B82" w:rsidRDefault="00075F2D" w:rsidP="00514E93">
      <w:pPr>
        <w:pStyle w:val="c0"/>
        <w:shd w:val="clear" w:color="auto" w:fill="FFFFFF"/>
        <w:spacing w:before="0" w:beforeAutospacing="0" w:after="0" w:afterAutospacing="0"/>
        <w:ind w:firstLine="709"/>
        <w:rPr>
          <w:rStyle w:val="c5"/>
          <w:color w:val="000000" w:themeColor="text1"/>
          <w:sz w:val="28"/>
          <w:szCs w:val="28"/>
        </w:rPr>
      </w:pPr>
    </w:p>
    <w:p w:rsidR="00075F2D" w:rsidRDefault="00075F2D" w:rsidP="00514E93">
      <w:pPr>
        <w:spacing w:line="240" w:lineRule="auto"/>
        <w:ind w:firstLine="709"/>
        <w:rPr>
          <w:rFonts w:ascii="Times New Roman" w:hAnsi="Times New Roman"/>
          <w:b/>
          <w:color w:val="000000" w:themeColor="text1"/>
          <w:sz w:val="28"/>
          <w:szCs w:val="28"/>
        </w:rPr>
      </w:pPr>
    </w:p>
    <w:p w:rsidR="00AF2B82" w:rsidRDefault="00AF2B82" w:rsidP="00514E93">
      <w:pPr>
        <w:spacing w:line="240" w:lineRule="auto"/>
        <w:ind w:firstLine="709"/>
        <w:rPr>
          <w:rFonts w:ascii="Times New Roman" w:hAnsi="Times New Roman"/>
          <w:b/>
          <w:color w:val="000000" w:themeColor="text1"/>
          <w:sz w:val="28"/>
          <w:szCs w:val="28"/>
        </w:rPr>
      </w:pPr>
    </w:p>
    <w:p w:rsidR="00AF2B82" w:rsidRDefault="00AF2B82" w:rsidP="00514E93">
      <w:pPr>
        <w:spacing w:line="240" w:lineRule="auto"/>
        <w:ind w:firstLine="709"/>
        <w:rPr>
          <w:rFonts w:ascii="Times New Roman" w:hAnsi="Times New Roman"/>
          <w:b/>
          <w:color w:val="000000" w:themeColor="text1"/>
          <w:sz w:val="28"/>
          <w:szCs w:val="28"/>
        </w:rPr>
      </w:pPr>
    </w:p>
    <w:p w:rsidR="00AF2B82" w:rsidRPr="00AF2B82" w:rsidRDefault="00AF2B82" w:rsidP="00514E93">
      <w:pPr>
        <w:spacing w:line="240" w:lineRule="auto"/>
        <w:ind w:firstLine="709"/>
        <w:rPr>
          <w:rFonts w:ascii="Times New Roman" w:hAnsi="Times New Roman"/>
          <w:b/>
          <w:color w:val="000000" w:themeColor="text1"/>
          <w:sz w:val="28"/>
          <w:szCs w:val="28"/>
        </w:rPr>
      </w:pPr>
    </w:p>
    <w:p w:rsidR="0085640F" w:rsidRPr="00AF2B82" w:rsidRDefault="0085640F" w:rsidP="00514E93">
      <w:pPr>
        <w:shd w:val="clear" w:color="auto" w:fill="FFFFFF"/>
        <w:overflowPunct/>
        <w:autoSpaceDE/>
        <w:autoSpaceDN/>
        <w:adjustRightInd/>
        <w:spacing w:line="240" w:lineRule="auto"/>
        <w:ind w:firstLine="709"/>
        <w:jc w:val="center"/>
        <w:textAlignment w:val="auto"/>
        <w:rPr>
          <w:rFonts w:ascii="Times New Roman" w:hAnsi="Times New Roman"/>
          <w:b/>
          <w:bCs/>
          <w:color w:val="000000" w:themeColor="text1"/>
          <w:sz w:val="28"/>
          <w:szCs w:val="28"/>
        </w:rPr>
      </w:pP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8 КЛАСС</w:t>
      </w: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b/>
          <w:bCs/>
          <w:color w:val="000000" w:themeColor="text1"/>
          <w:sz w:val="28"/>
          <w:szCs w:val="28"/>
        </w:rPr>
      </w:pPr>
    </w:p>
    <w:p w:rsidR="00075F2D" w:rsidRPr="00AF2B82" w:rsidRDefault="00C87929"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ТЕСТИРОВАНИЕ по теме</w:t>
      </w:r>
      <w:r w:rsidR="00331F99" w:rsidRPr="00AF2B82">
        <w:rPr>
          <w:rFonts w:ascii="Times New Roman" w:hAnsi="Times New Roman"/>
          <w:b/>
          <w:bCs/>
          <w:color w:val="000000" w:themeColor="text1"/>
          <w:sz w:val="28"/>
          <w:szCs w:val="28"/>
        </w:rPr>
        <w:t>:</w:t>
      </w:r>
      <w:r w:rsidRPr="00AF2B82">
        <w:rPr>
          <w:rFonts w:ascii="Times New Roman" w:hAnsi="Times New Roman"/>
          <w:b/>
          <w:bCs/>
          <w:color w:val="000000" w:themeColor="text1"/>
          <w:sz w:val="28"/>
          <w:szCs w:val="28"/>
        </w:rPr>
        <w:t xml:space="preserve"> </w:t>
      </w:r>
      <w:r w:rsidR="00721FAE" w:rsidRPr="00AF2B82">
        <w:rPr>
          <w:rFonts w:ascii="Times New Roman" w:hAnsi="Times New Roman"/>
          <w:b/>
          <w:bCs/>
          <w:color w:val="000000" w:themeColor="text1"/>
          <w:sz w:val="28"/>
          <w:szCs w:val="28"/>
        </w:rPr>
        <w:t>«</w:t>
      </w:r>
      <w:r w:rsidRPr="00AF2B82">
        <w:rPr>
          <w:rFonts w:ascii="Times New Roman" w:hAnsi="Times New Roman"/>
          <w:b/>
          <w:bCs/>
          <w:color w:val="000000" w:themeColor="text1"/>
          <w:sz w:val="28"/>
          <w:szCs w:val="28"/>
        </w:rPr>
        <w:t>Магниты</w:t>
      </w:r>
      <w:r w:rsidR="00721FAE" w:rsidRPr="00AF2B82">
        <w:rPr>
          <w:rFonts w:ascii="Times New Roman" w:hAnsi="Times New Roman"/>
          <w:b/>
          <w:bCs/>
          <w:color w:val="000000" w:themeColor="text1"/>
          <w:sz w:val="28"/>
          <w:szCs w:val="28"/>
        </w:rPr>
        <w:t>»</w:t>
      </w: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lastRenderedPageBreak/>
        <w:t>I вариант</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1)</w:t>
      </w:r>
      <w:r w:rsidRPr="00AF2B82">
        <w:rPr>
          <w:rFonts w:ascii="Times New Roman" w:hAnsi="Times New Roman"/>
          <w:color w:val="000000" w:themeColor="text1"/>
          <w:sz w:val="28"/>
          <w:szCs w:val="28"/>
        </w:rPr>
        <w:t> Какой заряд проходит через спираль электрической лампы за 10 м</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нут при силе тока 0,5 (А)?</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200(Кл)        В – 300(Кл)        С – 500(Кл)</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2) </w:t>
      </w:r>
      <w:r w:rsidRPr="00AF2B82">
        <w:rPr>
          <w:rFonts w:ascii="Times New Roman" w:hAnsi="Times New Roman"/>
          <w:color w:val="000000" w:themeColor="text1"/>
          <w:sz w:val="28"/>
          <w:szCs w:val="28"/>
        </w:rPr>
        <w:t>Определить сопротивление спирали лампы от карманного фонаря, если при напряжении 3,5 (В) сила тока в ней 0,28(А).</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12,5(Ом)        В – 0,1(Ом)        С – 15(Ом)</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3) </w:t>
      </w:r>
      <w:proofErr w:type="spellStart"/>
      <w:r w:rsidRPr="00AF2B82">
        <w:rPr>
          <w:rFonts w:ascii="Times New Roman" w:hAnsi="Times New Roman"/>
          <w:color w:val="000000" w:themeColor="text1"/>
          <w:sz w:val="28"/>
          <w:szCs w:val="28"/>
        </w:rPr>
        <w:t>Нихромовый</w:t>
      </w:r>
      <w:proofErr w:type="spellEnd"/>
      <w:r w:rsidRPr="00AF2B82">
        <w:rPr>
          <w:rFonts w:ascii="Times New Roman" w:hAnsi="Times New Roman"/>
          <w:color w:val="000000" w:themeColor="text1"/>
          <w:sz w:val="28"/>
          <w:szCs w:val="28"/>
        </w:rPr>
        <w:t xml:space="preserve"> проводник длиной 5(м) и площадью поперечного сеч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ния 0,75(мм</w:t>
      </w:r>
      <w:proofErr w:type="gramStart"/>
      <w:r w:rsidRPr="00AF2B82">
        <w:rPr>
          <w:rFonts w:ascii="Times New Roman" w:hAnsi="Times New Roman"/>
          <w:color w:val="000000" w:themeColor="text1"/>
          <w:sz w:val="28"/>
          <w:szCs w:val="28"/>
          <w:vertAlign w:val="superscript"/>
        </w:rPr>
        <w:t>2</w:t>
      </w:r>
      <w:proofErr w:type="gramEnd"/>
      <w:r w:rsidRPr="00AF2B82">
        <w:rPr>
          <w:rFonts w:ascii="Times New Roman" w:hAnsi="Times New Roman"/>
          <w:color w:val="000000" w:themeColor="text1"/>
          <w:sz w:val="28"/>
          <w:szCs w:val="28"/>
        </w:rPr>
        <w:t>) обладает сопротивлением:</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7,3(Ом)        В – 73(Ом)        С – 15(Ом)</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4) </w:t>
      </w:r>
      <w:r w:rsidRPr="00AF2B82">
        <w:rPr>
          <w:rFonts w:ascii="Times New Roman" w:hAnsi="Times New Roman"/>
          <w:color w:val="000000" w:themeColor="text1"/>
          <w:sz w:val="28"/>
          <w:szCs w:val="28"/>
        </w:rPr>
        <w:t>Общее сопротивление</w:t>
      </w:r>
      <w:r w:rsidRPr="00AF2B82">
        <w:rPr>
          <w:rFonts w:ascii="Times New Roman" w:hAnsi="Times New Roman"/>
          <w:b/>
          <w:bCs/>
          <w:color w:val="000000" w:themeColor="text1"/>
          <w:sz w:val="28"/>
          <w:szCs w:val="28"/>
        </w:rPr>
        <w:t> </w:t>
      </w:r>
      <w:r w:rsidRPr="00AF2B82">
        <w:rPr>
          <w:rFonts w:ascii="Times New Roman" w:hAnsi="Times New Roman"/>
          <w:color w:val="000000" w:themeColor="text1"/>
          <w:sz w:val="28"/>
          <w:szCs w:val="28"/>
        </w:rPr>
        <w:t>участка цепи равно:</w:t>
      </w:r>
    </w:p>
    <w:p w:rsidR="00075F2D" w:rsidRPr="00AF2B82" w:rsidRDefault="00B67D2A"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301625" cy="301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01625" cy="301625"/>
                    </a:xfrm>
                    <a:prstGeom prst="rect">
                      <a:avLst/>
                    </a:prstGeom>
                    <a:noFill/>
                    <a:ln w="9525">
                      <a:noFill/>
                      <a:miter lim="800000"/>
                      <a:headEnd/>
                      <a:tailEnd/>
                    </a:ln>
                  </pic:spPr>
                </pic:pic>
              </a:graphicData>
            </a:graphic>
          </wp:inline>
        </w:drawing>
      </w:r>
      <w:r w:rsidR="00075F2D" w:rsidRPr="00AF2B82">
        <w:rPr>
          <w:rFonts w:ascii="Times New Roman" w:hAnsi="Times New Roman"/>
          <w:color w:val="000000" w:themeColor="text1"/>
          <w:sz w:val="28"/>
          <w:szCs w:val="28"/>
        </w:rPr>
        <w:t>А – 3(Ом)        В – 4(Ом)        С – 6(Ом)</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5) </w:t>
      </w:r>
      <w:r w:rsidRPr="00AF2B82">
        <w:rPr>
          <w:rFonts w:ascii="Times New Roman" w:hAnsi="Times New Roman"/>
          <w:color w:val="000000" w:themeColor="text1"/>
          <w:sz w:val="28"/>
          <w:szCs w:val="28"/>
        </w:rPr>
        <w:t>Определить мощность тока в паяльнике, если при напряжении 220 (В) сила тока равна 4,6 (А).</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0,15(кВт)        В – 100(Вт)        С – 1(кВт)</w:t>
      </w: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b/>
          <w:bCs/>
          <w:color w:val="000000" w:themeColor="text1"/>
          <w:sz w:val="28"/>
          <w:szCs w:val="28"/>
        </w:rPr>
      </w:pP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II вариант</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1) </w:t>
      </w:r>
      <w:r w:rsidRPr="00AF2B82">
        <w:rPr>
          <w:rFonts w:ascii="Times New Roman" w:hAnsi="Times New Roman"/>
          <w:color w:val="000000" w:themeColor="text1"/>
          <w:sz w:val="28"/>
          <w:szCs w:val="28"/>
        </w:rPr>
        <w:t>Какой заряд проходит через катушку гальванометра за 2 минуты при силе тока 12 (мА)?</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144(мКл)        В – 12(мКл)        С – 1,44(Кл)</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2) </w:t>
      </w:r>
      <w:r w:rsidRPr="00AF2B82">
        <w:rPr>
          <w:rFonts w:ascii="Times New Roman" w:hAnsi="Times New Roman"/>
          <w:color w:val="000000" w:themeColor="text1"/>
          <w:sz w:val="28"/>
          <w:szCs w:val="28"/>
        </w:rPr>
        <w:t>Определить сопротивление лампы, если при напряжении 1(В) через спираль лампы протекает ток 0,68 (А).</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0,2(кОм)        В – 1,47(Ом)        С – 3,5(Ом)</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3) </w:t>
      </w:r>
      <w:r w:rsidRPr="00AF2B82">
        <w:rPr>
          <w:rFonts w:ascii="Times New Roman" w:hAnsi="Times New Roman"/>
          <w:color w:val="000000" w:themeColor="text1"/>
          <w:sz w:val="28"/>
          <w:szCs w:val="28"/>
        </w:rPr>
        <w:t>Чему равно сопротивление константановой проволоки длиной 8(м) и площадью поперечного сечения 2 (мм</w:t>
      </w:r>
      <w:proofErr w:type="gramStart"/>
      <w:r w:rsidRPr="00AF2B82">
        <w:rPr>
          <w:rFonts w:ascii="Times New Roman" w:hAnsi="Times New Roman"/>
          <w:color w:val="000000" w:themeColor="text1"/>
          <w:sz w:val="28"/>
          <w:szCs w:val="28"/>
          <w:vertAlign w:val="superscript"/>
        </w:rPr>
        <w:t>2</w:t>
      </w:r>
      <w:proofErr w:type="gramEnd"/>
      <w:r w:rsidRPr="00AF2B82">
        <w:rPr>
          <w:rFonts w:ascii="Times New Roman" w:hAnsi="Times New Roman"/>
          <w:color w:val="000000" w:themeColor="text1"/>
          <w:sz w:val="28"/>
          <w:szCs w:val="28"/>
        </w:rPr>
        <w:t>)?</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1(Ом)        В – 0,5(Ом)        С – 2(Ом)</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4)</w:t>
      </w:r>
      <w:r w:rsidRPr="00AF2B82">
        <w:rPr>
          <w:rFonts w:ascii="Times New Roman" w:hAnsi="Times New Roman"/>
          <w:color w:val="000000" w:themeColor="text1"/>
          <w:sz w:val="28"/>
          <w:szCs w:val="28"/>
        </w:rPr>
        <w:t> Общее сопротивление участка цепи равно:</w:t>
      </w:r>
    </w:p>
    <w:p w:rsidR="00075F2D" w:rsidRPr="00AF2B82" w:rsidRDefault="00B67D2A"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301625" cy="301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301625" cy="301625"/>
                    </a:xfrm>
                    <a:prstGeom prst="rect">
                      <a:avLst/>
                    </a:prstGeom>
                    <a:noFill/>
                    <a:ln w="9525">
                      <a:noFill/>
                      <a:miter lim="800000"/>
                      <a:headEnd/>
                      <a:tailEnd/>
                    </a:ln>
                  </pic:spPr>
                </pic:pic>
              </a:graphicData>
            </a:graphic>
          </wp:inline>
        </w:drawing>
      </w:r>
      <w:r w:rsidR="00075F2D" w:rsidRPr="00AF2B82">
        <w:rPr>
          <w:rFonts w:ascii="Times New Roman" w:hAnsi="Times New Roman"/>
          <w:color w:val="000000" w:themeColor="text1"/>
          <w:sz w:val="28"/>
          <w:szCs w:val="28"/>
        </w:rPr>
        <w:t>А – 4  (Ом)        В – 2  (Ом)        С – 6(Ом)</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5) </w:t>
      </w:r>
      <w:r w:rsidRPr="00AF2B82">
        <w:rPr>
          <w:rFonts w:ascii="Times New Roman" w:hAnsi="Times New Roman"/>
          <w:color w:val="000000" w:themeColor="text1"/>
          <w:sz w:val="28"/>
          <w:szCs w:val="28"/>
        </w:rPr>
        <w:t>Определить мощность тока в электрической лампе, если при напр</w:t>
      </w:r>
      <w:r w:rsidRPr="00AF2B82">
        <w:rPr>
          <w:rFonts w:ascii="Times New Roman" w:hAnsi="Times New Roman"/>
          <w:color w:val="000000" w:themeColor="text1"/>
          <w:sz w:val="28"/>
          <w:szCs w:val="28"/>
        </w:rPr>
        <w:t>я</w:t>
      </w:r>
      <w:r w:rsidRPr="00AF2B82">
        <w:rPr>
          <w:rFonts w:ascii="Times New Roman" w:hAnsi="Times New Roman"/>
          <w:color w:val="000000" w:themeColor="text1"/>
          <w:sz w:val="28"/>
          <w:szCs w:val="28"/>
        </w:rPr>
        <w:t>жении 3(В) сила тока в ней 0,1 (А).</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200(мВт)        В – 300(мВт)        С – 0,4(Вт)</w:t>
      </w: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b/>
          <w:bCs/>
          <w:color w:val="000000" w:themeColor="text1"/>
          <w:sz w:val="28"/>
          <w:szCs w:val="28"/>
        </w:rPr>
      </w:pP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тает. Затем нагревается вода. Удельная теплоёмкость воды  4,2 , тепл</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та плавления льда   332 , удельная теплоёмкость льда 2,1  . В каком случае температура изменялась медленнее всего?</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А</w:t>
      </w:r>
      <w:r w:rsidRPr="00AF2B82">
        <w:rPr>
          <w:rFonts w:ascii="Times New Roman" w:hAnsi="Times New Roman"/>
          <w:color w:val="000000" w:themeColor="text1"/>
          <w:sz w:val="28"/>
          <w:szCs w:val="28"/>
        </w:rPr>
        <w:t> – При нагревании льда. </w:t>
      </w:r>
      <w:proofErr w:type="gramStart"/>
      <w:r w:rsidRPr="00AF2B82">
        <w:rPr>
          <w:rFonts w:ascii="Times New Roman" w:hAnsi="Times New Roman"/>
          <w:b/>
          <w:bCs/>
          <w:color w:val="000000" w:themeColor="text1"/>
          <w:sz w:val="28"/>
          <w:szCs w:val="28"/>
        </w:rPr>
        <w:t>Б</w:t>
      </w:r>
      <w:proofErr w:type="gramEnd"/>
      <w:r w:rsidRPr="00AF2B82">
        <w:rPr>
          <w:rFonts w:ascii="Times New Roman" w:hAnsi="Times New Roman"/>
          <w:color w:val="000000" w:themeColor="text1"/>
          <w:sz w:val="28"/>
          <w:szCs w:val="28"/>
        </w:rPr>
        <w:t> – При плавлении льда.</w:t>
      </w:r>
      <w:r w:rsidRPr="00AF2B82">
        <w:rPr>
          <w:rFonts w:ascii="Times New Roman" w:hAnsi="Times New Roman"/>
          <w:b/>
          <w:bCs/>
          <w:color w:val="000000" w:themeColor="text1"/>
          <w:sz w:val="28"/>
          <w:szCs w:val="28"/>
        </w:rPr>
        <w:t> </w:t>
      </w:r>
      <w:proofErr w:type="gramStart"/>
      <w:r w:rsidRPr="00AF2B82">
        <w:rPr>
          <w:rFonts w:ascii="Times New Roman" w:hAnsi="Times New Roman"/>
          <w:b/>
          <w:bCs/>
          <w:color w:val="000000" w:themeColor="text1"/>
          <w:sz w:val="28"/>
          <w:szCs w:val="28"/>
        </w:rPr>
        <w:t>В</w:t>
      </w:r>
      <w:proofErr w:type="gramEnd"/>
      <w:r w:rsidRPr="00AF2B82">
        <w:rPr>
          <w:rFonts w:ascii="Times New Roman" w:hAnsi="Times New Roman"/>
          <w:b/>
          <w:bCs/>
          <w:color w:val="000000" w:themeColor="text1"/>
          <w:sz w:val="28"/>
          <w:szCs w:val="28"/>
        </w:rPr>
        <w:t> </w:t>
      </w:r>
      <w:r w:rsidRPr="00AF2B82">
        <w:rPr>
          <w:rFonts w:ascii="Times New Roman" w:hAnsi="Times New Roman"/>
          <w:color w:val="000000" w:themeColor="text1"/>
          <w:sz w:val="28"/>
          <w:szCs w:val="28"/>
        </w:rPr>
        <w:t xml:space="preserve">– </w:t>
      </w:r>
      <w:proofErr w:type="gramStart"/>
      <w:r w:rsidRPr="00AF2B82">
        <w:rPr>
          <w:rFonts w:ascii="Times New Roman" w:hAnsi="Times New Roman"/>
          <w:color w:val="000000" w:themeColor="text1"/>
          <w:sz w:val="28"/>
          <w:szCs w:val="28"/>
        </w:rPr>
        <w:t>При</w:t>
      </w:r>
      <w:proofErr w:type="gramEnd"/>
      <w:r w:rsidRPr="00AF2B82">
        <w:rPr>
          <w:rFonts w:ascii="Times New Roman" w:hAnsi="Times New Roman"/>
          <w:color w:val="000000" w:themeColor="text1"/>
          <w:sz w:val="28"/>
          <w:szCs w:val="28"/>
        </w:rPr>
        <w:t xml:space="preserve"> нагревании воды. </w:t>
      </w:r>
      <w:r w:rsidRPr="00AF2B82">
        <w:rPr>
          <w:rFonts w:ascii="Times New Roman" w:hAnsi="Times New Roman"/>
          <w:b/>
          <w:bCs/>
          <w:color w:val="000000" w:themeColor="text1"/>
          <w:sz w:val="28"/>
          <w:szCs w:val="28"/>
        </w:rPr>
        <w:t>Г</w:t>
      </w:r>
      <w:r w:rsidRPr="00AF2B82">
        <w:rPr>
          <w:rFonts w:ascii="Times New Roman" w:hAnsi="Times New Roman"/>
          <w:color w:val="000000" w:themeColor="text1"/>
          <w:sz w:val="28"/>
          <w:szCs w:val="28"/>
        </w:rPr>
        <w:t> – Во всех трёх случаях одинаково.</w:t>
      </w:r>
    </w:p>
    <w:p w:rsidR="0085640F" w:rsidRPr="00AF2B82" w:rsidRDefault="0085640F" w:rsidP="00514E93">
      <w:pPr>
        <w:shd w:val="clear" w:color="auto" w:fill="FFFFFF"/>
        <w:overflowPunct/>
        <w:autoSpaceDE/>
        <w:autoSpaceDN/>
        <w:adjustRightInd/>
        <w:spacing w:line="240" w:lineRule="auto"/>
        <w:ind w:firstLine="709"/>
        <w:jc w:val="center"/>
        <w:textAlignment w:val="auto"/>
        <w:rPr>
          <w:rFonts w:ascii="Times New Roman" w:hAnsi="Times New Roman"/>
          <w:b/>
          <w:bCs/>
          <w:color w:val="000000" w:themeColor="text1"/>
          <w:sz w:val="28"/>
          <w:szCs w:val="28"/>
        </w:rPr>
      </w:pPr>
    </w:p>
    <w:p w:rsidR="00075F2D" w:rsidRPr="00AF2B82" w:rsidRDefault="00BF5980" w:rsidP="00514E93">
      <w:pPr>
        <w:shd w:val="clear" w:color="auto" w:fill="FFFFFF"/>
        <w:overflowPunct/>
        <w:autoSpaceDE/>
        <w:autoSpaceDN/>
        <w:adjustRightInd/>
        <w:spacing w:line="240" w:lineRule="auto"/>
        <w:ind w:firstLine="709"/>
        <w:jc w:val="center"/>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ТЕСТИРОВАНИЕ</w:t>
      </w:r>
      <w:r w:rsidR="00A51220" w:rsidRPr="00AF2B82">
        <w:rPr>
          <w:rFonts w:ascii="Times New Roman" w:hAnsi="Times New Roman"/>
          <w:b/>
          <w:bCs/>
          <w:color w:val="000000" w:themeColor="text1"/>
          <w:sz w:val="28"/>
          <w:szCs w:val="28"/>
        </w:rPr>
        <w:t xml:space="preserve"> по теме:</w:t>
      </w: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СВЕТОВЫЕ ЯВЛЕНИЯ</w:t>
      </w: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 вариант</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1) </w:t>
      </w:r>
      <w:r w:rsidRPr="00AF2B82">
        <w:rPr>
          <w:rFonts w:ascii="Times New Roman" w:hAnsi="Times New Roman"/>
          <w:color w:val="000000" w:themeColor="text1"/>
          <w:sz w:val="28"/>
          <w:szCs w:val="28"/>
        </w:rPr>
        <w:t>Искусственные источники света:</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Луна, свеча, экран дисплея;</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В</w:t>
      </w:r>
      <w:proofErr w:type="gramEnd"/>
      <w:r w:rsidRPr="00AF2B82">
        <w:rPr>
          <w:rFonts w:ascii="Times New Roman" w:hAnsi="Times New Roman"/>
          <w:color w:val="000000" w:themeColor="text1"/>
          <w:sz w:val="28"/>
          <w:szCs w:val="28"/>
        </w:rPr>
        <w:t xml:space="preserve"> – лампа, газовая горелка, свеча;</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lastRenderedPageBreak/>
        <w:t>С</w:t>
      </w:r>
      <w:proofErr w:type="gramEnd"/>
      <w:r w:rsidRPr="00AF2B82">
        <w:rPr>
          <w:rFonts w:ascii="Times New Roman" w:hAnsi="Times New Roman"/>
          <w:color w:val="000000" w:themeColor="text1"/>
          <w:sz w:val="28"/>
          <w:szCs w:val="28"/>
        </w:rPr>
        <w:t xml:space="preserve"> – свеча, полярное сияние, молния.</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2) </w:t>
      </w:r>
      <w:r w:rsidRPr="00AF2B82">
        <w:rPr>
          <w:rFonts w:ascii="Times New Roman" w:hAnsi="Times New Roman"/>
          <w:color w:val="000000" w:themeColor="text1"/>
          <w:sz w:val="28"/>
          <w:szCs w:val="28"/>
        </w:rPr>
        <w:t>Какие превращения энергии происходят при горении свечи:</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 </w:t>
      </w:r>
      <w:proofErr w:type="gramStart"/>
      <w:r w:rsidRPr="00AF2B82">
        <w:rPr>
          <w:rFonts w:ascii="Times New Roman" w:hAnsi="Times New Roman"/>
          <w:color w:val="000000" w:themeColor="text1"/>
          <w:sz w:val="28"/>
          <w:szCs w:val="28"/>
        </w:rPr>
        <w:t>химическая</w:t>
      </w:r>
      <w:proofErr w:type="gramEnd"/>
      <w:r w:rsidRPr="00AF2B82">
        <w:rPr>
          <w:rFonts w:ascii="Times New Roman" w:hAnsi="Times New Roman"/>
          <w:color w:val="000000" w:themeColor="text1"/>
          <w:sz w:val="28"/>
          <w:szCs w:val="28"/>
        </w:rPr>
        <w:t xml:space="preserve"> в энергию излучения;</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тепловая в химическую;</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С – энергия излучения в </w:t>
      </w:r>
      <w:proofErr w:type="gramStart"/>
      <w:r w:rsidRPr="00AF2B82">
        <w:rPr>
          <w:rFonts w:ascii="Times New Roman" w:hAnsi="Times New Roman"/>
          <w:color w:val="000000" w:themeColor="text1"/>
          <w:sz w:val="28"/>
          <w:szCs w:val="28"/>
        </w:rPr>
        <w:t>тепловую</w:t>
      </w:r>
      <w:proofErr w:type="gramEnd"/>
      <w:r w:rsidRPr="00AF2B82">
        <w:rPr>
          <w:rFonts w:ascii="Times New Roman" w:hAnsi="Times New Roman"/>
          <w:color w:val="000000" w:themeColor="text1"/>
          <w:sz w:val="28"/>
          <w:szCs w:val="28"/>
        </w:rPr>
        <w:t>.</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3) </w:t>
      </w:r>
      <w:r w:rsidRPr="00AF2B82">
        <w:rPr>
          <w:rFonts w:ascii="Times New Roman" w:hAnsi="Times New Roman"/>
          <w:color w:val="000000" w:themeColor="text1"/>
          <w:sz w:val="28"/>
          <w:szCs w:val="28"/>
        </w:rPr>
        <w:t>В солнечный день длина тени на земле от ёлочки высотой 1,8(м) равна 90(см), а от берёзы -  10(м). Какова высота берёзы?</w:t>
      </w:r>
    </w:p>
    <w:p w:rsidR="00075F2D" w:rsidRPr="00AF2B82" w:rsidRDefault="00AF2B82" w:rsidP="00514E93">
      <w:pPr>
        <w:shd w:val="clear" w:color="auto" w:fill="FFFFFF"/>
        <w:overflowPunct/>
        <w:autoSpaceDE/>
        <w:autoSpaceDN/>
        <w:adjustRightInd/>
        <w:spacing w:line="240" w:lineRule="auto"/>
        <w:ind w:firstLine="709"/>
        <w:jc w:val="left"/>
        <w:textAlignment w:val="auto"/>
        <w:rPr>
          <w:rFonts w:ascii="Times New Roman" w:hAnsi="Times New Roman"/>
          <w:color w:val="000000" w:themeColor="text1"/>
          <w:sz w:val="28"/>
          <w:szCs w:val="28"/>
        </w:rPr>
      </w:pPr>
      <w:r>
        <w:rPr>
          <w:rFonts w:ascii="Times New Roman" w:hAnsi="Times New Roman"/>
          <w:color w:val="000000" w:themeColor="text1"/>
          <w:sz w:val="28"/>
          <w:szCs w:val="28"/>
        </w:rPr>
        <w:t> А – 15(м)      </w:t>
      </w:r>
      <w:r w:rsidR="00075F2D" w:rsidRPr="00AF2B82">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075F2D" w:rsidRPr="00AF2B82">
        <w:rPr>
          <w:rFonts w:ascii="Times New Roman" w:hAnsi="Times New Roman"/>
          <w:color w:val="000000" w:themeColor="text1"/>
          <w:sz w:val="28"/>
          <w:szCs w:val="28"/>
        </w:rPr>
        <w:t>    В</w:t>
      </w:r>
      <w:r>
        <w:rPr>
          <w:rFonts w:ascii="Times New Roman" w:hAnsi="Times New Roman"/>
          <w:color w:val="000000" w:themeColor="text1"/>
          <w:sz w:val="28"/>
          <w:szCs w:val="28"/>
        </w:rPr>
        <w:t xml:space="preserve"> – 25(м)                      </w:t>
      </w:r>
      <w:r w:rsidR="00075F2D" w:rsidRPr="00AF2B82">
        <w:rPr>
          <w:rFonts w:ascii="Times New Roman" w:hAnsi="Times New Roman"/>
          <w:color w:val="000000" w:themeColor="text1"/>
          <w:sz w:val="28"/>
          <w:szCs w:val="28"/>
        </w:rPr>
        <w:t xml:space="preserve">                  С – 20(м)</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4) </w:t>
      </w:r>
      <w:r w:rsidR="00AF2B82">
        <w:rPr>
          <w:rFonts w:ascii="Times New Roman" w:hAnsi="Times New Roman"/>
          <w:color w:val="000000" w:themeColor="text1"/>
          <w:sz w:val="28"/>
          <w:szCs w:val="28"/>
        </w:rPr>
        <w:t>Угол падения луча равен</w:t>
      </w:r>
      <w:r w:rsidRPr="00AF2B82">
        <w:rPr>
          <w:rFonts w:ascii="Times New Roman" w:hAnsi="Times New Roman"/>
          <w:color w:val="000000" w:themeColor="text1"/>
          <w:sz w:val="28"/>
          <w:szCs w:val="28"/>
        </w:rPr>
        <w:t>. Чему равен угол между падающим и отр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женным лучами?</w:t>
      </w:r>
    </w:p>
    <w:p w:rsidR="00075F2D" w:rsidRPr="00AF2B82" w:rsidRDefault="00075F2D" w:rsidP="00514E93">
      <w:pPr>
        <w:shd w:val="clear" w:color="auto" w:fill="FFFFFF"/>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roofErr w:type="gramStart"/>
      <w:r w:rsidRPr="00AF2B82">
        <w:rPr>
          <w:rFonts w:ascii="Times New Roman" w:hAnsi="Times New Roman"/>
          <w:color w:val="000000" w:themeColor="text1"/>
          <w:sz w:val="28"/>
          <w:szCs w:val="28"/>
        </w:rPr>
        <w:t xml:space="preserve">     </w:t>
      </w:r>
      <w:r w:rsid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             В</w:t>
      </w:r>
      <w:proofErr w:type="gramEnd"/>
      <w:r w:rsidRPr="00AF2B82">
        <w:rPr>
          <w:rFonts w:ascii="Times New Roman" w:hAnsi="Times New Roman"/>
          <w:color w:val="000000" w:themeColor="text1"/>
          <w:sz w:val="28"/>
          <w:szCs w:val="28"/>
        </w:rPr>
        <w:t xml:space="preserve"> –   2                                       С – 3</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5) </w:t>
      </w:r>
      <w:r w:rsidRPr="00AF2B82">
        <w:rPr>
          <w:rFonts w:ascii="Times New Roman" w:hAnsi="Times New Roman"/>
          <w:color w:val="000000" w:themeColor="text1"/>
          <w:sz w:val="28"/>
          <w:szCs w:val="28"/>
        </w:rPr>
        <w:t>Угол между зеркалом и падающим на него лучом составляет</w:t>
      </w:r>
      <w:proofErr w:type="gramStart"/>
      <w:r w:rsidRPr="00AF2B82">
        <w:rPr>
          <w:rFonts w:ascii="Times New Roman" w:hAnsi="Times New Roman"/>
          <w:color w:val="000000" w:themeColor="text1"/>
          <w:sz w:val="28"/>
          <w:szCs w:val="28"/>
        </w:rPr>
        <w:t> .</w:t>
      </w:r>
      <w:proofErr w:type="gramEnd"/>
      <w:r w:rsidRPr="00AF2B82">
        <w:rPr>
          <w:rFonts w:ascii="Times New Roman" w:hAnsi="Times New Roman"/>
          <w:color w:val="000000" w:themeColor="text1"/>
          <w:sz w:val="28"/>
          <w:szCs w:val="28"/>
        </w:rPr>
        <w:t xml:space="preserve"> Чему равен угол падения?</w:t>
      </w:r>
    </w:p>
    <w:p w:rsidR="00075F2D" w:rsidRPr="00AF2B82" w:rsidRDefault="00075F2D" w:rsidP="00514E93">
      <w:pPr>
        <w:shd w:val="clear" w:color="auto" w:fill="FFFFFF"/>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4</w:t>
      </w:r>
      <w:proofErr w:type="gramStart"/>
      <w:r w:rsidRPr="00AF2B82">
        <w:rPr>
          <w:rFonts w:ascii="Times New Roman" w:hAnsi="Times New Roman"/>
          <w:color w:val="000000" w:themeColor="text1"/>
          <w:sz w:val="28"/>
          <w:szCs w:val="28"/>
        </w:rPr>
        <w:t xml:space="preserve">                                          В</w:t>
      </w:r>
      <w:proofErr w:type="gramEnd"/>
      <w:r w:rsidRPr="00AF2B82">
        <w:rPr>
          <w:rFonts w:ascii="Times New Roman" w:hAnsi="Times New Roman"/>
          <w:color w:val="000000" w:themeColor="text1"/>
          <w:sz w:val="28"/>
          <w:szCs w:val="28"/>
        </w:rPr>
        <w:t xml:space="preserve"> –  3                                        С – 2</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6) </w:t>
      </w:r>
      <w:r w:rsidRPr="00AF2B82">
        <w:rPr>
          <w:rFonts w:ascii="Times New Roman" w:hAnsi="Times New Roman"/>
          <w:color w:val="000000" w:themeColor="text1"/>
          <w:sz w:val="28"/>
          <w:szCs w:val="28"/>
        </w:rPr>
        <w:t>Фокусное расстояние линзы 200(мм). Какова оптическая сила?</w:t>
      </w:r>
    </w:p>
    <w:p w:rsidR="00075F2D" w:rsidRPr="00AF2B82" w:rsidRDefault="00075F2D" w:rsidP="00514E93">
      <w:pPr>
        <w:shd w:val="clear" w:color="auto" w:fill="FFFFFF"/>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00AF2B82">
        <w:rPr>
          <w:rFonts w:ascii="Times New Roman" w:hAnsi="Times New Roman"/>
          <w:color w:val="000000" w:themeColor="text1"/>
          <w:sz w:val="28"/>
          <w:szCs w:val="28"/>
        </w:rPr>
        <w:t xml:space="preserve"> 0,5(</w:t>
      </w:r>
      <w:proofErr w:type="spellStart"/>
      <w:r w:rsidR="00AF2B82">
        <w:rPr>
          <w:rFonts w:ascii="Times New Roman" w:hAnsi="Times New Roman"/>
          <w:color w:val="000000" w:themeColor="text1"/>
          <w:sz w:val="28"/>
          <w:szCs w:val="28"/>
        </w:rPr>
        <w:t>дптр</w:t>
      </w:r>
      <w:proofErr w:type="spellEnd"/>
      <w:r w:rsidR="00AF2B82">
        <w:rPr>
          <w:rFonts w:ascii="Times New Roman" w:hAnsi="Times New Roman"/>
          <w:color w:val="000000" w:themeColor="text1"/>
          <w:sz w:val="28"/>
          <w:szCs w:val="28"/>
        </w:rPr>
        <w:t>)                  </w:t>
      </w:r>
      <w:r w:rsidRPr="00AF2B82">
        <w:rPr>
          <w:rFonts w:ascii="Times New Roman" w:hAnsi="Times New Roman"/>
          <w:color w:val="000000" w:themeColor="text1"/>
          <w:sz w:val="28"/>
          <w:szCs w:val="28"/>
        </w:rPr>
        <w:t>         В –  200(мм)                               С – 5(</w:t>
      </w:r>
      <w:proofErr w:type="spellStart"/>
      <w:r w:rsidRPr="00AF2B82">
        <w:rPr>
          <w:rFonts w:ascii="Times New Roman" w:hAnsi="Times New Roman"/>
          <w:color w:val="000000" w:themeColor="text1"/>
          <w:sz w:val="28"/>
          <w:szCs w:val="28"/>
        </w:rPr>
        <w:t>дптр</w:t>
      </w:r>
      <w:proofErr w:type="spellEnd"/>
      <w:r w:rsidRPr="00AF2B82">
        <w:rPr>
          <w:rFonts w:ascii="Times New Roman" w:hAnsi="Times New Roman"/>
          <w:color w:val="000000" w:themeColor="text1"/>
          <w:sz w:val="28"/>
          <w:szCs w:val="28"/>
        </w:rPr>
        <w:t>)</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7) </w:t>
      </w:r>
      <w:r w:rsidRPr="00AF2B82">
        <w:rPr>
          <w:rFonts w:ascii="Times New Roman" w:hAnsi="Times New Roman"/>
          <w:color w:val="000000" w:themeColor="text1"/>
          <w:sz w:val="28"/>
          <w:szCs w:val="28"/>
        </w:rPr>
        <w:t>Построить изображение предмета, расположенного от собирающей линзы на расстоянии 4F.</w:t>
      </w: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b/>
          <w:bCs/>
          <w:color w:val="000000" w:themeColor="text1"/>
          <w:sz w:val="28"/>
          <w:szCs w:val="28"/>
        </w:rPr>
      </w:pP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II вариант</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1) </w:t>
      </w:r>
      <w:r w:rsidRPr="00AF2B82">
        <w:rPr>
          <w:rFonts w:ascii="Times New Roman" w:hAnsi="Times New Roman"/>
          <w:color w:val="000000" w:themeColor="text1"/>
          <w:sz w:val="28"/>
          <w:szCs w:val="28"/>
        </w:rPr>
        <w:t> Естественные источники света:</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Солнце, Луна, звёзды;</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экран телевизора, свеча, Солнце;</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С</w:t>
      </w:r>
      <w:proofErr w:type="gramEnd"/>
      <w:r w:rsidRPr="00AF2B82">
        <w:rPr>
          <w:rFonts w:ascii="Times New Roman" w:hAnsi="Times New Roman"/>
          <w:color w:val="000000" w:themeColor="text1"/>
          <w:sz w:val="28"/>
          <w:szCs w:val="28"/>
        </w:rPr>
        <w:t xml:space="preserve"> – светлячки, Солнце, молния.</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2) </w:t>
      </w:r>
      <w:r w:rsidRPr="00AF2B82">
        <w:rPr>
          <w:rFonts w:ascii="Times New Roman" w:hAnsi="Times New Roman"/>
          <w:color w:val="000000" w:themeColor="text1"/>
          <w:sz w:val="28"/>
          <w:szCs w:val="28"/>
        </w:rPr>
        <w:t>Какие превращения энергии происходят при свечении лампы фон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ря:</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химическая в электрическую;</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В – </w:t>
      </w:r>
      <w:proofErr w:type="gramStart"/>
      <w:r w:rsidRPr="00AF2B82">
        <w:rPr>
          <w:rFonts w:ascii="Times New Roman" w:hAnsi="Times New Roman"/>
          <w:color w:val="000000" w:themeColor="text1"/>
          <w:sz w:val="28"/>
          <w:szCs w:val="28"/>
        </w:rPr>
        <w:t>электрическая</w:t>
      </w:r>
      <w:proofErr w:type="gramEnd"/>
      <w:r w:rsidRPr="00AF2B82">
        <w:rPr>
          <w:rFonts w:ascii="Times New Roman" w:hAnsi="Times New Roman"/>
          <w:color w:val="000000" w:themeColor="text1"/>
          <w:sz w:val="28"/>
          <w:szCs w:val="28"/>
        </w:rPr>
        <w:t xml:space="preserve"> в энергию излучения;</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 – электрическая в тепловую.</w:t>
      </w:r>
    </w:p>
    <w:p w:rsidR="00075F2D" w:rsidRPr="00AF2B82" w:rsidRDefault="00075F2D" w:rsidP="00514E93">
      <w:pPr>
        <w:shd w:val="clear" w:color="auto" w:fill="FFFFFF"/>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3) </w:t>
      </w:r>
      <w:r w:rsidRPr="00AF2B82">
        <w:rPr>
          <w:rFonts w:ascii="Times New Roman" w:hAnsi="Times New Roman"/>
          <w:color w:val="000000" w:themeColor="text1"/>
          <w:sz w:val="28"/>
          <w:szCs w:val="28"/>
        </w:rPr>
        <w:t>В солнечный день длина тени от отвесно поставленной метровой л</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нейки равна 50(см), а от дерева 6(м). Какова высота дерева?</w:t>
      </w:r>
    </w:p>
    <w:p w:rsidR="00075F2D" w:rsidRPr="00AF2B82" w:rsidRDefault="00075F2D" w:rsidP="00514E93">
      <w:pPr>
        <w:shd w:val="clear" w:color="auto" w:fill="FFFFFF"/>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А – 15(м)                                 В – 12(м)                                      С – 10(м)</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4) </w:t>
      </w:r>
      <w:r w:rsidRPr="00AF2B82">
        <w:rPr>
          <w:rFonts w:ascii="Times New Roman" w:hAnsi="Times New Roman"/>
          <w:color w:val="000000" w:themeColor="text1"/>
          <w:sz w:val="28"/>
          <w:szCs w:val="28"/>
        </w:rPr>
        <w:t>Угол падения луча равен</w:t>
      </w:r>
      <w:proofErr w:type="gramStart"/>
      <w:r w:rsidRPr="00AF2B82">
        <w:rPr>
          <w:rFonts w:ascii="Times New Roman" w:hAnsi="Times New Roman"/>
          <w:color w:val="000000" w:themeColor="text1"/>
          <w:sz w:val="28"/>
          <w:szCs w:val="28"/>
        </w:rPr>
        <w:t> .</w:t>
      </w:r>
      <w:proofErr w:type="gramEnd"/>
      <w:r w:rsidRPr="00AF2B82">
        <w:rPr>
          <w:rFonts w:ascii="Times New Roman" w:hAnsi="Times New Roman"/>
          <w:color w:val="000000" w:themeColor="text1"/>
          <w:sz w:val="28"/>
          <w:szCs w:val="28"/>
        </w:rPr>
        <w:t xml:space="preserve"> Каков угол отражения луча?</w:t>
      </w:r>
    </w:p>
    <w:p w:rsidR="00075F2D" w:rsidRPr="00AF2B82" w:rsidRDefault="00075F2D" w:rsidP="00514E93">
      <w:pPr>
        <w:shd w:val="clear" w:color="auto" w:fill="FFFFFF"/>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roofErr w:type="gramStart"/>
      <w:r w:rsidRPr="00AF2B82">
        <w:rPr>
          <w:rFonts w:ascii="Times New Roman" w:hAnsi="Times New Roman"/>
          <w:color w:val="000000" w:themeColor="text1"/>
          <w:sz w:val="28"/>
          <w:szCs w:val="28"/>
        </w:rPr>
        <w:t>                                            В</w:t>
      </w:r>
      <w:proofErr w:type="gramEnd"/>
      <w:r w:rsidRPr="00AF2B82">
        <w:rPr>
          <w:rFonts w:ascii="Times New Roman" w:hAnsi="Times New Roman"/>
          <w:color w:val="000000" w:themeColor="text1"/>
          <w:sz w:val="28"/>
          <w:szCs w:val="28"/>
        </w:rPr>
        <w:t xml:space="preserve"> –  2                                           С – 3</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5) </w:t>
      </w:r>
      <w:r w:rsidRPr="00AF2B82">
        <w:rPr>
          <w:rFonts w:ascii="Times New Roman" w:hAnsi="Times New Roman"/>
          <w:color w:val="000000" w:themeColor="text1"/>
          <w:sz w:val="28"/>
          <w:szCs w:val="28"/>
        </w:rPr>
        <w:t>Угол между зеркалом и падающим на него лучом составляет</w:t>
      </w:r>
      <w:proofErr w:type="gramStart"/>
      <w:r w:rsidRPr="00AF2B82">
        <w:rPr>
          <w:rFonts w:ascii="Times New Roman" w:hAnsi="Times New Roman"/>
          <w:color w:val="000000" w:themeColor="text1"/>
          <w:sz w:val="28"/>
          <w:szCs w:val="28"/>
        </w:rPr>
        <w:t> .</w:t>
      </w:r>
      <w:proofErr w:type="gramEnd"/>
      <w:r w:rsidRPr="00AF2B82">
        <w:rPr>
          <w:rFonts w:ascii="Times New Roman" w:hAnsi="Times New Roman"/>
          <w:color w:val="000000" w:themeColor="text1"/>
          <w:sz w:val="28"/>
          <w:szCs w:val="28"/>
        </w:rPr>
        <w:t xml:space="preserve"> Чему равен угол отражения?</w:t>
      </w:r>
    </w:p>
    <w:p w:rsidR="00075F2D" w:rsidRPr="00AF2B82" w:rsidRDefault="00075F2D" w:rsidP="00514E93">
      <w:pPr>
        <w:shd w:val="clear" w:color="auto" w:fill="FFFFFF"/>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roofErr w:type="gramStart"/>
      <w:r w:rsidRPr="00AF2B82">
        <w:rPr>
          <w:rFonts w:ascii="Times New Roman" w:hAnsi="Times New Roman"/>
          <w:color w:val="000000" w:themeColor="text1"/>
          <w:sz w:val="28"/>
          <w:szCs w:val="28"/>
        </w:rPr>
        <w:t xml:space="preserve">                                              В</w:t>
      </w:r>
      <w:proofErr w:type="gramEnd"/>
      <w:r w:rsidRPr="00AF2B82">
        <w:rPr>
          <w:rFonts w:ascii="Times New Roman" w:hAnsi="Times New Roman"/>
          <w:color w:val="000000" w:themeColor="text1"/>
          <w:sz w:val="28"/>
          <w:szCs w:val="28"/>
        </w:rPr>
        <w:t xml:space="preserve"> –   2                                       С – 3</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6) </w:t>
      </w:r>
      <w:r w:rsidRPr="00AF2B82">
        <w:rPr>
          <w:rFonts w:ascii="Times New Roman" w:hAnsi="Times New Roman"/>
          <w:color w:val="000000" w:themeColor="text1"/>
          <w:sz w:val="28"/>
          <w:szCs w:val="28"/>
        </w:rPr>
        <w:t>Фокусное расстояние линзы 250(см). Какова оптическая сила?</w:t>
      </w:r>
    </w:p>
    <w:p w:rsidR="00075F2D" w:rsidRPr="00AF2B82" w:rsidRDefault="00075F2D" w:rsidP="00514E93">
      <w:pPr>
        <w:shd w:val="clear" w:color="auto" w:fill="FFFFFF"/>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0,4(</w:t>
      </w:r>
      <w:proofErr w:type="spellStart"/>
      <w:r w:rsidRPr="00AF2B82">
        <w:rPr>
          <w:rFonts w:ascii="Times New Roman" w:hAnsi="Times New Roman"/>
          <w:color w:val="000000" w:themeColor="text1"/>
          <w:sz w:val="28"/>
          <w:szCs w:val="28"/>
        </w:rPr>
        <w:t>дптр</w:t>
      </w:r>
      <w:proofErr w:type="spellEnd"/>
      <w:r w:rsidRPr="00AF2B82">
        <w:rPr>
          <w:rFonts w:ascii="Times New Roman" w:hAnsi="Times New Roman"/>
          <w:color w:val="000000" w:themeColor="text1"/>
          <w:sz w:val="28"/>
          <w:szCs w:val="28"/>
        </w:rPr>
        <w:t>)                           В –  250(см)                         С – 2,5(</w:t>
      </w:r>
      <w:proofErr w:type="spellStart"/>
      <w:r w:rsidRPr="00AF2B82">
        <w:rPr>
          <w:rFonts w:ascii="Times New Roman" w:hAnsi="Times New Roman"/>
          <w:color w:val="000000" w:themeColor="text1"/>
          <w:sz w:val="28"/>
          <w:szCs w:val="28"/>
        </w:rPr>
        <w:t>дптр</w:t>
      </w:r>
      <w:proofErr w:type="spellEnd"/>
      <w:r w:rsidRPr="00AF2B82">
        <w:rPr>
          <w:rFonts w:ascii="Times New Roman" w:hAnsi="Times New Roman"/>
          <w:color w:val="000000" w:themeColor="text1"/>
          <w:sz w:val="28"/>
          <w:szCs w:val="28"/>
        </w:rPr>
        <w:t>)</w:t>
      </w:r>
    </w:p>
    <w:p w:rsidR="00075F2D" w:rsidRPr="00AF2B82" w:rsidRDefault="00075F2D" w:rsidP="00514E93">
      <w:pPr>
        <w:shd w:val="clear" w:color="auto" w:fill="FFFFFF"/>
        <w:overflowPunct/>
        <w:autoSpaceDE/>
        <w:autoSpaceDN/>
        <w:adjustRightInd/>
        <w:spacing w:line="240" w:lineRule="auto"/>
        <w:ind w:firstLine="709"/>
        <w:jc w:val="right"/>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   </w:t>
      </w: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9 КЛАСС</w:t>
      </w: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b/>
          <w:bCs/>
          <w:color w:val="000000" w:themeColor="text1"/>
          <w:sz w:val="28"/>
          <w:szCs w:val="28"/>
        </w:rPr>
      </w:pPr>
    </w:p>
    <w:p w:rsidR="00075F2D" w:rsidRPr="00AF2B82" w:rsidRDefault="0034000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ТЕСТИРОВАНИЕ</w:t>
      </w:r>
      <w:r w:rsidR="00033999" w:rsidRPr="00AF2B82">
        <w:rPr>
          <w:rFonts w:ascii="Times New Roman" w:hAnsi="Times New Roman"/>
          <w:b/>
          <w:bCs/>
          <w:color w:val="000000" w:themeColor="text1"/>
          <w:sz w:val="28"/>
          <w:szCs w:val="28"/>
        </w:rPr>
        <w:t xml:space="preserve"> по теме</w:t>
      </w:r>
      <w:r w:rsidR="00815A79" w:rsidRPr="00AF2B82">
        <w:rPr>
          <w:rFonts w:ascii="Times New Roman" w:hAnsi="Times New Roman"/>
          <w:b/>
          <w:bCs/>
          <w:color w:val="000000" w:themeColor="text1"/>
          <w:sz w:val="28"/>
          <w:szCs w:val="28"/>
        </w:rPr>
        <w:t>:</w:t>
      </w: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КВАНТОВЫЕ ЯВЛЕНИЯ</w:t>
      </w:r>
    </w:p>
    <w:p w:rsidR="00075F2D" w:rsidRPr="00AF2B82" w:rsidRDefault="00075F2D" w:rsidP="00514E93">
      <w:pPr>
        <w:shd w:val="clear" w:color="auto" w:fill="FFFFFF"/>
        <w:overflowPunct/>
        <w:autoSpaceDE/>
        <w:autoSpaceDN/>
        <w:adjustRightInd/>
        <w:spacing w:line="240" w:lineRule="auto"/>
        <w:ind w:firstLine="709"/>
        <w:jc w:val="center"/>
        <w:textAlignment w:val="auto"/>
        <w:rPr>
          <w:rFonts w:ascii="Times New Roman" w:hAnsi="Times New Roman"/>
          <w:color w:val="000000" w:themeColor="text1"/>
          <w:sz w:val="28"/>
          <w:szCs w:val="28"/>
        </w:rPr>
      </w:pP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lastRenderedPageBreak/>
        <w:t>1) </w:t>
      </w:r>
      <w:proofErr w:type="gramStart"/>
      <w:r w:rsidRPr="00AF2B82">
        <w:rPr>
          <w:rFonts w:ascii="Times New Roman" w:hAnsi="Times New Roman"/>
          <w:color w:val="000000" w:themeColor="text1"/>
          <w:sz w:val="28"/>
          <w:szCs w:val="28"/>
        </w:rPr>
        <w:t>Какое</w:t>
      </w:r>
      <w:proofErr w:type="gramEnd"/>
      <w:r w:rsidRPr="00AF2B82">
        <w:rPr>
          <w:rFonts w:ascii="Times New Roman" w:hAnsi="Times New Roman"/>
          <w:color w:val="000000" w:themeColor="text1"/>
          <w:sz w:val="28"/>
          <w:szCs w:val="28"/>
        </w:rPr>
        <w:t xml:space="preserve"> из трёх типов излучения – α, β или γ – обладает наименьшей проникающей способностью?</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 </w:t>
      </w:r>
      <w:r w:rsidRPr="00AF2B82">
        <w:rPr>
          <w:rFonts w:ascii="Times New Roman" w:hAnsi="Times New Roman"/>
          <w:color w:val="000000" w:themeColor="text1"/>
          <w:sz w:val="28"/>
          <w:szCs w:val="28"/>
        </w:rPr>
        <w:t>1) α             3) γ              </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 β             4) проникающая способность всех типов излучения один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кова</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2) </w:t>
      </w:r>
      <w:r w:rsidRPr="00AF2B82">
        <w:rPr>
          <w:rFonts w:ascii="Times New Roman" w:hAnsi="Times New Roman"/>
          <w:color w:val="000000" w:themeColor="text1"/>
          <w:sz w:val="28"/>
          <w:szCs w:val="28"/>
        </w:rPr>
        <w:t xml:space="preserve">Какая частица взаимодействует с ядром бора в следующей ядерной реакции:  </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протон                           3) нейтрон </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 α-частица                    4) электрон </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3) </w:t>
      </w:r>
      <w:r w:rsidRPr="00AF2B82">
        <w:rPr>
          <w:rFonts w:ascii="Times New Roman" w:hAnsi="Times New Roman"/>
          <w:color w:val="000000" w:themeColor="text1"/>
          <w:sz w:val="28"/>
          <w:szCs w:val="28"/>
        </w:rPr>
        <w:t>Установите соответствие между научными открытиями и именами учёных, которым эти открытия принадлежат. К каждой позиции первого столбца подберите соответствующую позицию второго  и запишите </w:t>
      </w:r>
      <w:r w:rsidRPr="00AF2B82">
        <w:rPr>
          <w:rFonts w:ascii="Times New Roman" w:hAnsi="Times New Roman"/>
          <w:bCs/>
          <w:color w:val="000000" w:themeColor="text1"/>
          <w:sz w:val="28"/>
          <w:szCs w:val="28"/>
          <w:u w:val="single"/>
        </w:rPr>
        <w:t>в табл</w:t>
      </w:r>
      <w:r w:rsidRPr="00AF2B82">
        <w:rPr>
          <w:rFonts w:ascii="Times New Roman" w:hAnsi="Times New Roman"/>
          <w:bCs/>
          <w:color w:val="000000" w:themeColor="text1"/>
          <w:sz w:val="28"/>
          <w:szCs w:val="28"/>
          <w:u w:val="single"/>
        </w:rPr>
        <w:t>и</w:t>
      </w:r>
      <w:r w:rsidRPr="00AF2B82">
        <w:rPr>
          <w:rFonts w:ascii="Times New Roman" w:hAnsi="Times New Roman"/>
          <w:bCs/>
          <w:color w:val="000000" w:themeColor="text1"/>
          <w:sz w:val="28"/>
          <w:szCs w:val="28"/>
          <w:u w:val="single"/>
        </w:rPr>
        <w:t>цу</w:t>
      </w:r>
      <w:r w:rsidRPr="00AF2B82">
        <w:rPr>
          <w:rFonts w:ascii="Times New Roman" w:hAnsi="Times New Roman"/>
          <w:color w:val="000000" w:themeColor="text1"/>
          <w:sz w:val="28"/>
          <w:szCs w:val="28"/>
        </w:rPr>
        <w:t> выбранные цифры под соответствующими буквами.</w:t>
      </w:r>
    </w:p>
    <w:tbl>
      <w:tblPr>
        <w:tblW w:w="9987" w:type="dxa"/>
        <w:tblInd w:w="-106" w:type="dxa"/>
        <w:tblCellMar>
          <w:left w:w="0" w:type="dxa"/>
          <w:right w:w="0" w:type="dxa"/>
        </w:tblCellMar>
        <w:tblLook w:val="00A0"/>
      </w:tblPr>
      <w:tblGrid>
        <w:gridCol w:w="4884"/>
        <w:gridCol w:w="5103"/>
      </w:tblGrid>
      <w:tr w:rsidR="00075F2D" w:rsidRPr="00AF2B82" w:rsidTr="0055524D">
        <w:tc>
          <w:tcPr>
            <w:tcW w:w="4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75F2D" w:rsidRPr="00AF2B82" w:rsidRDefault="00075F2D" w:rsidP="00514E93">
            <w:pPr>
              <w:overflowPunct/>
              <w:autoSpaceDE/>
              <w:autoSpaceDN/>
              <w:adjustRightInd/>
              <w:spacing w:line="240" w:lineRule="auto"/>
              <w:ind w:firstLine="709"/>
              <w:jc w:val="center"/>
              <w:textAlignment w:val="auto"/>
              <w:rPr>
                <w:rFonts w:ascii="Times New Roman" w:hAnsi="Times New Roman"/>
                <w:color w:val="000000" w:themeColor="text1"/>
                <w:sz w:val="28"/>
                <w:szCs w:val="28"/>
              </w:rPr>
            </w:pPr>
            <w:bookmarkStart w:id="0" w:name="66fb22e64d62636724528f23d13793e612264d95"/>
            <w:bookmarkStart w:id="1" w:name="18"/>
            <w:bookmarkEnd w:id="0"/>
            <w:bookmarkEnd w:id="1"/>
            <w:r w:rsidRPr="00AF2B82">
              <w:rPr>
                <w:rFonts w:ascii="Times New Roman" w:hAnsi="Times New Roman"/>
                <w:b/>
                <w:bCs/>
                <w:color w:val="000000" w:themeColor="text1"/>
                <w:sz w:val="28"/>
                <w:szCs w:val="28"/>
              </w:rPr>
              <w:t>Экспериментальное открытие</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75F2D" w:rsidRPr="00AF2B82" w:rsidRDefault="00075F2D" w:rsidP="00514E93">
            <w:pPr>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Имена учёных</w:t>
            </w:r>
          </w:p>
        </w:tc>
      </w:tr>
      <w:tr w:rsidR="00075F2D" w:rsidRPr="00AF2B82" w:rsidTr="0055524D">
        <w:tc>
          <w:tcPr>
            <w:tcW w:w="48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75F2D" w:rsidRPr="00AF2B82" w:rsidRDefault="00075F2D" w:rsidP="00514E93">
            <w:pPr>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электрона</w:t>
            </w:r>
          </w:p>
          <w:p w:rsidR="00075F2D" w:rsidRPr="00AF2B82" w:rsidRDefault="00075F2D" w:rsidP="00514E93">
            <w:pPr>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атомного ядра</w:t>
            </w:r>
          </w:p>
          <w:p w:rsidR="00075F2D" w:rsidRPr="00AF2B82" w:rsidRDefault="00075F2D" w:rsidP="00514E93">
            <w:pPr>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естественной радиоактивн</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сти урана</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75F2D" w:rsidRPr="00AF2B82" w:rsidRDefault="00075F2D" w:rsidP="00514E93">
            <w:pPr>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А. Беккерель</w:t>
            </w:r>
          </w:p>
          <w:p w:rsidR="00075F2D" w:rsidRPr="00AF2B82" w:rsidRDefault="00075F2D" w:rsidP="00514E93">
            <w:pPr>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 М. Склодовская-Кюри</w:t>
            </w:r>
          </w:p>
          <w:p w:rsidR="00075F2D" w:rsidRPr="00AF2B82" w:rsidRDefault="00075F2D" w:rsidP="00514E93">
            <w:pPr>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 Э. Резерфорд</w:t>
            </w:r>
          </w:p>
          <w:p w:rsidR="00075F2D" w:rsidRPr="00AF2B82" w:rsidRDefault="003F24C7" w:rsidP="00514E93">
            <w:pPr>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 Дж</w:t>
            </w:r>
            <w:proofErr w:type="gramStart"/>
            <w:r w:rsidRPr="00AF2B82">
              <w:rPr>
                <w:rFonts w:ascii="Times New Roman" w:hAnsi="Times New Roman"/>
                <w:color w:val="000000" w:themeColor="text1"/>
                <w:sz w:val="28"/>
                <w:szCs w:val="28"/>
              </w:rPr>
              <w:t>.</w:t>
            </w:r>
            <w:r w:rsidR="00075F2D" w:rsidRPr="00AF2B82">
              <w:rPr>
                <w:rFonts w:ascii="Times New Roman" w:hAnsi="Times New Roman"/>
                <w:color w:val="000000" w:themeColor="text1"/>
                <w:sz w:val="28"/>
                <w:szCs w:val="28"/>
              </w:rPr>
              <w:t xml:space="preserve">. </w:t>
            </w:r>
            <w:proofErr w:type="gramEnd"/>
            <w:r w:rsidR="00075F2D" w:rsidRPr="00AF2B82">
              <w:rPr>
                <w:rFonts w:ascii="Times New Roman" w:hAnsi="Times New Roman"/>
                <w:color w:val="000000" w:themeColor="text1"/>
                <w:sz w:val="28"/>
                <w:szCs w:val="28"/>
              </w:rPr>
              <w:t>Томсон</w:t>
            </w:r>
          </w:p>
          <w:p w:rsidR="00075F2D" w:rsidRPr="00AF2B82" w:rsidRDefault="00075F2D" w:rsidP="00514E93">
            <w:pPr>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5) Дж. </w:t>
            </w:r>
            <w:proofErr w:type="spellStart"/>
            <w:r w:rsidRPr="00AF2B82">
              <w:rPr>
                <w:rFonts w:ascii="Times New Roman" w:hAnsi="Times New Roman"/>
                <w:color w:val="000000" w:themeColor="text1"/>
                <w:sz w:val="28"/>
                <w:szCs w:val="28"/>
              </w:rPr>
              <w:t>Чедвиг</w:t>
            </w:r>
            <w:proofErr w:type="spellEnd"/>
          </w:p>
        </w:tc>
      </w:tr>
    </w:tbl>
    <w:p w:rsidR="00075F2D" w:rsidRPr="00AF2B82" w:rsidRDefault="00075F2D" w:rsidP="00514E93">
      <w:pPr>
        <w:overflowPunct/>
        <w:autoSpaceDE/>
        <w:autoSpaceDN/>
        <w:adjustRightInd/>
        <w:spacing w:line="240" w:lineRule="auto"/>
        <w:ind w:firstLine="709"/>
        <w:jc w:val="left"/>
        <w:textAlignment w:val="auto"/>
        <w:rPr>
          <w:rFonts w:ascii="Times New Roman" w:hAnsi="Times New Roman"/>
          <w:vanish/>
          <w:color w:val="000000" w:themeColor="text1"/>
          <w:sz w:val="28"/>
          <w:szCs w:val="28"/>
        </w:rPr>
      </w:pPr>
      <w:bookmarkStart w:id="2" w:name="7f3939469c79df7fd1c01a903672684de40e66f8"/>
      <w:bookmarkStart w:id="3" w:name="19"/>
      <w:bookmarkEnd w:id="2"/>
      <w:bookmarkEnd w:id="3"/>
    </w:p>
    <w:tbl>
      <w:tblPr>
        <w:tblW w:w="9987" w:type="dxa"/>
        <w:tblInd w:w="-106" w:type="dxa"/>
        <w:tblCellMar>
          <w:left w:w="0" w:type="dxa"/>
          <w:right w:w="0" w:type="dxa"/>
        </w:tblCellMar>
        <w:tblLook w:val="00A0"/>
      </w:tblPr>
      <w:tblGrid>
        <w:gridCol w:w="3041"/>
        <w:gridCol w:w="3261"/>
        <w:gridCol w:w="3685"/>
      </w:tblGrid>
      <w:tr w:rsidR="00075F2D" w:rsidRPr="00AF2B82" w:rsidTr="0055524D">
        <w:tc>
          <w:tcPr>
            <w:tcW w:w="30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75F2D" w:rsidRPr="00AF2B82" w:rsidRDefault="00075F2D" w:rsidP="00514E93">
            <w:pPr>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А</w:t>
            </w: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75F2D" w:rsidRPr="00AF2B82" w:rsidRDefault="00075F2D" w:rsidP="00514E93">
            <w:pPr>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Б</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75F2D" w:rsidRPr="00AF2B82" w:rsidRDefault="00075F2D" w:rsidP="00514E93">
            <w:pPr>
              <w:overflowPunct/>
              <w:autoSpaceDE/>
              <w:autoSpaceDN/>
              <w:adjustRightInd/>
              <w:spacing w:line="240" w:lineRule="auto"/>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В</w:t>
            </w:r>
          </w:p>
        </w:tc>
      </w:tr>
      <w:tr w:rsidR="00075F2D" w:rsidRPr="00AF2B82" w:rsidTr="0055524D">
        <w:tc>
          <w:tcPr>
            <w:tcW w:w="30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75F2D" w:rsidRPr="00AF2B82" w:rsidRDefault="00075F2D" w:rsidP="00514E93">
            <w:pPr>
              <w:overflowPunct/>
              <w:autoSpaceDE/>
              <w:autoSpaceDN/>
              <w:adjustRightInd/>
              <w:spacing w:line="240" w:lineRule="auto"/>
              <w:ind w:firstLine="709"/>
              <w:jc w:val="left"/>
              <w:textAlignment w:val="auto"/>
              <w:rPr>
                <w:rFonts w:ascii="Times New Roman" w:hAnsi="Times New Roman"/>
                <w:color w:val="000000" w:themeColor="text1"/>
                <w:sz w:val="28"/>
                <w:szCs w:val="28"/>
              </w:rPr>
            </w:pPr>
          </w:p>
        </w:tc>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75F2D" w:rsidRPr="00AF2B82" w:rsidRDefault="00075F2D" w:rsidP="00514E93">
            <w:pPr>
              <w:overflowPunct/>
              <w:autoSpaceDE/>
              <w:autoSpaceDN/>
              <w:adjustRightInd/>
              <w:spacing w:line="240" w:lineRule="auto"/>
              <w:ind w:firstLine="709"/>
              <w:jc w:val="left"/>
              <w:textAlignment w:val="auto"/>
              <w:rPr>
                <w:rFonts w:ascii="Times New Roman" w:hAnsi="Times New Roman"/>
                <w:color w:val="000000" w:themeColor="text1"/>
                <w:sz w:val="28"/>
                <w:szCs w:val="28"/>
              </w:rPr>
            </w:pP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75F2D" w:rsidRPr="00AF2B82" w:rsidRDefault="00075F2D" w:rsidP="00514E93">
            <w:pPr>
              <w:overflowPunct/>
              <w:autoSpaceDE/>
              <w:autoSpaceDN/>
              <w:adjustRightInd/>
              <w:spacing w:line="240" w:lineRule="auto"/>
              <w:ind w:firstLine="709"/>
              <w:jc w:val="left"/>
              <w:textAlignment w:val="auto"/>
              <w:rPr>
                <w:rFonts w:ascii="Times New Roman" w:hAnsi="Times New Roman"/>
                <w:color w:val="000000" w:themeColor="text1"/>
                <w:sz w:val="28"/>
                <w:szCs w:val="28"/>
              </w:rPr>
            </w:pPr>
          </w:p>
        </w:tc>
      </w:tr>
    </w:tbl>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b/>
          <w:bCs/>
          <w:color w:val="000000" w:themeColor="text1"/>
          <w:sz w:val="28"/>
          <w:szCs w:val="28"/>
        </w:rPr>
      </w:pP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4) </w:t>
      </w:r>
      <w:r w:rsidRPr="00AF2B82">
        <w:rPr>
          <w:rFonts w:ascii="Times New Roman" w:hAnsi="Times New Roman"/>
          <w:color w:val="000000" w:themeColor="text1"/>
          <w:sz w:val="28"/>
          <w:szCs w:val="28"/>
        </w:rPr>
        <w:t>В результате бомбардировки изотопа лития    ядрами дейтерия обр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зуется изотоп бериллия:</w:t>
      </w:r>
      <w:proofErr w:type="gramStart"/>
      <w:r w:rsidRPr="00AF2B82">
        <w:rPr>
          <w:rFonts w:ascii="Times New Roman" w:hAnsi="Times New Roman"/>
          <w:color w:val="000000" w:themeColor="text1"/>
          <w:sz w:val="28"/>
          <w:szCs w:val="28"/>
        </w:rPr>
        <w:t> </w:t>
      </w:r>
      <w:r w:rsidRPr="00AF2B82">
        <w:rPr>
          <w:rFonts w:ascii="Times New Roman" w:hAnsi="Times New Roman"/>
          <w:color w:val="000000" w:themeColor="text1"/>
          <w:sz w:val="28"/>
          <w:szCs w:val="28"/>
          <w:vertAlign w:val="subscript"/>
        </w:rPr>
        <w:t>.</w:t>
      </w:r>
      <w:proofErr w:type="gramEnd"/>
      <w:r w:rsidRPr="00AF2B82">
        <w:rPr>
          <w:rFonts w:ascii="Times New Roman" w:hAnsi="Times New Roman"/>
          <w:color w:val="000000" w:themeColor="text1"/>
          <w:sz w:val="28"/>
          <w:szCs w:val="28"/>
        </w:rPr>
        <w:t>Какая при этом испускается частица?</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roofErr w:type="spellStart"/>
      <w:r w:rsidRPr="00AF2B82">
        <w:rPr>
          <w:rFonts w:ascii="Times New Roman" w:hAnsi="Times New Roman"/>
          <w:color w:val="000000" w:themeColor="text1"/>
          <w:sz w:val="28"/>
          <w:szCs w:val="28"/>
        </w:rPr>
        <w:t>α-частица</w:t>
      </w:r>
      <w:proofErr w:type="spellEnd"/>
      <w:r w:rsidRPr="00AF2B82">
        <w:rPr>
          <w:rFonts w:ascii="Times New Roman" w:hAnsi="Times New Roman"/>
          <w:color w:val="000000" w:themeColor="text1"/>
          <w:sz w:val="28"/>
          <w:szCs w:val="28"/>
        </w:rPr>
        <w:t xml:space="preserve">                  3) протон             </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 электрон                     4) нейтрон </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vertAlign w:val="subscript"/>
        </w:rPr>
        <w:t>5</w:t>
      </w:r>
      <w:r w:rsidRPr="00AF2B82">
        <w:rPr>
          <w:rFonts w:ascii="Times New Roman" w:hAnsi="Times New Roman"/>
          <w:b/>
          <w:bCs/>
          <w:color w:val="000000" w:themeColor="text1"/>
          <w:sz w:val="28"/>
          <w:szCs w:val="28"/>
        </w:rPr>
        <w:t>) </w:t>
      </w:r>
      <w:r w:rsidRPr="00AF2B82">
        <w:rPr>
          <w:rFonts w:ascii="Times New Roman" w:hAnsi="Times New Roman"/>
          <w:color w:val="000000" w:themeColor="text1"/>
          <w:sz w:val="28"/>
          <w:szCs w:val="28"/>
        </w:rPr>
        <w:t>Определите нуклонный состав ядер гелия</w:t>
      </w:r>
      <w:proofErr w:type="gramStart"/>
      <w:r w:rsidRPr="00AF2B82">
        <w:rPr>
          <w:rFonts w:ascii="Times New Roman" w:hAnsi="Times New Roman"/>
          <w:color w:val="000000" w:themeColor="text1"/>
          <w:sz w:val="28"/>
          <w:szCs w:val="28"/>
        </w:rPr>
        <w:t xml:space="preserve">  ,</w:t>
      </w:r>
      <w:proofErr w:type="gramEnd"/>
      <w:r w:rsidRPr="00AF2B82">
        <w:rPr>
          <w:rFonts w:ascii="Times New Roman" w:hAnsi="Times New Roman"/>
          <w:color w:val="000000" w:themeColor="text1"/>
          <w:sz w:val="28"/>
          <w:szCs w:val="28"/>
        </w:rPr>
        <w:t xml:space="preserve"> кислорода  , селена , ртути , </w:t>
      </w:r>
    </w:p>
    <w:p w:rsidR="00075F2D" w:rsidRPr="00AF2B82" w:rsidRDefault="00721FAE"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радия, урана</w:t>
      </w:r>
      <w:r w:rsidR="00075F2D" w:rsidRPr="00AF2B82">
        <w:rPr>
          <w:rFonts w:ascii="Times New Roman" w:hAnsi="Times New Roman"/>
          <w:color w:val="000000" w:themeColor="text1"/>
          <w:sz w:val="28"/>
          <w:szCs w:val="28"/>
        </w:rPr>
        <w:t>.</w:t>
      </w:r>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p>
    <w:p w:rsidR="00F32EA9" w:rsidRPr="00AF2B82" w:rsidRDefault="00F32EA9" w:rsidP="00514E93">
      <w:pPr>
        <w:shd w:val="clear" w:color="auto" w:fill="FFFFFF"/>
        <w:overflowPunct/>
        <w:autoSpaceDE/>
        <w:autoSpaceDN/>
        <w:adjustRightInd/>
        <w:spacing w:line="270" w:lineRule="atLeast"/>
        <w:ind w:firstLine="709"/>
        <w:jc w:val="center"/>
        <w:textAlignment w:val="auto"/>
        <w:rPr>
          <w:rFonts w:ascii="Times New Roman" w:hAnsi="Times New Roman"/>
          <w:b/>
          <w:color w:val="000000" w:themeColor="text1"/>
          <w:sz w:val="28"/>
          <w:szCs w:val="28"/>
        </w:rPr>
      </w:pPr>
    </w:p>
    <w:p w:rsidR="00F32EA9" w:rsidRPr="00AF2B82" w:rsidRDefault="00771A0F" w:rsidP="00514E93">
      <w:pPr>
        <w:shd w:val="clear" w:color="auto" w:fill="FFFFFF"/>
        <w:overflowPunct/>
        <w:autoSpaceDE/>
        <w:autoSpaceDN/>
        <w:adjustRightInd/>
        <w:spacing w:line="270" w:lineRule="atLeast"/>
        <w:ind w:firstLine="709"/>
        <w:jc w:val="center"/>
        <w:textAlignment w:val="auto"/>
        <w:rPr>
          <w:rFonts w:ascii="Times New Roman" w:hAnsi="Times New Roman"/>
          <w:b/>
          <w:color w:val="000000" w:themeColor="text1"/>
          <w:sz w:val="28"/>
          <w:szCs w:val="28"/>
        </w:rPr>
      </w:pPr>
      <w:r w:rsidRPr="00AF2B82">
        <w:rPr>
          <w:rFonts w:ascii="Times New Roman" w:hAnsi="Times New Roman"/>
          <w:b/>
          <w:color w:val="000000" w:themeColor="text1"/>
          <w:sz w:val="28"/>
          <w:szCs w:val="28"/>
        </w:rPr>
        <w:t xml:space="preserve">ТЕСТИРОВАНИЕ </w:t>
      </w:r>
      <w:r w:rsidR="00637975" w:rsidRPr="00AF2B82">
        <w:rPr>
          <w:rFonts w:ascii="Times New Roman" w:hAnsi="Times New Roman"/>
          <w:b/>
          <w:color w:val="000000" w:themeColor="text1"/>
          <w:sz w:val="28"/>
          <w:szCs w:val="28"/>
        </w:rPr>
        <w:t>по теме</w:t>
      </w:r>
      <w:r w:rsidR="00603B09" w:rsidRPr="00AF2B82">
        <w:rPr>
          <w:rFonts w:ascii="Times New Roman" w:hAnsi="Times New Roman"/>
          <w:b/>
          <w:color w:val="000000" w:themeColor="text1"/>
          <w:sz w:val="28"/>
          <w:szCs w:val="28"/>
        </w:rPr>
        <w:t>:</w:t>
      </w:r>
    </w:p>
    <w:p w:rsidR="00254D83" w:rsidRPr="00AF2B82" w:rsidRDefault="00603B09" w:rsidP="00514E93">
      <w:pPr>
        <w:shd w:val="clear" w:color="auto" w:fill="FFFFFF"/>
        <w:overflowPunct/>
        <w:autoSpaceDE/>
        <w:autoSpaceDN/>
        <w:adjustRightInd/>
        <w:spacing w:line="270" w:lineRule="atLeast"/>
        <w:ind w:firstLine="709"/>
        <w:jc w:val="center"/>
        <w:textAlignment w:val="auto"/>
        <w:rPr>
          <w:rFonts w:ascii="Times New Roman" w:hAnsi="Times New Roman"/>
          <w:b/>
          <w:color w:val="000000" w:themeColor="text1"/>
          <w:sz w:val="28"/>
          <w:szCs w:val="28"/>
        </w:rPr>
      </w:pPr>
      <w:r w:rsidRPr="00AF2B82">
        <w:rPr>
          <w:rFonts w:ascii="Times New Roman" w:hAnsi="Times New Roman"/>
          <w:b/>
          <w:color w:val="000000" w:themeColor="text1"/>
          <w:sz w:val="28"/>
          <w:szCs w:val="28"/>
        </w:rPr>
        <w:t xml:space="preserve"> Механические явления</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1.Исследуется перемещение слона и мухи. Модель материальной точки может использоваться для описания движения</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только слона                                         2) только мухи</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 и слона, и мухи в разных исследованиях</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 ни слона, ни мухи, поскольку это живые существа</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 Вертолёт Ми-8 достигает скорости 250 км/ч. Какое время он затратит на перелёт между двумя населёнными пунктами, расположенными на ра</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стоянии 100 км?</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0,25                 2) 0,4 с                  3) 2,5 с             4) 1440 с</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3. Велосипедист  съезжает с горки, двигаясь прямолинейно и равноу</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коренно. За время спуска скорость велосипедиста увеличилась на 10 м/с. У</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корение велосипедиста 0,5 м/с</w:t>
      </w:r>
      <w:proofErr w:type="gramStart"/>
      <w:r w:rsidRPr="00AF2B82">
        <w:rPr>
          <w:rFonts w:ascii="Times New Roman" w:hAnsi="Times New Roman"/>
          <w:color w:val="000000" w:themeColor="text1"/>
          <w:sz w:val="28"/>
          <w:szCs w:val="28"/>
          <w:vertAlign w:val="superscript"/>
        </w:rPr>
        <w:t>2</w:t>
      </w:r>
      <w:proofErr w:type="gramEnd"/>
      <w:r w:rsidRPr="00AF2B82">
        <w:rPr>
          <w:rFonts w:ascii="Times New Roman" w:hAnsi="Times New Roman"/>
          <w:color w:val="000000" w:themeColor="text1"/>
          <w:sz w:val="28"/>
          <w:szCs w:val="28"/>
        </w:rPr>
        <w:t>. Сколько времени длится спуск?</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0,05 с               2) 2 с               3) 5 с               4) 20 с</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 Лыжник съехал с горки за 6 с, двигаясь с постоянным ускорением 0,5 м/с</w:t>
      </w:r>
      <w:proofErr w:type="gramStart"/>
      <w:r w:rsidRPr="00AF2B82">
        <w:rPr>
          <w:rFonts w:ascii="Times New Roman" w:hAnsi="Times New Roman"/>
          <w:color w:val="000000" w:themeColor="text1"/>
          <w:sz w:val="28"/>
          <w:szCs w:val="28"/>
          <w:vertAlign w:val="superscript"/>
        </w:rPr>
        <w:t>2</w:t>
      </w:r>
      <w:proofErr w:type="gramEnd"/>
      <w:r w:rsidRPr="00AF2B82">
        <w:rPr>
          <w:rFonts w:ascii="Times New Roman" w:hAnsi="Times New Roman"/>
          <w:color w:val="000000" w:themeColor="text1"/>
          <w:sz w:val="28"/>
          <w:szCs w:val="28"/>
        </w:rPr>
        <w:t>. Определите длину горки, если известно, что в начале спуска скорость лыжника была равна 18 км/ч.</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39 м               2) 108 м               3) 117 м               4) 300 м</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 Моторная лодка движется по течению реки со скоростью 5 м/с отн</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сительно берега, а в стоячей воде – со скоростью 3 м/</w:t>
      </w:r>
      <w:proofErr w:type="gramStart"/>
      <w:r w:rsidRPr="00AF2B82">
        <w:rPr>
          <w:rFonts w:ascii="Times New Roman" w:hAnsi="Times New Roman"/>
          <w:color w:val="000000" w:themeColor="text1"/>
          <w:sz w:val="28"/>
          <w:szCs w:val="28"/>
        </w:rPr>
        <w:t>с</w:t>
      </w:r>
      <w:proofErr w:type="gramEnd"/>
      <w:r w:rsidRPr="00AF2B82">
        <w:rPr>
          <w:rFonts w:ascii="Times New Roman" w:hAnsi="Times New Roman"/>
          <w:color w:val="000000" w:themeColor="text1"/>
          <w:sz w:val="28"/>
          <w:szCs w:val="28"/>
        </w:rPr>
        <w:t xml:space="preserve">. </w:t>
      </w:r>
      <w:proofErr w:type="gramStart"/>
      <w:r w:rsidRPr="00AF2B82">
        <w:rPr>
          <w:rFonts w:ascii="Times New Roman" w:hAnsi="Times New Roman"/>
          <w:color w:val="000000" w:themeColor="text1"/>
          <w:sz w:val="28"/>
          <w:szCs w:val="28"/>
        </w:rPr>
        <w:t>Чему</w:t>
      </w:r>
      <w:proofErr w:type="gramEnd"/>
      <w:r w:rsidRPr="00AF2B82">
        <w:rPr>
          <w:rFonts w:ascii="Times New Roman" w:hAnsi="Times New Roman"/>
          <w:color w:val="000000" w:themeColor="text1"/>
          <w:sz w:val="28"/>
          <w:szCs w:val="28"/>
        </w:rPr>
        <w:t xml:space="preserve"> равна скорость течения реки?</w:t>
      </w:r>
    </w:p>
    <w:p w:rsidR="00254D83" w:rsidRPr="00AF2B82" w:rsidRDefault="00254D83" w:rsidP="00514E93">
      <w:pPr>
        <w:shd w:val="clear" w:color="auto" w:fill="FFFFFF"/>
        <w:overflowPunct/>
        <w:autoSpaceDE/>
        <w:autoSpaceDN/>
        <w:adjustRightInd/>
        <w:spacing w:line="270" w:lineRule="atLeast"/>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1 м/с               2) 1,5 м/с               3) 2 м/с               4) 3,5 м/</w:t>
      </w:r>
      <w:proofErr w:type="gramStart"/>
      <w:r w:rsidRPr="00AF2B82">
        <w:rPr>
          <w:rFonts w:ascii="Times New Roman" w:hAnsi="Times New Roman"/>
          <w:color w:val="000000" w:themeColor="text1"/>
          <w:sz w:val="28"/>
          <w:szCs w:val="28"/>
        </w:rPr>
        <w:t>с</w:t>
      </w:r>
      <w:proofErr w:type="gramEnd"/>
    </w:p>
    <w:p w:rsidR="00075F2D" w:rsidRPr="00AF2B82" w:rsidRDefault="00075F2D"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p>
    <w:p w:rsidR="009F4DF5" w:rsidRPr="00AF2B82" w:rsidRDefault="009F4DF5"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p>
    <w:p w:rsidR="009F4DF5" w:rsidRPr="00AF2B82" w:rsidRDefault="009F4DF5"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p>
    <w:p w:rsidR="0044724D" w:rsidRPr="00AF2B82" w:rsidRDefault="00836F13" w:rsidP="00514E93">
      <w:pPr>
        <w:shd w:val="clear" w:color="auto" w:fill="FFFFFF"/>
        <w:overflowPunct/>
        <w:autoSpaceDE/>
        <w:autoSpaceDN/>
        <w:adjustRightInd/>
        <w:spacing w:line="270" w:lineRule="atLeast"/>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br/>
        <w:t>ТЕСТИРОВАНИЕ</w:t>
      </w:r>
      <w:r w:rsidR="0044724D" w:rsidRPr="00AF2B82">
        <w:rPr>
          <w:rFonts w:ascii="Times New Roman" w:hAnsi="Times New Roman"/>
          <w:b/>
          <w:bCs/>
          <w:color w:val="000000" w:themeColor="text1"/>
          <w:sz w:val="28"/>
          <w:szCs w:val="28"/>
        </w:rPr>
        <w:t xml:space="preserve"> по теме</w:t>
      </w:r>
    </w:p>
    <w:p w:rsidR="0044724D" w:rsidRPr="00AF2B82" w:rsidRDefault="0044724D" w:rsidP="00514E93">
      <w:pPr>
        <w:shd w:val="clear" w:color="auto" w:fill="FFFFFF"/>
        <w:overflowPunct/>
        <w:autoSpaceDE/>
        <w:autoSpaceDN/>
        <w:adjustRightInd/>
        <w:spacing w:line="270" w:lineRule="atLeast"/>
        <w:ind w:firstLine="709"/>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 «Изотопы.  Альфа</w:t>
      </w:r>
      <w:r w:rsidR="0065446C" w:rsidRPr="00AF2B82">
        <w:rPr>
          <w:rFonts w:ascii="Times New Roman" w:hAnsi="Times New Roman"/>
          <w:b/>
          <w:bCs/>
          <w:color w:val="000000" w:themeColor="text1"/>
          <w:sz w:val="28"/>
          <w:szCs w:val="28"/>
        </w:rPr>
        <w:t xml:space="preserve"> </w:t>
      </w:r>
      <w:r w:rsidRPr="00AF2B82">
        <w:rPr>
          <w:rFonts w:ascii="Times New Roman" w:hAnsi="Times New Roman"/>
          <w:b/>
          <w:bCs/>
          <w:color w:val="000000" w:themeColor="text1"/>
          <w:sz w:val="28"/>
          <w:szCs w:val="28"/>
        </w:rPr>
        <w:t>- и бета- распад. Правило смещения»</w:t>
      </w:r>
    </w:p>
    <w:p w:rsidR="0044724D" w:rsidRPr="00AF2B82" w:rsidRDefault="0044724D"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Вариант 1.</w:t>
      </w:r>
    </w:p>
    <w:p w:rsidR="0044724D" w:rsidRPr="00AF2B82" w:rsidRDefault="0044724D"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Радиоактивный изотоп нептуния </w:t>
      </w:r>
      <w:r w:rsidRPr="00AF2B82">
        <w:rPr>
          <w:rFonts w:ascii="Times New Roman" w:hAnsi="Times New Roman"/>
          <w:color w:val="000000" w:themeColor="text1"/>
          <w:sz w:val="28"/>
          <w:szCs w:val="28"/>
          <w:vertAlign w:val="subscript"/>
        </w:rPr>
        <w:t>93</w:t>
      </w:r>
      <w:r w:rsidRPr="00AF2B82">
        <w:rPr>
          <w:rFonts w:ascii="Times New Roman" w:hAnsi="Times New Roman"/>
          <w:color w:val="000000" w:themeColor="text1"/>
          <w:sz w:val="28"/>
          <w:szCs w:val="28"/>
          <w:vertAlign w:val="superscript"/>
        </w:rPr>
        <w:t>237 </w:t>
      </w:r>
      <w:proofErr w:type="spellStart"/>
      <w:r w:rsidRPr="00AF2B82">
        <w:rPr>
          <w:rFonts w:ascii="Times New Roman" w:hAnsi="Times New Roman"/>
          <w:color w:val="000000" w:themeColor="text1"/>
          <w:sz w:val="28"/>
          <w:szCs w:val="28"/>
        </w:rPr>
        <w:t>Np</w:t>
      </w:r>
      <w:proofErr w:type="spellEnd"/>
      <w:r w:rsidRPr="00AF2B82">
        <w:rPr>
          <w:rFonts w:ascii="Times New Roman" w:hAnsi="Times New Roman"/>
          <w:color w:val="000000" w:themeColor="text1"/>
          <w:sz w:val="28"/>
          <w:szCs w:val="28"/>
        </w:rPr>
        <w:t xml:space="preserve"> испытал один </w:t>
      </w:r>
      <w:proofErr w:type="gramStart"/>
      <w:r w:rsidRPr="00AF2B82">
        <w:rPr>
          <w:rFonts w:ascii="Times New Roman" w:hAnsi="Times New Roman"/>
          <w:color w:val="000000" w:themeColor="text1"/>
          <w:sz w:val="28"/>
          <w:szCs w:val="28"/>
        </w:rPr>
        <w:t>α-</w:t>
      </w:r>
      <w:proofErr w:type="gramEnd"/>
      <w:r w:rsidRPr="00AF2B82">
        <w:rPr>
          <w:rFonts w:ascii="Times New Roman" w:hAnsi="Times New Roman"/>
          <w:color w:val="000000" w:themeColor="text1"/>
          <w:sz w:val="28"/>
          <w:szCs w:val="28"/>
        </w:rPr>
        <w:t>распад.   Определите массовое число нового изотопа.</w:t>
      </w:r>
    </w:p>
    <w:p w:rsidR="0044724D" w:rsidRPr="00AF2B82" w:rsidRDefault="0044724D"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 Ядро изотопа золота </w:t>
      </w:r>
      <w:r w:rsidRPr="00AF2B82">
        <w:rPr>
          <w:rFonts w:ascii="Times New Roman" w:hAnsi="Times New Roman"/>
          <w:color w:val="000000" w:themeColor="text1"/>
          <w:sz w:val="28"/>
          <w:szCs w:val="28"/>
          <w:vertAlign w:val="subscript"/>
        </w:rPr>
        <w:t>79</w:t>
      </w:r>
      <w:r w:rsidRPr="00AF2B82">
        <w:rPr>
          <w:rFonts w:ascii="Times New Roman" w:hAnsi="Times New Roman"/>
          <w:color w:val="000000" w:themeColor="text1"/>
          <w:sz w:val="28"/>
          <w:szCs w:val="28"/>
          <w:vertAlign w:val="superscript"/>
        </w:rPr>
        <w:t>204</w:t>
      </w:r>
      <w:r w:rsidRPr="00AF2B82">
        <w:rPr>
          <w:rFonts w:ascii="Times New Roman" w:hAnsi="Times New Roman"/>
          <w:color w:val="000000" w:themeColor="text1"/>
          <w:sz w:val="28"/>
          <w:szCs w:val="28"/>
        </w:rPr>
        <w:t xml:space="preserve">Au претерпевает </w:t>
      </w:r>
      <w:proofErr w:type="gramStart"/>
      <w:r w:rsidRPr="00AF2B82">
        <w:rPr>
          <w:rFonts w:ascii="Times New Roman" w:hAnsi="Times New Roman"/>
          <w:color w:val="000000" w:themeColor="text1"/>
          <w:sz w:val="28"/>
          <w:szCs w:val="28"/>
        </w:rPr>
        <w:t>β-</w:t>
      </w:r>
      <w:proofErr w:type="gramEnd"/>
      <w:r w:rsidRPr="00AF2B82">
        <w:rPr>
          <w:rFonts w:ascii="Times New Roman" w:hAnsi="Times New Roman"/>
          <w:color w:val="000000" w:themeColor="text1"/>
          <w:sz w:val="28"/>
          <w:szCs w:val="28"/>
        </w:rPr>
        <w:t>распад. Какой заряд ядра будет у получившегося изотопа?</w:t>
      </w:r>
    </w:p>
    <w:p w:rsidR="0044724D" w:rsidRPr="00AF2B82" w:rsidRDefault="0044724D"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 Ядро урана </w:t>
      </w:r>
      <w:r w:rsidRPr="00AF2B82">
        <w:rPr>
          <w:rFonts w:ascii="Times New Roman" w:hAnsi="Times New Roman"/>
          <w:color w:val="000000" w:themeColor="text1"/>
          <w:sz w:val="28"/>
          <w:szCs w:val="28"/>
          <w:vertAlign w:val="subscript"/>
        </w:rPr>
        <w:t>92</w:t>
      </w:r>
      <w:r w:rsidRPr="00AF2B82">
        <w:rPr>
          <w:rFonts w:ascii="Times New Roman" w:hAnsi="Times New Roman"/>
          <w:color w:val="000000" w:themeColor="text1"/>
          <w:sz w:val="28"/>
          <w:szCs w:val="28"/>
          <w:vertAlign w:val="superscript"/>
        </w:rPr>
        <w:t>238</w:t>
      </w:r>
      <w:r w:rsidRPr="00AF2B82">
        <w:rPr>
          <w:rFonts w:ascii="Times New Roman" w:hAnsi="Times New Roman"/>
          <w:color w:val="000000" w:themeColor="text1"/>
          <w:sz w:val="28"/>
          <w:szCs w:val="28"/>
        </w:rPr>
        <w:t>U  испытало один α-  и два  β-распада . Определите заряд   Z и массовое число</w:t>
      </w:r>
      <w:proofErr w:type="gramStart"/>
      <w:r w:rsidRPr="00AF2B82">
        <w:rPr>
          <w:rFonts w:ascii="Times New Roman" w:hAnsi="Times New Roman"/>
          <w:color w:val="000000" w:themeColor="text1"/>
          <w:sz w:val="28"/>
          <w:szCs w:val="28"/>
        </w:rPr>
        <w:t xml:space="preserve"> А</w:t>
      </w:r>
      <w:proofErr w:type="gramEnd"/>
      <w:r w:rsidRPr="00AF2B82">
        <w:rPr>
          <w:rFonts w:ascii="Times New Roman" w:hAnsi="Times New Roman"/>
          <w:color w:val="000000" w:themeColor="text1"/>
          <w:sz w:val="28"/>
          <w:szCs w:val="28"/>
        </w:rPr>
        <w:t xml:space="preserve"> нового элемента.</w:t>
      </w:r>
    </w:p>
    <w:p w:rsidR="0044724D" w:rsidRPr="00AF2B82" w:rsidRDefault="0044724D"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Вариант 2.</w:t>
      </w:r>
    </w:p>
    <w:p w:rsidR="0044724D" w:rsidRPr="00AF2B82" w:rsidRDefault="0044724D"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Ядро изотопа </w:t>
      </w:r>
      <w:r w:rsidRPr="00AF2B82">
        <w:rPr>
          <w:rFonts w:ascii="Times New Roman" w:hAnsi="Times New Roman"/>
          <w:color w:val="000000" w:themeColor="text1"/>
          <w:sz w:val="28"/>
          <w:szCs w:val="28"/>
          <w:vertAlign w:val="subscript"/>
        </w:rPr>
        <w:t>84</w:t>
      </w:r>
      <w:r w:rsidRPr="00AF2B82">
        <w:rPr>
          <w:rFonts w:ascii="Times New Roman" w:hAnsi="Times New Roman"/>
          <w:color w:val="000000" w:themeColor="text1"/>
          <w:sz w:val="28"/>
          <w:szCs w:val="28"/>
          <w:vertAlign w:val="superscript"/>
        </w:rPr>
        <w:t>208</w:t>
      </w:r>
      <w:r w:rsidRPr="00AF2B82">
        <w:rPr>
          <w:rFonts w:ascii="Times New Roman" w:hAnsi="Times New Roman"/>
          <w:color w:val="000000" w:themeColor="text1"/>
          <w:sz w:val="28"/>
          <w:szCs w:val="28"/>
        </w:rPr>
        <w:t>Ро испускает альфа-частицу. Сколько протонов о</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тается в ядре образовавшейся частицы?</w:t>
      </w:r>
    </w:p>
    <w:p w:rsidR="0044724D" w:rsidRPr="00AF2B82" w:rsidRDefault="0044724D"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 Ядро стронция</w:t>
      </w:r>
      <w:r w:rsidRPr="00AF2B82">
        <w:rPr>
          <w:rFonts w:ascii="Times New Roman" w:hAnsi="Times New Roman"/>
          <w:color w:val="000000" w:themeColor="text1"/>
          <w:sz w:val="28"/>
          <w:szCs w:val="28"/>
          <w:vertAlign w:val="subscript"/>
        </w:rPr>
        <w:t> 38</w:t>
      </w:r>
      <w:r w:rsidRPr="00AF2B82">
        <w:rPr>
          <w:rFonts w:ascii="Times New Roman" w:hAnsi="Times New Roman"/>
          <w:color w:val="000000" w:themeColor="text1"/>
          <w:sz w:val="28"/>
          <w:szCs w:val="28"/>
        </w:rPr>
        <w:t> </w:t>
      </w:r>
      <w:r w:rsidRPr="00AF2B82">
        <w:rPr>
          <w:rFonts w:ascii="Times New Roman" w:hAnsi="Times New Roman"/>
          <w:color w:val="000000" w:themeColor="text1"/>
          <w:sz w:val="28"/>
          <w:szCs w:val="28"/>
          <w:vertAlign w:val="superscript"/>
        </w:rPr>
        <w:t>90</w:t>
      </w:r>
      <w:r w:rsidRPr="00AF2B82">
        <w:rPr>
          <w:rFonts w:ascii="Times New Roman" w:hAnsi="Times New Roman"/>
          <w:color w:val="000000" w:themeColor="text1"/>
          <w:sz w:val="28"/>
          <w:szCs w:val="28"/>
        </w:rPr>
        <w:t>Sr претерпело бета-распад. Определите число не</w:t>
      </w:r>
      <w:r w:rsidRPr="00AF2B82">
        <w:rPr>
          <w:rFonts w:ascii="Times New Roman" w:hAnsi="Times New Roman"/>
          <w:color w:val="000000" w:themeColor="text1"/>
          <w:sz w:val="28"/>
          <w:szCs w:val="28"/>
        </w:rPr>
        <w:t>й</w:t>
      </w:r>
      <w:r w:rsidRPr="00AF2B82">
        <w:rPr>
          <w:rFonts w:ascii="Times New Roman" w:hAnsi="Times New Roman"/>
          <w:color w:val="000000" w:themeColor="text1"/>
          <w:sz w:val="28"/>
          <w:szCs w:val="28"/>
        </w:rPr>
        <w:t>тронов в ядре образовавшейся частицы.</w:t>
      </w:r>
    </w:p>
    <w:p w:rsidR="0044724D" w:rsidRPr="00AF2B82" w:rsidRDefault="0044724D"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 Ядро изотопа нептуния </w:t>
      </w:r>
      <w:r w:rsidRPr="00AF2B82">
        <w:rPr>
          <w:rFonts w:ascii="Times New Roman" w:hAnsi="Times New Roman"/>
          <w:color w:val="000000" w:themeColor="text1"/>
          <w:sz w:val="28"/>
          <w:szCs w:val="28"/>
          <w:vertAlign w:val="subscript"/>
        </w:rPr>
        <w:t>93</w:t>
      </w:r>
      <w:r w:rsidRPr="00AF2B82">
        <w:rPr>
          <w:rFonts w:ascii="Times New Roman" w:hAnsi="Times New Roman"/>
          <w:color w:val="000000" w:themeColor="text1"/>
          <w:sz w:val="28"/>
          <w:szCs w:val="28"/>
          <w:vertAlign w:val="superscript"/>
        </w:rPr>
        <w:t>237 </w:t>
      </w:r>
      <w:proofErr w:type="spellStart"/>
      <w:r w:rsidRPr="00AF2B82">
        <w:rPr>
          <w:rFonts w:ascii="Times New Roman" w:hAnsi="Times New Roman"/>
          <w:color w:val="000000" w:themeColor="text1"/>
          <w:sz w:val="28"/>
          <w:szCs w:val="28"/>
        </w:rPr>
        <w:t>Np</w:t>
      </w:r>
      <w:proofErr w:type="spellEnd"/>
      <w:r w:rsidRPr="00AF2B82">
        <w:rPr>
          <w:rFonts w:ascii="Times New Roman" w:hAnsi="Times New Roman"/>
          <w:color w:val="000000" w:themeColor="text1"/>
          <w:sz w:val="28"/>
          <w:szCs w:val="28"/>
        </w:rPr>
        <w:t xml:space="preserve">, испытав серию α- и </w:t>
      </w:r>
      <w:proofErr w:type="gramStart"/>
      <w:r w:rsidRPr="00AF2B82">
        <w:rPr>
          <w:rFonts w:ascii="Times New Roman" w:hAnsi="Times New Roman"/>
          <w:color w:val="000000" w:themeColor="text1"/>
          <w:sz w:val="28"/>
          <w:szCs w:val="28"/>
        </w:rPr>
        <w:t>β-</w:t>
      </w:r>
      <w:proofErr w:type="gramEnd"/>
      <w:r w:rsidRPr="00AF2B82">
        <w:rPr>
          <w:rFonts w:ascii="Times New Roman" w:hAnsi="Times New Roman"/>
          <w:color w:val="000000" w:themeColor="text1"/>
          <w:sz w:val="28"/>
          <w:szCs w:val="28"/>
        </w:rPr>
        <w:t>распадов, пр</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вратилось в ядро висмута </w:t>
      </w:r>
      <w:r w:rsidRPr="00AF2B82">
        <w:rPr>
          <w:rFonts w:ascii="Times New Roman" w:hAnsi="Times New Roman"/>
          <w:color w:val="000000" w:themeColor="text1"/>
          <w:sz w:val="28"/>
          <w:szCs w:val="28"/>
          <w:vertAlign w:val="subscript"/>
        </w:rPr>
        <w:t>83</w:t>
      </w:r>
      <w:r w:rsidRPr="00AF2B82">
        <w:rPr>
          <w:rFonts w:ascii="Times New Roman" w:hAnsi="Times New Roman"/>
          <w:color w:val="000000" w:themeColor="text1"/>
          <w:sz w:val="28"/>
          <w:szCs w:val="28"/>
          <w:vertAlign w:val="superscript"/>
        </w:rPr>
        <w:t>213 </w:t>
      </w:r>
      <w:proofErr w:type="spellStart"/>
      <w:r w:rsidRPr="00AF2B82">
        <w:rPr>
          <w:rFonts w:ascii="Times New Roman" w:hAnsi="Times New Roman"/>
          <w:color w:val="000000" w:themeColor="text1"/>
          <w:sz w:val="28"/>
          <w:szCs w:val="28"/>
        </w:rPr>
        <w:t>Bi</w:t>
      </w:r>
      <w:proofErr w:type="spellEnd"/>
      <w:r w:rsidRPr="00AF2B82">
        <w:rPr>
          <w:rFonts w:ascii="Times New Roman" w:hAnsi="Times New Roman"/>
          <w:color w:val="000000" w:themeColor="text1"/>
          <w:sz w:val="28"/>
          <w:szCs w:val="28"/>
        </w:rPr>
        <w:t>.</w:t>
      </w:r>
      <w:r w:rsidR="007A5BD8"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 xml:space="preserve">Определите число </w:t>
      </w:r>
      <w:proofErr w:type="gramStart"/>
      <w:r w:rsidRPr="00AF2B82">
        <w:rPr>
          <w:rFonts w:ascii="Times New Roman" w:hAnsi="Times New Roman"/>
          <w:color w:val="000000" w:themeColor="text1"/>
          <w:sz w:val="28"/>
          <w:szCs w:val="28"/>
        </w:rPr>
        <w:t>α-</w:t>
      </w:r>
      <w:proofErr w:type="gramEnd"/>
      <w:r w:rsidRPr="00AF2B82">
        <w:rPr>
          <w:rFonts w:ascii="Times New Roman" w:hAnsi="Times New Roman"/>
          <w:color w:val="000000" w:themeColor="text1"/>
          <w:sz w:val="28"/>
          <w:szCs w:val="28"/>
        </w:rPr>
        <w:t>распадов.</w:t>
      </w:r>
    </w:p>
    <w:p w:rsidR="0085640F" w:rsidRPr="00AF2B82" w:rsidRDefault="0085640F"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p>
    <w:p w:rsidR="0085640F" w:rsidRPr="00AF2B82" w:rsidRDefault="0085640F"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p>
    <w:p w:rsidR="0085640F" w:rsidRPr="00AF2B82" w:rsidRDefault="0085640F"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p>
    <w:p w:rsidR="0085640F" w:rsidRPr="00AF2B82" w:rsidRDefault="0085640F" w:rsidP="00514E93">
      <w:pPr>
        <w:spacing w:line="240" w:lineRule="auto"/>
        <w:ind w:firstLine="709"/>
        <w:rPr>
          <w:rFonts w:ascii="Times New Roman" w:hAnsi="Times New Roman"/>
          <w:color w:val="000000" w:themeColor="text1"/>
          <w:sz w:val="28"/>
          <w:szCs w:val="28"/>
        </w:rPr>
      </w:pPr>
    </w:p>
    <w:p w:rsidR="0085640F" w:rsidRPr="00AF2B82" w:rsidRDefault="00A839B6" w:rsidP="00A839B6">
      <w:pPr>
        <w:spacing w:line="240" w:lineRule="auto"/>
        <w:ind w:firstLine="709"/>
        <w:jc w:val="center"/>
        <w:rPr>
          <w:rFonts w:ascii="Times New Roman" w:hAnsi="Times New Roman"/>
          <w:b/>
          <w:color w:val="000000" w:themeColor="text1"/>
          <w:sz w:val="28"/>
          <w:szCs w:val="28"/>
          <w:u w:val="single"/>
        </w:rPr>
      </w:pPr>
      <w:r w:rsidRPr="00AF2B82">
        <w:rPr>
          <w:rFonts w:ascii="Times New Roman" w:hAnsi="Times New Roman"/>
          <w:b/>
          <w:color w:val="000000" w:themeColor="text1"/>
          <w:sz w:val="28"/>
          <w:szCs w:val="28"/>
          <w:u w:val="single"/>
        </w:rPr>
        <w:t>7 класс</w:t>
      </w:r>
    </w:p>
    <w:p w:rsidR="00A839B6" w:rsidRPr="00AF2B82" w:rsidRDefault="00A839B6" w:rsidP="00A839B6">
      <w:pPr>
        <w:pStyle w:val="1"/>
        <w:shd w:val="clear" w:color="auto" w:fill="FFFFFF"/>
        <w:spacing w:before="150" w:after="150" w:line="420" w:lineRule="atLeast"/>
        <w:jc w:val="center"/>
        <w:rPr>
          <w:rFonts w:ascii="Times New Roman" w:hAnsi="Times New Roman"/>
          <w:bCs/>
          <w:color w:val="000000" w:themeColor="text1"/>
          <w:szCs w:val="28"/>
        </w:rPr>
      </w:pPr>
      <w:r w:rsidRPr="00AF2B82">
        <w:rPr>
          <w:rFonts w:ascii="Times New Roman" w:hAnsi="Times New Roman"/>
          <w:bCs/>
          <w:color w:val="000000" w:themeColor="text1"/>
          <w:szCs w:val="28"/>
        </w:rPr>
        <w:t>Лабораторная работа № 1. Определение цены деления измерительного прибора</w:t>
      </w:r>
    </w:p>
    <w:p w:rsidR="00A839B6" w:rsidRPr="00AF2B82" w:rsidRDefault="00A839B6" w:rsidP="00A839B6">
      <w:pPr>
        <w:rPr>
          <w:rFonts w:ascii="Times New Roman" w:hAnsi="Times New Roman"/>
          <w:color w:val="000000" w:themeColor="text1"/>
          <w:sz w:val="28"/>
          <w:szCs w:val="28"/>
        </w:rPr>
      </w:pPr>
    </w:p>
    <w:p w:rsidR="00A839B6" w:rsidRPr="00AF2B82" w:rsidRDefault="00A839B6" w:rsidP="00A839B6">
      <w:pPr>
        <w:rPr>
          <w:rFonts w:ascii="Times New Roman" w:hAnsi="Times New Roman"/>
          <w:color w:val="000000" w:themeColor="text1"/>
          <w:sz w:val="28"/>
          <w:szCs w:val="28"/>
        </w:rPr>
      </w:pP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Цель работы: определить цену деления измерительного цилиндра (ме</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зурки), научиться пользоваться и определять сего помощью объем жидкости.</w:t>
      </w: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Способ и порядок определения цены деления описан в учебнике (§4), а также в начале этой книги.</w:t>
      </w: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Напоминаем что для этого нужно:</w:t>
      </w: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взять два любых соседних значения на шкале прибора, помеченных цифрами.</w:t>
      </w: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2) отнять от большего значения </w:t>
      </w:r>
      <w:proofErr w:type="gramStart"/>
      <w:r w:rsidRPr="00AF2B82">
        <w:rPr>
          <w:rFonts w:ascii="Times New Roman" w:hAnsi="Times New Roman"/>
          <w:color w:val="000000" w:themeColor="text1"/>
          <w:sz w:val="28"/>
          <w:szCs w:val="28"/>
        </w:rPr>
        <w:t>меньшее</w:t>
      </w:r>
      <w:proofErr w:type="gramEnd"/>
      <w:r w:rsidRPr="00AF2B82">
        <w:rPr>
          <w:rFonts w:ascii="Times New Roman" w:hAnsi="Times New Roman"/>
          <w:color w:val="000000" w:themeColor="text1"/>
          <w:sz w:val="28"/>
          <w:szCs w:val="28"/>
        </w:rPr>
        <w:t>.</w:t>
      </w: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 разделить полученную разность на число, равное количеству штр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хов шкалы между штрихами, отмеченными плюс единица. Как отвечать на контрольные вопросы? Предположим, что выданная вам учителем мензурка</w:t>
      </w: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имеет вид, изображенный на рисунке. Тогда мензурка вмещает:</w:t>
      </w:r>
    </w:p>
    <w:p w:rsidR="00A839B6" w:rsidRPr="00AF2B82" w:rsidRDefault="00B67D2A" w:rsidP="00A839B6">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1518285" cy="1966595"/>
            <wp:effectExtent l="19050" t="0" r="5715" b="0"/>
            <wp:docPr id="46" name="Рисунок 46" descr="fiz7resh-174">
              <a:hlinkClick xmlns:a="http://schemas.openxmlformats.org/drawingml/2006/main" r:id="rId9"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z7resh-174">
                      <a:hlinkClick r:id="rId9" tooltip="&quot;Жамкните чтобы увеличить&quot;"/>
                    </pic:cNvPr>
                    <pic:cNvPicPr>
                      <a:picLocks noChangeAspect="1" noChangeArrowheads="1"/>
                    </pic:cNvPicPr>
                  </pic:nvPicPr>
                  <pic:blipFill>
                    <a:blip r:embed="rId10"/>
                    <a:srcRect/>
                    <a:stretch>
                      <a:fillRect/>
                    </a:stretch>
                  </pic:blipFill>
                  <pic:spPr bwMode="auto">
                    <a:xfrm>
                      <a:off x="0" y="0"/>
                      <a:ext cx="1518285" cy="1966595"/>
                    </a:xfrm>
                    <a:prstGeom prst="rect">
                      <a:avLst/>
                    </a:prstGeom>
                    <a:noFill/>
                    <a:ln w="9525">
                      <a:noFill/>
                      <a:miter lim="800000"/>
                      <a:headEnd/>
                      <a:tailEnd/>
                    </a:ln>
                  </pic:spPr>
                </pic:pic>
              </a:graphicData>
            </a:graphic>
          </wp:inline>
        </w:drawing>
      </w: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если жидкость налита до верхнего штриха - 140 мл</w:t>
      </w: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если жидкость налита до первого снизу штриха, обозначенного ци</w:t>
      </w:r>
      <w:r w:rsidRPr="00AF2B82">
        <w:rPr>
          <w:rFonts w:ascii="Times New Roman" w:hAnsi="Times New Roman"/>
          <w:color w:val="000000" w:themeColor="text1"/>
          <w:sz w:val="28"/>
          <w:szCs w:val="28"/>
        </w:rPr>
        <w:t>ф</w:t>
      </w:r>
      <w:r w:rsidRPr="00AF2B82">
        <w:rPr>
          <w:rFonts w:ascii="Times New Roman" w:hAnsi="Times New Roman"/>
          <w:color w:val="000000" w:themeColor="text1"/>
          <w:sz w:val="28"/>
          <w:szCs w:val="28"/>
        </w:rPr>
        <w:t>рой отличной от нуля - 20 мл.</w:t>
      </w: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Объем жидкости, которая помещается между 2-м и 3-м штрихами, об</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значенными цифрами будет 20 мл, а объем жидкости, которая помещается между соседними (самыми близкими) штрихами мензурки будет 10 мл.</w:t>
      </w:r>
    </w:p>
    <w:p w:rsidR="007A5BD8"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Последняя вычисленная вами величина и будет ценой деления мензу</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ки.</w:t>
      </w: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При определении объема налитой в мензурку воды важно обратить внимание на правильное положение глаз (</w:t>
      </w:r>
      <w:proofErr w:type="gramStart"/>
      <w:r w:rsidRPr="00AF2B82">
        <w:rPr>
          <w:rFonts w:ascii="Times New Roman" w:hAnsi="Times New Roman"/>
          <w:color w:val="000000" w:themeColor="text1"/>
          <w:sz w:val="28"/>
          <w:szCs w:val="28"/>
        </w:rPr>
        <w:t>см</w:t>
      </w:r>
      <w:proofErr w:type="gramEnd"/>
      <w:r w:rsidRPr="00AF2B82">
        <w:rPr>
          <w:rFonts w:ascii="Times New Roman" w:hAnsi="Times New Roman"/>
          <w:color w:val="000000" w:themeColor="text1"/>
          <w:sz w:val="28"/>
          <w:szCs w:val="28"/>
        </w:rPr>
        <w:t>. рисунок). Вода у стенок ме</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зурки немного приподнимается, в средней же части мензурки поверхность жидкости почти плоская. Определять объем</w:t>
      </w:r>
      <w:r w:rsidR="007A5BD8"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следует, направляя глаза пара</w:t>
      </w:r>
      <w:r w:rsidRPr="00AF2B82">
        <w:rPr>
          <w:rFonts w:ascii="Times New Roman" w:hAnsi="Times New Roman"/>
          <w:color w:val="000000" w:themeColor="text1"/>
          <w:sz w:val="28"/>
          <w:szCs w:val="28"/>
        </w:rPr>
        <w:t>л</w:t>
      </w:r>
      <w:r w:rsidRPr="00AF2B82">
        <w:rPr>
          <w:rFonts w:ascii="Times New Roman" w:hAnsi="Times New Roman"/>
          <w:color w:val="000000" w:themeColor="text1"/>
          <w:sz w:val="28"/>
          <w:szCs w:val="28"/>
        </w:rPr>
        <w:t>лельно плоскости поверхности воды в мензурке на деления, совпадающие с плоской частью поверхности воды.</w:t>
      </w:r>
    </w:p>
    <w:p w:rsidR="00A839B6" w:rsidRPr="00AF2B82" w:rsidRDefault="00B67D2A" w:rsidP="00A839B6">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lastRenderedPageBreak/>
        <w:drawing>
          <wp:inline distT="0" distB="0" distL="0" distR="0">
            <wp:extent cx="2009775" cy="1889125"/>
            <wp:effectExtent l="19050" t="0" r="9525" b="0"/>
            <wp:docPr id="47" name="Рисунок 47" descr="fiz7resh-175">
              <a:hlinkClick xmlns:a="http://schemas.openxmlformats.org/drawingml/2006/main" r:id="rId11"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z7resh-175">
                      <a:hlinkClick r:id="rId11" tooltip="&quot;Жамкните чтобы увеличить&quot;"/>
                    </pic:cNvPr>
                    <pic:cNvPicPr>
                      <a:picLocks noChangeAspect="1" noChangeArrowheads="1"/>
                    </pic:cNvPicPr>
                  </pic:nvPicPr>
                  <pic:blipFill>
                    <a:blip r:embed="rId12"/>
                    <a:srcRect/>
                    <a:stretch>
                      <a:fillRect/>
                    </a:stretch>
                  </pic:blipFill>
                  <pic:spPr bwMode="auto">
                    <a:xfrm>
                      <a:off x="0" y="0"/>
                      <a:ext cx="2009775" cy="1889125"/>
                    </a:xfrm>
                    <a:prstGeom prst="rect">
                      <a:avLst/>
                    </a:prstGeom>
                    <a:noFill/>
                    <a:ln w="9525">
                      <a:noFill/>
                      <a:miter lim="800000"/>
                      <a:headEnd/>
                      <a:tailEnd/>
                    </a:ln>
                  </pic:spPr>
                </pic:pic>
              </a:graphicData>
            </a:graphic>
          </wp:inline>
        </w:drawing>
      </w:r>
    </w:p>
    <w:p w:rsidR="007A5BD8" w:rsidRPr="00AF2B82" w:rsidRDefault="007A5BD8"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p>
    <w:p w:rsidR="007A5BD8" w:rsidRPr="00AF2B82" w:rsidRDefault="007A5BD8"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p>
    <w:p w:rsidR="007A5BD8" w:rsidRPr="00AF2B82" w:rsidRDefault="007A5BD8"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p>
    <w:p w:rsidR="007A5BD8" w:rsidRPr="00AF2B82" w:rsidRDefault="007A5BD8"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p>
    <w:p w:rsidR="00A839B6" w:rsidRPr="00AF2B82" w:rsidRDefault="00A839B6" w:rsidP="007A5BD8">
      <w:pPr>
        <w:shd w:val="clear" w:color="auto" w:fill="FFFFFF"/>
        <w:overflowPunct/>
        <w:autoSpaceDE/>
        <w:autoSpaceDN/>
        <w:adjustRightInd/>
        <w:spacing w:after="300"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Пример выполнения работы:</w:t>
      </w:r>
    </w:p>
    <w:tbl>
      <w:tblPr>
        <w:tblStyle w:val="aff"/>
        <w:tblW w:w="0" w:type="auto"/>
        <w:tblLook w:val="04A0"/>
      </w:tblPr>
      <w:tblGrid>
        <w:gridCol w:w="1101"/>
        <w:gridCol w:w="3685"/>
        <w:gridCol w:w="2393"/>
        <w:gridCol w:w="2393"/>
      </w:tblGrid>
      <w:tr w:rsidR="00A839B6" w:rsidRPr="00AF2B82" w:rsidTr="007A5BD8">
        <w:tc>
          <w:tcPr>
            <w:tcW w:w="1101" w:type="dxa"/>
            <w:vAlign w:val="center"/>
          </w:tcPr>
          <w:p w:rsidR="007A5BD8" w:rsidRPr="00AF2B82" w:rsidRDefault="007A5BD8" w:rsidP="007A5BD8">
            <w:pPr>
              <w:spacing w:line="240" w:lineRule="auto"/>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 xml:space="preserve">№ </w:t>
            </w:r>
          </w:p>
          <w:p w:rsidR="00A839B6" w:rsidRPr="00AF2B82" w:rsidRDefault="007A5BD8" w:rsidP="007A5BD8">
            <w:pPr>
              <w:spacing w:line="240" w:lineRule="auto"/>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опыта</w:t>
            </w:r>
          </w:p>
        </w:tc>
        <w:tc>
          <w:tcPr>
            <w:tcW w:w="3685" w:type="dxa"/>
            <w:vAlign w:val="center"/>
          </w:tcPr>
          <w:p w:rsidR="00A839B6" w:rsidRPr="00AF2B82" w:rsidRDefault="007A5BD8" w:rsidP="007A5BD8">
            <w:pPr>
              <w:spacing w:line="240" w:lineRule="auto"/>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Название сосуда</w:t>
            </w:r>
          </w:p>
        </w:tc>
        <w:tc>
          <w:tcPr>
            <w:tcW w:w="2393" w:type="dxa"/>
            <w:vAlign w:val="center"/>
          </w:tcPr>
          <w:p w:rsidR="00A839B6" w:rsidRPr="00AF2B82" w:rsidRDefault="007A5BD8" w:rsidP="007A5BD8">
            <w:pPr>
              <w:spacing w:line="240" w:lineRule="auto"/>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Объем жидкости</w:t>
            </w:r>
          </w:p>
          <w:p w:rsidR="007A5BD8" w:rsidRPr="00AF2B82" w:rsidRDefault="007A5BD8" w:rsidP="007A5BD8">
            <w:pPr>
              <w:spacing w:line="240" w:lineRule="auto"/>
              <w:ind w:firstLine="0"/>
              <w:jc w:val="center"/>
              <w:rPr>
                <w:rFonts w:ascii="Times New Roman" w:hAnsi="Times New Roman"/>
                <w:b/>
                <w:color w:val="000000" w:themeColor="text1"/>
                <w:sz w:val="28"/>
                <w:szCs w:val="28"/>
                <w:vertAlign w:val="superscript"/>
              </w:rPr>
            </w:pPr>
            <w:r w:rsidRPr="00AF2B82">
              <w:rPr>
                <w:rFonts w:ascii="Times New Roman" w:hAnsi="Times New Roman"/>
                <w:b/>
                <w:color w:val="000000" w:themeColor="text1"/>
                <w:sz w:val="28"/>
                <w:szCs w:val="28"/>
              </w:rPr>
              <w:t>см</w:t>
            </w:r>
            <w:r w:rsidRPr="00AF2B82">
              <w:rPr>
                <w:rFonts w:ascii="Times New Roman" w:hAnsi="Times New Roman"/>
                <w:b/>
                <w:color w:val="000000" w:themeColor="text1"/>
                <w:sz w:val="28"/>
                <w:szCs w:val="28"/>
                <w:vertAlign w:val="superscript"/>
              </w:rPr>
              <w:t>3</w:t>
            </w:r>
          </w:p>
        </w:tc>
        <w:tc>
          <w:tcPr>
            <w:tcW w:w="2393" w:type="dxa"/>
            <w:vAlign w:val="center"/>
          </w:tcPr>
          <w:p w:rsidR="00A839B6" w:rsidRPr="00AF2B82" w:rsidRDefault="007A5BD8" w:rsidP="007A5BD8">
            <w:pPr>
              <w:spacing w:line="240" w:lineRule="auto"/>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Вместимость с</w:t>
            </w:r>
            <w:r w:rsidRPr="00AF2B82">
              <w:rPr>
                <w:rFonts w:ascii="Times New Roman" w:hAnsi="Times New Roman"/>
                <w:b/>
                <w:color w:val="000000" w:themeColor="text1"/>
                <w:sz w:val="28"/>
                <w:szCs w:val="28"/>
              </w:rPr>
              <w:t>о</w:t>
            </w:r>
            <w:r w:rsidRPr="00AF2B82">
              <w:rPr>
                <w:rFonts w:ascii="Times New Roman" w:hAnsi="Times New Roman"/>
                <w:b/>
                <w:color w:val="000000" w:themeColor="text1"/>
                <w:sz w:val="28"/>
                <w:szCs w:val="28"/>
              </w:rPr>
              <w:t>суда см</w:t>
            </w:r>
            <w:r w:rsidRPr="00AF2B82">
              <w:rPr>
                <w:rFonts w:ascii="Times New Roman" w:hAnsi="Times New Roman"/>
                <w:b/>
                <w:color w:val="000000" w:themeColor="text1"/>
                <w:sz w:val="28"/>
                <w:szCs w:val="28"/>
                <w:vertAlign w:val="superscript"/>
              </w:rPr>
              <w:t>3</w:t>
            </w:r>
          </w:p>
          <w:p w:rsidR="007A5BD8" w:rsidRPr="00AF2B82" w:rsidRDefault="007A5BD8" w:rsidP="007A5BD8">
            <w:pPr>
              <w:spacing w:line="240" w:lineRule="auto"/>
              <w:ind w:firstLine="0"/>
              <w:jc w:val="center"/>
              <w:rPr>
                <w:rFonts w:ascii="Times New Roman" w:hAnsi="Times New Roman"/>
                <w:b/>
                <w:color w:val="000000" w:themeColor="text1"/>
                <w:sz w:val="28"/>
                <w:szCs w:val="28"/>
              </w:rPr>
            </w:pPr>
          </w:p>
        </w:tc>
      </w:tr>
      <w:tr w:rsidR="00A839B6" w:rsidRPr="00AF2B82" w:rsidTr="007A5BD8">
        <w:tc>
          <w:tcPr>
            <w:tcW w:w="1101"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tc>
        <w:tc>
          <w:tcPr>
            <w:tcW w:w="3685"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Стаканчик</w:t>
            </w:r>
          </w:p>
        </w:tc>
        <w:tc>
          <w:tcPr>
            <w:tcW w:w="2393"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50</w:t>
            </w:r>
          </w:p>
        </w:tc>
        <w:tc>
          <w:tcPr>
            <w:tcW w:w="2393"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50</w:t>
            </w:r>
          </w:p>
        </w:tc>
      </w:tr>
      <w:tr w:rsidR="00A839B6" w:rsidRPr="00AF2B82" w:rsidTr="007A5BD8">
        <w:tc>
          <w:tcPr>
            <w:tcW w:w="1101"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3685"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Колба</w:t>
            </w:r>
          </w:p>
        </w:tc>
        <w:tc>
          <w:tcPr>
            <w:tcW w:w="2393"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100</w:t>
            </w:r>
          </w:p>
        </w:tc>
        <w:tc>
          <w:tcPr>
            <w:tcW w:w="2393"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100</w:t>
            </w:r>
          </w:p>
        </w:tc>
      </w:tr>
      <w:tr w:rsidR="00A839B6" w:rsidRPr="00AF2B82" w:rsidTr="007A5BD8">
        <w:tc>
          <w:tcPr>
            <w:tcW w:w="1101"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tc>
        <w:tc>
          <w:tcPr>
            <w:tcW w:w="3685"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Пузырек</w:t>
            </w:r>
          </w:p>
        </w:tc>
        <w:tc>
          <w:tcPr>
            <w:tcW w:w="2393"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30</w:t>
            </w:r>
          </w:p>
        </w:tc>
        <w:tc>
          <w:tcPr>
            <w:tcW w:w="2393" w:type="dxa"/>
          </w:tcPr>
          <w:p w:rsidR="00A839B6" w:rsidRPr="00AF2B82" w:rsidRDefault="007A5BD8" w:rsidP="007A5BD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30</w:t>
            </w:r>
          </w:p>
        </w:tc>
      </w:tr>
    </w:tbl>
    <w:p w:rsidR="00406820" w:rsidRPr="00AF2B82" w:rsidRDefault="00406820" w:rsidP="00A839B6">
      <w:pPr>
        <w:spacing w:line="240" w:lineRule="auto"/>
        <w:ind w:firstLine="709"/>
        <w:rPr>
          <w:rFonts w:ascii="Times New Roman" w:hAnsi="Times New Roman"/>
          <w:b/>
          <w:color w:val="000000" w:themeColor="text1"/>
          <w:sz w:val="28"/>
          <w:szCs w:val="28"/>
        </w:rPr>
      </w:pPr>
    </w:p>
    <w:p w:rsidR="007A5BD8" w:rsidRPr="00AF2B82" w:rsidRDefault="007A5BD8" w:rsidP="00A839B6">
      <w:pPr>
        <w:spacing w:line="240" w:lineRule="auto"/>
        <w:ind w:firstLine="709"/>
        <w:rPr>
          <w:rFonts w:ascii="Times New Roman" w:hAnsi="Times New Roman"/>
          <w:b/>
          <w:color w:val="000000" w:themeColor="text1"/>
          <w:sz w:val="28"/>
          <w:szCs w:val="28"/>
        </w:rPr>
      </w:pPr>
    </w:p>
    <w:p w:rsidR="007A5BD8" w:rsidRPr="00AF2B82" w:rsidRDefault="007A5BD8" w:rsidP="00A839B6">
      <w:pPr>
        <w:spacing w:line="240" w:lineRule="auto"/>
        <w:ind w:firstLine="709"/>
        <w:rPr>
          <w:rFonts w:ascii="Times New Roman" w:hAnsi="Times New Roman"/>
          <w:b/>
          <w:color w:val="000000" w:themeColor="text1"/>
          <w:sz w:val="28"/>
          <w:szCs w:val="28"/>
        </w:rPr>
      </w:pPr>
    </w:p>
    <w:p w:rsidR="007A5BD8" w:rsidRPr="00AF2B82" w:rsidRDefault="007A5BD8" w:rsidP="007A5BD8">
      <w:pPr>
        <w:pStyle w:val="1"/>
        <w:shd w:val="clear" w:color="auto" w:fill="FFFFFF"/>
        <w:spacing w:before="167" w:after="167" w:line="469" w:lineRule="atLeast"/>
        <w:jc w:val="center"/>
        <w:rPr>
          <w:rFonts w:ascii="Times New Roman" w:hAnsi="Times New Roman"/>
          <w:bCs/>
          <w:color w:val="000000" w:themeColor="text1"/>
          <w:szCs w:val="28"/>
        </w:rPr>
      </w:pPr>
      <w:r w:rsidRPr="00AF2B82">
        <w:rPr>
          <w:rFonts w:ascii="Times New Roman" w:hAnsi="Times New Roman"/>
          <w:bCs/>
          <w:color w:val="000000" w:themeColor="text1"/>
          <w:szCs w:val="28"/>
        </w:rPr>
        <w:t>Лабораторная работа №2. Измерение размеров малых тел</w:t>
      </w:r>
    </w:p>
    <w:p w:rsidR="007A5BD8" w:rsidRPr="00AF2B82" w:rsidRDefault="007A5BD8" w:rsidP="007B7A17">
      <w:pPr>
        <w:shd w:val="clear" w:color="auto" w:fill="FFFFFF"/>
        <w:overflowPunct/>
        <w:autoSpaceDE/>
        <w:autoSpaceDN/>
        <w:adjustRightInd/>
        <w:spacing w:after="335"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Цель работы: научиться выполнять измерение способом рядов.</w:t>
      </w:r>
    </w:p>
    <w:p w:rsidR="007A5BD8" w:rsidRPr="00AF2B82" w:rsidRDefault="007A5BD8" w:rsidP="007B7A17">
      <w:pPr>
        <w:shd w:val="clear" w:color="auto" w:fill="FFFFFF"/>
        <w:overflowPunct/>
        <w:autoSpaceDE/>
        <w:autoSpaceDN/>
        <w:adjustRightInd/>
        <w:spacing w:after="335"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Измерительным инструментом в этой работе является линейка. Цену ее деления вы легко можете определить. Обычно цена деления линейки - 1 мм. Определить простым измерением с помощью линейки точный размер какого-либо маленького предмета (например, зернышка пшена) невозможно.</w:t>
      </w:r>
    </w:p>
    <w:p w:rsidR="007A5BD8" w:rsidRPr="00AF2B82" w:rsidRDefault="00B67D2A" w:rsidP="007A5BD8">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699260" cy="828040"/>
            <wp:effectExtent l="19050" t="0" r="0" b="0"/>
            <wp:docPr id="81" name="Рисунок 81" descr="http://5terka.com/images/fiz7resh/fiz7resh-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5terka.com/images/fiz7resh/fiz7resh-177.jpg"/>
                    <pic:cNvPicPr>
                      <a:picLocks noChangeAspect="1" noChangeArrowheads="1"/>
                    </pic:cNvPicPr>
                  </pic:nvPicPr>
                  <pic:blipFill>
                    <a:blip r:embed="rId13"/>
                    <a:srcRect/>
                    <a:stretch>
                      <a:fillRect/>
                    </a:stretch>
                  </pic:blipFill>
                  <pic:spPr bwMode="auto">
                    <a:xfrm>
                      <a:off x="0" y="0"/>
                      <a:ext cx="1699260" cy="828040"/>
                    </a:xfrm>
                    <a:prstGeom prst="rect">
                      <a:avLst/>
                    </a:prstGeom>
                    <a:noFill/>
                    <a:ln w="9525">
                      <a:noFill/>
                      <a:miter lim="800000"/>
                      <a:headEnd/>
                      <a:tailEnd/>
                    </a:ln>
                  </pic:spPr>
                </pic:pic>
              </a:graphicData>
            </a:graphic>
          </wp:inline>
        </w:drawing>
      </w:r>
    </w:p>
    <w:p w:rsidR="007B7A17" w:rsidRPr="00AF2B82" w:rsidRDefault="007B7A17" w:rsidP="007A5BD8">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7A17" w:rsidRPr="00AF2B82" w:rsidRDefault="00B67D2A" w:rsidP="007A5BD8">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4192270" cy="871220"/>
            <wp:effectExtent l="19050" t="0" r="0" b="0"/>
            <wp:docPr id="86" name="Рисунок 86" descr="http://5terka.com/images/fiz7resh/fiz7resh-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5terka.com/images/fiz7resh/fiz7resh-178.jpg"/>
                    <pic:cNvPicPr>
                      <a:picLocks noChangeAspect="1" noChangeArrowheads="1"/>
                    </pic:cNvPicPr>
                  </pic:nvPicPr>
                  <pic:blipFill>
                    <a:blip r:embed="rId14"/>
                    <a:srcRect/>
                    <a:stretch>
                      <a:fillRect/>
                    </a:stretch>
                  </pic:blipFill>
                  <pic:spPr bwMode="auto">
                    <a:xfrm>
                      <a:off x="0" y="0"/>
                      <a:ext cx="4192270" cy="871220"/>
                    </a:xfrm>
                    <a:prstGeom prst="rect">
                      <a:avLst/>
                    </a:prstGeom>
                    <a:noFill/>
                    <a:ln w="9525">
                      <a:noFill/>
                      <a:miter lim="800000"/>
                      <a:headEnd/>
                      <a:tailEnd/>
                    </a:ln>
                  </pic:spPr>
                </pic:pic>
              </a:graphicData>
            </a:graphic>
          </wp:inline>
        </w:drawing>
      </w:r>
    </w:p>
    <w:p w:rsidR="007B7A17" w:rsidRPr="00AF2B82" w:rsidRDefault="007B7A17" w:rsidP="007A5BD8">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A5BD8" w:rsidRPr="00AF2B82" w:rsidRDefault="007A5BD8" w:rsidP="007B7A17">
      <w:pPr>
        <w:shd w:val="clear" w:color="auto" w:fill="FFFFFF"/>
        <w:overflowPunct/>
        <w:autoSpaceDE/>
        <w:autoSpaceDN/>
        <w:adjustRightInd/>
        <w:spacing w:after="335"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Если просто приложить линейку к зерну (</w:t>
      </w:r>
      <w:proofErr w:type="gramStart"/>
      <w:r w:rsidRPr="00AF2B82">
        <w:rPr>
          <w:rFonts w:ascii="Times New Roman" w:hAnsi="Times New Roman"/>
          <w:color w:val="000000" w:themeColor="text1"/>
          <w:sz w:val="28"/>
          <w:szCs w:val="28"/>
        </w:rPr>
        <w:t>см</w:t>
      </w:r>
      <w:proofErr w:type="gramEnd"/>
      <w:r w:rsidRPr="00AF2B82">
        <w:rPr>
          <w:rFonts w:ascii="Times New Roman" w:hAnsi="Times New Roman"/>
          <w:color w:val="000000" w:themeColor="text1"/>
          <w:sz w:val="28"/>
          <w:szCs w:val="28"/>
        </w:rPr>
        <w:t>. рисунок), то и можно ск</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 xml:space="preserve">зать, что диаметр его больше 1 мм и меньше 2 мм. Это измерение очень не точное. </w:t>
      </w:r>
      <w:proofErr w:type="gramStart"/>
      <w:r w:rsidRPr="00AF2B82">
        <w:rPr>
          <w:rFonts w:ascii="Times New Roman" w:hAnsi="Times New Roman"/>
          <w:color w:val="000000" w:themeColor="text1"/>
          <w:sz w:val="28"/>
          <w:szCs w:val="28"/>
        </w:rPr>
        <w:t>Чтобы получить более точное значение можно использовать другой инструмент (например, штангенциркуль</w:t>
      </w:r>
      <w:proofErr w:type="gramEnd"/>
    </w:p>
    <w:p w:rsidR="007A5BD8" w:rsidRPr="00AF2B82" w:rsidRDefault="007A5BD8" w:rsidP="007B7A17">
      <w:pPr>
        <w:shd w:val="clear" w:color="auto" w:fill="FFFFFF"/>
        <w:overflowPunct/>
        <w:autoSpaceDE/>
        <w:autoSpaceDN/>
        <w:adjustRightInd/>
        <w:spacing w:after="335"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или даже микрометр). Наша же задача получить более точное измер</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ние при помощи той же самой линейки. Для этого можно поступить следу</w:t>
      </w:r>
      <w:r w:rsidRPr="00AF2B82">
        <w:rPr>
          <w:rFonts w:ascii="Times New Roman" w:hAnsi="Times New Roman"/>
          <w:color w:val="000000" w:themeColor="text1"/>
          <w:sz w:val="28"/>
          <w:szCs w:val="28"/>
        </w:rPr>
        <w:t>ю</w:t>
      </w:r>
      <w:r w:rsidRPr="00AF2B82">
        <w:rPr>
          <w:rFonts w:ascii="Times New Roman" w:hAnsi="Times New Roman"/>
          <w:color w:val="000000" w:themeColor="text1"/>
          <w:sz w:val="28"/>
          <w:szCs w:val="28"/>
        </w:rPr>
        <w:t>щим образом. Положим некоторое количество зернышек вряд вдоль линейки, чтобы между ними не оставалось промежутков.</w:t>
      </w:r>
    </w:p>
    <w:p w:rsidR="007A5BD8" w:rsidRPr="00AF2B82" w:rsidRDefault="007A5BD8" w:rsidP="007B7A17">
      <w:pPr>
        <w:shd w:val="clear" w:color="auto" w:fill="FFFFFF"/>
        <w:overflowPunct/>
        <w:autoSpaceDE/>
        <w:autoSpaceDN/>
        <w:adjustRightInd/>
        <w:spacing w:after="335"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Так мы измерим длину ряда зерен. Зерна имеют одинаковый диаметр. Следовательно, чтобы получить диаметр зерна нужно разделить длину ряда на количество зерен его составляющих.</w:t>
      </w:r>
    </w:p>
    <w:p w:rsidR="007A5BD8" w:rsidRPr="00AF2B82" w:rsidRDefault="007A5BD8" w:rsidP="007B7A17">
      <w:pPr>
        <w:shd w:val="clear" w:color="auto" w:fill="FFFFFF"/>
        <w:overflowPunct/>
        <w:autoSpaceDE/>
        <w:autoSpaceDN/>
        <w:adjustRightInd/>
        <w:spacing w:after="335"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27 мм : 25 </w:t>
      </w:r>
      <w:proofErr w:type="spellStart"/>
      <w:proofErr w:type="gramStart"/>
      <w:r w:rsidRPr="00AF2B82">
        <w:rPr>
          <w:rFonts w:ascii="Times New Roman" w:hAnsi="Times New Roman"/>
          <w:color w:val="000000" w:themeColor="text1"/>
          <w:sz w:val="28"/>
          <w:szCs w:val="28"/>
        </w:rPr>
        <w:t>шт</w:t>
      </w:r>
      <w:proofErr w:type="spellEnd"/>
      <w:proofErr w:type="gramEnd"/>
      <w:r w:rsidRPr="00AF2B82">
        <w:rPr>
          <w:rFonts w:ascii="Times New Roman" w:hAnsi="Times New Roman"/>
          <w:color w:val="000000" w:themeColor="text1"/>
          <w:sz w:val="28"/>
          <w:szCs w:val="28"/>
        </w:rPr>
        <w:t xml:space="preserve"> = 1,08 мм</w:t>
      </w:r>
    </w:p>
    <w:p w:rsidR="007A5BD8" w:rsidRPr="00AF2B82" w:rsidRDefault="007A5BD8" w:rsidP="007B7A17">
      <w:pPr>
        <w:shd w:val="clear" w:color="auto" w:fill="FFFFFF"/>
        <w:overflowPunct/>
        <w:autoSpaceDE/>
        <w:autoSpaceDN/>
        <w:adjustRightInd/>
        <w:spacing w:after="335"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глаз видно, что длина ряда несколько больше 27 миллиметров, п</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этому ее можно считать 27,5 мм. Тогда: 27,5 мм : 25 </w:t>
      </w:r>
      <w:proofErr w:type="spellStart"/>
      <w:proofErr w:type="gramStart"/>
      <w:r w:rsidRPr="00AF2B82">
        <w:rPr>
          <w:rFonts w:ascii="Times New Roman" w:hAnsi="Times New Roman"/>
          <w:color w:val="000000" w:themeColor="text1"/>
          <w:sz w:val="28"/>
          <w:szCs w:val="28"/>
        </w:rPr>
        <w:t>шт</w:t>
      </w:r>
      <w:proofErr w:type="spellEnd"/>
      <w:proofErr w:type="gramEnd"/>
      <w:r w:rsidRPr="00AF2B82">
        <w:rPr>
          <w:rFonts w:ascii="Times New Roman" w:hAnsi="Times New Roman"/>
          <w:color w:val="000000" w:themeColor="text1"/>
          <w:sz w:val="28"/>
          <w:szCs w:val="28"/>
        </w:rPr>
        <w:t xml:space="preserve"> = 1,1 мм</w:t>
      </w:r>
    </w:p>
    <w:p w:rsidR="007A5BD8" w:rsidRPr="00AF2B82" w:rsidRDefault="007A5BD8" w:rsidP="007B7A17">
      <w:pPr>
        <w:shd w:val="clear" w:color="auto" w:fill="FFFFFF"/>
        <w:overflowPunct/>
        <w:autoSpaceDE/>
        <w:autoSpaceDN/>
        <w:adjustRightInd/>
        <w:spacing w:after="335"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При отличии первого измерения от второго на 0,5 миллиметра резул</w:t>
      </w:r>
      <w:r w:rsidRPr="00AF2B82">
        <w:rPr>
          <w:rFonts w:ascii="Times New Roman" w:hAnsi="Times New Roman"/>
          <w:color w:val="000000" w:themeColor="text1"/>
          <w:sz w:val="28"/>
          <w:szCs w:val="28"/>
        </w:rPr>
        <w:t>ь</w:t>
      </w:r>
      <w:r w:rsidRPr="00AF2B82">
        <w:rPr>
          <w:rFonts w:ascii="Times New Roman" w:hAnsi="Times New Roman"/>
          <w:color w:val="000000" w:themeColor="text1"/>
          <w:sz w:val="28"/>
          <w:szCs w:val="28"/>
        </w:rPr>
        <w:t>тат отличается всего на 0,02 (две сотых!) миллиметра. Для линейки с ценой деления в 1 мм результат измерения очень точный. Это и называется спос</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бом рядов.</w:t>
      </w:r>
    </w:p>
    <w:p w:rsidR="007A5BD8" w:rsidRPr="00AF2B82" w:rsidRDefault="007A5BD8" w:rsidP="007A5BD8">
      <w:pPr>
        <w:rPr>
          <w:rFonts w:ascii="Times New Roman" w:hAnsi="Times New Roman"/>
          <w:color w:val="000000" w:themeColor="text1"/>
          <w:sz w:val="28"/>
          <w:szCs w:val="28"/>
        </w:rPr>
      </w:pPr>
    </w:p>
    <w:tbl>
      <w:tblPr>
        <w:tblStyle w:val="aff"/>
        <w:tblW w:w="0" w:type="auto"/>
        <w:tblLook w:val="04A0"/>
      </w:tblPr>
      <w:tblGrid>
        <w:gridCol w:w="1101"/>
        <w:gridCol w:w="2409"/>
        <w:gridCol w:w="1985"/>
        <w:gridCol w:w="1882"/>
        <w:gridCol w:w="1882"/>
      </w:tblGrid>
      <w:tr w:rsidR="007B7A17" w:rsidRPr="00AF2B82" w:rsidTr="0024177A">
        <w:tc>
          <w:tcPr>
            <w:tcW w:w="1101" w:type="dxa"/>
            <w:vAlign w:val="center"/>
          </w:tcPr>
          <w:p w:rsidR="007B7A17" w:rsidRPr="00AF2B82" w:rsidRDefault="007B7A17" w:rsidP="0024177A">
            <w:pPr>
              <w:spacing w:line="240" w:lineRule="auto"/>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 xml:space="preserve">№ </w:t>
            </w:r>
          </w:p>
          <w:p w:rsidR="007B7A17" w:rsidRPr="00AF2B82" w:rsidRDefault="007B7A17" w:rsidP="0024177A">
            <w:pPr>
              <w:spacing w:line="240" w:lineRule="auto"/>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опыта</w:t>
            </w:r>
          </w:p>
        </w:tc>
        <w:tc>
          <w:tcPr>
            <w:tcW w:w="2409" w:type="dxa"/>
            <w:vAlign w:val="center"/>
          </w:tcPr>
          <w:p w:rsidR="007B7A17" w:rsidRPr="00AF2B82" w:rsidRDefault="007B7A17" w:rsidP="007B7A17">
            <w:pPr>
              <w:spacing w:line="240" w:lineRule="auto"/>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Название    предмета</w:t>
            </w:r>
          </w:p>
        </w:tc>
        <w:tc>
          <w:tcPr>
            <w:tcW w:w="1985" w:type="dxa"/>
            <w:vAlign w:val="center"/>
          </w:tcPr>
          <w:p w:rsidR="007B7A17" w:rsidRPr="00AF2B82" w:rsidRDefault="007B7A17" w:rsidP="0024177A">
            <w:pPr>
              <w:spacing w:line="240" w:lineRule="auto"/>
              <w:ind w:firstLine="0"/>
              <w:jc w:val="center"/>
              <w:rPr>
                <w:rFonts w:ascii="Times New Roman" w:hAnsi="Times New Roman"/>
                <w:b/>
                <w:color w:val="000000" w:themeColor="text1"/>
                <w:sz w:val="28"/>
                <w:szCs w:val="28"/>
                <w:vertAlign w:val="superscript"/>
              </w:rPr>
            </w:pPr>
            <w:r w:rsidRPr="00AF2B82">
              <w:rPr>
                <w:rFonts w:ascii="Times New Roman" w:hAnsi="Times New Roman"/>
                <w:b/>
                <w:color w:val="000000" w:themeColor="text1"/>
                <w:sz w:val="28"/>
                <w:szCs w:val="28"/>
              </w:rPr>
              <w:t>Длина ряда (</w:t>
            </w:r>
            <w:proofErr w:type="gramStart"/>
            <w:r w:rsidRPr="00AF2B82">
              <w:rPr>
                <w:rFonts w:ascii="Times New Roman" w:hAnsi="Times New Roman"/>
                <w:b/>
                <w:color w:val="000000" w:themeColor="text1"/>
                <w:sz w:val="28"/>
                <w:szCs w:val="28"/>
              </w:rPr>
              <w:t>мм</w:t>
            </w:r>
            <w:proofErr w:type="gramEnd"/>
            <w:r w:rsidRPr="00AF2B82">
              <w:rPr>
                <w:rFonts w:ascii="Times New Roman" w:hAnsi="Times New Roman"/>
                <w:b/>
                <w:color w:val="000000" w:themeColor="text1"/>
                <w:sz w:val="28"/>
                <w:szCs w:val="28"/>
              </w:rPr>
              <w:t>)</w:t>
            </w:r>
          </w:p>
        </w:tc>
        <w:tc>
          <w:tcPr>
            <w:tcW w:w="1882" w:type="dxa"/>
            <w:vAlign w:val="center"/>
          </w:tcPr>
          <w:p w:rsidR="007B7A17" w:rsidRPr="00AF2B82" w:rsidRDefault="007B7A17" w:rsidP="0024177A">
            <w:pPr>
              <w:spacing w:line="240" w:lineRule="auto"/>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Число      частиц в   ряду (</w:t>
            </w:r>
            <w:proofErr w:type="spellStart"/>
            <w:proofErr w:type="gramStart"/>
            <w:r w:rsidRPr="00AF2B82">
              <w:rPr>
                <w:rFonts w:ascii="Times New Roman" w:hAnsi="Times New Roman"/>
                <w:b/>
                <w:color w:val="000000" w:themeColor="text1"/>
                <w:sz w:val="28"/>
                <w:szCs w:val="28"/>
              </w:rPr>
              <w:t>шт</w:t>
            </w:r>
            <w:proofErr w:type="spellEnd"/>
            <w:proofErr w:type="gramEnd"/>
            <w:r w:rsidRPr="00AF2B82">
              <w:rPr>
                <w:rFonts w:ascii="Times New Roman" w:hAnsi="Times New Roman"/>
                <w:b/>
                <w:color w:val="000000" w:themeColor="text1"/>
                <w:sz w:val="28"/>
                <w:szCs w:val="28"/>
              </w:rPr>
              <w:t>)</w:t>
            </w:r>
          </w:p>
          <w:p w:rsidR="007B7A17" w:rsidRPr="00AF2B82" w:rsidRDefault="007B7A17" w:rsidP="0024177A">
            <w:pPr>
              <w:spacing w:line="240" w:lineRule="auto"/>
              <w:ind w:firstLine="0"/>
              <w:jc w:val="center"/>
              <w:rPr>
                <w:rFonts w:ascii="Times New Roman" w:hAnsi="Times New Roman"/>
                <w:b/>
                <w:color w:val="000000" w:themeColor="text1"/>
                <w:sz w:val="28"/>
                <w:szCs w:val="28"/>
              </w:rPr>
            </w:pPr>
          </w:p>
        </w:tc>
        <w:tc>
          <w:tcPr>
            <w:tcW w:w="1882" w:type="dxa"/>
          </w:tcPr>
          <w:p w:rsidR="007B7A17" w:rsidRPr="00AF2B82" w:rsidRDefault="007B7A17" w:rsidP="0024177A">
            <w:pPr>
              <w:spacing w:line="240" w:lineRule="auto"/>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Размер     одной       частицы (</w:t>
            </w:r>
            <w:proofErr w:type="gramStart"/>
            <w:r w:rsidRPr="00AF2B82">
              <w:rPr>
                <w:rFonts w:ascii="Times New Roman" w:hAnsi="Times New Roman"/>
                <w:b/>
                <w:color w:val="000000" w:themeColor="text1"/>
                <w:sz w:val="28"/>
                <w:szCs w:val="28"/>
              </w:rPr>
              <w:t>мм</w:t>
            </w:r>
            <w:proofErr w:type="gramEnd"/>
            <w:r w:rsidRPr="00AF2B82">
              <w:rPr>
                <w:rFonts w:ascii="Times New Roman" w:hAnsi="Times New Roman"/>
                <w:b/>
                <w:color w:val="000000" w:themeColor="text1"/>
                <w:sz w:val="28"/>
                <w:szCs w:val="28"/>
              </w:rPr>
              <w:t>)</w:t>
            </w:r>
          </w:p>
        </w:tc>
      </w:tr>
      <w:tr w:rsidR="007B7A17" w:rsidRPr="00AF2B82" w:rsidTr="0024177A">
        <w:tc>
          <w:tcPr>
            <w:tcW w:w="1101"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tc>
        <w:tc>
          <w:tcPr>
            <w:tcW w:w="2409"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Пшено</w:t>
            </w:r>
          </w:p>
        </w:tc>
        <w:tc>
          <w:tcPr>
            <w:tcW w:w="1985"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27,5</w:t>
            </w:r>
          </w:p>
        </w:tc>
        <w:tc>
          <w:tcPr>
            <w:tcW w:w="1882"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25</w:t>
            </w:r>
          </w:p>
        </w:tc>
        <w:tc>
          <w:tcPr>
            <w:tcW w:w="1882"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1,08</w:t>
            </w:r>
          </w:p>
        </w:tc>
      </w:tr>
      <w:tr w:rsidR="007B7A17" w:rsidRPr="00AF2B82" w:rsidTr="0024177A">
        <w:tc>
          <w:tcPr>
            <w:tcW w:w="1101"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2409" w:type="dxa"/>
          </w:tcPr>
          <w:p w:rsidR="007B7A17" w:rsidRPr="00AF2B82" w:rsidRDefault="007B7A17" w:rsidP="007B7A17">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Дробь </w:t>
            </w:r>
          </w:p>
        </w:tc>
        <w:tc>
          <w:tcPr>
            <w:tcW w:w="1985"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62,5</w:t>
            </w:r>
          </w:p>
        </w:tc>
        <w:tc>
          <w:tcPr>
            <w:tcW w:w="1882"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25</w:t>
            </w:r>
          </w:p>
        </w:tc>
        <w:tc>
          <w:tcPr>
            <w:tcW w:w="1882"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1,5</w:t>
            </w:r>
          </w:p>
        </w:tc>
      </w:tr>
      <w:tr w:rsidR="007B7A17" w:rsidRPr="00AF2B82" w:rsidTr="0024177A">
        <w:tc>
          <w:tcPr>
            <w:tcW w:w="1101"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tc>
        <w:tc>
          <w:tcPr>
            <w:tcW w:w="2409" w:type="dxa"/>
          </w:tcPr>
          <w:p w:rsidR="007B7A17" w:rsidRPr="00AF2B82" w:rsidRDefault="007B7A17" w:rsidP="007B7A17">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Молекула</w:t>
            </w:r>
          </w:p>
        </w:tc>
        <w:tc>
          <w:tcPr>
            <w:tcW w:w="1985"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25</w:t>
            </w:r>
          </w:p>
        </w:tc>
        <w:tc>
          <w:tcPr>
            <w:tcW w:w="1882"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14</w:t>
            </w:r>
          </w:p>
        </w:tc>
        <w:tc>
          <w:tcPr>
            <w:tcW w:w="1882" w:type="dxa"/>
          </w:tcPr>
          <w:p w:rsidR="007B7A17" w:rsidRPr="00AF2B82" w:rsidRDefault="007B7A17" w:rsidP="0024177A">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1,79</w:t>
            </w:r>
          </w:p>
        </w:tc>
      </w:tr>
    </w:tbl>
    <w:p w:rsidR="007A5BD8" w:rsidRPr="00AF2B82" w:rsidRDefault="007A5BD8" w:rsidP="00A839B6">
      <w:pPr>
        <w:spacing w:line="240" w:lineRule="auto"/>
        <w:ind w:firstLine="709"/>
        <w:rPr>
          <w:rFonts w:ascii="Times New Roman" w:hAnsi="Times New Roman"/>
          <w:b/>
          <w:color w:val="000000" w:themeColor="text1"/>
          <w:sz w:val="28"/>
          <w:szCs w:val="28"/>
        </w:rPr>
      </w:pPr>
    </w:p>
    <w:p w:rsidR="007B7A17" w:rsidRPr="00AF2B82" w:rsidRDefault="007B7A17" w:rsidP="006A46EF">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Вычисления:</w:t>
      </w:r>
    </w:p>
    <w:p w:rsidR="007B7A17" w:rsidRPr="00AF2B82" w:rsidRDefault="00B67D2A" w:rsidP="006A46EF">
      <w:pPr>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621030" cy="276225"/>
            <wp:effectExtent l="19050" t="0" r="7620" b="0"/>
            <wp:docPr id="95" name="Рисунок 95" descr="http://5terka.com/images/fiz7resh/fiz7resh-180.jpg">
              <a:hlinkClick xmlns:a="http://schemas.openxmlformats.org/drawingml/2006/main" r:id="rId15"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5terka.com/images/fiz7resh/fiz7resh-180.jpg">
                      <a:hlinkClick r:id="rId15" tooltip="&quot;Жамкните чтобы увеличить&quot;"/>
                    </pic:cNvPr>
                    <pic:cNvPicPr>
                      <a:picLocks noChangeAspect="1" noChangeArrowheads="1"/>
                    </pic:cNvPicPr>
                  </pic:nvPicPr>
                  <pic:blipFill>
                    <a:blip r:embed="rId16"/>
                    <a:srcRect/>
                    <a:stretch>
                      <a:fillRect/>
                    </a:stretch>
                  </pic:blipFill>
                  <pic:spPr bwMode="auto">
                    <a:xfrm>
                      <a:off x="0" y="0"/>
                      <a:ext cx="621030" cy="276225"/>
                    </a:xfrm>
                    <a:prstGeom prst="rect">
                      <a:avLst/>
                    </a:prstGeom>
                    <a:noFill/>
                    <a:ln w="9525">
                      <a:noFill/>
                      <a:miter lim="800000"/>
                      <a:headEnd/>
                      <a:tailEnd/>
                    </a:ln>
                  </pic:spPr>
                </pic:pic>
              </a:graphicData>
            </a:graphic>
          </wp:inline>
        </w:drawing>
      </w:r>
    </w:p>
    <w:p w:rsidR="007B7A17" w:rsidRPr="00AF2B82" w:rsidRDefault="007B7A17" w:rsidP="006A46EF">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где </w:t>
      </w:r>
      <w:proofErr w:type="spellStart"/>
      <w:r w:rsidRPr="00AF2B82">
        <w:rPr>
          <w:rFonts w:ascii="Times New Roman" w:hAnsi="Times New Roman"/>
          <w:color w:val="000000" w:themeColor="text1"/>
          <w:sz w:val="28"/>
          <w:szCs w:val="28"/>
        </w:rPr>
        <w:t>d</w:t>
      </w:r>
      <w:proofErr w:type="spellEnd"/>
      <w:r w:rsidRPr="00AF2B82">
        <w:rPr>
          <w:rFonts w:ascii="Times New Roman" w:hAnsi="Times New Roman"/>
          <w:color w:val="000000" w:themeColor="text1"/>
          <w:sz w:val="28"/>
          <w:szCs w:val="28"/>
        </w:rPr>
        <w:t xml:space="preserve"> - диаметр</w:t>
      </w:r>
    </w:p>
    <w:p w:rsidR="007B7A17" w:rsidRPr="00AF2B82" w:rsidRDefault="007B7A17" w:rsidP="006A46EF">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proofErr w:type="spellStart"/>
      <w:r w:rsidRPr="00AF2B82">
        <w:rPr>
          <w:rFonts w:ascii="Times New Roman" w:hAnsi="Times New Roman"/>
          <w:color w:val="000000" w:themeColor="text1"/>
          <w:sz w:val="28"/>
          <w:szCs w:val="28"/>
        </w:rPr>
        <w:t>l</w:t>
      </w:r>
      <w:proofErr w:type="spellEnd"/>
      <w:r w:rsidRPr="00AF2B82">
        <w:rPr>
          <w:rFonts w:ascii="Times New Roman" w:hAnsi="Times New Roman"/>
          <w:color w:val="000000" w:themeColor="text1"/>
          <w:sz w:val="28"/>
          <w:szCs w:val="28"/>
        </w:rPr>
        <w:t xml:space="preserve"> - длина ряда</w:t>
      </w:r>
    </w:p>
    <w:p w:rsidR="007B7A17" w:rsidRPr="00AF2B82" w:rsidRDefault="007B7A17" w:rsidP="006A46EF">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proofErr w:type="spellStart"/>
      <w:r w:rsidRPr="00AF2B82">
        <w:rPr>
          <w:rFonts w:ascii="Times New Roman" w:hAnsi="Times New Roman"/>
          <w:color w:val="000000" w:themeColor="text1"/>
          <w:sz w:val="28"/>
          <w:szCs w:val="28"/>
        </w:rPr>
        <w:t>n</w:t>
      </w:r>
      <w:proofErr w:type="spellEnd"/>
      <w:r w:rsidRPr="00AF2B82">
        <w:rPr>
          <w:rFonts w:ascii="Times New Roman" w:hAnsi="Times New Roman"/>
          <w:color w:val="000000" w:themeColor="text1"/>
          <w:sz w:val="28"/>
          <w:szCs w:val="28"/>
        </w:rPr>
        <w:t xml:space="preserve"> - число частиц в ряду</w:t>
      </w:r>
    </w:p>
    <w:p w:rsidR="007B7A17" w:rsidRPr="00AF2B82" w:rsidRDefault="007B7A17" w:rsidP="006A46EF">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пшено</w:t>
      </w:r>
    </w:p>
    <w:p w:rsidR="007B7A17" w:rsidRPr="00AF2B82" w:rsidRDefault="00B67D2A" w:rsidP="006A46EF">
      <w:pPr>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lastRenderedPageBreak/>
        <w:drawing>
          <wp:inline distT="0" distB="0" distL="0" distR="0">
            <wp:extent cx="1198880" cy="483235"/>
            <wp:effectExtent l="19050" t="0" r="1270" b="0"/>
            <wp:docPr id="96" name="Рисунок 96" descr="http://5terka.com/images/fiz7resh/fiz7resh-181.jpg">
              <a:hlinkClick xmlns:a="http://schemas.openxmlformats.org/drawingml/2006/main" r:id="rId17"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5terka.com/images/fiz7resh/fiz7resh-181.jpg">
                      <a:hlinkClick r:id="rId17" tooltip="&quot;Жамкните чтобы увеличить&quot;"/>
                    </pic:cNvPr>
                    <pic:cNvPicPr>
                      <a:picLocks noChangeAspect="1" noChangeArrowheads="1"/>
                    </pic:cNvPicPr>
                  </pic:nvPicPr>
                  <pic:blipFill>
                    <a:blip r:embed="rId18"/>
                    <a:srcRect/>
                    <a:stretch>
                      <a:fillRect/>
                    </a:stretch>
                  </pic:blipFill>
                  <pic:spPr bwMode="auto">
                    <a:xfrm>
                      <a:off x="0" y="0"/>
                      <a:ext cx="1198880" cy="483235"/>
                    </a:xfrm>
                    <a:prstGeom prst="rect">
                      <a:avLst/>
                    </a:prstGeom>
                    <a:noFill/>
                    <a:ln w="9525">
                      <a:noFill/>
                      <a:miter lim="800000"/>
                      <a:headEnd/>
                      <a:tailEnd/>
                    </a:ln>
                  </pic:spPr>
                </pic:pic>
              </a:graphicData>
            </a:graphic>
          </wp:inline>
        </w:drawing>
      </w:r>
    </w:p>
    <w:p w:rsidR="007B7A17" w:rsidRPr="00AF2B82" w:rsidRDefault="007B7A17" w:rsidP="006A46EF">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 дробь</w:t>
      </w:r>
    </w:p>
    <w:p w:rsidR="007B7A17" w:rsidRPr="00AF2B82" w:rsidRDefault="00B67D2A" w:rsidP="006A46EF">
      <w:pPr>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940435" cy="474345"/>
            <wp:effectExtent l="19050" t="0" r="0" b="0"/>
            <wp:docPr id="97" name="Рисунок 97" descr="http://5terka.com/images/fiz7resh/fiz7resh-182.jpg">
              <a:hlinkClick xmlns:a="http://schemas.openxmlformats.org/drawingml/2006/main" r:id="rId19"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5terka.com/images/fiz7resh/fiz7resh-182.jpg">
                      <a:hlinkClick r:id="rId19" tooltip="&quot;Жамкните чтобы увеличить&quot;"/>
                    </pic:cNvPr>
                    <pic:cNvPicPr>
                      <a:picLocks noChangeAspect="1" noChangeArrowheads="1"/>
                    </pic:cNvPicPr>
                  </pic:nvPicPr>
                  <pic:blipFill>
                    <a:blip r:embed="rId20"/>
                    <a:srcRect/>
                    <a:stretch>
                      <a:fillRect/>
                    </a:stretch>
                  </pic:blipFill>
                  <pic:spPr bwMode="auto">
                    <a:xfrm>
                      <a:off x="0" y="0"/>
                      <a:ext cx="940435" cy="474345"/>
                    </a:xfrm>
                    <a:prstGeom prst="rect">
                      <a:avLst/>
                    </a:prstGeom>
                    <a:noFill/>
                    <a:ln w="9525">
                      <a:noFill/>
                      <a:miter lim="800000"/>
                      <a:headEnd/>
                      <a:tailEnd/>
                    </a:ln>
                  </pic:spPr>
                </pic:pic>
              </a:graphicData>
            </a:graphic>
          </wp:inline>
        </w:drawing>
      </w:r>
    </w:p>
    <w:p w:rsidR="007B7A17" w:rsidRPr="00AF2B82" w:rsidRDefault="007B7A17" w:rsidP="006A46EF">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 молекула</w:t>
      </w:r>
    </w:p>
    <w:p w:rsidR="007B7A17" w:rsidRPr="00AF2B82" w:rsidRDefault="00B67D2A" w:rsidP="006A46EF">
      <w:pPr>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1311275" cy="500380"/>
            <wp:effectExtent l="19050" t="0" r="3175" b="0"/>
            <wp:docPr id="98" name="Рисунок 98" descr="http://5terka.com/images/fiz7resh/fiz7resh-183.jpg">
              <a:hlinkClick xmlns:a="http://schemas.openxmlformats.org/drawingml/2006/main" r:id="rId21"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5terka.com/images/fiz7resh/fiz7resh-183.jpg">
                      <a:hlinkClick r:id="rId21" tooltip="&quot;Жамкните чтобы увеличить&quot;"/>
                    </pic:cNvPr>
                    <pic:cNvPicPr>
                      <a:picLocks noChangeAspect="1" noChangeArrowheads="1"/>
                    </pic:cNvPicPr>
                  </pic:nvPicPr>
                  <pic:blipFill>
                    <a:blip r:embed="rId22"/>
                    <a:srcRect/>
                    <a:stretch>
                      <a:fillRect/>
                    </a:stretch>
                  </pic:blipFill>
                  <pic:spPr bwMode="auto">
                    <a:xfrm>
                      <a:off x="0" y="0"/>
                      <a:ext cx="1311275" cy="500380"/>
                    </a:xfrm>
                    <a:prstGeom prst="rect">
                      <a:avLst/>
                    </a:prstGeom>
                    <a:noFill/>
                    <a:ln w="9525">
                      <a:noFill/>
                      <a:miter lim="800000"/>
                      <a:headEnd/>
                      <a:tailEnd/>
                    </a:ln>
                  </pic:spPr>
                </pic:pic>
              </a:graphicData>
            </a:graphic>
          </wp:inline>
        </w:drawing>
      </w:r>
    </w:p>
    <w:p w:rsidR="007B7A17" w:rsidRPr="00AF2B82" w:rsidRDefault="007B7A17" w:rsidP="006A46EF">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(фотография)</w:t>
      </w:r>
    </w:p>
    <w:p w:rsidR="007B7A17" w:rsidRPr="00AF2B82" w:rsidRDefault="007B7A17" w:rsidP="006A46EF">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Так как фотография сделана с увеличением в 70000 раз истинный ра</w:t>
      </w:r>
      <w:r w:rsidRPr="00AF2B82">
        <w:rPr>
          <w:rFonts w:ascii="Times New Roman" w:hAnsi="Times New Roman"/>
          <w:color w:val="000000" w:themeColor="text1"/>
          <w:sz w:val="28"/>
          <w:szCs w:val="28"/>
        </w:rPr>
        <w:t>з</w:t>
      </w:r>
      <w:r w:rsidRPr="00AF2B82">
        <w:rPr>
          <w:rFonts w:ascii="Times New Roman" w:hAnsi="Times New Roman"/>
          <w:color w:val="000000" w:themeColor="text1"/>
          <w:sz w:val="28"/>
          <w:szCs w:val="28"/>
        </w:rPr>
        <w:t>мер молекулы будет в 70000 раз меньше, чем на фотографии</w:t>
      </w:r>
    </w:p>
    <w:p w:rsidR="000C6968" w:rsidRPr="00AF2B82" w:rsidRDefault="00B67D2A" w:rsidP="007B7A17">
      <w:pPr>
        <w:spacing w:line="240" w:lineRule="auto"/>
        <w:ind w:firstLine="709"/>
        <w:rPr>
          <w:rFonts w:ascii="Times New Roman" w:hAnsi="Times New Roman"/>
          <w:b/>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3605530" cy="621030"/>
            <wp:effectExtent l="19050" t="0" r="0" b="0"/>
            <wp:docPr id="99" name="Рисунок 99" descr="http://5terka.com/images/fiz7resh/fiz7resh-184.jpg">
              <a:hlinkClick xmlns:a="http://schemas.openxmlformats.org/drawingml/2006/main" r:id="rId23"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5terka.com/images/fiz7resh/fiz7resh-184.jpg">
                      <a:hlinkClick r:id="rId23" tooltip="&quot;Жамкните чтобы увеличить&quot;"/>
                    </pic:cNvPr>
                    <pic:cNvPicPr>
                      <a:picLocks noChangeAspect="1" noChangeArrowheads="1"/>
                    </pic:cNvPicPr>
                  </pic:nvPicPr>
                  <pic:blipFill>
                    <a:blip r:embed="rId24"/>
                    <a:srcRect/>
                    <a:stretch>
                      <a:fillRect/>
                    </a:stretch>
                  </pic:blipFill>
                  <pic:spPr bwMode="auto">
                    <a:xfrm>
                      <a:off x="0" y="0"/>
                      <a:ext cx="3605530" cy="621030"/>
                    </a:xfrm>
                    <a:prstGeom prst="rect">
                      <a:avLst/>
                    </a:prstGeom>
                    <a:noFill/>
                    <a:ln w="9525">
                      <a:noFill/>
                      <a:miter lim="800000"/>
                      <a:headEnd/>
                      <a:tailEnd/>
                    </a:ln>
                  </pic:spPr>
                </pic:pic>
              </a:graphicData>
            </a:graphic>
          </wp:inline>
        </w:drawing>
      </w:r>
    </w:p>
    <w:p w:rsidR="000C6968" w:rsidRPr="00AF2B82" w:rsidRDefault="000C6968" w:rsidP="000C6968">
      <w:pPr>
        <w:rPr>
          <w:rFonts w:ascii="Times New Roman" w:hAnsi="Times New Roman"/>
          <w:color w:val="000000" w:themeColor="text1"/>
          <w:sz w:val="28"/>
          <w:szCs w:val="28"/>
        </w:rPr>
      </w:pPr>
    </w:p>
    <w:p w:rsidR="000C6968" w:rsidRPr="00AF2B82" w:rsidRDefault="000C6968" w:rsidP="000C6968">
      <w:pPr>
        <w:rPr>
          <w:rFonts w:ascii="Times New Roman" w:hAnsi="Times New Roman"/>
          <w:color w:val="000000" w:themeColor="text1"/>
          <w:sz w:val="28"/>
          <w:szCs w:val="28"/>
        </w:rPr>
      </w:pPr>
    </w:p>
    <w:p w:rsidR="000C6968" w:rsidRPr="00AF2B82" w:rsidRDefault="000C6968" w:rsidP="000C6968">
      <w:pPr>
        <w:rPr>
          <w:rFonts w:ascii="Times New Roman" w:hAnsi="Times New Roman"/>
          <w:color w:val="000000" w:themeColor="text1"/>
          <w:sz w:val="28"/>
          <w:szCs w:val="28"/>
        </w:rPr>
      </w:pPr>
    </w:p>
    <w:p w:rsidR="000C6968" w:rsidRPr="00AF2B82" w:rsidRDefault="000C6968" w:rsidP="000C6968">
      <w:pPr>
        <w:rPr>
          <w:rFonts w:ascii="Times New Roman" w:hAnsi="Times New Roman"/>
          <w:color w:val="000000" w:themeColor="text1"/>
          <w:sz w:val="28"/>
          <w:szCs w:val="28"/>
        </w:rPr>
      </w:pPr>
    </w:p>
    <w:p w:rsidR="000C6968" w:rsidRPr="00AF2B82" w:rsidRDefault="000C6968" w:rsidP="000C6968">
      <w:pPr>
        <w:rPr>
          <w:rFonts w:ascii="Times New Roman" w:hAnsi="Times New Roman"/>
          <w:color w:val="000000" w:themeColor="text1"/>
          <w:sz w:val="28"/>
          <w:szCs w:val="28"/>
        </w:rPr>
      </w:pPr>
    </w:p>
    <w:p w:rsidR="000C6968" w:rsidRPr="00AF2B82" w:rsidRDefault="000C6968" w:rsidP="000C6968">
      <w:pPr>
        <w:rPr>
          <w:rFonts w:ascii="Times New Roman" w:hAnsi="Times New Roman"/>
          <w:color w:val="000000" w:themeColor="text1"/>
          <w:sz w:val="28"/>
          <w:szCs w:val="28"/>
        </w:rPr>
      </w:pPr>
    </w:p>
    <w:p w:rsidR="000C6968" w:rsidRPr="00AF2B82" w:rsidRDefault="000C6968" w:rsidP="000C6968">
      <w:pPr>
        <w:pStyle w:val="1"/>
        <w:shd w:val="clear" w:color="auto" w:fill="FFFFFF"/>
        <w:spacing w:before="136" w:after="136"/>
        <w:jc w:val="center"/>
        <w:rPr>
          <w:rFonts w:ascii="Times New Roman" w:hAnsi="Times New Roman"/>
          <w:bCs/>
          <w:color w:val="000000" w:themeColor="text1"/>
          <w:szCs w:val="28"/>
        </w:rPr>
      </w:pPr>
      <w:r w:rsidRPr="00AF2B82">
        <w:rPr>
          <w:rFonts w:ascii="Times New Roman" w:hAnsi="Times New Roman"/>
          <w:bCs/>
          <w:color w:val="000000" w:themeColor="text1"/>
          <w:szCs w:val="28"/>
        </w:rPr>
        <w:t xml:space="preserve">Лабораторная работа №3. </w:t>
      </w:r>
    </w:p>
    <w:p w:rsidR="000C6968" w:rsidRPr="00AF2B82" w:rsidRDefault="000C6968" w:rsidP="000C6968">
      <w:pPr>
        <w:pStyle w:val="1"/>
        <w:shd w:val="clear" w:color="auto" w:fill="FFFFFF"/>
        <w:spacing w:before="136" w:after="136"/>
        <w:jc w:val="center"/>
        <w:rPr>
          <w:rFonts w:ascii="Times New Roman" w:hAnsi="Times New Roman"/>
          <w:color w:val="000000" w:themeColor="text1"/>
          <w:szCs w:val="28"/>
        </w:rPr>
      </w:pPr>
      <w:r w:rsidRPr="00AF2B82">
        <w:rPr>
          <w:rFonts w:ascii="Times New Roman" w:hAnsi="Times New Roman"/>
          <w:bCs/>
          <w:color w:val="000000" w:themeColor="text1"/>
          <w:szCs w:val="28"/>
        </w:rPr>
        <w:t>Измерение массы тела на рычажных весах.</w:t>
      </w:r>
    </w:p>
    <w:p w:rsidR="000C6968" w:rsidRPr="00AF2B82" w:rsidRDefault="000C6968" w:rsidP="000C6968">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Цель работы: научиться пользоваться рычажными весами и с их пом</w:t>
      </w:r>
      <w:r w:rsidRPr="00AF2B82">
        <w:rPr>
          <w:color w:val="000000" w:themeColor="text1"/>
          <w:sz w:val="28"/>
          <w:szCs w:val="28"/>
        </w:rPr>
        <w:t>о</w:t>
      </w:r>
      <w:r w:rsidRPr="00AF2B82">
        <w:rPr>
          <w:color w:val="000000" w:themeColor="text1"/>
          <w:sz w:val="28"/>
          <w:szCs w:val="28"/>
        </w:rPr>
        <w:t>щью определять массу тел.</w:t>
      </w:r>
    </w:p>
    <w:p w:rsidR="000C6968" w:rsidRPr="00AF2B82" w:rsidRDefault="000C6968" w:rsidP="000C6968">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Рычажные весы действуют по принципу сравнения масс тел положе</w:t>
      </w:r>
      <w:r w:rsidRPr="00AF2B82">
        <w:rPr>
          <w:color w:val="000000" w:themeColor="text1"/>
          <w:sz w:val="28"/>
          <w:szCs w:val="28"/>
        </w:rPr>
        <w:t>н</w:t>
      </w:r>
      <w:r w:rsidRPr="00AF2B82">
        <w:rPr>
          <w:color w:val="000000" w:themeColor="text1"/>
          <w:sz w:val="28"/>
          <w:szCs w:val="28"/>
        </w:rPr>
        <w:t>ных на разные чашки весов. На одну чашку весов помещается измеряемое тело, а на другую гири, т.е. тела с известными массами. После того как вы добились, подбирая гири равновесия весов можно подсчитать сумму масс помещенных на чашку гирь и получить массу тела.</w:t>
      </w:r>
    </w:p>
    <w:p w:rsidR="000C6968" w:rsidRPr="00AF2B82" w:rsidRDefault="000C6968" w:rsidP="000C6968">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Перед началом измерений нужно уравновесить весы. То есть добиться, чтобы стрелка их (</w:t>
      </w:r>
      <w:proofErr w:type="gramStart"/>
      <w:r w:rsidRPr="00AF2B82">
        <w:rPr>
          <w:color w:val="000000" w:themeColor="text1"/>
          <w:sz w:val="28"/>
          <w:szCs w:val="28"/>
        </w:rPr>
        <w:t>см</w:t>
      </w:r>
      <w:proofErr w:type="gramEnd"/>
      <w:r w:rsidRPr="00AF2B82">
        <w:rPr>
          <w:color w:val="000000" w:themeColor="text1"/>
          <w:sz w:val="28"/>
          <w:szCs w:val="28"/>
        </w:rPr>
        <w:t>. учебник) как можно более точно указывала на це</w:t>
      </w:r>
      <w:r w:rsidRPr="00AF2B82">
        <w:rPr>
          <w:color w:val="000000" w:themeColor="text1"/>
          <w:sz w:val="28"/>
          <w:szCs w:val="28"/>
        </w:rPr>
        <w:t>н</w:t>
      </w:r>
      <w:r w:rsidRPr="00AF2B82">
        <w:rPr>
          <w:color w:val="000000" w:themeColor="text1"/>
          <w:sz w:val="28"/>
          <w:szCs w:val="28"/>
        </w:rPr>
        <w:t>тральную риску. Сделать это можно, кладя на более легкую чашку весов к</w:t>
      </w:r>
      <w:r w:rsidRPr="00AF2B82">
        <w:rPr>
          <w:color w:val="000000" w:themeColor="text1"/>
          <w:sz w:val="28"/>
          <w:szCs w:val="28"/>
        </w:rPr>
        <w:t>у</w:t>
      </w:r>
      <w:r w:rsidRPr="00AF2B82">
        <w:rPr>
          <w:color w:val="000000" w:themeColor="text1"/>
          <w:sz w:val="28"/>
          <w:szCs w:val="28"/>
        </w:rPr>
        <w:t>сочки бумаги или картона.</w:t>
      </w:r>
    </w:p>
    <w:p w:rsidR="000C6968" w:rsidRPr="00AF2B82" w:rsidRDefault="000C6968" w:rsidP="000C6968">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Правила взвешивания подробно описаны в учебнике.</w:t>
      </w:r>
    </w:p>
    <w:p w:rsidR="000C6968" w:rsidRPr="00AF2B82" w:rsidRDefault="000C6968" w:rsidP="000C6968">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Пример выполнения работы:</w:t>
      </w:r>
    </w:p>
    <w:tbl>
      <w:tblPr>
        <w:tblStyle w:val="aff"/>
        <w:tblW w:w="0" w:type="auto"/>
        <w:tblLook w:val="04A0"/>
      </w:tblPr>
      <w:tblGrid>
        <w:gridCol w:w="1951"/>
        <w:gridCol w:w="4430"/>
        <w:gridCol w:w="3191"/>
      </w:tblGrid>
      <w:tr w:rsidR="000C6968" w:rsidRPr="00AF2B82" w:rsidTr="000C6968">
        <w:trPr>
          <w:trHeight w:val="329"/>
        </w:trPr>
        <w:tc>
          <w:tcPr>
            <w:tcW w:w="1951" w:type="dxa"/>
          </w:tcPr>
          <w:p w:rsidR="000C6968" w:rsidRPr="00AF2B82" w:rsidRDefault="000C6968" w:rsidP="000C6968">
            <w:pPr>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 опыта</w:t>
            </w:r>
          </w:p>
        </w:tc>
        <w:tc>
          <w:tcPr>
            <w:tcW w:w="4430" w:type="dxa"/>
          </w:tcPr>
          <w:p w:rsidR="000C6968" w:rsidRPr="00AF2B82" w:rsidRDefault="000C6968" w:rsidP="000C6968">
            <w:pPr>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Название тела</w:t>
            </w:r>
          </w:p>
        </w:tc>
        <w:tc>
          <w:tcPr>
            <w:tcW w:w="3191" w:type="dxa"/>
          </w:tcPr>
          <w:p w:rsidR="000C6968" w:rsidRPr="00AF2B82" w:rsidRDefault="000C6968" w:rsidP="000C6968">
            <w:pPr>
              <w:ind w:firstLine="0"/>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 xml:space="preserve">Масса тела, </w:t>
            </w:r>
            <w:proofErr w:type="gramStart"/>
            <w:r w:rsidRPr="00AF2B82">
              <w:rPr>
                <w:rFonts w:ascii="Times New Roman" w:hAnsi="Times New Roman"/>
                <w:b/>
                <w:color w:val="000000" w:themeColor="text1"/>
                <w:sz w:val="28"/>
                <w:szCs w:val="28"/>
              </w:rPr>
              <w:t>г</w:t>
            </w:r>
            <w:proofErr w:type="gramEnd"/>
          </w:p>
        </w:tc>
      </w:tr>
      <w:tr w:rsidR="000C6968" w:rsidRPr="00AF2B82" w:rsidTr="000C6968">
        <w:tc>
          <w:tcPr>
            <w:tcW w:w="1951" w:type="dxa"/>
          </w:tcPr>
          <w:p w:rsidR="000C6968" w:rsidRPr="00AF2B82" w:rsidRDefault="000C6968" w:rsidP="000C696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tc>
        <w:tc>
          <w:tcPr>
            <w:tcW w:w="4430" w:type="dxa"/>
          </w:tcPr>
          <w:p w:rsidR="000C6968" w:rsidRPr="00AF2B82" w:rsidRDefault="000C6968" w:rsidP="000C696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Металлический шарик</w:t>
            </w:r>
          </w:p>
        </w:tc>
        <w:tc>
          <w:tcPr>
            <w:tcW w:w="3191" w:type="dxa"/>
          </w:tcPr>
          <w:p w:rsidR="000C6968" w:rsidRPr="00AF2B82" w:rsidRDefault="000C6968" w:rsidP="000C696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23,84</w:t>
            </w:r>
          </w:p>
        </w:tc>
      </w:tr>
      <w:tr w:rsidR="000C6968" w:rsidRPr="00AF2B82" w:rsidTr="000C6968">
        <w:tc>
          <w:tcPr>
            <w:tcW w:w="1951" w:type="dxa"/>
          </w:tcPr>
          <w:p w:rsidR="000C6968" w:rsidRPr="00AF2B82" w:rsidRDefault="000C6968" w:rsidP="000C696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4430" w:type="dxa"/>
          </w:tcPr>
          <w:p w:rsidR="000C6968" w:rsidRPr="00AF2B82" w:rsidRDefault="000C6968" w:rsidP="000C696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Значок</w:t>
            </w:r>
          </w:p>
        </w:tc>
        <w:tc>
          <w:tcPr>
            <w:tcW w:w="3191" w:type="dxa"/>
          </w:tcPr>
          <w:p w:rsidR="000C6968" w:rsidRPr="00AF2B82" w:rsidRDefault="000C6968" w:rsidP="000C696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3,2</w:t>
            </w:r>
          </w:p>
        </w:tc>
      </w:tr>
      <w:tr w:rsidR="000C6968" w:rsidRPr="00AF2B82" w:rsidTr="000C6968">
        <w:tc>
          <w:tcPr>
            <w:tcW w:w="1951" w:type="dxa"/>
          </w:tcPr>
          <w:p w:rsidR="000C6968" w:rsidRPr="00AF2B82" w:rsidRDefault="000C6968" w:rsidP="000C696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3</w:t>
            </w:r>
          </w:p>
        </w:tc>
        <w:tc>
          <w:tcPr>
            <w:tcW w:w="4430" w:type="dxa"/>
          </w:tcPr>
          <w:p w:rsidR="000C6968" w:rsidRPr="00AF2B82" w:rsidRDefault="000C6968" w:rsidP="000C696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шуруп</w:t>
            </w:r>
          </w:p>
        </w:tc>
        <w:tc>
          <w:tcPr>
            <w:tcW w:w="3191" w:type="dxa"/>
          </w:tcPr>
          <w:p w:rsidR="000C6968" w:rsidRPr="00AF2B82" w:rsidRDefault="000C6968" w:rsidP="000C6968">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4,32</w:t>
            </w:r>
          </w:p>
        </w:tc>
      </w:tr>
    </w:tbl>
    <w:p w:rsidR="007B7A17" w:rsidRPr="00AF2B82" w:rsidRDefault="007B7A17" w:rsidP="000C6968">
      <w:pPr>
        <w:spacing w:line="240" w:lineRule="auto"/>
        <w:ind w:firstLine="709"/>
        <w:rPr>
          <w:rFonts w:ascii="Times New Roman" w:hAnsi="Times New Roman"/>
          <w:color w:val="000000" w:themeColor="text1"/>
          <w:sz w:val="28"/>
          <w:szCs w:val="28"/>
        </w:rPr>
      </w:pPr>
    </w:p>
    <w:p w:rsidR="001002B2" w:rsidRPr="00AF2B82" w:rsidRDefault="001002B2" w:rsidP="000C6968">
      <w:pPr>
        <w:spacing w:line="240" w:lineRule="auto"/>
        <w:ind w:firstLine="709"/>
        <w:rPr>
          <w:rFonts w:ascii="Times New Roman" w:hAnsi="Times New Roman"/>
          <w:color w:val="000000" w:themeColor="text1"/>
          <w:sz w:val="28"/>
          <w:szCs w:val="28"/>
        </w:rPr>
      </w:pPr>
    </w:p>
    <w:p w:rsidR="001002B2" w:rsidRPr="00AF2B82" w:rsidRDefault="001002B2" w:rsidP="001002B2">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w:t>
      </w:r>
      <w:r w:rsidR="00E16481" w:rsidRPr="00AF2B82">
        <w:rPr>
          <w:rFonts w:ascii="Times New Roman" w:hAnsi="Times New Roman"/>
          <w:bCs/>
          <w:color w:val="000000" w:themeColor="text1"/>
          <w:szCs w:val="28"/>
        </w:rPr>
        <w:t xml:space="preserve"> </w:t>
      </w:r>
      <w:r w:rsidRPr="00AF2B82">
        <w:rPr>
          <w:rFonts w:ascii="Times New Roman" w:hAnsi="Times New Roman"/>
          <w:bCs/>
          <w:color w:val="000000" w:themeColor="text1"/>
          <w:szCs w:val="28"/>
        </w:rPr>
        <w:t>4. Измерение объема тела.</w:t>
      </w:r>
    </w:p>
    <w:p w:rsidR="001002B2" w:rsidRPr="00AF2B82" w:rsidRDefault="001002B2" w:rsidP="001002B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Цель работы: научиться определять объем тела с помощью измер</w:t>
      </w:r>
      <w:r w:rsidRPr="00AF2B82">
        <w:rPr>
          <w:color w:val="000000" w:themeColor="text1"/>
          <w:sz w:val="28"/>
          <w:szCs w:val="28"/>
        </w:rPr>
        <w:t>и</w:t>
      </w:r>
      <w:r w:rsidRPr="00AF2B82">
        <w:rPr>
          <w:color w:val="000000" w:themeColor="text1"/>
          <w:sz w:val="28"/>
          <w:szCs w:val="28"/>
        </w:rPr>
        <w:t>тельного цилиндра (мензурки).</w:t>
      </w:r>
    </w:p>
    <w:p w:rsidR="001002B2" w:rsidRPr="00AF2B82" w:rsidRDefault="001002B2" w:rsidP="001002B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Способ измерения объема тела с помощью мензурки основан на том, что при погружении тела в жидкость объем жидкости с погруженным в нее телом увеличивается на величину объема тела. Этот способ хорош тем, что им можно измерять объем тел неправильной формы (например, камня или картофелины), которые нельзя найти, измеряя линейные размеры этих тел. Пользоваться мензуркой (измерительным цилиндром) вы уже учились входе первой лабораторной работы. Измерить же с ее помощью объем тела очень просто. Важно только, чтобы тело было невелико, и его полностью можно было поместить в имеющуюся мензурку. Порядок измерения следующий:</w:t>
      </w:r>
    </w:p>
    <w:p w:rsidR="001002B2" w:rsidRPr="00AF2B82" w:rsidRDefault="001002B2" w:rsidP="001002B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а) в мензурку наливается вода в количестве достаточном для того, чт</w:t>
      </w:r>
      <w:r w:rsidRPr="00AF2B82">
        <w:rPr>
          <w:color w:val="000000" w:themeColor="text1"/>
          <w:sz w:val="28"/>
          <w:szCs w:val="28"/>
        </w:rPr>
        <w:t>о</w:t>
      </w:r>
      <w:r w:rsidRPr="00AF2B82">
        <w:rPr>
          <w:color w:val="000000" w:themeColor="text1"/>
          <w:sz w:val="28"/>
          <w:szCs w:val="28"/>
        </w:rPr>
        <w:t>бы полностью погрузить в нее измеряемое тело. Объем записывается;</w:t>
      </w:r>
    </w:p>
    <w:p w:rsidR="001002B2" w:rsidRPr="00AF2B82" w:rsidRDefault="001002B2" w:rsidP="001002B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б) полностью погрузить тело в воду;</w:t>
      </w:r>
    </w:p>
    <w:p w:rsidR="001002B2" w:rsidRPr="00AF2B82" w:rsidRDefault="001002B2" w:rsidP="001002B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в) определить объем воды с погруженным в нее телом. Разница объ</w:t>
      </w:r>
      <w:r w:rsidRPr="00AF2B82">
        <w:rPr>
          <w:color w:val="000000" w:themeColor="text1"/>
          <w:sz w:val="28"/>
          <w:szCs w:val="28"/>
        </w:rPr>
        <w:t>е</w:t>
      </w:r>
      <w:r w:rsidRPr="00AF2B82">
        <w:rPr>
          <w:color w:val="000000" w:themeColor="text1"/>
          <w:sz w:val="28"/>
          <w:szCs w:val="28"/>
        </w:rPr>
        <w:t>мов воды до и после погружения в нее измеряемого тела и будет объемом тела.</w:t>
      </w:r>
    </w:p>
    <w:p w:rsidR="001002B2" w:rsidRPr="00AF2B82" w:rsidRDefault="001002B2" w:rsidP="001002B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К телу, объем которого вы будете измерять, лучше привязать нитку. С ее помощью проще аккуратно опустить тело в воду, а затем и извлечь из ме</w:t>
      </w:r>
      <w:r w:rsidRPr="00AF2B82">
        <w:rPr>
          <w:color w:val="000000" w:themeColor="text1"/>
          <w:sz w:val="28"/>
          <w:szCs w:val="28"/>
        </w:rPr>
        <w:t>н</w:t>
      </w:r>
      <w:r w:rsidRPr="00AF2B82">
        <w:rPr>
          <w:color w:val="000000" w:themeColor="text1"/>
          <w:sz w:val="28"/>
          <w:szCs w:val="28"/>
        </w:rPr>
        <w:t>зурки. Если тело плавает в воде нужно полностью погрузить его в воду при помощи карандаша, спицы или проволоки. Иначе вы измерите только объем той части тела, которая находится под водой.</w:t>
      </w:r>
    </w:p>
    <w:p w:rsidR="001002B2" w:rsidRPr="00AF2B82" w:rsidRDefault="001002B2" w:rsidP="000C6968">
      <w:pPr>
        <w:spacing w:line="240" w:lineRule="auto"/>
        <w:ind w:firstLine="709"/>
        <w:rPr>
          <w:rFonts w:ascii="Times New Roman" w:hAnsi="Times New Roman"/>
          <w:color w:val="000000" w:themeColor="text1"/>
          <w:sz w:val="28"/>
          <w:szCs w:val="28"/>
        </w:rPr>
      </w:pPr>
    </w:p>
    <w:p w:rsidR="001002B2" w:rsidRPr="00AF2B82" w:rsidRDefault="001002B2" w:rsidP="000C6968">
      <w:pPr>
        <w:spacing w:line="240" w:lineRule="auto"/>
        <w:ind w:firstLine="709"/>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194735" cy="1362973"/>
            <wp:effectExtent l="19050" t="0" r="5415" b="0"/>
            <wp:docPr id="155" name="Рисунок 155" descr="http://5terka.com/images/fiz7resh/fiz7resh-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5terka.com/images/fiz7resh/fiz7resh-186.jpg"/>
                    <pic:cNvPicPr>
                      <a:picLocks noChangeAspect="1" noChangeArrowheads="1"/>
                    </pic:cNvPicPr>
                  </pic:nvPicPr>
                  <pic:blipFill>
                    <a:blip r:embed="rId25"/>
                    <a:srcRect/>
                    <a:stretch>
                      <a:fillRect/>
                    </a:stretch>
                  </pic:blipFill>
                  <pic:spPr bwMode="auto">
                    <a:xfrm>
                      <a:off x="0" y="0"/>
                      <a:ext cx="1198168" cy="1366889"/>
                    </a:xfrm>
                    <a:prstGeom prst="rect">
                      <a:avLst/>
                    </a:prstGeom>
                    <a:noFill/>
                    <a:ln w="9525">
                      <a:noFill/>
                      <a:miter lim="800000"/>
                      <a:headEnd/>
                      <a:tailEnd/>
                    </a:ln>
                  </pic:spPr>
                </pic:pic>
              </a:graphicData>
            </a:graphic>
          </wp:inline>
        </w:drawing>
      </w:r>
      <w:r w:rsidRPr="00AF2B82">
        <w:rPr>
          <w:rFonts w:ascii="Times New Roman" w:hAnsi="Times New Roman"/>
          <w:noProof/>
          <w:color w:val="000000" w:themeColor="text1"/>
          <w:sz w:val="28"/>
          <w:szCs w:val="28"/>
        </w:rPr>
        <w:drawing>
          <wp:inline distT="0" distB="0" distL="0" distR="0">
            <wp:extent cx="1507826" cy="1526875"/>
            <wp:effectExtent l="19050" t="0" r="0" b="0"/>
            <wp:docPr id="158" name="Рисунок 158" descr="http://5terka.com/images/fiz7resh/fiz7resh-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5terka.com/images/fiz7resh/fiz7resh-187.jpg"/>
                    <pic:cNvPicPr>
                      <a:picLocks noChangeAspect="1" noChangeArrowheads="1"/>
                    </pic:cNvPicPr>
                  </pic:nvPicPr>
                  <pic:blipFill>
                    <a:blip r:embed="rId26"/>
                    <a:srcRect/>
                    <a:stretch>
                      <a:fillRect/>
                    </a:stretch>
                  </pic:blipFill>
                  <pic:spPr bwMode="auto">
                    <a:xfrm>
                      <a:off x="0" y="0"/>
                      <a:ext cx="1508545" cy="1527603"/>
                    </a:xfrm>
                    <a:prstGeom prst="rect">
                      <a:avLst/>
                    </a:prstGeom>
                    <a:noFill/>
                    <a:ln w="9525">
                      <a:noFill/>
                      <a:miter lim="800000"/>
                      <a:headEnd/>
                      <a:tailEnd/>
                    </a:ln>
                  </pic:spPr>
                </pic:pic>
              </a:graphicData>
            </a:graphic>
          </wp:inline>
        </w:drawing>
      </w:r>
    </w:p>
    <w:p w:rsidR="001002B2" w:rsidRPr="00AF2B82" w:rsidRDefault="001002B2" w:rsidP="001002B2">
      <w:pPr>
        <w:rPr>
          <w:rFonts w:ascii="Times New Roman" w:hAnsi="Times New Roman"/>
          <w:color w:val="000000" w:themeColor="text1"/>
          <w:sz w:val="28"/>
          <w:szCs w:val="28"/>
        </w:rPr>
      </w:pPr>
    </w:p>
    <w:p w:rsidR="001002B2" w:rsidRPr="00AF2B82" w:rsidRDefault="001002B2" w:rsidP="001002B2">
      <w:pPr>
        <w:rPr>
          <w:rFonts w:ascii="Times New Roman" w:hAnsi="Times New Roman"/>
          <w:color w:val="000000" w:themeColor="text1"/>
          <w:sz w:val="28"/>
          <w:szCs w:val="28"/>
        </w:rPr>
      </w:pPr>
    </w:p>
    <w:p w:rsidR="001002B2" w:rsidRPr="00AF2B82" w:rsidRDefault="001002B2" w:rsidP="001002B2">
      <w:pPr>
        <w:rPr>
          <w:rFonts w:ascii="Times New Roman" w:hAnsi="Times New Roman"/>
          <w:color w:val="000000" w:themeColor="text1"/>
          <w:sz w:val="28"/>
          <w:szCs w:val="28"/>
        </w:rPr>
      </w:pPr>
    </w:p>
    <w:p w:rsidR="001002B2" w:rsidRPr="00AF2B82" w:rsidRDefault="001002B2" w:rsidP="00E41C5A">
      <w:pPr>
        <w:spacing w:line="240" w:lineRule="auto"/>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Пример выполнения работы:</w:t>
      </w:r>
    </w:p>
    <w:p w:rsidR="001002B2" w:rsidRPr="00AF2B82" w:rsidRDefault="001002B2" w:rsidP="00E41C5A">
      <w:pPr>
        <w:spacing w:line="240" w:lineRule="auto"/>
        <w:rPr>
          <w:rFonts w:ascii="Times New Roman" w:hAnsi="Times New Roman"/>
          <w:color w:val="000000" w:themeColor="text1"/>
          <w:sz w:val="28"/>
          <w:szCs w:val="28"/>
        </w:rPr>
      </w:pPr>
    </w:p>
    <w:p w:rsidR="001002B2" w:rsidRPr="00AF2B82" w:rsidRDefault="001002B2" w:rsidP="001002B2">
      <w:pPr>
        <w:rPr>
          <w:rFonts w:ascii="Times New Roman" w:hAnsi="Times New Roman"/>
          <w:color w:val="000000" w:themeColor="text1"/>
          <w:sz w:val="28"/>
          <w:szCs w:val="28"/>
        </w:rPr>
      </w:pPr>
    </w:p>
    <w:p w:rsidR="001002B2" w:rsidRPr="00AF2B82" w:rsidRDefault="001002B2" w:rsidP="001002B2">
      <w:pPr>
        <w:rPr>
          <w:rFonts w:ascii="Times New Roman" w:hAnsi="Times New Roman"/>
          <w:color w:val="000000" w:themeColor="text1"/>
          <w:sz w:val="28"/>
          <w:szCs w:val="28"/>
        </w:rPr>
      </w:pPr>
    </w:p>
    <w:tbl>
      <w:tblPr>
        <w:tblStyle w:val="aff"/>
        <w:tblW w:w="0" w:type="auto"/>
        <w:tblLook w:val="04A0"/>
      </w:tblPr>
      <w:tblGrid>
        <w:gridCol w:w="1889"/>
        <w:gridCol w:w="2026"/>
        <w:gridCol w:w="2105"/>
        <w:gridCol w:w="1640"/>
        <w:gridCol w:w="1912"/>
      </w:tblGrid>
      <w:tr w:rsidR="00E41C5A" w:rsidRPr="00AF2B82" w:rsidTr="00E41C5A">
        <w:tc>
          <w:tcPr>
            <w:tcW w:w="1889"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 опыта</w:t>
            </w:r>
          </w:p>
        </w:tc>
        <w:tc>
          <w:tcPr>
            <w:tcW w:w="2026"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Название тела</w:t>
            </w:r>
          </w:p>
        </w:tc>
        <w:tc>
          <w:tcPr>
            <w:tcW w:w="2105"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vertAlign w:val="superscript"/>
              </w:rPr>
            </w:pPr>
            <w:r w:rsidRPr="00AF2B82">
              <w:rPr>
                <w:rFonts w:ascii="Times New Roman" w:hAnsi="Times New Roman"/>
                <w:color w:val="000000" w:themeColor="text1"/>
                <w:sz w:val="28"/>
                <w:szCs w:val="28"/>
              </w:rPr>
              <w:t>Начальный объем жидк</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сти в мензурке, V</w:t>
            </w:r>
            <w:r w:rsidRPr="00AF2B82">
              <w:rPr>
                <w:rFonts w:ascii="Times New Roman" w:hAnsi="Times New Roman"/>
                <w:color w:val="000000" w:themeColor="text1"/>
                <w:sz w:val="28"/>
                <w:szCs w:val="28"/>
                <w:vertAlign w:val="subscript"/>
              </w:rPr>
              <w:t>1</w:t>
            </w:r>
            <w:r w:rsidRPr="00AF2B82">
              <w:rPr>
                <w:rFonts w:ascii="Times New Roman" w:hAnsi="Times New Roman"/>
                <w:color w:val="000000" w:themeColor="text1"/>
                <w:sz w:val="28"/>
                <w:szCs w:val="28"/>
              </w:rPr>
              <w:t>, см</w:t>
            </w:r>
            <w:r w:rsidRPr="00AF2B82">
              <w:rPr>
                <w:rFonts w:ascii="Times New Roman" w:hAnsi="Times New Roman"/>
                <w:color w:val="000000" w:themeColor="text1"/>
                <w:sz w:val="28"/>
                <w:szCs w:val="28"/>
                <w:vertAlign w:val="superscript"/>
              </w:rPr>
              <w:t>3</w:t>
            </w:r>
          </w:p>
        </w:tc>
        <w:tc>
          <w:tcPr>
            <w:tcW w:w="1640" w:type="dxa"/>
          </w:tcPr>
          <w:p w:rsidR="00E41C5A" w:rsidRPr="00AF2B82" w:rsidRDefault="00E41C5A" w:rsidP="001002B2">
            <w:pPr>
              <w:tabs>
                <w:tab w:val="left" w:pos="3016"/>
              </w:tabs>
              <w:ind w:firstLine="0"/>
              <w:rPr>
                <w:rFonts w:ascii="Times New Roman" w:hAnsi="Times New Roman"/>
                <w:color w:val="000000" w:themeColor="text1"/>
                <w:sz w:val="28"/>
                <w:szCs w:val="28"/>
              </w:rPr>
            </w:pPr>
          </w:p>
          <w:p w:rsidR="00E41C5A" w:rsidRPr="00AF2B82" w:rsidRDefault="00E41C5A" w:rsidP="00E41C5A">
            <w:pPr>
              <w:tabs>
                <w:tab w:val="left" w:pos="3016"/>
              </w:tabs>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Объем жидкости</w:t>
            </w:r>
          </w:p>
          <w:p w:rsidR="00E41C5A" w:rsidRPr="00AF2B82" w:rsidRDefault="00E41C5A" w:rsidP="001002B2">
            <w:pPr>
              <w:tabs>
                <w:tab w:val="left" w:pos="3016"/>
              </w:tabs>
              <w:ind w:firstLine="0"/>
              <w:rPr>
                <w:rFonts w:ascii="Times New Roman" w:hAnsi="Times New Roman"/>
                <w:color w:val="000000" w:themeColor="text1"/>
                <w:sz w:val="28"/>
                <w:szCs w:val="28"/>
              </w:rPr>
            </w:pPr>
          </w:p>
          <w:p w:rsidR="00E41C5A" w:rsidRPr="00AF2B82" w:rsidRDefault="00E41C5A" w:rsidP="00E41C5A">
            <w:pPr>
              <w:tabs>
                <w:tab w:val="left" w:pos="3016"/>
              </w:tabs>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V</w:t>
            </w:r>
            <w:r w:rsidRPr="00AF2B82">
              <w:rPr>
                <w:rFonts w:ascii="Times New Roman" w:hAnsi="Times New Roman"/>
                <w:color w:val="000000" w:themeColor="text1"/>
                <w:sz w:val="28"/>
                <w:szCs w:val="28"/>
                <w:vertAlign w:val="subscript"/>
              </w:rPr>
              <w:t>2</w:t>
            </w:r>
            <w:r w:rsidRPr="00AF2B82">
              <w:rPr>
                <w:rFonts w:ascii="Times New Roman" w:hAnsi="Times New Roman"/>
                <w:color w:val="000000" w:themeColor="text1"/>
                <w:sz w:val="28"/>
                <w:szCs w:val="28"/>
              </w:rPr>
              <w:t>, см</w:t>
            </w:r>
            <w:r w:rsidRPr="00AF2B82">
              <w:rPr>
                <w:rFonts w:ascii="Times New Roman" w:hAnsi="Times New Roman"/>
                <w:color w:val="000000" w:themeColor="text1"/>
                <w:sz w:val="28"/>
                <w:szCs w:val="28"/>
                <w:vertAlign w:val="superscript"/>
              </w:rPr>
              <w:t>3</w:t>
            </w:r>
          </w:p>
        </w:tc>
        <w:tc>
          <w:tcPr>
            <w:tcW w:w="1912" w:type="dxa"/>
          </w:tcPr>
          <w:p w:rsidR="00E41C5A" w:rsidRPr="00AF2B82" w:rsidRDefault="00E41C5A" w:rsidP="001002B2">
            <w:pPr>
              <w:tabs>
                <w:tab w:val="left" w:pos="3016"/>
              </w:tabs>
              <w:ind w:firstLine="0"/>
              <w:rPr>
                <w:rFonts w:ascii="Times New Roman" w:hAnsi="Times New Roman"/>
                <w:color w:val="000000" w:themeColor="text1"/>
                <w:sz w:val="28"/>
                <w:szCs w:val="28"/>
              </w:rPr>
            </w:pPr>
          </w:p>
          <w:p w:rsidR="00E41C5A" w:rsidRPr="00AF2B82" w:rsidRDefault="00E41C5A" w:rsidP="001002B2">
            <w:pPr>
              <w:tabs>
                <w:tab w:val="left" w:pos="3016"/>
              </w:tabs>
              <w:ind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Объем тела </w:t>
            </w:r>
          </w:p>
          <w:p w:rsidR="00E41C5A" w:rsidRPr="00AF2B82" w:rsidRDefault="00E41C5A" w:rsidP="001002B2">
            <w:pPr>
              <w:tabs>
                <w:tab w:val="left" w:pos="3016"/>
              </w:tabs>
              <w:ind w:firstLine="0"/>
              <w:rPr>
                <w:rFonts w:ascii="Times New Roman" w:hAnsi="Times New Roman"/>
                <w:color w:val="000000" w:themeColor="text1"/>
                <w:sz w:val="28"/>
                <w:szCs w:val="28"/>
              </w:rPr>
            </w:pPr>
          </w:p>
          <w:p w:rsidR="00E41C5A" w:rsidRPr="00AF2B82" w:rsidRDefault="00E41C5A" w:rsidP="00E41C5A">
            <w:pPr>
              <w:tabs>
                <w:tab w:val="left" w:pos="3016"/>
              </w:tabs>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V=V</w:t>
            </w:r>
            <w:r w:rsidRPr="00AF2B82">
              <w:rPr>
                <w:rFonts w:ascii="Times New Roman" w:hAnsi="Times New Roman"/>
                <w:color w:val="000000" w:themeColor="text1"/>
                <w:sz w:val="28"/>
                <w:szCs w:val="28"/>
                <w:vertAlign w:val="subscript"/>
              </w:rPr>
              <w:t>2</w:t>
            </w:r>
            <w:r w:rsidRPr="00AF2B82">
              <w:rPr>
                <w:rFonts w:ascii="Times New Roman" w:hAnsi="Times New Roman"/>
                <w:color w:val="000000" w:themeColor="text1"/>
                <w:sz w:val="28"/>
                <w:szCs w:val="28"/>
              </w:rPr>
              <w:t xml:space="preserve"> – V</w:t>
            </w:r>
            <w:r w:rsidRPr="00AF2B82">
              <w:rPr>
                <w:rFonts w:ascii="Times New Roman" w:hAnsi="Times New Roman"/>
                <w:color w:val="000000" w:themeColor="text1"/>
                <w:sz w:val="28"/>
                <w:szCs w:val="28"/>
                <w:vertAlign w:val="subscript"/>
              </w:rPr>
              <w:t>1</w:t>
            </w:r>
            <w:r w:rsidRPr="00AF2B82">
              <w:rPr>
                <w:rFonts w:ascii="Times New Roman" w:hAnsi="Times New Roman"/>
                <w:color w:val="000000" w:themeColor="text1"/>
                <w:sz w:val="28"/>
                <w:szCs w:val="28"/>
              </w:rPr>
              <w:t>, см</w:t>
            </w:r>
            <w:r w:rsidRPr="00AF2B82">
              <w:rPr>
                <w:rFonts w:ascii="Times New Roman" w:hAnsi="Times New Roman"/>
                <w:color w:val="000000" w:themeColor="text1"/>
                <w:sz w:val="28"/>
                <w:szCs w:val="28"/>
                <w:vertAlign w:val="superscript"/>
              </w:rPr>
              <w:t>3</w:t>
            </w:r>
          </w:p>
        </w:tc>
      </w:tr>
      <w:tr w:rsidR="00E41C5A" w:rsidRPr="00AF2B82" w:rsidTr="00E41C5A">
        <w:tc>
          <w:tcPr>
            <w:tcW w:w="1889"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tc>
        <w:tc>
          <w:tcPr>
            <w:tcW w:w="2026"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Шарик</w:t>
            </w:r>
          </w:p>
        </w:tc>
        <w:tc>
          <w:tcPr>
            <w:tcW w:w="2105"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70</w:t>
            </w:r>
          </w:p>
        </w:tc>
        <w:tc>
          <w:tcPr>
            <w:tcW w:w="1640"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73,5</w:t>
            </w:r>
          </w:p>
        </w:tc>
        <w:tc>
          <w:tcPr>
            <w:tcW w:w="1912"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3,5</w:t>
            </w:r>
          </w:p>
        </w:tc>
      </w:tr>
      <w:tr w:rsidR="00E41C5A" w:rsidRPr="00AF2B82" w:rsidTr="00E41C5A">
        <w:tc>
          <w:tcPr>
            <w:tcW w:w="1889"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2026"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Цилиндр</w:t>
            </w:r>
          </w:p>
        </w:tc>
        <w:tc>
          <w:tcPr>
            <w:tcW w:w="2105"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65</w:t>
            </w:r>
          </w:p>
        </w:tc>
        <w:tc>
          <w:tcPr>
            <w:tcW w:w="1640"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71</w:t>
            </w:r>
          </w:p>
        </w:tc>
        <w:tc>
          <w:tcPr>
            <w:tcW w:w="1912"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tc>
      </w:tr>
      <w:tr w:rsidR="00E41C5A" w:rsidRPr="00AF2B82" w:rsidTr="00E41C5A">
        <w:tc>
          <w:tcPr>
            <w:tcW w:w="1889"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tc>
        <w:tc>
          <w:tcPr>
            <w:tcW w:w="2026"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Брусок</w:t>
            </w:r>
          </w:p>
        </w:tc>
        <w:tc>
          <w:tcPr>
            <w:tcW w:w="2105"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50</w:t>
            </w:r>
          </w:p>
        </w:tc>
        <w:tc>
          <w:tcPr>
            <w:tcW w:w="1640"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56,5</w:t>
            </w:r>
          </w:p>
        </w:tc>
        <w:tc>
          <w:tcPr>
            <w:tcW w:w="1912" w:type="dxa"/>
          </w:tcPr>
          <w:p w:rsidR="00E41C5A" w:rsidRPr="00AF2B82" w:rsidRDefault="00E41C5A" w:rsidP="00E41C5A">
            <w:pPr>
              <w:tabs>
                <w:tab w:val="left" w:pos="3016"/>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6,5</w:t>
            </w:r>
          </w:p>
        </w:tc>
      </w:tr>
    </w:tbl>
    <w:p w:rsidR="001002B2" w:rsidRPr="00AF2B82" w:rsidRDefault="001002B2" w:rsidP="001002B2">
      <w:pPr>
        <w:tabs>
          <w:tab w:val="left" w:pos="3016"/>
        </w:tabs>
        <w:rPr>
          <w:rFonts w:ascii="Times New Roman" w:hAnsi="Times New Roman"/>
          <w:color w:val="000000" w:themeColor="text1"/>
          <w:sz w:val="28"/>
          <w:szCs w:val="28"/>
        </w:rPr>
      </w:pPr>
      <w:r w:rsidRPr="00AF2B82">
        <w:rPr>
          <w:rFonts w:ascii="Times New Roman" w:hAnsi="Times New Roman"/>
          <w:color w:val="000000" w:themeColor="text1"/>
          <w:sz w:val="28"/>
          <w:szCs w:val="28"/>
        </w:rPr>
        <w:tab/>
      </w:r>
    </w:p>
    <w:p w:rsidR="00721FAE" w:rsidRPr="00AF2B82" w:rsidRDefault="00721FAE" w:rsidP="00514E93">
      <w:pPr>
        <w:pStyle w:val="1"/>
        <w:ind w:firstLine="709"/>
        <w:jc w:val="right"/>
        <w:rPr>
          <w:rFonts w:ascii="Times New Roman" w:hAnsi="Times New Roman"/>
          <w:b w:val="0"/>
          <w:i/>
          <w:color w:val="000000" w:themeColor="text1"/>
          <w:szCs w:val="28"/>
        </w:rPr>
      </w:pPr>
    </w:p>
    <w:p w:rsidR="00E16481" w:rsidRPr="00AF2B82" w:rsidRDefault="00E16481" w:rsidP="00E16481">
      <w:pPr>
        <w:rPr>
          <w:rFonts w:ascii="Times New Roman" w:hAnsi="Times New Roman"/>
          <w:color w:val="000000" w:themeColor="text1"/>
          <w:sz w:val="28"/>
          <w:szCs w:val="28"/>
        </w:rPr>
      </w:pPr>
    </w:p>
    <w:p w:rsidR="00E16481" w:rsidRPr="00AF2B82" w:rsidRDefault="00E16481" w:rsidP="00E16481">
      <w:pPr>
        <w:rPr>
          <w:rFonts w:ascii="Times New Roman" w:hAnsi="Times New Roman"/>
          <w:color w:val="000000" w:themeColor="text1"/>
          <w:sz w:val="28"/>
          <w:szCs w:val="28"/>
        </w:rPr>
      </w:pPr>
    </w:p>
    <w:p w:rsidR="00E41C5A" w:rsidRPr="00AF2B82" w:rsidRDefault="00E41C5A" w:rsidP="00E41C5A">
      <w:pPr>
        <w:rPr>
          <w:rFonts w:ascii="Times New Roman" w:hAnsi="Times New Roman"/>
          <w:color w:val="000000" w:themeColor="text1"/>
          <w:sz w:val="28"/>
          <w:szCs w:val="28"/>
        </w:rPr>
      </w:pPr>
    </w:p>
    <w:p w:rsidR="00E41C5A" w:rsidRPr="00AF2B82" w:rsidRDefault="00E41C5A" w:rsidP="00E41C5A">
      <w:pPr>
        <w:rPr>
          <w:rFonts w:ascii="Times New Roman" w:hAnsi="Times New Roman"/>
          <w:noProof/>
          <w:color w:val="000000" w:themeColor="text1"/>
          <w:sz w:val="28"/>
          <w:szCs w:val="28"/>
        </w:rPr>
      </w:pPr>
      <w:r w:rsidRPr="00AF2B82">
        <w:rPr>
          <w:rFonts w:ascii="Times New Roman" w:hAnsi="Times New Roman"/>
          <w:noProof/>
          <w:color w:val="000000" w:themeColor="text1"/>
          <w:sz w:val="28"/>
          <w:szCs w:val="28"/>
        </w:rPr>
        <w:t>Вычисления:</w:t>
      </w:r>
    </w:p>
    <w:p w:rsidR="00E41C5A" w:rsidRPr="00AF2B82" w:rsidRDefault="00E41C5A" w:rsidP="00E41C5A">
      <w:pPr>
        <w:rPr>
          <w:rFonts w:ascii="Times New Roman" w:hAnsi="Times New Roman"/>
          <w:color w:val="000000" w:themeColor="text1"/>
          <w:sz w:val="28"/>
          <w:szCs w:val="28"/>
        </w:rPr>
      </w:pPr>
    </w:p>
    <w:p w:rsidR="00E41C5A" w:rsidRPr="00AF2B82" w:rsidRDefault="00E41C5A" w:rsidP="00E41C5A">
      <w:pPr>
        <w:rPr>
          <w:rFonts w:ascii="Times New Roman" w:hAnsi="Times New Roman"/>
          <w:color w:val="000000" w:themeColor="text1"/>
          <w:sz w:val="28"/>
          <w:szCs w:val="28"/>
          <w:vertAlign w:val="subscript"/>
        </w:rPr>
      </w:pPr>
      <w:r w:rsidRPr="00AF2B82">
        <w:rPr>
          <w:rFonts w:ascii="Times New Roman" w:hAnsi="Times New Roman"/>
          <w:color w:val="000000" w:themeColor="text1"/>
          <w:sz w:val="28"/>
          <w:szCs w:val="28"/>
        </w:rPr>
        <w:t>V</w:t>
      </w:r>
      <w:r w:rsidR="0024177A"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w:t>
      </w:r>
      <w:r w:rsidR="0024177A" w:rsidRPr="00AF2B82">
        <w:rPr>
          <w:rFonts w:ascii="Times New Roman" w:hAnsi="Times New Roman"/>
          <w:color w:val="000000" w:themeColor="text1"/>
          <w:sz w:val="28"/>
          <w:szCs w:val="28"/>
        </w:rPr>
        <w:t xml:space="preserve"> </w:t>
      </w:r>
      <w:r w:rsidRPr="00AF2B82">
        <w:rPr>
          <w:rFonts w:ascii="Times New Roman" w:hAnsi="Times New Roman"/>
          <w:color w:val="000000" w:themeColor="text1"/>
          <w:sz w:val="28"/>
          <w:szCs w:val="28"/>
        </w:rPr>
        <w:t>V</w:t>
      </w:r>
      <w:r w:rsidRPr="00AF2B82">
        <w:rPr>
          <w:rFonts w:ascii="Times New Roman" w:hAnsi="Times New Roman"/>
          <w:color w:val="000000" w:themeColor="text1"/>
          <w:sz w:val="28"/>
          <w:szCs w:val="28"/>
          <w:vertAlign w:val="subscript"/>
        </w:rPr>
        <w:t>2</w:t>
      </w:r>
      <w:r w:rsidRPr="00AF2B82">
        <w:rPr>
          <w:rFonts w:ascii="Times New Roman" w:hAnsi="Times New Roman"/>
          <w:color w:val="000000" w:themeColor="text1"/>
          <w:sz w:val="28"/>
          <w:szCs w:val="28"/>
        </w:rPr>
        <w:t xml:space="preserve"> – V</w:t>
      </w:r>
      <w:r w:rsidRPr="00AF2B82">
        <w:rPr>
          <w:rFonts w:ascii="Times New Roman" w:hAnsi="Times New Roman"/>
          <w:color w:val="000000" w:themeColor="text1"/>
          <w:sz w:val="28"/>
          <w:szCs w:val="28"/>
          <w:vertAlign w:val="subscript"/>
        </w:rPr>
        <w:t>1</w:t>
      </w:r>
    </w:p>
    <w:p w:rsidR="00E41C5A" w:rsidRPr="00AF2B82" w:rsidRDefault="0024177A" w:rsidP="00BB2DA3">
      <w:pPr>
        <w:pStyle w:val="a6"/>
        <w:numPr>
          <w:ilvl w:val="0"/>
          <w:numId w:val="17"/>
        </w:numPr>
        <w:rPr>
          <w:rFonts w:ascii="Times New Roman" w:hAnsi="Times New Roman"/>
          <w:color w:val="000000" w:themeColor="text1"/>
          <w:sz w:val="28"/>
          <w:szCs w:val="28"/>
        </w:rPr>
      </w:pPr>
      <w:r w:rsidRPr="00AF2B82">
        <w:rPr>
          <w:rFonts w:ascii="Times New Roman" w:hAnsi="Times New Roman"/>
          <w:color w:val="000000" w:themeColor="text1"/>
          <w:sz w:val="28"/>
          <w:szCs w:val="28"/>
        </w:rPr>
        <w:t>V = 73,5 см</w:t>
      </w:r>
      <w:r w:rsidRPr="00AF2B82">
        <w:rPr>
          <w:rFonts w:ascii="Times New Roman" w:hAnsi="Times New Roman"/>
          <w:color w:val="000000" w:themeColor="text1"/>
          <w:sz w:val="28"/>
          <w:szCs w:val="28"/>
          <w:vertAlign w:val="superscript"/>
        </w:rPr>
        <w:t>3</w:t>
      </w:r>
      <w:r w:rsidRPr="00AF2B82">
        <w:rPr>
          <w:rFonts w:ascii="Times New Roman" w:hAnsi="Times New Roman"/>
          <w:color w:val="000000" w:themeColor="text1"/>
          <w:sz w:val="28"/>
          <w:szCs w:val="28"/>
        </w:rPr>
        <w:t xml:space="preserve"> - 70 см</w:t>
      </w:r>
      <w:r w:rsidRPr="00AF2B82">
        <w:rPr>
          <w:rFonts w:ascii="Times New Roman" w:hAnsi="Times New Roman"/>
          <w:color w:val="000000" w:themeColor="text1"/>
          <w:sz w:val="28"/>
          <w:szCs w:val="28"/>
          <w:vertAlign w:val="superscript"/>
        </w:rPr>
        <w:t>3</w:t>
      </w:r>
      <w:r w:rsidRPr="00AF2B82">
        <w:rPr>
          <w:rFonts w:ascii="Times New Roman" w:hAnsi="Times New Roman"/>
          <w:color w:val="000000" w:themeColor="text1"/>
          <w:sz w:val="28"/>
          <w:szCs w:val="28"/>
        </w:rPr>
        <w:t xml:space="preserve"> = 3,5 см</w:t>
      </w:r>
      <w:r w:rsidRPr="00AF2B82">
        <w:rPr>
          <w:rFonts w:ascii="Times New Roman" w:hAnsi="Times New Roman"/>
          <w:color w:val="000000" w:themeColor="text1"/>
          <w:sz w:val="28"/>
          <w:szCs w:val="28"/>
          <w:vertAlign w:val="superscript"/>
        </w:rPr>
        <w:t>3</w:t>
      </w:r>
    </w:p>
    <w:p w:rsidR="0024177A" w:rsidRPr="00AF2B82" w:rsidRDefault="00E16481" w:rsidP="00BB2DA3">
      <w:pPr>
        <w:pStyle w:val="a6"/>
        <w:numPr>
          <w:ilvl w:val="0"/>
          <w:numId w:val="17"/>
        </w:numPr>
        <w:rPr>
          <w:rFonts w:ascii="Times New Roman" w:hAnsi="Times New Roman"/>
          <w:color w:val="000000" w:themeColor="text1"/>
          <w:sz w:val="28"/>
          <w:szCs w:val="28"/>
        </w:rPr>
      </w:pPr>
      <w:r w:rsidRPr="00AF2B82">
        <w:rPr>
          <w:rFonts w:ascii="Times New Roman" w:hAnsi="Times New Roman"/>
          <w:color w:val="000000" w:themeColor="text1"/>
          <w:sz w:val="28"/>
          <w:szCs w:val="28"/>
        </w:rPr>
        <w:t>V = 71 см</w:t>
      </w:r>
      <w:r w:rsidRPr="00AF2B82">
        <w:rPr>
          <w:rFonts w:ascii="Times New Roman" w:hAnsi="Times New Roman"/>
          <w:color w:val="000000" w:themeColor="text1"/>
          <w:sz w:val="28"/>
          <w:szCs w:val="28"/>
          <w:vertAlign w:val="superscript"/>
        </w:rPr>
        <w:t xml:space="preserve">3 </w:t>
      </w:r>
      <w:r w:rsidRPr="00AF2B82">
        <w:rPr>
          <w:rFonts w:ascii="Times New Roman" w:hAnsi="Times New Roman"/>
          <w:color w:val="000000" w:themeColor="text1"/>
          <w:sz w:val="28"/>
          <w:szCs w:val="28"/>
        </w:rPr>
        <w:t>- 65 см</w:t>
      </w:r>
      <w:r w:rsidRPr="00AF2B82">
        <w:rPr>
          <w:rFonts w:ascii="Times New Roman" w:hAnsi="Times New Roman"/>
          <w:color w:val="000000" w:themeColor="text1"/>
          <w:sz w:val="28"/>
          <w:szCs w:val="28"/>
          <w:vertAlign w:val="superscript"/>
        </w:rPr>
        <w:t xml:space="preserve">3 </w:t>
      </w:r>
      <w:r w:rsidRPr="00AF2B82">
        <w:rPr>
          <w:rFonts w:ascii="Times New Roman" w:hAnsi="Times New Roman"/>
          <w:color w:val="000000" w:themeColor="text1"/>
          <w:sz w:val="28"/>
          <w:szCs w:val="28"/>
        </w:rPr>
        <w:t>= 6 см</w:t>
      </w:r>
      <w:r w:rsidRPr="00AF2B82">
        <w:rPr>
          <w:rFonts w:ascii="Times New Roman" w:hAnsi="Times New Roman"/>
          <w:color w:val="000000" w:themeColor="text1"/>
          <w:sz w:val="28"/>
          <w:szCs w:val="28"/>
          <w:vertAlign w:val="superscript"/>
        </w:rPr>
        <w:t>3</w:t>
      </w:r>
    </w:p>
    <w:p w:rsidR="00E16481" w:rsidRPr="00AF2B82" w:rsidRDefault="00E16481" w:rsidP="00BB2DA3">
      <w:pPr>
        <w:pStyle w:val="a6"/>
        <w:numPr>
          <w:ilvl w:val="0"/>
          <w:numId w:val="17"/>
        </w:numPr>
        <w:rPr>
          <w:rFonts w:ascii="Times New Roman" w:hAnsi="Times New Roman"/>
          <w:color w:val="000000" w:themeColor="text1"/>
          <w:sz w:val="28"/>
          <w:szCs w:val="28"/>
        </w:rPr>
      </w:pPr>
      <w:r w:rsidRPr="00AF2B82">
        <w:rPr>
          <w:rFonts w:ascii="Times New Roman" w:hAnsi="Times New Roman"/>
          <w:color w:val="000000" w:themeColor="text1"/>
          <w:sz w:val="28"/>
          <w:szCs w:val="28"/>
        </w:rPr>
        <w:t>V = 56,5 см</w:t>
      </w:r>
      <w:r w:rsidRPr="00AF2B82">
        <w:rPr>
          <w:rFonts w:ascii="Times New Roman" w:hAnsi="Times New Roman"/>
          <w:color w:val="000000" w:themeColor="text1"/>
          <w:sz w:val="28"/>
          <w:szCs w:val="28"/>
          <w:vertAlign w:val="superscript"/>
        </w:rPr>
        <w:t xml:space="preserve">3 </w:t>
      </w:r>
      <w:r w:rsidRPr="00AF2B82">
        <w:rPr>
          <w:rFonts w:ascii="Times New Roman" w:hAnsi="Times New Roman"/>
          <w:color w:val="000000" w:themeColor="text1"/>
          <w:sz w:val="28"/>
          <w:szCs w:val="28"/>
        </w:rPr>
        <w:t>– 50 см</w:t>
      </w:r>
      <w:r w:rsidRPr="00AF2B82">
        <w:rPr>
          <w:rFonts w:ascii="Times New Roman" w:hAnsi="Times New Roman"/>
          <w:color w:val="000000" w:themeColor="text1"/>
          <w:sz w:val="28"/>
          <w:szCs w:val="28"/>
          <w:vertAlign w:val="superscript"/>
        </w:rPr>
        <w:t>3</w:t>
      </w:r>
      <w:r w:rsidRPr="00AF2B82">
        <w:rPr>
          <w:rFonts w:ascii="Times New Roman" w:hAnsi="Times New Roman"/>
          <w:color w:val="000000" w:themeColor="text1"/>
          <w:sz w:val="28"/>
          <w:szCs w:val="28"/>
        </w:rPr>
        <w:t xml:space="preserve"> = 6,5 см</w:t>
      </w:r>
      <w:r w:rsidRPr="00AF2B82">
        <w:rPr>
          <w:rFonts w:ascii="Times New Roman" w:hAnsi="Times New Roman"/>
          <w:color w:val="000000" w:themeColor="text1"/>
          <w:sz w:val="28"/>
          <w:szCs w:val="28"/>
          <w:vertAlign w:val="superscript"/>
        </w:rPr>
        <w:t>3</w:t>
      </w:r>
    </w:p>
    <w:p w:rsidR="00E16481" w:rsidRPr="00AF2B82" w:rsidRDefault="00E16481" w:rsidP="00E16481">
      <w:pPr>
        <w:pStyle w:val="a6"/>
        <w:ind w:left="644"/>
        <w:rPr>
          <w:rFonts w:ascii="Times New Roman" w:hAnsi="Times New Roman"/>
          <w:color w:val="000000" w:themeColor="text1"/>
          <w:sz w:val="28"/>
          <w:szCs w:val="28"/>
          <w:vertAlign w:val="superscript"/>
        </w:rPr>
      </w:pPr>
    </w:p>
    <w:p w:rsidR="00E16481" w:rsidRPr="00AF2B82" w:rsidRDefault="00E16481" w:rsidP="00E16481">
      <w:pPr>
        <w:pStyle w:val="a6"/>
        <w:ind w:left="644"/>
        <w:rPr>
          <w:rFonts w:ascii="Times New Roman" w:hAnsi="Times New Roman"/>
          <w:color w:val="000000" w:themeColor="text1"/>
          <w:sz w:val="28"/>
          <w:szCs w:val="28"/>
          <w:vertAlign w:val="superscript"/>
        </w:rPr>
      </w:pPr>
    </w:p>
    <w:p w:rsidR="00E16481" w:rsidRPr="00AF2B82" w:rsidRDefault="00E16481" w:rsidP="00E16481">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№5. Определение плотности твердого тела.</w:t>
      </w:r>
    </w:p>
    <w:p w:rsidR="00E16481" w:rsidRPr="00AF2B82" w:rsidRDefault="00E16481" w:rsidP="00E16481">
      <w:pPr>
        <w:pStyle w:val="a6"/>
        <w:ind w:left="644"/>
        <w:rPr>
          <w:rFonts w:ascii="Times New Roman" w:hAnsi="Times New Roman"/>
          <w:color w:val="000000" w:themeColor="text1"/>
          <w:sz w:val="28"/>
          <w:szCs w:val="28"/>
        </w:rPr>
      </w:pPr>
    </w:p>
    <w:p w:rsidR="00E16481" w:rsidRPr="00AF2B82" w:rsidRDefault="00E16481" w:rsidP="00E16481">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Цель работы: научиться определять плотность твердого тела с пом</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щью весов и измерительного цилиндра</w:t>
      </w:r>
    </w:p>
    <w:p w:rsidR="00E16481" w:rsidRPr="00AF2B82" w:rsidRDefault="00E16481" w:rsidP="00E16481">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предыдущих лабораторных работах вы научились пользоваться в</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сами и измерительным цилиндром, и проводить измерения с их помощью. Как вы помните плотность тела - это отношение массы тела к его объему.</w:t>
      </w:r>
    </w:p>
    <w:p w:rsidR="00E16481" w:rsidRPr="00AF2B82" w:rsidRDefault="00E16481" w:rsidP="00E16481">
      <w:pPr>
        <w:overflowPunct/>
        <w:autoSpaceDE/>
        <w:autoSpaceDN/>
        <w:adjustRightInd/>
        <w:spacing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869471" cy="405441"/>
            <wp:effectExtent l="19050" t="0" r="6829" b="0"/>
            <wp:docPr id="10" name="Рисунок 1" descr="http://5terka.com/images/fiz7resh/fiz7resh-190.jpg">
              <a:hlinkClick xmlns:a="http://schemas.openxmlformats.org/drawingml/2006/main" r:id="rId27"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terka.com/images/fiz7resh/fiz7resh-190.jpg">
                      <a:hlinkClick r:id="rId27" tooltip="&quot;Жамкните чтобы увеличить&quot;"/>
                    </pic:cNvPr>
                    <pic:cNvPicPr>
                      <a:picLocks noChangeAspect="1" noChangeArrowheads="1"/>
                    </pic:cNvPicPr>
                  </pic:nvPicPr>
                  <pic:blipFill>
                    <a:blip r:embed="rId28"/>
                    <a:srcRect/>
                    <a:stretch>
                      <a:fillRect/>
                    </a:stretch>
                  </pic:blipFill>
                  <pic:spPr bwMode="auto">
                    <a:xfrm>
                      <a:off x="0" y="0"/>
                      <a:ext cx="870527" cy="405934"/>
                    </a:xfrm>
                    <a:prstGeom prst="rect">
                      <a:avLst/>
                    </a:prstGeom>
                    <a:noFill/>
                    <a:ln w="9525">
                      <a:noFill/>
                      <a:miter lim="800000"/>
                      <a:headEnd/>
                      <a:tailEnd/>
                    </a:ln>
                  </pic:spPr>
                </pic:pic>
              </a:graphicData>
            </a:graphic>
          </wp:inline>
        </w:drawing>
      </w:r>
    </w:p>
    <w:p w:rsidR="00E16481" w:rsidRPr="00AF2B82" w:rsidRDefault="00E16481" w:rsidP="00E16481">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Определив с помощью весов массу тела, а с помощью мензурки его объем, вы сможете рассчитать его плотность.</w:t>
      </w:r>
    </w:p>
    <w:p w:rsidR="00E16481" w:rsidRPr="00AF2B82" w:rsidRDefault="00E16481" w:rsidP="00E16481">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Рассчитав </w:t>
      </w:r>
      <w:proofErr w:type="gramStart"/>
      <w:r w:rsidRPr="00AF2B82">
        <w:rPr>
          <w:rFonts w:ascii="Times New Roman" w:hAnsi="Times New Roman"/>
          <w:color w:val="000000" w:themeColor="text1"/>
          <w:sz w:val="28"/>
          <w:szCs w:val="28"/>
        </w:rPr>
        <w:t>плотность тела и зная</w:t>
      </w:r>
      <w:proofErr w:type="gramEnd"/>
      <w:r w:rsidRPr="00AF2B82">
        <w:rPr>
          <w:rFonts w:ascii="Times New Roman" w:hAnsi="Times New Roman"/>
          <w:color w:val="000000" w:themeColor="text1"/>
          <w:sz w:val="28"/>
          <w:szCs w:val="28"/>
        </w:rPr>
        <w:t>, что оно однородно и не имеет пустот, можно по справочникам определить, из какого вещества оно состоит.</w:t>
      </w:r>
    </w:p>
    <w:p w:rsidR="00E16481" w:rsidRPr="00AF2B82" w:rsidRDefault="00E16481" w:rsidP="00E16481">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Пример выполнения работы:</w:t>
      </w:r>
    </w:p>
    <w:p w:rsidR="00FB4879" w:rsidRPr="00AF2B82" w:rsidRDefault="00FB4879" w:rsidP="00E16481">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Вычисления:</w:t>
      </w:r>
    </w:p>
    <w:p w:rsidR="00E16481" w:rsidRPr="00AF2B82" w:rsidRDefault="00EF501B" w:rsidP="00E16481">
      <w:pPr>
        <w:pStyle w:val="a6"/>
        <w:spacing w:line="240" w:lineRule="auto"/>
        <w:ind w:left="644" w:firstLine="709"/>
        <w:rPr>
          <w:rFonts w:ascii="Times New Roman" w:hAnsi="Times New Roman"/>
          <w:color w:val="000000" w:themeColor="text1"/>
          <w:sz w:val="28"/>
          <w:szCs w:val="28"/>
        </w:rPr>
      </w:pPr>
      <w:r w:rsidRPr="00AF2B82">
        <w:rPr>
          <w:rFonts w:ascii="Times New Roman" w:hAnsi="Times New Roman"/>
          <w:noProof/>
          <w:color w:val="000000" w:themeColor="text1"/>
          <w:sz w:val="28"/>
          <w:szCs w:val="28"/>
        </w:rPr>
        <w:lastRenderedPageBreak/>
        <w:drawing>
          <wp:inline distT="0" distB="0" distL="0" distR="0">
            <wp:extent cx="774581" cy="569344"/>
            <wp:effectExtent l="19050" t="0" r="6469" b="0"/>
            <wp:docPr id="12" name="Рисунок 9" descr="http://5terka.com/images/fiz7resh/fiz7resh-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5terka.com/images/fiz7resh/fiz7resh-192.jpg"/>
                    <pic:cNvPicPr>
                      <a:picLocks noChangeAspect="1" noChangeArrowheads="1"/>
                    </pic:cNvPicPr>
                  </pic:nvPicPr>
                  <pic:blipFill>
                    <a:blip r:embed="rId29"/>
                    <a:srcRect/>
                    <a:stretch>
                      <a:fillRect/>
                    </a:stretch>
                  </pic:blipFill>
                  <pic:spPr bwMode="auto">
                    <a:xfrm>
                      <a:off x="0" y="0"/>
                      <a:ext cx="775521" cy="570035"/>
                    </a:xfrm>
                    <a:prstGeom prst="rect">
                      <a:avLst/>
                    </a:prstGeom>
                    <a:noFill/>
                    <a:ln w="9525">
                      <a:noFill/>
                      <a:miter lim="800000"/>
                      <a:headEnd/>
                      <a:tailEnd/>
                    </a:ln>
                  </pic:spPr>
                </pic:pic>
              </a:graphicData>
            </a:graphic>
          </wp:inline>
        </w:drawing>
      </w:r>
    </w:p>
    <w:p w:rsidR="00FB4879" w:rsidRPr="00AF2B82" w:rsidRDefault="00FB4879" w:rsidP="00BB2DA3">
      <w:pPr>
        <w:pStyle w:val="a6"/>
        <w:numPr>
          <w:ilvl w:val="0"/>
          <w:numId w:val="18"/>
        </w:numPr>
        <w:spacing w:line="240" w:lineRule="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Алюминий </w:t>
      </w:r>
    </w:p>
    <w:p w:rsidR="00FB4879" w:rsidRPr="00AF2B82" w:rsidRDefault="00FB4879" w:rsidP="00FB4879">
      <w:pPr>
        <w:pStyle w:val="a6"/>
        <w:spacing w:line="240" w:lineRule="auto"/>
        <w:ind w:left="1069"/>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2637886" cy="474453"/>
            <wp:effectExtent l="19050" t="0" r="0" b="0"/>
            <wp:docPr id="18" name="Рисунок 18" descr="http://5terka.com/images/fiz7resh/fiz7resh-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5terka.com/images/fiz7resh/fiz7resh-193.jpg"/>
                    <pic:cNvPicPr>
                      <a:picLocks noChangeAspect="1" noChangeArrowheads="1"/>
                    </pic:cNvPicPr>
                  </pic:nvPicPr>
                  <pic:blipFill>
                    <a:blip r:embed="rId30"/>
                    <a:srcRect/>
                    <a:stretch>
                      <a:fillRect/>
                    </a:stretch>
                  </pic:blipFill>
                  <pic:spPr bwMode="auto">
                    <a:xfrm>
                      <a:off x="0" y="0"/>
                      <a:ext cx="2639404" cy="474726"/>
                    </a:xfrm>
                    <a:prstGeom prst="rect">
                      <a:avLst/>
                    </a:prstGeom>
                    <a:noFill/>
                    <a:ln w="9525">
                      <a:noFill/>
                      <a:miter lim="800000"/>
                      <a:headEnd/>
                      <a:tailEnd/>
                    </a:ln>
                  </pic:spPr>
                </pic:pic>
              </a:graphicData>
            </a:graphic>
          </wp:inline>
        </w:drawing>
      </w:r>
    </w:p>
    <w:p w:rsidR="00FB4879" w:rsidRPr="00AF2B82" w:rsidRDefault="00FB4879" w:rsidP="00FB4879">
      <w:pPr>
        <w:rPr>
          <w:rFonts w:ascii="Times New Roman" w:hAnsi="Times New Roman"/>
          <w:color w:val="000000" w:themeColor="text1"/>
          <w:sz w:val="28"/>
          <w:szCs w:val="28"/>
        </w:rPr>
      </w:pPr>
    </w:p>
    <w:p w:rsidR="00FB4879" w:rsidRPr="00AF2B82" w:rsidRDefault="00FB4879" w:rsidP="00FB4879">
      <w:pPr>
        <w:rPr>
          <w:rFonts w:ascii="Times New Roman" w:hAnsi="Times New Roman"/>
          <w:color w:val="000000" w:themeColor="text1"/>
          <w:sz w:val="28"/>
          <w:szCs w:val="28"/>
        </w:rPr>
      </w:pPr>
    </w:p>
    <w:p w:rsidR="00FB4879" w:rsidRPr="00AF2B82" w:rsidRDefault="00FB4879" w:rsidP="00BB2DA3">
      <w:pPr>
        <w:pStyle w:val="a6"/>
        <w:numPr>
          <w:ilvl w:val="0"/>
          <w:numId w:val="18"/>
        </w:numPr>
        <w:tabs>
          <w:tab w:val="left" w:pos="761"/>
        </w:tabs>
        <w:rPr>
          <w:rFonts w:ascii="Times New Roman" w:hAnsi="Times New Roman"/>
          <w:color w:val="000000" w:themeColor="text1"/>
          <w:sz w:val="28"/>
          <w:szCs w:val="28"/>
        </w:rPr>
      </w:pPr>
      <w:r w:rsidRPr="00AF2B82">
        <w:rPr>
          <w:rFonts w:ascii="Times New Roman" w:hAnsi="Times New Roman"/>
          <w:color w:val="000000" w:themeColor="text1"/>
          <w:sz w:val="28"/>
          <w:szCs w:val="28"/>
        </w:rPr>
        <w:t>Медь</w:t>
      </w:r>
    </w:p>
    <w:p w:rsidR="00FB4879" w:rsidRPr="00AF2B82" w:rsidRDefault="00FB4879" w:rsidP="00FB4879">
      <w:pPr>
        <w:pStyle w:val="a6"/>
        <w:tabs>
          <w:tab w:val="left" w:pos="761"/>
        </w:tabs>
        <w:ind w:left="1069"/>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2059916" cy="534541"/>
            <wp:effectExtent l="19050" t="0" r="0" b="0"/>
            <wp:docPr id="21" name="Рисунок 21" descr="http://5terka.com/images/fiz7resh/fiz7resh-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5terka.com/images/fiz7resh/fiz7resh-194.jpg"/>
                    <pic:cNvPicPr>
                      <a:picLocks noChangeAspect="1" noChangeArrowheads="1"/>
                    </pic:cNvPicPr>
                  </pic:nvPicPr>
                  <pic:blipFill>
                    <a:blip r:embed="rId31"/>
                    <a:srcRect/>
                    <a:stretch>
                      <a:fillRect/>
                    </a:stretch>
                  </pic:blipFill>
                  <pic:spPr bwMode="auto">
                    <a:xfrm>
                      <a:off x="0" y="0"/>
                      <a:ext cx="2063667" cy="535514"/>
                    </a:xfrm>
                    <a:prstGeom prst="rect">
                      <a:avLst/>
                    </a:prstGeom>
                    <a:noFill/>
                    <a:ln w="9525">
                      <a:noFill/>
                      <a:miter lim="800000"/>
                      <a:headEnd/>
                      <a:tailEnd/>
                    </a:ln>
                  </pic:spPr>
                </pic:pic>
              </a:graphicData>
            </a:graphic>
          </wp:inline>
        </w:drawing>
      </w:r>
    </w:p>
    <w:p w:rsidR="00FB4879" w:rsidRPr="00AF2B82" w:rsidRDefault="00FB4879" w:rsidP="00FB4879">
      <w:pPr>
        <w:rPr>
          <w:rFonts w:ascii="Times New Roman" w:hAnsi="Times New Roman"/>
          <w:color w:val="000000" w:themeColor="text1"/>
          <w:sz w:val="28"/>
          <w:szCs w:val="28"/>
        </w:rPr>
      </w:pPr>
    </w:p>
    <w:p w:rsidR="00FB4879" w:rsidRPr="00AF2B82" w:rsidRDefault="00FB4879" w:rsidP="00BB2DA3">
      <w:pPr>
        <w:pStyle w:val="a6"/>
        <w:numPr>
          <w:ilvl w:val="0"/>
          <w:numId w:val="18"/>
        </w:numPr>
        <w:rPr>
          <w:rFonts w:ascii="Times New Roman" w:hAnsi="Times New Roman"/>
          <w:color w:val="000000" w:themeColor="text1"/>
          <w:sz w:val="28"/>
          <w:szCs w:val="28"/>
        </w:rPr>
      </w:pPr>
      <w:r w:rsidRPr="00AF2B82">
        <w:rPr>
          <w:rFonts w:ascii="Times New Roman" w:hAnsi="Times New Roman"/>
          <w:color w:val="000000" w:themeColor="text1"/>
          <w:sz w:val="28"/>
          <w:szCs w:val="28"/>
        </w:rPr>
        <w:t>Сталь</w:t>
      </w:r>
    </w:p>
    <w:p w:rsidR="002B7CE9" w:rsidRPr="00AF2B82" w:rsidRDefault="00FB4879" w:rsidP="00FB4879">
      <w:pPr>
        <w:pStyle w:val="a6"/>
        <w:ind w:left="1069"/>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2059916" cy="776377"/>
            <wp:effectExtent l="19050" t="0" r="0" b="0"/>
            <wp:docPr id="24" name="Рисунок 24" descr="http://5terka.com/images/fiz7resh/fiz7resh-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5terka.com/images/fiz7resh/fiz7resh-195.jpg"/>
                    <pic:cNvPicPr>
                      <a:picLocks noChangeAspect="1" noChangeArrowheads="1"/>
                    </pic:cNvPicPr>
                  </pic:nvPicPr>
                  <pic:blipFill>
                    <a:blip r:embed="rId32"/>
                    <a:srcRect/>
                    <a:stretch>
                      <a:fillRect/>
                    </a:stretch>
                  </pic:blipFill>
                  <pic:spPr bwMode="auto">
                    <a:xfrm>
                      <a:off x="0" y="0"/>
                      <a:ext cx="2060001" cy="776409"/>
                    </a:xfrm>
                    <a:prstGeom prst="rect">
                      <a:avLst/>
                    </a:prstGeom>
                    <a:noFill/>
                    <a:ln w="9525">
                      <a:noFill/>
                      <a:miter lim="800000"/>
                      <a:headEnd/>
                      <a:tailEnd/>
                    </a:ln>
                  </pic:spPr>
                </pic:pic>
              </a:graphicData>
            </a:graphic>
          </wp:inline>
        </w:drawing>
      </w:r>
    </w:p>
    <w:p w:rsidR="002B7CE9" w:rsidRPr="00AF2B82" w:rsidRDefault="002B7CE9" w:rsidP="002B7CE9">
      <w:pPr>
        <w:rPr>
          <w:rFonts w:ascii="Times New Roman" w:hAnsi="Times New Roman"/>
          <w:color w:val="000000" w:themeColor="text1"/>
          <w:sz w:val="28"/>
          <w:szCs w:val="28"/>
        </w:rPr>
      </w:pPr>
    </w:p>
    <w:p w:rsidR="002B7CE9" w:rsidRPr="00AF2B82" w:rsidRDefault="002B7CE9" w:rsidP="002B7CE9">
      <w:pPr>
        <w:rPr>
          <w:rFonts w:ascii="Times New Roman" w:hAnsi="Times New Roman"/>
          <w:color w:val="000000" w:themeColor="text1"/>
          <w:sz w:val="28"/>
          <w:szCs w:val="28"/>
        </w:rPr>
      </w:pPr>
    </w:p>
    <w:p w:rsidR="002B7CE9" w:rsidRPr="00AF2B82" w:rsidRDefault="002B7CE9" w:rsidP="002B7CE9">
      <w:pPr>
        <w:rPr>
          <w:rFonts w:ascii="Times New Roman" w:hAnsi="Times New Roman"/>
          <w:color w:val="000000" w:themeColor="text1"/>
          <w:sz w:val="28"/>
          <w:szCs w:val="28"/>
        </w:rPr>
      </w:pPr>
    </w:p>
    <w:p w:rsidR="002B7CE9" w:rsidRPr="00AF2B82" w:rsidRDefault="002B7CE9" w:rsidP="002B7CE9">
      <w:pPr>
        <w:rPr>
          <w:rFonts w:ascii="Times New Roman" w:hAnsi="Times New Roman"/>
          <w:color w:val="000000" w:themeColor="text1"/>
          <w:sz w:val="28"/>
          <w:szCs w:val="28"/>
        </w:rPr>
      </w:pPr>
    </w:p>
    <w:p w:rsidR="002B7CE9" w:rsidRPr="00AF2B82" w:rsidRDefault="002B7CE9" w:rsidP="002B7CE9">
      <w:pPr>
        <w:rPr>
          <w:rFonts w:ascii="Times New Roman" w:hAnsi="Times New Roman"/>
          <w:color w:val="000000" w:themeColor="text1"/>
          <w:sz w:val="28"/>
          <w:szCs w:val="28"/>
        </w:rPr>
      </w:pPr>
    </w:p>
    <w:p w:rsidR="00FB4879" w:rsidRPr="00AF2B82" w:rsidRDefault="002B7CE9" w:rsidP="002B7CE9">
      <w:pPr>
        <w:tabs>
          <w:tab w:val="left" w:pos="2635"/>
        </w:tabs>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8 класс</w:t>
      </w:r>
    </w:p>
    <w:p w:rsidR="002B7CE9" w:rsidRPr="00AF2B82" w:rsidRDefault="002B7CE9" w:rsidP="002B7CE9">
      <w:pPr>
        <w:tabs>
          <w:tab w:val="left" w:pos="2635"/>
        </w:tabs>
        <w:jc w:val="center"/>
        <w:rPr>
          <w:rFonts w:ascii="Times New Roman" w:hAnsi="Times New Roman"/>
          <w:b/>
          <w:color w:val="000000" w:themeColor="text1"/>
          <w:sz w:val="28"/>
          <w:szCs w:val="28"/>
        </w:rPr>
      </w:pPr>
    </w:p>
    <w:p w:rsidR="00D23BAC" w:rsidRPr="00AF2B82" w:rsidRDefault="00D23BAC" w:rsidP="00D23BAC">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№1. Сравнение количеств теплоты при смешив</w:t>
      </w:r>
      <w:r w:rsidRPr="00AF2B82">
        <w:rPr>
          <w:rFonts w:ascii="Times New Roman" w:hAnsi="Times New Roman"/>
          <w:bCs/>
          <w:color w:val="000000" w:themeColor="text1"/>
          <w:szCs w:val="28"/>
        </w:rPr>
        <w:t>а</w:t>
      </w:r>
      <w:r w:rsidRPr="00AF2B82">
        <w:rPr>
          <w:rFonts w:ascii="Times New Roman" w:hAnsi="Times New Roman"/>
          <w:bCs/>
          <w:color w:val="000000" w:themeColor="text1"/>
          <w:szCs w:val="28"/>
        </w:rPr>
        <w:t>нии воды разной температуры.</w:t>
      </w:r>
    </w:p>
    <w:p w:rsidR="00D23BAC" w:rsidRPr="00AF2B82" w:rsidRDefault="00D23BAC" w:rsidP="00D23BAC">
      <w:pPr>
        <w:tabs>
          <w:tab w:val="left" w:pos="2635"/>
        </w:tabs>
        <w:ind w:firstLine="0"/>
        <w:jc w:val="left"/>
        <w:rPr>
          <w:rFonts w:ascii="Times New Roman" w:hAnsi="Times New Roman"/>
          <w:color w:val="000000" w:themeColor="text1"/>
          <w:sz w:val="28"/>
          <w:szCs w:val="28"/>
        </w:rPr>
      </w:pPr>
    </w:p>
    <w:p w:rsidR="00D23BAC" w:rsidRPr="00AF2B82" w:rsidRDefault="00D23BAC" w:rsidP="002B7CE9">
      <w:pPr>
        <w:tabs>
          <w:tab w:val="left" w:pos="2635"/>
        </w:tabs>
        <w:jc w:val="left"/>
        <w:rPr>
          <w:rFonts w:ascii="Times New Roman" w:hAnsi="Times New Roman"/>
          <w:color w:val="000000" w:themeColor="text1"/>
          <w:sz w:val="28"/>
          <w:szCs w:val="28"/>
        </w:rPr>
      </w:pPr>
    </w:p>
    <w:p w:rsidR="00D23BAC" w:rsidRPr="00AF2B82" w:rsidRDefault="00D23BAC" w:rsidP="002B7CE9">
      <w:pPr>
        <w:tabs>
          <w:tab w:val="left" w:pos="2635"/>
        </w:tabs>
        <w:jc w:val="left"/>
        <w:rPr>
          <w:rFonts w:ascii="Times New Roman" w:hAnsi="Times New Roman"/>
          <w:color w:val="000000" w:themeColor="text1"/>
          <w:sz w:val="28"/>
          <w:szCs w:val="28"/>
        </w:rPr>
      </w:pPr>
    </w:p>
    <w:p w:rsidR="00D23BAC" w:rsidRPr="00AF2B82" w:rsidRDefault="00D23BAC" w:rsidP="002B7CE9">
      <w:pPr>
        <w:tabs>
          <w:tab w:val="left" w:pos="2635"/>
        </w:tabs>
        <w:jc w:val="left"/>
        <w:rPr>
          <w:rFonts w:ascii="Times New Roman" w:hAnsi="Times New Roman"/>
          <w:noProof/>
          <w:color w:val="000000" w:themeColor="text1"/>
          <w:sz w:val="28"/>
          <w:szCs w:val="28"/>
        </w:rPr>
      </w:pPr>
    </w:p>
    <w:tbl>
      <w:tblPr>
        <w:tblStyle w:val="aff"/>
        <w:tblW w:w="0" w:type="auto"/>
        <w:tblLook w:val="04A0"/>
      </w:tblPr>
      <w:tblGrid>
        <w:gridCol w:w="8472"/>
        <w:gridCol w:w="1100"/>
      </w:tblGrid>
      <w:tr w:rsidR="00D23BAC" w:rsidRPr="00AF2B82" w:rsidTr="00D23BAC">
        <w:tc>
          <w:tcPr>
            <w:tcW w:w="8472" w:type="dxa"/>
          </w:tcPr>
          <w:p w:rsidR="00D23BAC" w:rsidRPr="00AF2B82" w:rsidRDefault="00D23BAC" w:rsidP="00D23BAC">
            <w:pPr>
              <w:tabs>
                <w:tab w:val="left" w:pos="2635"/>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Масса горячей воды. </w:t>
            </w:r>
            <w:r w:rsidRPr="00AF2B82">
              <w:rPr>
                <w:rFonts w:ascii="Times New Roman" w:hAnsi="Times New Roman"/>
                <w:color w:val="000000" w:themeColor="text1"/>
                <w:sz w:val="28"/>
                <w:szCs w:val="28"/>
                <w:lang w:val="en-US"/>
              </w:rPr>
              <w:t>m</w:t>
            </w:r>
            <w:r w:rsidRPr="00AF2B82">
              <w:rPr>
                <w:rFonts w:ascii="Times New Roman" w:hAnsi="Times New Roman"/>
                <w:color w:val="000000" w:themeColor="text1"/>
                <w:sz w:val="28"/>
                <w:szCs w:val="28"/>
              </w:rPr>
              <w:t>, кг.</w:t>
            </w:r>
          </w:p>
        </w:tc>
        <w:tc>
          <w:tcPr>
            <w:tcW w:w="1100" w:type="dxa"/>
          </w:tcPr>
          <w:p w:rsidR="00D23BAC" w:rsidRPr="00AF2B82" w:rsidRDefault="00D23BAC" w:rsidP="00D23BAC">
            <w:pPr>
              <w:tabs>
                <w:tab w:val="left" w:pos="2635"/>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0,1</w:t>
            </w:r>
          </w:p>
        </w:tc>
      </w:tr>
      <w:tr w:rsidR="00D23BAC" w:rsidRPr="00AF2B82" w:rsidTr="00D23BAC">
        <w:tc>
          <w:tcPr>
            <w:tcW w:w="8472" w:type="dxa"/>
          </w:tcPr>
          <w:p w:rsidR="00D23BAC" w:rsidRPr="00AF2B82" w:rsidRDefault="00D23BAC" w:rsidP="00D23BAC">
            <w:pPr>
              <w:tabs>
                <w:tab w:val="left" w:pos="2635"/>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Начальная температура горячей воды. </w:t>
            </w:r>
            <w:r w:rsidRPr="00AF2B82">
              <w:rPr>
                <w:rFonts w:ascii="Times New Roman" w:hAnsi="Times New Roman"/>
                <w:color w:val="000000" w:themeColor="text1"/>
                <w:sz w:val="28"/>
                <w:szCs w:val="28"/>
                <w:lang w:val="en-US"/>
              </w:rPr>
              <w:t>t</w:t>
            </w:r>
            <w:r w:rsidRPr="00AF2B82">
              <w:rPr>
                <w:rFonts w:ascii="Times New Roman" w:hAnsi="Times New Roman"/>
                <w:color w:val="000000" w:themeColor="text1"/>
                <w:sz w:val="28"/>
                <w:szCs w:val="28"/>
              </w:rPr>
              <w:t>,</w:t>
            </w:r>
            <w:proofErr w:type="spellStart"/>
            <w:r w:rsidRPr="00AF2B82">
              <w:rPr>
                <w:rFonts w:ascii="Times New Roman" w:hAnsi="Times New Roman"/>
                <w:color w:val="000000" w:themeColor="text1"/>
                <w:sz w:val="28"/>
                <w:szCs w:val="28"/>
                <w:vertAlign w:val="superscript"/>
              </w:rPr>
              <w:t>о</w:t>
            </w:r>
            <w:r w:rsidRPr="00AF2B82">
              <w:rPr>
                <w:rFonts w:ascii="Times New Roman" w:hAnsi="Times New Roman"/>
                <w:color w:val="000000" w:themeColor="text1"/>
                <w:sz w:val="28"/>
                <w:szCs w:val="28"/>
              </w:rPr>
              <w:t>С</w:t>
            </w:r>
            <w:proofErr w:type="spellEnd"/>
          </w:p>
        </w:tc>
        <w:tc>
          <w:tcPr>
            <w:tcW w:w="1100" w:type="dxa"/>
          </w:tcPr>
          <w:p w:rsidR="00D23BAC" w:rsidRPr="00AF2B82" w:rsidRDefault="00D23BAC" w:rsidP="00D23BAC">
            <w:pPr>
              <w:tabs>
                <w:tab w:val="left" w:pos="2635"/>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72</w:t>
            </w:r>
          </w:p>
        </w:tc>
      </w:tr>
      <w:tr w:rsidR="00D23BAC" w:rsidRPr="00AF2B82" w:rsidTr="00D23BAC">
        <w:tc>
          <w:tcPr>
            <w:tcW w:w="8472" w:type="dxa"/>
          </w:tcPr>
          <w:p w:rsidR="00D23BAC" w:rsidRPr="00AF2B82" w:rsidRDefault="00D23BAC" w:rsidP="00D23BAC">
            <w:pPr>
              <w:tabs>
                <w:tab w:val="left" w:pos="2635"/>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Температура смеси. </w:t>
            </w:r>
            <w:r w:rsidRPr="00AF2B82">
              <w:rPr>
                <w:rFonts w:ascii="Times New Roman" w:hAnsi="Times New Roman"/>
                <w:color w:val="000000" w:themeColor="text1"/>
                <w:sz w:val="28"/>
                <w:szCs w:val="28"/>
                <w:lang w:val="en-US"/>
              </w:rPr>
              <w:t>t</w:t>
            </w:r>
            <w:r w:rsidRPr="00AF2B82">
              <w:rPr>
                <w:rFonts w:ascii="Times New Roman" w:hAnsi="Times New Roman"/>
                <w:color w:val="000000" w:themeColor="text1"/>
                <w:sz w:val="28"/>
                <w:szCs w:val="28"/>
                <w:vertAlign w:val="subscript"/>
              </w:rPr>
              <w:t>2</w:t>
            </w:r>
            <w:r w:rsidRPr="00AF2B82">
              <w:rPr>
                <w:rFonts w:ascii="Times New Roman" w:hAnsi="Times New Roman"/>
                <w:color w:val="000000" w:themeColor="text1"/>
                <w:sz w:val="28"/>
                <w:szCs w:val="28"/>
              </w:rPr>
              <w:t>,</w:t>
            </w:r>
            <w:r w:rsidRPr="00AF2B82">
              <w:rPr>
                <w:rFonts w:ascii="Times New Roman" w:hAnsi="Times New Roman"/>
                <w:color w:val="000000" w:themeColor="text1"/>
                <w:sz w:val="28"/>
                <w:szCs w:val="28"/>
                <w:vertAlign w:val="superscript"/>
              </w:rPr>
              <w:t>о</w:t>
            </w:r>
            <w:r w:rsidRPr="00AF2B82">
              <w:rPr>
                <w:rFonts w:ascii="Times New Roman" w:hAnsi="Times New Roman"/>
                <w:color w:val="000000" w:themeColor="text1"/>
                <w:sz w:val="28"/>
                <w:szCs w:val="28"/>
              </w:rPr>
              <w:t>С</w:t>
            </w:r>
          </w:p>
        </w:tc>
        <w:tc>
          <w:tcPr>
            <w:tcW w:w="1100" w:type="dxa"/>
          </w:tcPr>
          <w:p w:rsidR="00D23BAC" w:rsidRPr="00AF2B82" w:rsidRDefault="00D23BAC" w:rsidP="00D23BAC">
            <w:pPr>
              <w:tabs>
                <w:tab w:val="left" w:pos="2635"/>
              </w:tabs>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42</w:t>
            </w:r>
          </w:p>
        </w:tc>
      </w:tr>
    </w:tbl>
    <w:p w:rsidR="00721FAE" w:rsidRPr="00AF2B82" w:rsidRDefault="00721FAE" w:rsidP="00D23BAC">
      <w:pPr>
        <w:tabs>
          <w:tab w:val="left" w:pos="2635"/>
        </w:tabs>
        <w:jc w:val="left"/>
        <w:rPr>
          <w:rFonts w:ascii="Times New Roman" w:hAnsi="Times New Roman"/>
          <w:b/>
          <w:i/>
          <w:color w:val="000000" w:themeColor="text1"/>
          <w:sz w:val="28"/>
          <w:szCs w:val="28"/>
        </w:rPr>
      </w:pPr>
    </w:p>
    <w:p w:rsidR="00D23BAC" w:rsidRPr="00AF2B82" w:rsidRDefault="00D23BAC" w:rsidP="00D23BAC">
      <w:pPr>
        <w:tabs>
          <w:tab w:val="left" w:pos="2635"/>
        </w:tabs>
        <w:jc w:val="left"/>
        <w:rPr>
          <w:rFonts w:ascii="Times New Roman" w:hAnsi="Times New Roman"/>
          <w:color w:val="000000" w:themeColor="text1"/>
          <w:sz w:val="28"/>
          <w:szCs w:val="28"/>
        </w:rPr>
      </w:pPr>
    </w:p>
    <w:p w:rsidR="00D23BAC" w:rsidRPr="00AF2B82" w:rsidRDefault="00D23BAC" w:rsidP="00D23BAC">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Сравнение количеств теплоты при смешивании воды разной те</w:t>
      </w:r>
      <w:r w:rsidRPr="00AF2B82">
        <w:rPr>
          <w:rFonts w:ascii="Times New Roman" w:hAnsi="Times New Roman"/>
          <w:b/>
          <w:bCs/>
          <w:color w:val="000000" w:themeColor="text1"/>
          <w:sz w:val="28"/>
          <w:szCs w:val="28"/>
        </w:rPr>
        <w:t>м</w:t>
      </w:r>
      <w:r w:rsidRPr="00AF2B82">
        <w:rPr>
          <w:rFonts w:ascii="Times New Roman" w:hAnsi="Times New Roman"/>
          <w:b/>
          <w:bCs/>
          <w:color w:val="000000" w:themeColor="text1"/>
          <w:sz w:val="28"/>
          <w:szCs w:val="28"/>
        </w:rPr>
        <w:t>пературы.</w:t>
      </w:r>
    </w:p>
    <w:p w:rsidR="00D23BAC" w:rsidRPr="00AF2B82" w:rsidRDefault="00D23BAC" w:rsidP="00D23BAC">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Цель работы: </w:t>
      </w:r>
      <w:r w:rsidRPr="00AF2B82">
        <w:rPr>
          <w:rFonts w:ascii="Times New Roman" w:hAnsi="Times New Roman"/>
          <w:color w:val="000000" w:themeColor="text1"/>
          <w:sz w:val="28"/>
          <w:szCs w:val="28"/>
        </w:rPr>
        <w:t>определить количество теплоты, отданное горячей в</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дой и полученное холодной при теплообмене. Объяснить полученный р</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зультат.</w:t>
      </w:r>
    </w:p>
    <w:p w:rsidR="00D23BAC" w:rsidRPr="00AF2B82" w:rsidRDefault="00D23BAC" w:rsidP="00D23BAC">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Из учебника мы знаем, что при теплопередаче происходит переход энергии от одних тел к другим путем теплопроводности, излучения или ко</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lastRenderedPageBreak/>
        <w:t>векции. Энергия, которую получает или отдает тело при теплопередаче, 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зывается количеством теплоты. Мы знаем также, что количество теплоты, необходимое для нагревания тела (или выделяемое им при остывании), зав</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сит от рода вещества, из которого оно состоит, от массы этого тела и от и</w:t>
      </w:r>
      <w:r w:rsidRPr="00AF2B82">
        <w:rPr>
          <w:rFonts w:ascii="Times New Roman" w:hAnsi="Times New Roman"/>
          <w:color w:val="000000" w:themeColor="text1"/>
          <w:sz w:val="28"/>
          <w:szCs w:val="28"/>
        </w:rPr>
        <w:t>з</w:t>
      </w:r>
      <w:r w:rsidRPr="00AF2B82">
        <w:rPr>
          <w:rFonts w:ascii="Times New Roman" w:hAnsi="Times New Roman"/>
          <w:color w:val="000000" w:themeColor="text1"/>
          <w:sz w:val="28"/>
          <w:szCs w:val="28"/>
        </w:rPr>
        <w:t>менения его температуры.</w:t>
      </w:r>
    </w:p>
    <w:p w:rsidR="00D23BAC" w:rsidRPr="00AF2B82" w:rsidRDefault="00D23BAC" w:rsidP="00D23BAC">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Итак, понятно, что в процессе теплопередачи между двумя телами их температуры стремятся уравняться. Тело с более высокой температурой о</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дает некоторое количество теплоты, а тело с более низкой температурой п</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лучает это количество теплоты. Причем в идеальных условиях, когда два этих тела абсолютно изолированы от всего на свете, переданное количество теплоты должно быть равно полученному согласно закону сохранения эне</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гии.</w:t>
      </w:r>
    </w:p>
    <w:p w:rsidR="00D23BAC" w:rsidRPr="00AF2B82" w:rsidRDefault="00D23BAC" w:rsidP="00D23BAC">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Однако, условия проводимого нами </w:t>
      </w:r>
      <w:proofErr w:type="gramStart"/>
      <w:r w:rsidRPr="00AF2B82">
        <w:rPr>
          <w:rFonts w:ascii="Times New Roman" w:hAnsi="Times New Roman"/>
          <w:color w:val="000000" w:themeColor="text1"/>
          <w:sz w:val="28"/>
          <w:szCs w:val="28"/>
        </w:rPr>
        <w:t>эксперимента</w:t>
      </w:r>
      <w:proofErr w:type="gramEnd"/>
      <w:r w:rsidRPr="00AF2B82">
        <w:rPr>
          <w:rFonts w:ascii="Times New Roman" w:hAnsi="Times New Roman"/>
          <w:color w:val="000000" w:themeColor="text1"/>
          <w:sz w:val="28"/>
          <w:szCs w:val="28"/>
        </w:rPr>
        <w:t xml:space="preserve"> безусловно далеки от идеальных. От горячей воды тепло передается не только холодной воде, но и калориметру, термометру, окружающему воздуху. Тем не менее, хотя мы и не получим входе эксперимента полного соответствия отданного количества теплоты </w:t>
      </w:r>
      <w:proofErr w:type="gramStart"/>
      <w:r w:rsidRPr="00AF2B82">
        <w:rPr>
          <w:rFonts w:ascii="Times New Roman" w:hAnsi="Times New Roman"/>
          <w:color w:val="000000" w:themeColor="text1"/>
          <w:sz w:val="28"/>
          <w:szCs w:val="28"/>
        </w:rPr>
        <w:t>полученному</w:t>
      </w:r>
      <w:proofErr w:type="gramEnd"/>
      <w:r w:rsidRPr="00AF2B82">
        <w:rPr>
          <w:rFonts w:ascii="Times New Roman" w:hAnsi="Times New Roman"/>
          <w:color w:val="000000" w:themeColor="text1"/>
          <w:sz w:val="28"/>
          <w:szCs w:val="28"/>
        </w:rPr>
        <w:t>, эти показатели, если эксперимент выполнен аккура</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но, должны быть близки. Ход работы описан в учебнике.</w:t>
      </w:r>
    </w:p>
    <w:p w:rsidR="00D23BAC" w:rsidRPr="00AF2B82" w:rsidRDefault="00EC3FF3" w:rsidP="00EC3FF3">
      <w:pPr>
        <w:spacing w:line="240" w:lineRule="auto"/>
        <w:ind w:left="284" w:firstLine="0"/>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Пример выполнения работы.</w:t>
      </w:r>
    </w:p>
    <w:p w:rsidR="00EC3FF3" w:rsidRPr="00AF2B82" w:rsidRDefault="00EC3FF3" w:rsidP="00EC3FF3">
      <w:pPr>
        <w:spacing w:line="240" w:lineRule="auto"/>
        <w:ind w:left="284" w:firstLine="0"/>
        <w:rPr>
          <w:rFonts w:ascii="Times New Roman" w:hAnsi="Times New Roman"/>
          <w:color w:val="000000" w:themeColor="text1"/>
          <w:sz w:val="28"/>
          <w:szCs w:val="28"/>
          <w:shd w:val="clear" w:color="auto" w:fill="FFFFFF"/>
        </w:rPr>
      </w:pPr>
    </w:p>
    <w:p w:rsidR="00EC3FF3" w:rsidRPr="00AF2B82" w:rsidRDefault="00EC3FF3" w:rsidP="00EC3FF3">
      <w:pPr>
        <w:spacing w:line="240" w:lineRule="auto"/>
        <w:ind w:left="284" w:firstLine="0"/>
        <w:rPr>
          <w:rFonts w:ascii="Times New Roman" w:hAnsi="Times New Roman"/>
          <w:color w:val="000000" w:themeColor="text1"/>
          <w:sz w:val="28"/>
          <w:szCs w:val="28"/>
          <w:shd w:val="clear" w:color="auto" w:fill="FFFFFF"/>
        </w:rPr>
      </w:pPr>
      <w:r w:rsidRPr="00AF2B82">
        <w:rPr>
          <w:rFonts w:ascii="Times New Roman" w:hAnsi="Times New Roman"/>
          <w:noProof/>
          <w:color w:val="000000" w:themeColor="text1"/>
          <w:sz w:val="28"/>
          <w:szCs w:val="28"/>
        </w:rPr>
        <w:drawing>
          <wp:inline distT="0" distB="0" distL="0" distR="0">
            <wp:extent cx="5941060" cy="2617449"/>
            <wp:effectExtent l="19050" t="0" r="2540" b="0"/>
            <wp:docPr id="15" name="Рисунок 13" descr="http://5terka.com/images/fiz8/8-2cl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5terka.com/images/fiz8/8-2class-2.jpg"/>
                    <pic:cNvPicPr>
                      <a:picLocks noChangeAspect="1" noChangeArrowheads="1"/>
                    </pic:cNvPicPr>
                  </pic:nvPicPr>
                  <pic:blipFill>
                    <a:blip r:embed="rId33"/>
                    <a:srcRect/>
                    <a:stretch>
                      <a:fillRect/>
                    </a:stretch>
                  </pic:blipFill>
                  <pic:spPr bwMode="auto">
                    <a:xfrm>
                      <a:off x="0" y="0"/>
                      <a:ext cx="5941060" cy="2617449"/>
                    </a:xfrm>
                    <a:prstGeom prst="rect">
                      <a:avLst/>
                    </a:prstGeom>
                    <a:noFill/>
                    <a:ln w="9525">
                      <a:noFill/>
                      <a:miter lim="800000"/>
                      <a:headEnd/>
                      <a:tailEnd/>
                    </a:ln>
                  </pic:spPr>
                </pic:pic>
              </a:graphicData>
            </a:graphic>
          </wp:inline>
        </w:drawing>
      </w:r>
    </w:p>
    <w:p w:rsidR="00EC3FF3" w:rsidRPr="00AF2B82" w:rsidRDefault="00EC3FF3" w:rsidP="00EC3FF3">
      <w:pPr>
        <w:ind w:left="284" w:firstLine="0"/>
        <w:rPr>
          <w:rFonts w:ascii="Times New Roman" w:hAnsi="Times New Roman"/>
          <w:color w:val="000000" w:themeColor="text1"/>
          <w:sz w:val="28"/>
          <w:szCs w:val="28"/>
          <w:shd w:val="clear" w:color="auto" w:fill="FFFFFF"/>
        </w:rPr>
      </w:pPr>
    </w:p>
    <w:p w:rsidR="00EC3FF3" w:rsidRPr="00AF2B82" w:rsidRDefault="00EC3FF3" w:rsidP="00EC3FF3">
      <w:pPr>
        <w:ind w:left="284" w:firstLine="0"/>
        <w:rPr>
          <w:rFonts w:ascii="Times New Roman" w:hAnsi="Times New Roman"/>
          <w:color w:val="000000" w:themeColor="text1"/>
          <w:sz w:val="28"/>
          <w:szCs w:val="28"/>
          <w:shd w:val="clear" w:color="auto" w:fill="FFFFFF"/>
        </w:rPr>
      </w:pPr>
    </w:p>
    <w:p w:rsidR="00EC3FF3" w:rsidRPr="00AF2B82" w:rsidRDefault="00EC3FF3" w:rsidP="00EC3FF3">
      <w:pPr>
        <w:ind w:left="284" w:firstLine="0"/>
        <w:rPr>
          <w:rFonts w:ascii="Times New Roman" w:hAnsi="Times New Roman"/>
          <w:color w:val="000000" w:themeColor="text1"/>
          <w:sz w:val="28"/>
          <w:szCs w:val="28"/>
        </w:rPr>
      </w:pPr>
    </w:p>
    <w:p w:rsidR="00D23BAC" w:rsidRPr="00AF2B82" w:rsidRDefault="00EC3FF3" w:rsidP="00DD1142">
      <w:pPr>
        <w:tabs>
          <w:tab w:val="left" w:pos="2635"/>
        </w:tabs>
        <w:spacing w:line="240" w:lineRule="auto"/>
        <w:ind w:firstLine="709"/>
        <w:jc w:val="left"/>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Вычисления:</w:t>
      </w:r>
    </w:p>
    <w:p w:rsidR="00EC3FF3" w:rsidRPr="00AF2B82" w:rsidRDefault="00EC3FF3" w:rsidP="00DD1142">
      <w:pPr>
        <w:tabs>
          <w:tab w:val="left" w:pos="2635"/>
        </w:tabs>
        <w:spacing w:line="240" w:lineRule="auto"/>
        <w:ind w:firstLine="709"/>
        <w:jc w:val="left"/>
        <w:rPr>
          <w:rFonts w:ascii="Times New Roman" w:hAnsi="Times New Roman"/>
          <w:color w:val="000000" w:themeColor="text1"/>
          <w:sz w:val="28"/>
          <w:szCs w:val="28"/>
          <w:shd w:val="clear" w:color="auto" w:fill="FFFFFF"/>
        </w:rPr>
      </w:pPr>
    </w:p>
    <w:p w:rsidR="00DD1142" w:rsidRPr="00AF2B82" w:rsidRDefault="00DD1142" w:rsidP="00DD1142">
      <w:pPr>
        <w:tabs>
          <w:tab w:val="left" w:pos="2635"/>
        </w:tabs>
        <w:spacing w:line="240" w:lineRule="auto"/>
        <w:ind w:firstLine="709"/>
        <w:jc w:val="left"/>
        <w:rPr>
          <w:rFonts w:ascii="Times New Roman" w:hAnsi="Times New Roman"/>
          <w:noProof/>
          <w:color w:val="000000" w:themeColor="text1"/>
          <w:sz w:val="28"/>
          <w:szCs w:val="28"/>
        </w:rPr>
      </w:pPr>
      <w:r w:rsidRPr="00AF2B82">
        <w:rPr>
          <w:rFonts w:ascii="Times New Roman" w:hAnsi="Times New Roman"/>
          <w:noProof/>
          <w:color w:val="000000" w:themeColor="text1"/>
          <w:sz w:val="28"/>
          <w:szCs w:val="28"/>
        </w:rPr>
        <w:t xml:space="preserve">Q = </w:t>
      </w:r>
      <w:r w:rsidRPr="00AF2B82">
        <w:rPr>
          <w:rFonts w:ascii="Times New Roman" w:hAnsi="Times New Roman"/>
          <w:noProof/>
          <w:color w:val="000000" w:themeColor="text1"/>
          <w:sz w:val="28"/>
          <w:szCs w:val="28"/>
          <w:lang w:val="en-US"/>
        </w:rPr>
        <w:t>cm</w:t>
      </w:r>
      <w:r w:rsidRPr="00AF2B82">
        <w:rPr>
          <w:rFonts w:ascii="Times New Roman" w:hAnsi="Times New Roman"/>
          <w:noProof/>
          <w:color w:val="000000" w:themeColor="text1"/>
          <w:sz w:val="28"/>
          <w:szCs w:val="28"/>
        </w:rPr>
        <w:t xml:space="preserve"> (</w:t>
      </w:r>
      <w:r w:rsidRPr="00AF2B82">
        <w:rPr>
          <w:rFonts w:ascii="Times New Roman" w:hAnsi="Times New Roman"/>
          <w:noProof/>
          <w:color w:val="000000" w:themeColor="text1"/>
          <w:sz w:val="28"/>
          <w:szCs w:val="28"/>
          <w:lang w:val="en-US"/>
        </w:rPr>
        <w:t>t</w:t>
      </w:r>
      <w:r w:rsidRPr="00AF2B82">
        <w:rPr>
          <w:rFonts w:ascii="Times New Roman" w:hAnsi="Times New Roman"/>
          <w:noProof/>
          <w:color w:val="000000" w:themeColor="text1"/>
          <w:sz w:val="28"/>
          <w:szCs w:val="28"/>
        </w:rPr>
        <w:t xml:space="preserve"> – </w:t>
      </w:r>
      <w:r w:rsidRPr="00AF2B82">
        <w:rPr>
          <w:rFonts w:ascii="Times New Roman" w:hAnsi="Times New Roman"/>
          <w:noProof/>
          <w:color w:val="000000" w:themeColor="text1"/>
          <w:sz w:val="28"/>
          <w:szCs w:val="28"/>
          <w:lang w:val="en-US"/>
        </w:rPr>
        <w:t>t</w:t>
      </w:r>
      <w:r w:rsidRPr="00AF2B82">
        <w:rPr>
          <w:rFonts w:ascii="Times New Roman" w:hAnsi="Times New Roman"/>
          <w:noProof/>
          <w:color w:val="000000" w:themeColor="text1"/>
          <w:sz w:val="28"/>
          <w:szCs w:val="28"/>
          <w:vertAlign w:val="subscript"/>
          <w:lang w:val="en-US"/>
        </w:rPr>
        <w:t>o</w:t>
      </w:r>
      <w:r w:rsidRPr="00AF2B82">
        <w:rPr>
          <w:rFonts w:ascii="Times New Roman" w:hAnsi="Times New Roman"/>
          <w:noProof/>
          <w:color w:val="000000" w:themeColor="text1"/>
          <w:sz w:val="28"/>
          <w:szCs w:val="28"/>
        </w:rPr>
        <w:t>)</w:t>
      </w:r>
    </w:p>
    <w:p w:rsidR="00DD1142" w:rsidRPr="00AF2B82" w:rsidRDefault="00DD1142" w:rsidP="00DD1142">
      <w:pPr>
        <w:tabs>
          <w:tab w:val="left" w:pos="2635"/>
        </w:tabs>
        <w:spacing w:line="240" w:lineRule="auto"/>
        <w:ind w:firstLine="0"/>
        <w:jc w:val="left"/>
        <w:rPr>
          <w:rFonts w:ascii="Times New Roman" w:hAnsi="Times New Roman"/>
          <w:color w:val="000000" w:themeColor="text1"/>
          <w:sz w:val="28"/>
          <w:szCs w:val="28"/>
        </w:rPr>
      </w:pPr>
    </w:p>
    <w:p w:rsidR="00DD1142" w:rsidRPr="00AF2B82" w:rsidRDefault="00DD1142" w:rsidP="00DD1142">
      <w:pPr>
        <w:tabs>
          <w:tab w:val="left" w:pos="2635"/>
        </w:tabs>
        <w:spacing w:line="240" w:lineRule="auto"/>
        <w:ind w:firstLine="709"/>
        <w:jc w:val="left"/>
        <w:rPr>
          <w:rFonts w:ascii="Times New Roman" w:hAnsi="Times New Roman"/>
          <w:noProof/>
          <w:color w:val="000000" w:themeColor="text1"/>
          <w:sz w:val="28"/>
          <w:szCs w:val="28"/>
        </w:rPr>
      </w:pPr>
      <w:r w:rsidRPr="00AF2B82">
        <w:rPr>
          <w:rFonts w:ascii="Times New Roman" w:hAnsi="Times New Roman"/>
          <w:noProof/>
          <w:color w:val="000000" w:themeColor="text1"/>
          <w:sz w:val="28"/>
          <w:szCs w:val="28"/>
          <w:lang w:val="en-US"/>
        </w:rPr>
        <w:t>Q</w:t>
      </w:r>
      <w:r w:rsidRPr="00AF2B82">
        <w:rPr>
          <w:rFonts w:ascii="Times New Roman" w:hAnsi="Times New Roman"/>
          <w:noProof/>
          <w:color w:val="000000" w:themeColor="text1"/>
          <w:sz w:val="28"/>
          <w:szCs w:val="28"/>
        </w:rPr>
        <w:t xml:space="preserve"> = </w:t>
      </w:r>
      <w:r w:rsidRPr="00AF2B82">
        <w:rPr>
          <w:rFonts w:ascii="Times New Roman" w:hAnsi="Times New Roman"/>
          <w:noProof/>
          <w:color w:val="000000" w:themeColor="text1"/>
          <w:sz w:val="28"/>
          <w:szCs w:val="28"/>
          <w:lang w:val="en-US"/>
        </w:rPr>
        <w:t>cm</w:t>
      </w:r>
      <w:r w:rsidRPr="00AF2B82">
        <w:rPr>
          <w:rFonts w:ascii="Times New Roman" w:hAnsi="Times New Roman"/>
          <w:noProof/>
          <w:color w:val="000000" w:themeColor="text1"/>
          <w:sz w:val="28"/>
          <w:szCs w:val="28"/>
        </w:rPr>
        <w:t xml:space="preserve"> (</w:t>
      </w:r>
      <w:r w:rsidRPr="00AF2B82">
        <w:rPr>
          <w:rFonts w:ascii="Times New Roman" w:hAnsi="Times New Roman"/>
          <w:noProof/>
          <w:color w:val="000000" w:themeColor="text1"/>
          <w:sz w:val="28"/>
          <w:szCs w:val="28"/>
          <w:lang w:val="en-US"/>
        </w:rPr>
        <w:t>t</w:t>
      </w:r>
      <w:r w:rsidRPr="00AF2B82">
        <w:rPr>
          <w:rFonts w:ascii="Times New Roman" w:hAnsi="Times New Roman"/>
          <w:noProof/>
          <w:color w:val="000000" w:themeColor="text1"/>
          <w:sz w:val="28"/>
          <w:szCs w:val="28"/>
        </w:rPr>
        <w:t xml:space="preserve"> – </w:t>
      </w:r>
      <w:r w:rsidRPr="00AF2B82">
        <w:rPr>
          <w:rFonts w:ascii="Times New Roman" w:hAnsi="Times New Roman"/>
          <w:noProof/>
          <w:color w:val="000000" w:themeColor="text1"/>
          <w:sz w:val="28"/>
          <w:szCs w:val="28"/>
          <w:lang w:val="en-US"/>
        </w:rPr>
        <w:t>t</w:t>
      </w:r>
      <w:r w:rsidRPr="00AF2B82">
        <w:rPr>
          <w:rFonts w:ascii="Times New Roman" w:hAnsi="Times New Roman"/>
          <w:noProof/>
          <w:color w:val="000000" w:themeColor="text1"/>
          <w:sz w:val="28"/>
          <w:szCs w:val="28"/>
          <w:vertAlign w:val="subscript"/>
        </w:rPr>
        <w:t>2</w:t>
      </w:r>
      <w:r w:rsidRPr="00AF2B82">
        <w:rPr>
          <w:rFonts w:ascii="Times New Roman" w:hAnsi="Times New Roman"/>
          <w:noProof/>
          <w:color w:val="000000" w:themeColor="text1"/>
          <w:sz w:val="28"/>
          <w:szCs w:val="28"/>
        </w:rPr>
        <w:t>) = 0,1кг · 4200 Дж/кгºС (72ºС - 42ºС) = -12600 Дж</w:t>
      </w:r>
    </w:p>
    <w:p w:rsidR="00EC3FF3" w:rsidRPr="00AF2B82" w:rsidRDefault="00EC3FF3" w:rsidP="00DD1142">
      <w:pPr>
        <w:spacing w:line="240" w:lineRule="auto"/>
        <w:ind w:firstLine="0"/>
        <w:rPr>
          <w:rFonts w:ascii="Times New Roman" w:hAnsi="Times New Roman"/>
          <w:color w:val="000000" w:themeColor="text1"/>
          <w:sz w:val="28"/>
          <w:szCs w:val="28"/>
        </w:rPr>
      </w:pPr>
    </w:p>
    <w:p w:rsidR="00EC3FF3" w:rsidRPr="00AF2B82" w:rsidRDefault="00EC3FF3" w:rsidP="00DD114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Количество теплоты, отданное горячей водой - 12600Дж.</w:t>
      </w:r>
    </w:p>
    <w:p w:rsidR="00DD1142" w:rsidRPr="00AF2B82" w:rsidRDefault="00DD1142" w:rsidP="00DD1142">
      <w:pPr>
        <w:tabs>
          <w:tab w:val="left" w:pos="2635"/>
        </w:tabs>
        <w:spacing w:line="240" w:lineRule="auto"/>
        <w:ind w:firstLine="709"/>
        <w:jc w:val="left"/>
        <w:rPr>
          <w:rFonts w:ascii="Times New Roman" w:hAnsi="Times New Roman"/>
          <w:color w:val="000000" w:themeColor="text1"/>
          <w:sz w:val="28"/>
          <w:szCs w:val="28"/>
          <w:shd w:val="clear" w:color="auto" w:fill="FFFFFF"/>
        </w:rPr>
      </w:pPr>
      <w:r w:rsidRPr="00AF2B82">
        <w:rPr>
          <w:rFonts w:ascii="Times New Roman" w:hAnsi="Times New Roman"/>
          <w:noProof/>
          <w:color w:val="000000" w:themeColor="text1"/>
          <w:sz w:val="28"/>
          <w:szCs w:val="28"/>
        </w:rPr>
        <w:t>Q</w:t>
      </w:r>
      <w:r w:rsidRPr="00AF2B82">
        <w:rPr>
          <w:rFonts w:ascii="Times New Roman" w:hAnsi="Times New Roman"/>
          <w:noProof/>
          <w:color w:val="000000" w:themeColor="text1"/>
          <w:sz w:val="28"/>
          <w:szCs w:val="28"/>
          <w:vertAlign w:val="subscript"/>
        </w:rPr>
        <w:t xml:space="preserve">1 = </w:t>
      </w:r>
      <w:r w:rsidRPr="00AF2B82">
        <w:rPr>
          <w:rFonts w:ascii="Times New Roman" w:hAnsi="Times New Roman"/>
          <w:noProof/>
          <w:color w:val="000000" w:themeColor="text1"/>
          <w:sz w:val="28"/>
          <w:szCs w:val="28"/>
          <w:lang w:val="en-US"/>
        </w:rPr>
        <w:t>cm</w:t>
      </w:r>
      <w:r w:rsidRPr="00AF2B82">
        <w:rPr>
          <w:rFonts w:ascii="Times New Roman" w:hAnsi="Times New Roman"/>
          <w:noProof/>
          <w:color w:val="000000" w:themeColor="text1"/>
          <w:sz w:val="28"/>
          <w:szCs w:val="28"/>
          <w:vertAlign w:val="subscript"/>
        </w:rPr>
        <w:t xml:space="preserve">1 </w:t>
      </w:r>
      <w:r w:rsidRPr="00AF2B82">
        <w:rPr>
          <w:rFonts w:ascii="Times New Roman" w:hAnsi="Times New Roman"/>
          <w:noProof/>
          <w:color w:val="000000" w:themeColor="text1"/>
          <w:sz w:val="28"/>
          <w:szCs w:val="28"/>
        </w:rPr>
        <w:t>(</w:t>
      </w:r>
      <w:r w:rsidRPr="00AF2B82">
        <w:rPr>
          <w:rFonts w:ascii="Times New Roman" w:hAnsi="Times New Roman"/>
          <w:noProof/>
          <w:color w:val="000000" w:themeColor="text1"/>
          <w:sz w:val="28"/>
          <w:szCs w:val="28"/>
          <w:lang w:val="en-US"/>
        </w:rPr>
        <w:t>t</w:t>
      </w:r>
      <w:r w:rsidRPr="00AF2B82">
        <w:rPr>
          <w:rFonts w:ascii="Times New Roman" w:hAnsi="Times New Roman"/>
          <w:noProof/>
          <w:color w:val="000000" w:themeColor="text1"/>
          <w:sz w:val="28"/>
          <w:szCs w:val="28"/>
          <w:vertAlign w:val="subscript"/>
        </w:rPr>
        <w:t>2</w:t>
      </w:r>
      <w:r w:rsidRPr="00AF2B82">
        <w:rPr>
          <w:rFonts w:ascii="Times New Roman" w:hAnsi="Times New Roman"/>
          <w:noProof/>
          <w:color w:val="000000" w:themeColor="text1"/>
          <w:sz w:val="28"/>
          <w:szCs w:val="28"/>
        </w:rPr>
        <w:t xml:space="preserve"> – </w:t>
      </w:r>
      <w:r w:rsidRPr="00AF2B82">
        <w:rPr>
          <w:rFonts w:ascii="Times New Roman" w:hAnsi="Times New Roman"/>
          <w:noProof/>
          <w:color w:val="000000" w:themeColor="text1"/>
          <w:sz w:val="28"/>
          <w:szCs w:val="28"/>
          <w:lang w:val="en-US"/>
        </w:rPr>
        <w:t>t</w:t>
      </w:r>
      <w:r w:rsidRPr="00AF2B82">
        <w:rPr>
          <w:rFonts w:ascii="Times New Roman" w:hAnsi="Times New Roman"/>
          <w:noProof/>
          <w:color w:val="000000" w:themeColor="text1"/>
          <w:sz w:val="28"/>
          <w:szCs w:val="28"/>
          <w:vertAlign w:val="subscript"/>
        </w:rPr>
        <w:t>1</w:t>
      </w:r>
      <w:r w:rsidRPr="00AF2B82">
        <w:rPr>
          <w:rFonts w:ascii="Times New Roman" w:hAnsi="Times New Roman"/>
          <w:noProof/>
          <w:color w:val="000000" w:themeColor="text1"/>
          <w:sz w:val="28"/>
          <w:szCs w:val="28"/>
        </w:rPr>
        <w:t>) = 0,1 кг · 4200 Дж/кгºС (42ºС - 16ºС) = 10920 Дж</w:t>
      </w:r>
    </w:p>
    <w:p w:rsidR="00EC3FF3" w:rsidRPr="00AF2B82" w:rsidRDefault="00EC3FF3" w:rsidP="00DD1142">
      <w:pPr>
        <w:spacing w:line="240" w:lineRule="auto"/>
        <w:ind w:firstLine="709"/>
        <w:rPr>
          <w:rFonts w:ascii="Times New Roman" w:hAnsi="Times New Roman"/>
          <w:color w:val="000000" w:themeColor="text1"/>
          <w:sz w:val="28"/>
          <w:szCs w:val="28"/>
        </w:rPr>
      </w:pPr>
    </w:p>
    <w:p w:rsidR="00EC3FF3" w:rsidRPr="00AF2B82" w:rsidRDefault="00EC3FF3" w:rsidP="00DD114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Количество теплоты, полученное холодной водой - 10920Дж.</w:t>
      </w:r>
    </w:p>
    <w:p w:rsidR="00DD1142" w:rsidRPr="00AF2B82" w:rsidRDefault="00EC3FF3" w:rsidP="00DD1142">
      <w:pPr>
        <w:pStyle w:val="aff6"/>
        <w:shd w:val="clear" w:color="auto" w:fill="FFFFFF"/>
        <w:spacing w:before="0" w:beforeAutospacing="0" w:after="272" w:afterAutospacing="0"/>
        <w:ind w:firstLine="709"/>
        <w:rPr>
          <w:color w:val="000000" w:themeColor="text1"/>
          <w:sz w:val="28"/>
          <w:szCs w:val="28"/>
        </w:rPr>
      </w:pPr>
      <w:r w:rsidRPr="00AF2B82">
        <w:rPr>
          <w:b/>
          <w:bCs/>
          <w:color w:val="000000" w:themeColor="text1"/>
          <w:sz w:val="28"/>
          <w:szCs w:val="28"/>
          <w:u w:val="single"/>
        </w:rPr>
        <w:t>Вывод:</w:t>
      </w:r>
      <w:r w:rsidRPr="00AF2B82">
        <w:rPr>
          <w:rStyle w:val="apple-converted-space"/>
          <w:b/>
          <w:bCs/>
          <w:color w:val="000000" w:themeColor="text1"/>
          <w:sz w:val="28"/>
          <w:szCs w:val="28"/>
        </w:rPr>
        <w:t> </w:t>
      </w:r>
      <w:r w:rsidRPr="00AF2B82">
        <w:rPr>
          <w:color w:val="000000" w:themeColor="text1"/>
          <w:sz w:val="28"/>
          <w:szCs w:val="28"/>
        </w:rPr>
        <w:t>Количество теплоты, полученное холодной водой близко к к</w:t>
      </w:r>
      <w:r w:rsidRPr="00AF2B82">
        <w:rPr>
          <w:color w:val="000000" w:themeColor="text1"/>
          <w:sz w:val="28"/>
          <w:szCs w:val="28"/>
        </w:rPr>
        <w:t>о</w:t>
      </w:r>
      <w:r w:rsidRPr="00AF2B82">
        <w:rPr>
          <w:color w:val="000000" w:themeColor="text1"/>
          <w:sz w:val="28"/>
          <w:szCs w:val="28"/>
        </w:rPr>
        <w:t xml:space="preserve">личеству теплоты, отданному горячей </w:t>
      </w:r>
    </w:p>
    <w:p w:rsidR="00DD1142" w:rsidRPr="00AF2B82" w:rsidRDefault="00DD1142" w:rsidP="00DD1142">
      <w:pPr>
        <w:pStyle w:val="2"/>
        <w:shd w:val="clear" w:color="auto" w:fill="FFFFFF"/>
        <w:spacing w:before="136" w:after="136"/>
        <w:ind w:firstLine="709"/>
        <w:rPr>
          <w:rFonts w:ascii="Times New Roman" w:hAnsi="Times New Roman"/>
          <w:b w:val="0"/>
          <w:color w:val="000000" w:themeColor="text1"/>
          <w:sz w:val="28"/>
          <w:szCs w:val="28"/>
        </w:rPr>
      </w:pPr>
      <w:r w:rsidRPr="00AF2B82">
        <w:rPr>
          <w:rFonts w:ascii="Times New Roman" w:hAnsi="Times New Roman"/>
          <w:b w:val="0"/>
          <w:bCs/>
          <w:color w:val="000000" w:themeColor="text1"/>
          <w:sz w:val="28"/>
          <w:szCs w:val="28"/>
        </w:rPr>
        <w:t>Контрольные вопросы:</w:t>
      </w:r>
    </w:p>
    <w:p w:rsidR="00DD1142" w:rsidRPr="00AF2B82" w:rsidRDefault="00DD1142" w:rsidP="00DD1142">
      <w:pPr>
        <w:pStyle w:val="3"/>
        <w:shd w:val="clear" w:color="auto" w:fill="FFFFFF"/>
        <w:spacing w:before="136" w:after="136"/>
        <w:ind w:firstLine="709"/>
        <w:rPr>
          <w:rFonts w:ascii="Times New Roman" w:hAnsi="Times New Roman"/>
          <w:b w:val="0"/>
          <w:bCs/>
          <w:color w:val="000000" w:themeColor="text1"/>
          <w:sz w:val="28"/>
          <w:szCs w:val="28"/>
        </w:rPr>
      </w:pPr>
      <w:r w:rsidRPr="00AF2B82">
        <w:rPr>
          <w:rFonts w:ascii="Times New Roman" w:hAnsi="Times New Roman"/>
          <w:b w:val="0"/>
          <w:bCs/>
          <w:color w:val="000000" w:themeColor="text1"/>
          <w:sz w:val="28"/>
          <w:szCs w:val="28"/>
        </w:rPr>
        <w:t>1) Как определялась в эксперименте масса воды?</w:t>
      </w:r>
    </w:p>
    <w:p w:rsidR="00DD1142" w:rsidRPr="00AF2B82" w:rsidRDefault="00DD1142" w:rsidP="00DD114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 xml:space="preserve">Через плотность по формуле </w:t>
      </w:r>
      <w:proofErr w:type="spellStart"/>
      <w:r w:rsidRPr="00AF2B82">
        <w:rPr>
          <w:color w:val="000000" w:themeColor="text1"/>
          <w:sz w:val="28"/>
          <w:szCs w:val="28"/>
        </w:rPr>
        <w:t>m=pV</w:t>
      </w:r>
      <w:proofErr w:type="spellEnd"/>
      <w:r w:rsidRPr="00AF2B82">
        <w:rPr>
          <w:color w:val="000000" w:themeColor="text1"/>
          <w:sz w:val="28"/>
          <w:szCs w:val="28"/>
        </w:rPr>
        <w:t>, т.е. косвенно, без использования весов. Так как плотность воды 1 г/см</w:t>
      </w:r>
      <w:r w:rsidRPr="00AF2B82">
        <w:rPr>
          <w:color w:val="000000" w:themeColor="text1"/>
          <w:sz w:val="28"/>
          <w:szCs w:val="28"/>
          <w:vertAlign w:val="superscript"/>
        </w:rPr>
        <w:t>3</w:t>
      </w:r>
      <w:r w:rsidRPr="00AF2B82">
        <w:rPr>
          <w:color w:val="000000" w:themeColor="text1"/>
          <w:sz w:val="28"/>
          <w:szCs w:val="28"/>
        </w:rPr>
        <w:t>, то масса 100 мл = 100 см</w:t>
      </w:r>
      <w:r w:rsidRPr="00AF2B82">
        <w:rPr>
          <w:color w:val="000000" w:themeColor="text1"/>
          <w:sz w:val="28"/>
          <w:szCs w:val="28"/>
          <w:vertAlign w:val="superscript"/>
        </w:rPr>
        <w:t>3</w:t>
      </w:r>
      <w:r w:rsidRPr="00AF2B82">
        <w:rPr>
          <w:rStyle w:val="apple-converted-space"/>
          <w:color w:val="000000" w:themeColor="text1"/>
          <w:sz w:val="28"/>
          <w:szCs w:val="28"/>
        </w:rPr>
        <w:t> </w:t>
      </w:r>
      <w:r w:rsidRPr="00AF2B82">
        <w:rPr>
          <w:color w:val="000000" w:themeColor="text1"/>
          <w:sz w:val="28"/>
          <w:szCs w:val="28"/>
        </w:rPr>
        <w:t>будет 100г = 0,1 кг</w:t>
      </w:r>
    </w:p>
    <w:p w:rsidR="00DD1142" w:rsidRPr="00AF2B82" w:rsidRDefault="00DD1142" w:rsidP="00DD1142">
      <w:pPr>
        <w:pStyle w:val="3"/>
        <w:shd w:val="clear" w:color="auto" w:fill="FFFFFF"/>
        <w:spacing w:before="136" w:after="136"/>
        <w:ind w:firstLine="709"/>
        <w:rPr>
          <w:rFonts w:ascii="Times New Roman" w:hAnsi="Times New Roman"/>
          <w:b w:val="0"/>
          <w:color w:val="000000" w:themeColor="text1"/>
          <w:sz w:val="28"/>
          <w:szCs w:val="28"/>
        </w:rPr>
      </w:pPr>
      <w:r w:rsidRPr="00AF2B82">
        <w:rPr>
          <w:rFonts w:ascii="Times New Roman" w:hAnsi="Times New Roman"/>
          <w:b w:val="0"/>
          <w:bCs/>
          <w:color w:val="000000" w:themeColor="text1"/>
          <w:sz w:val="28"/>
          <w:szCs w:val="28"/>
        </w:rPr>
        <w:t>2) Почему калориметр имеет двойные стенки?</w:t>
      </w:r>
    </w:p>
    <w:p w:rsidR="00DD1142" w:rsidRPr="00AF2B82" w:rsidRDefault="00DD1142" w:rsidP="00DD114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Чтобы меньше терялась теплота в окружающую среду</w:t>
      </w:r>
    </w:p>
    <w:p w:rsidR="00DD1142" w:rsidRPr="00AF2B82" w:rsidRDefault="00DD1142" w:rsidP="00DD1142">
      <w:pPr>
        <w:pStyle w:val="3"/>
        <w:shd w:val="clear" w:color="auto" w:fill="FFFFFF"/>
        <w:spacing w:before="136" w:after="136"/>
        <w:ind w:firstLine="709"/>
        <w:rPr>
          <w:rFonts w:ascii="Times New Roman" w:hAnsi="Times New Roman"/>
          <w:b w:val="0"/>
          <w:color w:val="000000" w:themeColor="text1"/>
          <w:sz w:val="28"/>
          <w:szCs w:val="28"/>
        </w:rPr>
      </w:pPr>
      <w:r w:rsidRPr="00AF2B82">
        <w:rPr>
          <w:rFonts w:ascii="Times New Roman" w:hAnsi="Times New Roman"/>
          <w:b w:val="0"/>
          <w:bCs/>
          <w:color w:val="000000" w:themeColor="text1"/>
          <w:sz w:val="28"/>
          <w:szCs w:val="28"/>
        </w:rPr>
        <w:t>3) Почему холодную воду надо брать комнатной температуры?</w:t>
      </w:r>
    </w:p>
    <w:p w:rsidR="00DD1142" w:rsidRPr="00AF2B82" w:rsidRDefault="00DD1142" w:rsidP="00DD114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Чтобы её температура не изменялась из-за влияния воздуха в кабинете, т.к. она же не в калориметре</w:t>
      </w:r>
    </w:p>
    <w:p w:rsidR="00DD1142" w:rsidRPr="00AF2B82" w:rsidRDefault="00DD1142" w:rsidP="00DD1142">
      <w:pPr>
        <w:pStyle w:val="3"/>
        <w:shd w:val="clear" w:color="auto" w:fill="FFFFFF"/>
        <w:spacing w:before="136" w:after="136"/>
        <w:ind w:firstLine="709"/>
        <w:rPr>
          <w:rFonts w:ascii="Times New Roman" w:hAnsi="Times New Roman"/>
          <w:b w:val="0"/>
          <w:color w:val="000000" w:themeColor="text1"/>
          <w:sz w:val="28"/>
          <w:szCs w:val="28"/>
        </w:rPr>
      </w:pPr>
      <w:r w:rsidRPr="00AF2B82">
        <w:rPr>
          <w:rFonts w:ascii="Times New Roman" w:hAnsi="Times New Roman"/>
          <w:b w:val="0"/>
          <w:bCs/>
          <w:color w:val="000000" w:themeColor="text1"/>
          <w:sz w:val="28"/>
          <w:szCs w:val="28"/>
        </w:rPr>
        <w:t>4) Будут ли равными изменения температуры и количество отданной и принятой теплоты, если использовать неравные массы теплой и холодной воды?</w:t>
      </w:r>
    </w:p>
    <w:p w:rsidR="00DD1142" w:rsidRPr="00AF2B82" w:rsidRDefault="00DD1142" w:rsidP="00DD114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Изменения температуры не будут одинаковыми, а количество отданной и принятой теплоты будут равны</w:t>
      </w:r>
    </w:p>
    <w:p w:rsidR="00DD1142" w:rsidRPr="00AF2B82" w:rsidRDefault="00DD1142" w:rsidP="00DD1142">
      <w:pPr>
        <w:pStyle w:val="aff6"/>
        <w:shd w:val="clear" w:color="auto" w:fill="FFFFFF"/>
        <w:spacing w:before="0" w:beforeAutospacing="0" w:after="272" w:afterAutospacing="0"/>
        <w:ind w:firstLine="709"/>
        <w:rPr>
          <w:color w:val="000000" w:themeColor="text1"/>
          <w:sz w:val="28"/>
          <w:szCs w:val="28"/>
        </w:rPr>
      </w:pPr>
      <w:r w:rsidRPr="00AF2B82">
        <w:rPr>
          <w:b/>
          <w:bCs/>
          <w:color w:val="000000" w:themeColor="text1"/>
          <w:sz w:val="28"/>
          <w:szCs w:val="28"/>
        </w:rPr>
        <w:t>Задание:</w:t>
      </w:r>
      <w:r w:rsidRPr="00AF2B82">
        <w:rPr>
          <w:rStyle w:val="apple-converted-space"/>
          <w:color w:val="000000" w:themeColor="text1"/>
          <w:sz w:val="28"/>
          <w:szCs w:val="28"/>
        </w:rPr>
        <w:t> </w:t>
      </w:r>
      <w:r w:rsidRPr="00AF2B82">
        <w:rPr>
          <w:color w:val="000000" w:themeColor="text1"/>
          <w:sz w:val="28"/>
          <w:szCs w:val="28"/>
        </w:rPr>
        <w:t>объясните, как влияет на полученные результаты участие в теплообмене калориметра. Всегда ли можно этим влиянием пренебречь?</w:t>
      </w:r>
    </w:p>
    <w:p w:rsidR="00DD1142" w:rsidRPr="00AF2B82" w:rsidRDefault="00DD1142" w:rsidP="00DD1142">
      <w:pPr>
        <w:pStyle w:val="aff6"/>
        <w:shd w:val="clear" w:color="auto" w:fill="FFFFFF"/>
        <w:spacing w:before="0" w:beforeAutospacing="0" w:after="272" w:afterAutospacing="0"/>
        <w:ind w:firstLine="709"/>
        <w:rPr>
          <w:color w:val="000000" w:themeColor="text1"/>
          <w:sz w:val="28"/>
          <w:szCs w:val="28"/>
        </w:rPr>
      </w:pPr>
      <w:r w:rsidRPr="00AF2B82">
        <w:rPr>
          <w:b/>
          <w:bCs/>
          <w:color w:val="000000" w:themeColor="text1"/>
          <w:sz w:val="28"/>
          <w:szCs w:val="28"/>
        </w:rPr>
        <w:t>Ответ:</w:t>
      </w:r>
      <w:r w:rsidRPr="00AF2B82">
        <w:rPr>
          <w:rStyle w:val="apple-converted-space"/>
          <w:color w:val="000000" w:themeColor="text1"/>
          <w:sz w:val="28"/>
          <w:szCs w:val="28"/>
        </w:rPr>
        <w:t> </w:t>
      </w:r>
      <w:r w:rsidRPr="00AF2B82">
        <w:rPr>
          <w:color w:val="000000" w:themeColor="text1"/>
          <w:sz w:val="28"/>
          <w:szCs w:val="28"/>
        </w:rPr>
        <w:t xml:space="preserve">Уравнение теплового баланса строго выполняется только в том случае, если система </w:t>
      </w:r>
      <w:proofErr w:type="spellStart"/>
      <w:r w:rsidRPr="00AF2B82">
        <w:rPr>
          <w:color w:val="000000" w:themeColor="text1"/>
          <w:sz w:val="28"/>
          <w:szCs w:val="28"/>
        </w:rPr>
        <w:t>теплоизолирована</w:t>
      </w:r>
      <w:proofErr w:type="spellEnd"/>
      <w:r w:rsidRPr="00AF2B82">
        <w:rPr>
          <w:color w:val="000000" w:themeColor="text1"/>
          <w:sz w:val="28"/>
          <w:szCs w:val="28"/>
        </w:rPr>
        <w:t xml:space="preserve">. Хотя калориметр снижает потери энергии, связанные с теплопередачей в окружающую среду, тем не </w:t>
      </w:r>
      <w:proofErr w:type="gramStart"/>
      <w:r w:rsidRPr="00AF2B82">
        <w:rPr>
          <w:color w:val="000000" w:themeColor="text1"/>
          <w:sz w:val="28"/>
          <w:szCs w:val="28"/>
        </w:rPr>
        <w:t>менее</w:t>
      </w:r>
      <w:proofErr w:type="gramEnd"/>
      <w:r w:rsidRPr="00AF2B82">
        <w:rPr>
          <w:color w:val="000000" w:themeColor="text1"/>
          <w:sz w:val="28"/>
          <w:szCs w:val="28"/>
        </w:rPr>
        <w:t xml:space="preserve"> они остаются. Кроме того, есть потери за счёт теплообмена между водой и кал</w:t>
      </w:r>
      <w:r w:rsidRPr="00AF2B82">
        <w:rPr>
          <w:color w:val="000000" w:themeColor="text1"/>
          <w:sz w:val="28"/>
          <w:szCs w:val="28"/>
        </w:rPr>
        <w:t>о</w:t>
      </w:r>
      <w:r w:rsidRPr="00AF2B82">
        <w:rPr>
          <w:color w:val="000000" w:themeColor="text1"/>
          <w:sz w:val="28"/>
          <w:szCs w:val="28"/>
        </w:rPr>
        <w:t>риметром. Поэтому количество теплоты, отданное теплой водой, будет вс</w:t>
      </w:r>
      <w:r w:rsidRPr="00AF2B82">
        <w:rPr>
          <w:color w:val="000000" w:themeColor="text1"/>
          <w:sz w:val="28"/>
          <w:szCs w:val="28"/>
        </w:rPr>
        <w:t>е</w:t>
      </w:r>
      <w:r w:rsidRPr="00AF2B82">
        <w:rPr>
          <w:color w:val="000000" w:themeColor="text1"/>
          <w:sz w:val="28"/>
          <w:szCs w:val="28"/>
        </w:rPr>
        <w:t>гда больше, чем количество теплоты, полученное холодной водой. Если тё</w:t>
      </w:r>
      <w:r w:rsidRPr="00AF2B82">
        <w:rPr>
          <w:color w:val="000000" w:themeColor="text1"/>
          <w:sz w:val="28"/>
          <w:szCs w:val="28"/>
        </w:rPr>
        <w:t>п</w:t>
      </w:r>
      <w:r w:rsidRPr="00AF2B82">
        <w:rPr>
          <w:color w:val="000000" w:themeColor="text1"/>
          <w:sz w:val="28"/>
          <w:szCs w:val="28"/>
        </w:rPr>
        <w:t xml:space="preserve">лую воду вливать в холодную, то различие между </w:t>
      </w:r>
      <w:proofErr w:type="spellStart"/>
      <w:proofErr w:type="gramStart"/>
      <w:r w:rsidRPr="00AF2B82">
        <w:rPr>
          <w:color w:val="000000" w:themeColor="text1"/>
          <w:sz w:val="28"/>
          <w:szCs w:val="28"/>
        </w:rPr>
        <w:t>Q</w:t>
      </w:r>
      <w:proofErr w:type="gramEnd"/>
      <w:r w:rsidRPr="00AF2B82">
        <w:rPr>
          <w:color w:val="000000" w:themeColor="text1"/>
          <w:sz w:val="28"/>
          <w:szCs w:val="28"/>
          <w:vertAlign w:val="subscript"/>
        </w:rPr>
        <w:t>отд</w:t>
      </w:r>
      <w:proofErr w:type="spellEnd"/>
      <w:r w:rsidRPr="00AF2B82">
        <w:rPr>
          <w:rStyle w:val="apple-converted-space"/>
          <w:color w:val="000000" w:themeColor="text1"/>
          <w:sz w:val="28"/>
          <w:szCs w:val="28"/>
        </w:rPr>
        <w:t> </w:t>
      </w:r>
      <w:r w:rsidRPr="00AF2B82">
        <w:rPr>
          <w:color w:val="000000" w:themeColor="text1"/>
          <w:sz w:val="28"/>
          <w:szCs w:val="28"/>
        </w:rPr>
        <w:t xml:space="preserve">и </w:t>
      </w:r>
      <w:proofErr w:type="spellStart"/>
      <w:r w:rsidRPr="00AF2B82">
        <w:rPr>
          <w:color w:val="000000" w:themeColor="text1"/>
          <w:sz w:val="28"/>
          <w:szCs w:val="28"/>
        </w:rPr>
        <w:t>Q</w:t>
      </w:r>
      <w:r w:rsidRPr="00AF2B82">
        <w:rPr>
          <w:color w:val="000000" w:themeColor="text1"/>
          <w:sz w:val="28"/>
          <w:szCs w:val="28"/>
          <w:vertAlign w:val="subscript"/>
        </w:rPr>
        <w:t>пол</w:t>
      </w:r>
      <w:proofErr w:type="spellEnd"/>
      <w:r w:rsidRPr="00AF2B82">
        <w:rPr>
          <w:rStyle w:val="apple-converted-space"/>
          <w:color w:val="000000" w:themeColor="text1"/>
          <w:sz w:val="28"/>
          <w:szCs w:val="28"/>
        </w:rPr>
        <w:t> </w:t>
      </w:r>
      <w:r w:rsidRPr="00AF2B82">
        <w:rPr>
          <w:color w:val="000000" w:themeColor="text1"/>
          <w:sz w:val="28"/>
          <w:szCs w:val="28"/>
        </w:rPr>
        <w:t>будет больше, чем в случае, когда холодную воду добавляют в тёплую. Это обусловлено тем, что в первом случае потери энергии в окружающую среду будут части</w:t>
      </w:r>
      <w:r w:rsidRPr="00AF2B82">
        <w:rPr>
          <w:color w:val="000000" w:themeColor="text1"/>
          <w:sz w:val="28"/>
          <w:szCs w:val="28"/>
        </w:rPr>
        <w:t>ч</w:t>
      </w:r>
      <w:r w:rsidRPr="00AF2B82">
        <w:rPr>
          <w:color w:val="000000" w:themeColor="text1"/>
          <w:sz w:val="28"/>
          <w:szCs w:val="28"/>
        </w:rPr>
        <w:t>но скомпенсированы за счёт количества теплоты, которое холодной воде п</w:t>
      </w:r>
      <w:r w:rsidRPr="00AF2B82">
        <w:rPr>
          <w:color w:val="000000" w:themeColor="text1"/>
          <w:sz w:val="28"/>
          <w:szCs w:val="28"/>
        </w:rPr>
        <w:t>е</w:t>
      </w:r>
      <w:r w:rsidRPr="00AF2B82">
        <w:rPr>
          <w:color w:val="000000" w:themeColor="text1"/>
          <w:sz w:val="28"/>
          <w:szCs w:val="28"/>
        </w:rPr>
        <w:t>редают калориметр и термометр.</w:t>
      </w:r>
    </w:p>
    <w:p w:rsidR="00DD1142" w:rsidRPr="00AF2B82" w:rsidRDefault="00DD1142" w:rsidP="00DD114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Таким образом, как это ни кажется странным, проверяемое положение о равенстве отданного и принятого количества теплоты выполнения работы будет подтверждено точнее, если в калориметр наливать сначала холодную воду, а затем доливать горячую (как и указано в работе).</w:t>
      </w:r>
    </w:p>
    <w:p w:rsidR="00DD1142" w:rsidRPr="00AF2B82" w:rsidRDefault="00DD1142" w:rsidP="00DD114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lastRenderedPageBreak/>
        <w:t>Что касается второй части вопросы, всегда ли можно влиянием кал</w:t>
      </w:r>
      <w:r w:rsidRPr="00AF2B82">
        <w:rPr>
          <w:color w:val="000000" w:themeColor="text1"/>
          <w:sz w:val="28"/>
          <w:szCs w:val="28"/>
        </w:rPr>
        <w:t>о</w:t>
      </w:r>
      <w:r w:rsidRPr="00AF2B82">
        <w:rPr>
          <w:color w:val="000000" w:themeColor="text1"/>
          <w:sz w:val="28"/>
          <w:szCs w:val="28"/>
        </w:rPr>
        <w:t>риметра пренебречь? Нет, не всегда. Можно пренебречь тогда, когда удел</w:t>
      </w:r>
      <w:r w:rsidRPr="00AF2B82">
        <w:rPr>
          <w:color w:val="000000" w:themeColor="text1"/>
          <w:sz w:val="28"/>
          <w:szCs w:val="28"/>
        </w:rPr>
        <w:t>ь</w:t>
      </w:r>
      <w:r w:rsidRPr="00AF2B82">
        <w:rPr>
          <w:color w:val="000000" w:themeColor="text1"/>
          <w:sz w:val="28"/>
          <w:szCs w:val="28"/>
        </w:rPr>
        <w:t>ная теплоёмкость и масса внутреннего стакана калориметра мала по сравн</w:t>
      </w:r>
      <w:r w:rsidRPr="00AF2B82">
        <w:rPr>
          <w:color w:val="000000" w:themeColor="text1"/>
          <w:sz w:val="28"/>
          <w:szCs w:val="28"/>
        </w:rPr>
        <w:t>е</w:t>
      </w:r>
      <w:r w:rsidRPr="00AF2B82">
        <w:rPr>
          <w:color w:val="000000" w:themeColor="text1"/>
          <w:sz w:val="28"/>
          <w:szCs w:val="28"/>
        </w:rPr>
        <w:t>нию с массой воды (жидкости) находящейся в калориметре.</w:t>
      </w:r>
    </w:p>
    <w:p w:rsidR="005008F5" w:rsidRPr="00AF2B82" w:rsidRDefault="005008F5" w:rsidP="005008F5">
      <w:pPr>
        <w:pStyle w:val="1"/>
        <w:shd w:val="clear" w:color="auto" w:fill="FFFFFF"/>
        <w:spacing w:before="136" w:after="136" w:line="380" w:lineRule="atLeast"/>
        <w:jc w:val="center"/>
        <w:rPr>
          <w:rFonts w:ascii="Times New Roman" w:hAnsi="Times New Roman"/>
          <w:bCs/>
          <w:color w:val="000000" w:themeColor="text1"/>
          <w:szCs w:val="28"/>
        </w:rPr>
      </w:pPr>
      <w:r w:rsidRPr="00AF2B82">
        <w:rPr>
          <w:rFonts w:ascii="Times New Roman" w:hAnsi="Times New Roman"/>
          <w:bCs/>
          <w:color w:val="000000" w:themeColor="text1"/>
          <w:szCs w:val="28"/>
        </w:rPr>
        <w:t xml:space="preserve">Лабораторная работа №2. </w:t>
      </w:r>
    </w:p>
    <w:p w:rsidR="00721FAE" w:rsidRPr="00AF2B82" w:rsidRDefault="005008F5" w:rsidP="005008F5">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Измерение удельной теплоемкости твердого тела</w:t>
      </w:r>
    </w:p>
    <w:p w:rsidR="005008F5" w:rsidRPr="00AF2B82" w:rsidRDefault="005008F5" w:rsidP="005008F5">
      <w:pPr>
        <w:rPr>
          <w:rFonts w:ascii="Times New Roman" w:hAnsi="Times New Roman"/>
          <w:color w:val="000000" w:themeColor="text1"/>
          <w:sz w:val="28"/>
          <w:szCs w:val="28"/>
        </w:rPr>
      </w:pPr>
    </w:p>
    <w:p w:rsidR="005008F5" w:rsidRPr="00AF2B82" w:rsidRDefault="005008F5" w:rsidP="005008F5">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Измерение удельной теплоемкости твердого тела.</w:t>
      </w:r>
    </w:p>
    <w:p w:rsidR="005008F5" w:rsidRPr="00AF2B82" w:rsidRDefault="005008F5" w:rsidP="005008F5">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Цель работы: </w:t>
      </w:r>
      <w:r w:rsidRPr="00AF2B82">
        <w:rPr>
          <w:rFonts w:ascii="Times New Roman" w:hAnsi="Times New Roman"/>
          <w:color w:val="000000" w:themeColor="text1"/>
          <w:sz w:val="28"/>
          <w:szCs w:val="28"/>
        </w:rPr>
        <w:t>определение удельной теплоемкости твердого тела п</w:t>
      </w:r>
      <w:r w:rsidRPr="00AF2B82">
        <w:rPr>
          <w:rFonts w:ascii="Times New Roman" w:hAnsi="Times New Roman"/>
          <w:color w:val="000000" w:themeColor="text1"/>
          <w:sz w:val="28"/>
          <w:szCs w:val="28"/>
        </w:rPr>
        <w:t>у</w:t>
      </w:r>
      <w:r w:rsidRPr="00AF2B82">
        <w:rPr>
          <w:rFonts w:ascii="Times New Roman" w:hAnsi="Times New Roman"/>
          <w:color w:val="000000" w:themeColor="text1"/>
          <w:sz w:val="28"/>
          <w:szCs w:val="28"/>
        </w:rPr>
        <w:t>тем сравнения его с теплоемкостью воды.</w:t>
      </w:r>
    </w:p>
    <w:p w:rsidR="005008F5" w:rsidRPr="00AF2B82" w:rsidRDefault="005008F5" w:rsidP="005008F5">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Собственно, эта работа в общих чертах повторяет </w:t>
      </w:r>
      <w:proofErr w:type="gramStart"/>
      <w:r w:rsidRPr="00AF2B82">
        <w:rPr>
          <w:rFonts w:ascii="Times New Roman" w:hAnsi="Times New Roman"/>
          <w:color w:val="000000" w:themeColor="text1"/>
          <w:sz w:val="28"/>
          <w:szCs w:val="28"/>
        </w:rPr>
        <w:t>предыдущую</w:t>
      </w:r>
      <w:proofErr w:type="gramEnd"/>
      <w:r w:rsidRPr="00AF2B82">
        <w:rPr>
          <w:rFonts w:ascii="Times New Roman" w:hAnsi="Times New Roman"/>
          <w:color w:val="000000" w:themeColor="text1"/>
          <w:sz w:val="28"/>
          <w:szCs w:val="28"/>
        </w:rPr>
        <w:t>. Опять мы берем два тела с разной температурой, опять в результате теплопередачи температуры тел уравниваются. Только на этот раз мы, условно считая ра</w:t>
      </w:r>
      <w:r w:rsidRPr="00AF2B82">
        <w:rPr>
          <w:rFonts w:ascii="Times New Roman" w:hAnsi="Times New Roman"/>
          <w:color w:val="000000" w:themeColor="text1"/>
          <w:sz w:val="28"/>
          <w:szCs w:val="28"/>
        </w:rPr>
        <w:t>в</w:t>
      </w:r>
      <w:r w:rsidRPr="00AF2B82">
        <w:rPr>
          <w:rFonts w:ascii="Times New Roman" w:hAnsi="Times New Roman"/>
          <w:color w:val="000000" w:themeColor="text1"/>
          <w:sz w:val="28"/>
          <w:szCs w:val="28"/>
        </w:rPr>
        <w:t>ными количества теплоты отданной одним и полученной другим телом, б</w:t>
      </w:r>
      <w:r w:rsidRPr="00AF2B82">
        <w:rPr>
          <w:rFonts w:ascii="Times New Roman" w:hAnsi="Times New Roman"/>
          <w:color w:val="000000" w:themeColor="text1"/>
          <w:sz w:val="28"/>
          <w:szCs w:val="28"/>
        </w:rPr>
        <w:t>у</w:t>
      </w:r>
      <w:r w:rsidRPr="00AF2B82">
        <w:rPr>
          <w:rFonts w:ascii="Times New Roman" w:hAnsi="Times New Roman"/>
          <w:color w:val="000000" w:themeColor="text1"/>
          <w:sz w:val="28"/>
          <w:szCs w:val="28"/>
        </w:rPr>
        <w:t>дем оценивать неизвестную нам удельную теплоемкость.</w:t>
      </w:r>
    </w:p>
    <w:p w:rsidR="005008F5" w:rsidRPr="00AF2B82" w:rsidRDefault="005008F5" w:rsidP="005008F5">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Поскольку </w:t>
      </w:r>
      <w:proofErr w:type="gramStart"/>
      <w:r w:rsidRPr="00AF2B82">
        <w:rPr>
          <w:rFonts w:ascii="Times New Roman" w:hAnsi="Times New Roman"/>
          <w:color w:val="000000" w:themeColor="text1"/>
          <w:sz w:val="28"/>
          <w:szCs w:val="28"/>
        </w:rPr>
        <w:t>входе</w:t>
      </w:r>
      <w:proofErr w:type="gramEnd"/>
      <w:r w:rsidRPr="00AF2B82">
        <w:rPr>
          <w:rFonts w:ascii="Times New Roman" w:hAnsi="Times New Roman"/>
          <w:color w:val="000000" w:themeColor="text1"/>
          <w:sz w:val="28"/>
          <w:szCs w:val="28"/>
        </w:rPr>
        <w:t xml:space="preserve"> этой лабораторной работы мы имеем дело с твердым телом, возникает вопрос как наиболее точным образом измерить температуру твердого тела с помощью школьного термометра. Для этого можно пост</w:t>
      </w:r>
      <w:r w:rsidRPr="00AF2B82">
        <w:rPr>
          <w:rFonts w:ascii="Times New Roman" w:hAnsi="Times New Roman"/>
          <w:color w:val="000000" w:themeColor="text1"/>
          <w:sz w:val="28"/>
          <w:szCs w:val="28"/>
        </w:rPr>
        <w:t>у</w:t>
      </w:r>
      <w:r w:rsidRPr="00AF2B82">
        <w:rPr>
          <w:rFonts w:ascii="Times New Roman" w:hAnsi="Times New Roman"/>
          <w:color w:val="000000" w:themeColor="text1"/>
          <w:sz w:val="28"/>
          <w:szCs w:val="28"/>
        </w:rPr>
        <w:t>пить следующим образом: поместить тело в сосуд с горячей водой на н</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 xml:space="preserve">сколько минут, чтобы температуры воды и твердого тела </w:t>
      </w:r>
      <w:proofErr w:type="gramStart"/>
      <w:r w:rsidRPr="00AF2B82">
        <w:rPr>
          <w:rFonts w:ascii="Times New Roman" w:hAnsi="Times New Roman"/>
          <w:color w:val="000000" w:themeColor="text1"/>
          <w:sz w:val="28"/>
          <w:szCs w:val="28"/>
        </w:rPr>
        <w:t>уравнялись</w:t>
      </w:r>
      <w:proofErr w:type="gramEnd"/>
      <w:r w:rsidRPr="00AF2B82">
        <w:rPr>
          <w:rFonts w:ascii="Times New Roman" w:hAnsi="Times New Roman"/>
          <w:color w:val="000000" w:themeColor="text1"/>
          <w:sz w:val="28"/>
          <w:szCs w:val="28"/>
        </w:rPr>
        <w:t xml:space="preserve"> и зам</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рить температуру воды. Таким образом, мы определяем начальную темпер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туру тела перед взаимодействием с водой в калориметре. Ход работы описан в учебнике.</w:t>
      </w:r>
    </w:p>
    <w:p w:rsidR="005008F5" w:rsidRPr="00AF2B82" w:rsidRDefault="005008F5" w:rsidP="005008F5">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Пример выполнения работы:</w:t>
      </w:r>
    </w:p>
    <w:p w:rsidR="005008F5" w:rsidRPr="00AF2B82" w:rsidRDefault="005008F5" w:rsidP="005008F5">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700264" cy="2208363"/>
            <wp:effectExtent l="19050" t="0" r="0" b="0"/>
            <wp:docPr id="28" name="Рисунок 28" descr="http://5terka.com/images/fiz8/8-2cla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5terka.com/images/fiz8/8-2class-5.jpg"/>
                    <pic:cNvPicPr>
                      <a:picLocks noChangeAspect="1" noChangeArrowheads="1"/>
                    </pic:cNvPicPr>
                  </pic:nvPicPr>
                  <pic:blipFill>
                    <a:blip r:embed="rId34"/>
                    <a:srcRect/>
                    <a:stretch>
                      <a:fillRect/>
                    </a:stretch>
                  </pic:blipFill>
                  <pic:spPr bwMode="auto">
                    <a:xfrm>
                      <a:off x="0" y="0"/>
                      <a:ext cx="5710122" cy="2212182"/>
                    </a:xfrm>
                    <a:prstGeom prst="rect">
                      <a:avLst/>
                    </a:prstGeom>
                    <a:noFill/>
                    <a:ln w="9525">
                      <a:noFill/>
                      <a:miter lim="800000"/>
                      <a:headEnd/>
                      <a:tailEnd/>
                    </a:ln>
                  </pic:spPr>
                </pic:pic>
              </a:graphicData>
            </a:graphic>
          </wp:inline>
        </w:drawing>
      </w:r>
    </w:p>
    <w:p w:rsidR="005008F5" w:rsidRPr="00AF2B82" w:rsidRDefault="005008F5" w:rsidP="005008F5">
      <w:pPr>
        <w:rPr>
          <w:rFonts w:ascii="Times New Roman" w:hAnsi="Times New Roman"/>
          <w:color w:val="000000" w:themeColor="text1"/>
          <w:sz w:val="28"/>
          <w:szCs w:val="28"/>
        </w:rPr>
      </w:pPr>
    </w:p>
    <w:p w:rsidR="005008F5" w:rsidRPr="00AF2B82" w:rsidRDefault="005008F5" w:rsidP="005008F5">
      <w:pPr>
        <w:rPr>
          <w:rFonts w:ascii="Times New Roman" w:hAnsi="Times New Roman"/>
          <w:color w:val="000000" w:themeColor="text1"/>
          <w:sz w:val="28"/>
          <w:szCs w:val="28"/>
        </w:rPr>
      </w:pPr>
    </w:p>
    <w:p w:rsidR="005008F5" w:rsidRPr="00AF2B82" w:rsidRDefault="005008F5" w:rsidP="005008F5">
      <w:pPr>
        <w:rPr>
          <w:rFonts w:ascii="Times New Roman" w:hAnsi="Times New Roman"/>
          <w:color w:val="000000" w:themeColor="text1"/>
          <w:sz w:val="28"/>
          <w:szCs w:val="28"/>
        </w:rPr>
      </w:pPr>
    </w:p>
    <w:p w:rsidR="005008F5" w:rsidRPr="00AF2B82" w:rsidRDefault="005008F5" w:rsidP="005008F5">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ab/>
        <w:t>Вычисления:</w:t>
      </w:r>
    </w:p>
    <w:p w:rsidR="005008F5" w:rsidRPr="00AF2B82" w:rsidRDefault="005008F5" w:rsidP="005008F5">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Вода получает при нагревании:</w:t>
      </w:r>
    </w:p>
    <w:p w:rsidR="005008F5" w:rsidRPr="00AF2B82" w:rsidRDefault="005008F5" w:rsidP="005008F5">
      <w:pPr>
        <w:tabs>
          <w:tab w:val="left" w:pos="774"/>
        </w:tabs>
        <w:rPr>
          <w:rFonts w:ascii="Times New Roman" w:hAnsi="Times New Roman"/>
          <w:color w:val="000000" w:themeColor="text1"/>
          <w:sz w:val="28"/>
          <w:szCs w:val="28"/>
        </w:rPr>
      </w:pPr>
    </w:p>
    <w:p w:rsidR="00721FAE" w:rsidRPr="00AF2B82" w:rsidRDefault="005008F5" w:rsidP="00F103D2">
      <w:pPr>
        <w:pStyle w:val="1"/>
        <w:spacing w:line="600" w:lineRule="auto"/>
        <w:rPr>
          <w:rFonts w:ascii="Times New Roman" w:hAnsi="Times New Roman"/>
          <w:b w:val="0"/>
          <w:color w:val="000000" w:themeColor="text1"/>
          <w:szCs w:val="28"/>
        </w:rPr>
      </w:pPr>
      <w:r w:rsidRPr="00AF2B82">
        <w:rPr>
          <w:rFonts w:ascii="Times New Roman" w:hAnsi="Times New Roman"/>
          <w:noProof/>
          <w:color w:val="000000" w:themeColor="text1"/>
          <w:szCs w:val="28"/>
        </w:rPr>
        <w:drawing>
          <wp:inline distT="0" distB="0" distL="0" distR="0">
            <wp:extent cx="4000860" cy="388189"/>
            <wp:effectExtent l="19050" t="0" r="0" b="0"/>
            <wp:docPr id="34" name="Рисунок 34" descr="http://5terka.com/images/fiz8/8-2cla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5terka.com/images/fiz8/8-2class-6.jpg"/>
                    <pic:cNvPicPr>
                      <a:picLocks noChangeAspect="1" noChangeArrowheads="1"/>
                    </pic:cNvPicPr>
                  </pic:nvPicPr>
                  <pic:blipFill>
                    <a:blip r:embed="rId35"/>
                    <a:srcRect/>
                    <a:stretch>
                      <a:fillRect/>
                    </a:stretch>
                  </pic:blipFill>
                  <pic:spPr bwMode="auto">
                    <a:xfrm>
                      <a:off x="0" y="0"/>
                      <a:ext cx="4002066" cy="388306"/>
                    </a:xfrm>
                    <a:prstGeom prst="rect">
                      <a:avLst/>
                    </a:prstGeom>
                    <a:noFill/>
                    <a:ln w="9525">
                      <a:noFill/>
                      <a:miter lim="800000"/>
                      <a:headEnd/>
                      <a:tailEnd/>
                    </a:ln>
                  </pic:spPr>
                </pic:pic>
              </a:graphicData>
            </a:graphic>
          </wp:inline>
        </w:drawing>
      </w:r>
    </w:p>
    <w:p w:rsidR="00721FAE" w:rsidRPr="00AF2B82" w:rsidRDefault="005008F5" w:rsidP="005008F5">
      <w:pPr>
        <w:pStyle w:val="1"/>
        <w:ind w:firstLine="709"/>
        <w:rPr>
          <w:rFonts w:ascii="Times New Roman" w:hAnsi="Times New Roman"/>
          <w:b w:val="0"/>
          <w:color w:val="000000" w:themeColor="text1"/>
          <w:szCs w:val="28"/>
          <w:shd w:val="clear" w:color="auto" w:fill="FFFFFF"/>
        </w:rPr>
      </w:pPr>
      <w:r w:rsidRPr="00AF2B82">
        <w:rPr>
          <w:rFonts w:ascii="Times New Roman" w:hAnsi="Times New Roman"/>
          <w:b w:val="0"/>
          <w:color w:val="000000" w:themeColor="text1"/>
          <w:szCs w:val="28"/>
          <w:shd w:val="clear" w:color="auto" w:fill="FFFFFF"/>
        </w:rPr>
        <w:t>Цилиндр отдает при охлаждении:</w:t>
      </w:r>
    </w:p>
    <w:p w:rsidR="005008F5" w:rsidRPr="00AF2B82" w:rsidRDefault="005008F5" w:rsidP="005008F5">
      <w:pPr>
        <w:rPr>
          <w:rFonts w:ascii="Times New Roman" w:hAnsi="Times New Roman"/>
          <w:color w:val="000000" w:themeColor="text1"/>
          <w:sz w:val="28"/>
          <w:szCs w:val="28"/>
        </w:rPr>
      </w:pPr>
    </w:p>
    <w:p w:rsidR="005008F5" w:rsidRPr="00AF2B82" w:rsidRDefault="005008F5" w:rsidP="005008F5">
      <w:pPr>
        <w:rPr>
          <w:rFonts w:ascii="Times New Roman" w:hAnsi="Times New Roman"/>
          <w:color w:val="000000" w:themeColor="text1"/>
          <w:sz w:val="28"/>
          <w:szCs w:val="28"/>
        </w:rPr>
      </w:pPr>
    </w:p>
    <w:p w:rsidR="005008F5" w:rsidRPr="00AF2B82" w:rsidRDefault="005008F5" w:rsidP="00F103D2">
      <w:pPr>
        <w:spacing w:line="600" w:lineRule="auto"/>
        <w:ind w:firstLine="0"/>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326670" cy="310312"/>
            <wp:effectExtent l="19050" t="0" r="6830" b="0"/>
            <wp:docPr id="43" name="Рисунок 43" descr="http://5terka.com/images/fiz8/8-2clas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5terka.com/images/fiz8/8-2class-7.jpg"/>
                    <pic:cNvPicPr>
                      <a:picLocks noChangeAspect="1" noChangeArrowheads="1"/>
                    </pic:cNvPicPr>
                  </pic:nvPicPr>
                  <pic:blipFill>
                    <a:blip r:embed="rId36"/>
                    <a:srcRect/>
                    <a:stretch>
                      <a:fillRect/>
                    </a:stretch>
                  </pic:blipFill>
                  <pic:spPr bwMode="auto">
                    <a:xfrm>
                      <a:off x="0" y="0"/>
                      <a:ext cx="1330681" cy="3112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2957063" cy="232913"/>
            <wp:effectExtent l="19050" t="0" r="0" b="0"/>
            <wp:docPr id="20" name="Рисунок 46" descr="http://5terka.com/images/fiz8/8-2clas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5terka.com/images/fiz8/8-2class-8.jpg"/>
                    <pic:cNvPicPr>
                      <a:picLocks noChangeAspect="1" noChangeArrowheads="1"/>
                    </pic:cNvPicPr>
                  </pic:nvPicPr>
                  <pic:blipFill>
                    <a:blip r:embed="rId37"/>
                    <a:srcRect/>
                    <a:stretch>
                      <a:fillRect/>
                    </a:stretch>
                  </pic:blipFill>
                  <pic:spPr bwMode="auto">
                    <a:xfrm>
                      <a:off x="0" y="0"/>
                      <a:ext cx="2969708" cy="233909"/>
                    </a:xfrm>
                    <a:prstGeom prst="rect">
                      <a:avLst/>
                    </a:prstGeom>
                    <a:noFill/>
                    <a:ln w="9525">
                      <a:noFill/>
                      <a:miter lim="800000"/>
                      <a:headEnd/>
                      <a:tailEnd/>
                    </a:ln>
                  </pic:spPr>
                </pic:pic>
              </a:graphicData>
            </a:graphic>
          </wp:inline>
        </w:drawing>
      </w:r>
    </w:p>
    <w:p w:rsidR="005008F5" w:rsidRPr="00AF2B82" w:rsidRDefault="005008F5" w:rsidP="00F103D2">
      <w:pPr>
        <w:ind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откуда</w:t>
      </w:r>
    </w:p>
    <w:p w:rsidR="005008F5" w:rsidRPr="00AF2B82" w:rsidRDefault="005008F5" w:rsidP="005008F5">
      <w:pPr>
        <w:rPr>
          <w:rFonts w:ascii="Times New Roman" w:hAnsi="Times New Roman"/>
          <w:color w:val="000000" w:themeColor="text1"/>
          <w:sz w:val="28"/>
          <w:szCs w:val="28"/>
        </w:rPr>
      </w:pPr>
    </w:p>
    <w:p w:rsidR="005008F5" w:rsidRPr="00AF2B82" w:rsidRDefault="005008F5" w:rsidP="005008F5">
      <w:pPr>
        <w:rPr>
          <w:rFonts w:ascii="Times New Roman" w:hAnsi="Times New Roman"/>
          <w:color w:val="000000" w:themeColor="text1"/>
          <w:sz w:val="28"/>
          <w:szCs w:val="28"/>
        </w:rPr>
      </w:pPr>
    </w:p>
    <w:p w:rsidR="005008F5" w:rsidRPr="00AF2B82" w:rsidRDefault="005008F5" w:rsidP="005008F5">
      <w:pPr>
        <w:rPr>
          <w:rFonts w:ascii="Times New Roman" w:hAnsi="Times New Roman"/>
          <w:color w:val="000000" w:themeColor="text1"/>
          <w:sz w:val="28"/>
          <w:szCs w:val="28"/>
        </w:rPr>
      </w:pPr>
    </w:p>
    <w:p w:rsidR="005008F5" w:rsidRPr="00AF2B82" w:rsidRDefault="005008F5" w:rsidP="005008F5">
      <w:pPr>
        <w:pStyle w:val="aff6"/>
        <w:shd w:val="clear" w:color="auto" w:fill="FFFFFF"/>
        <w:spacing w:before="0" w:beforeAutospacing="0" w:after="272" w:afterAutospacing="0"/>
        <w:rPr>
          <w:b/>
          <w:bCs/>
          <w:color w:val="000000" w:themeColor="text1"/>
          <w:sz w:val="28"/>
          <w:szCs w:val="28"/>
          <w:u w:val="single"/>
        </w:rPr>
      </w:pPr>
      <w:r w:rsidRPr="00AF2B82">
        <w:rPr>
          <w:noProof/>
          <w:color w:val="000000" w:themeColor="text1"/>
          <w:sz w:val="28"/>
          <w:szCs w:val="28"/>
        </w:rPr>
        <w:drawing>
          <wp:inline distT="0" distB="0" distL="0" distR="0">
            <wp:extent cx="2422226" cy="465827"/>
            <wp:effectExtent l="19050" t="0" r="0" b="0"/>
            <wp:docPr id="52" name="Рисунок 52" descr="http://5terka.com/images/fiz8/8-2clas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5terka.com/images/fiz8/8-2class-10.jpg"/>
                    <pic:cNvPicPr>
                      <a:picLocks noChangeAspect="1" noChangeArrowheads="1"/>
                    </pic:cNvPicPr>
                  </pic:nvPicPr>
                  <pic:blipFill>
                    <a:blip r:embed="rId38"/>
                    <a:srcRect/>
                    <a:stretch>
                      <a:fillRect/>
                    </a:stretch>
                  </pic:blipFill>
                  <pic:spPr bwMode="auto">
                    <a:xfrm>
                      <a:off x="0" y="0"/>
                      <a:ext cx="2430447" cy="467408"/>
                    </a:xfrm>
                    <a:prstGeom prst="rect">
                      <a:avLst/>
                    </a:prstGeom>
                    <a:noFill/>
                    <a:ln w="9525">
                      <a:noFill/>
                      <a:miter lim="800000"/>
                      <a:headEnd/>
                      <a:tailEnd/>
                    </a:ln>
                  </pic:spPr>
                </pic:pic>
              </a:graphicData>
            </a:graphic>
          </wp:inline>
        </w:drawing>
      </w:r>
      <w:r w:rsidRPr="00AF2B82">
        <w:rPr>
          <w:noProof/>
          <w:color w:val="000000" w:themeColor="text1"/>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602716" cy="465827"/>
            <wp:effectExtent l="19050" t="0" r="0" b="0"/>
            <wp:wrapSquare wrapText="bothSides"/>
            <wp:docPr id="49" name="Рисунок 49" descr="http://5terka.com/images/fiz8/8-2clas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5terka.com/images/fiz8/8-2class-9.jpg"/>
                    <pic:cNvPicPr>
                      <a:picLocks noChangeAspect="1" noChangeArrowheads="1"/>
                    </pic:cNvPicPr>
                  </pic:nvPicPr>
                  <pic:blipFill>
                    <a:blip r:embed="rId39"/>
                    <a:srcRect/>
                    <a:stretch>
                      <a:fillRect/>
                    </a:stretch>
                  </pic:blipFill>
                  <pic:spPr bwMode="auto">
                    <a:xfrm>
                      <a:off x="0" y="0"/>
                      <a:ext cx="1602716" cy="465827"/>
                    </a:xfrm>
                    <a:prstGeom prst="rect">
                      <a:avLst/>
                    </a:prstGeom>
                    <a:noFill/>
                    <a:ln w="9525">
                      <a:noFill/>
                      <a:miter lim="800000"/>
                      <a:headEnd/>
                      <a:tailEnd/>
                    </a:ln>
                  </pic:spPr>
                </pic:pic>
              </a:graphicData>
            </a:graphic>
          </wp:anchor>
        </w:drawing>
      </w:r>
      <w:r w:rsidRPr="00AF2B82">
        <w:rPr>
          <w:color w:val="000000" w:themeColor="text1"/>
          <w:sz w:val="28"/>
          <w:szCs w:val="28"/>
        </w:rPr>
        <w:br w:type="textWrapping" w:clear="all"/>
      </w:r>
    </w:p>
    <w:p w:rsidR="005008F5" w:rsidRPr="00AF2B82" w:rsidRDefault="005008F5" w:rsidP="00F103D2">
      <w:pPr>
        <w:pStyle w:val="aff6"/>
        <w:shd w:val="clear" w:color="auto" w:fill="FFFFFF"/>
        <w:spacing w:before="0" w:beforeAutospacing="0" w:after="272" w:afterAutospacing="0"/>
        <w:ind w:firstLine="709"/>
        <w:rPr>
          <w:color w:val="000000" w:themeColor="text1"/>
          <w:sz w:val="28"/>
          <w:szCs w:val="28"/>
        </w:rPr>
      </w:pPr>
      <w:r w:rsidRPr="00AF2B82">
        <w:rPr>
          <w:b/>
          <w:bCs/>
          <w:color w:val="000000" w:themeColor="text1"/>
          <w:sz w:val="28"/>
          <w:szCs w:val="28"/>
          <w:u w:val="single"/>
        </w:rPr>
        <w:t>Вывод:</w:t>
      </w:r>
      <w:r w:rsidRPr="00AF2B82">
        <w:rPr>
          <w:b/>
          <w:bCs/>
          <w:color w:val="000000" w:themeColor="text1"/>
          <w:sz w:val="28"/>
          <w:szCs w:val="28"/>
        </w:rPr>
        <w:t> </w:t>
      </w:r>
      <w:r w:rsidRPr="00AF2B82">
        <w:rPr>
          <w:color w:val="000000" w:themeColor="text1"/>
          <w:sz w:val="28"/>
          <w:szCs w:val="28"/>
        </w:rPr>
        <w:t>Удельная теплоемкость представленного цилиндра</w:t>
      </w:r>
      <w:r w:rsidR="00F103D2" w:rsidRPr="00AF2B82">
        <w:rPr>
          <w:color w:val="000000" w:themeColor="text1"/>
          <w:sz w:val="28"/>
          <w:szCs w:val="28"/>
        </w:rPr>
        <w:t xml:space="preserve"> </w:t>
      </w:r>
      <w:r w:rsidRPr="00AF2B82">
        <w:rPr>
          <w:color w:val="000000" w:themeColor="text1"/>
          <w:sz w:val="28"/>
          <w:szCs w:val="28"/>
        </w:rPr>
        <w:t>оценивае</w:t>
      </w:r>
      <w:r w:rsidRPr="00AF2B82">
        <w:rPr>
          <w:color w:val="000000" w:themeColor="text1"/>
          <w:sz w:val="28"/>
          <w:szCs w:val="28"/>
        </w:rPr>
        <w:t>т</w:t>
      </w:r>
      <w:r w:rsidRPr="00AF2B82">
        <w:rPr>
          <w:color w:val="000000" w:themeColor="text1"/>
          <w:sz w:val="28"/>
          <w:szCs w:val="28"/>
        </w:rPr>
        <w:t>ся около 400 Дж/кг </w:t>
      </w:r>
      <w:r w:rsidRPr="00AF2B82">
        <w:rPr>
          <w:noProof/>
          <w:color w:val="000000" w:themeColor="text1"/>
          <w:sz w:val="28"/>
          <w:szCs w:val="28"/>
        </w:rPr>
        <w:drawing>
          <wp:inline distT="0" distB="0" distL="0" distR="0">
            <wp:extent cx="265622" cy="276045"/>
            <wp:effectExtent l="19050" t="0" r="1078" b="0"/>
            <wp:docPr id="55" name="Рисунок 55" descr="http://5terka.com/images/fiz8/8-2class-11.jpg">
              <a:hlinkClick xmlns:a="http://schemas.openxmlformats.org/drawingml/2006/main" r:id="rId40"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5terka.com/images/fiz8/8-2class-11.jpg">
                      <a:hlinkClick r:id="rId40" tooltip="&quot;Жамкните чтобы увеличить&quot;"/>
                    </pic:cNvPr>
                    <pic:cNvPicPr>
                      <a:picLocks noChangeAspect="1" noChangeArrowheads="1"/>
                    </pic:cNvPicPr>
                  </pic:nvPicPr>
                  <pic:blipFill>
                    <a:blip r:embed="rId41"/>
                    <a:srcRect/>
                    <a:stretch>
                      <a:fillRect/>
                    </a:stretch>
                  </pic:blipFill>
                  <pic:spPr bwMode="auto">
                    <a:xfrm>
                      <a:off x="0" y="0"/>
                      <a:ext cx="265555" cy="275975"/>
                    </a:xfrm>
                    <a:prstGeom prst="rect">
                      <a:avLst/>
                    </a:prstGeom>
                    <a:noFill/>
                    <a:ln w="9525">
                      <a:noFill/>
                      <a:miter lim="800000"/>
                      <a:headEnd/>
                      <a:tailEnd/>
                    </a:ln>
                  </pic:spPr>
                </pic:pic>
              </a:graphicData>
            </a:graphic>
          </wp:inline>
        </w:drawing>
      </w:r>
    </w:p>
    <w:p w:rsidR="005008F5" w:rsidRPr="00AF2B82" w:rsidRDefault="005008F5" w:rsidP="00F103D2">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что близко к табличным значениям удельной теплоемкости меди, цинка и латуни.</w:t>
      </w:r>
    </w:p>
    <w:p w:rsidR="005008F5" w:rsidRPr="00AF2B82" w:rsidRDefault="005008F5" w:rsidP="005008F5">
      <w:pPr>
        <w:spacing w:line="600" w:lineRule="auto"/>
        <w:rPr>
          <w:rFonts w:ascii="Times New Roman" w:hAnsi="Times New Roman"/>
          <w:color w:val="000000" w:themeColor="text1"/>
          <w:sz w:val="28"/>
          <w:szCs w:val="28"/>
        </w:rPr>
      </w:pPr>
    </w:p>
    <w:p w:rsidR="006572EC" w:rsidRPr="00AF2B82" w:rsidRDefault="006572EC" w:rsidP="006572EC">
      <w:pPr>
        <w:pStyle w:val="1"/>
        <w:shd w:val="clear" w:color="auto" w:fill="FFFFFF"/>
        <w:spacing w:before="136" w:after="136" w:line="380" w:lineRule="atLeast"/>
        <w:jc w:val="center"/>
        <w:rPr>
          <w:rFonts w:ascii="Times New Roman" w:hAnsi="Times New Roman"/>
          <w:bCs/>
          <w:color w:val="000000" w:themeColor="text1"/>
          <w:szCs w:val="28"/>
        </w:rPr>
      </w:pPr>
      <w:r w:rsidRPr="00AF2B82">
        <w:rPr>
          <w:rFonts w:ascii="Times New Roman" w:hAnsi="Times New Roman"/>
          <w:bCs/>
          <w:color w:val="000000" w:themeColor="text1"/>
          <w:szCs w:val="28"/>
        </w:rPr>
        <w:t>Лабораторная работа № 3.</w:t>
      </w:r>
    </w:p>
    <w:p w:rsidR="006572EC" w:rsidRPr="00AF2B82" w:rsidRDefault="006572EC" w:rsidP="006572EC">
      <w:pPr>
        <w:pStyle w:val="1"/>
        <w:shd w:val="clear" w:color="auto" w:fill="FFFFFF"/>
        <w:spacing w:before="136" w:after="136" w:line="380" w:lineRule="atLeast"/>
        <w:jc w:val="center"/>
        <w:rPr>
          <w:rFonts w:ascii="Times New Roman" w:hAnsi="Times New Roman"/>
          <w:bCs/>
          <w:color w:val="000000" w:themeColor="text1"/>
          <w:szCs w:val="28"/>
        </w:rPr>
      </w:pPr>
      <w:r w:rsidRPr="00AF2B82">
        <w:rPr>
          <w:rFonts w:ascii="Times New Roman" w:hAnsi="Times New Roman"/>
          <w:bCs/>
          <w:color w:val="000000" w:themeColor="text1"/>
          <w:szCs w:val="28"/>
        </w:rPr>
        <w:t xml:space="preserve"> Сборка электрической цепи и измерение силы тока в ее </w:t>
      </w:r>
      <w:proofErr w:type="gramStart"/>
      <w:r w:rsidRPr="00AF2B82">
        <w:rPr>
          <w:rFonts w:ascii="Times New Roman" w:hAnsi="Times New Roman"/>
          <w:bCs/>
          <w:color w:val="000000" w:themeColor="text1"/>
          <w:szCs w:val="28"/>
        </w:rPr>
        <w:t>различных</w:t>
      </w:r>
      <w:proofErr w:type="gramEnd"/>
      <w:r w:rsidRPr="00AF2B82">
        <w:rPr>
          <w:rFonts w:ascii="Times New Roman" w:hAnsi="Times New Roman"/>
          <w:bCs/>
          <w:color w:val="000000" w:themeColor="text1"/>
          <w:szCs w:val="28"/>
        </w:rPr>
        <w:t xml:space="preserve"> </w:t>
      </w:r>
    </w:p>
    <w:p w:rsidR="006572EC" w:rsidRPr="00AF2B82" w:rsidRDefault="006572EC" w:rsidP="006572EC">
      <w:pPr>
        <w:pStyle w:val="1"/>
        <w:shd w:val="clear" w:color="auto" w:fill="FFFFFF"/>
        <w:spacing w:before="136" w:after="136" w:line="380" w:lineRule="atLeast"/>
        <w:jc w:val="center"/>
        <w:rPr>
          <w:rFonts w:ascii="Times New Roman" w:hAnsi="Times New Roman"/>
          <w:color w:val="000000" w:themeColor="text1"/>
          <w:szCs w:val="28"/>
        </w:rPr>
      </w:pPr>
      <w:proofErr w:type="gramStart"/>
      <w:r w:rsidRPr="00AF2B82">
        <w:rPr>
          <w:rFonts w:ascii="Times New Roman" w:hAnsi="Times New Roman"/>
          <w:bCs/>
          <w:color w:val="000000" w:themeColor="text1"/>
          <w:szCs w:val="28"/>
        </w:rPr>
        <w:t>участках</w:t>
      </w:r>
      <w:proofErr w:type="gramEnd"/>
      <w:r w:rsidRPr="00AF2B82">
        <w:rPr>
          <w:rFonts w:ascii="Times New Roman" w:hAnsi="Times New Roman"/>
          <w:bCs/>
          <w:color w:val="000000" w:themeColor="text1"/>
          <w:szCs w:val="28"/>
        </w:rPr>
        <w:t>.</w:t>
      </w:r>
    </w:p>
    <w:p w:rsidR="006572EC" w:rsidRPr="00AF2B82" w:rsidRDefault="006572EC" w:rsidP="006572EC">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Сборка электрической цепи и измерение силы тока в ее различных участках.</w:t>
      </w:r>
    </w:p>
    <w:p w:rsidR="006572EC" w:rsidRPr="00AF2B82" w:rsidRDefault="006572EC" w:rsidP="006572EC">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Цель работы: </w:t>
      </w:r>
      <w:r w:rsidRPr="00AF2B82">
        <w:rPr>
          <w:rFonts w:ascii="Times New Roman" w:hAnsi="Times New Roman"/>
          <w:color w:val="000000" w:themeColor="text1"/>
          <w:sz w:val="28"/>
          <w:szCs w:val="28"/>
        </w:rPr>
        <w:t>убедиться на опыте, что сила тока в различных послед</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вательно соединенных участках цепи одинакова.</w:t>
      </w:r>
    </w:p>
    <w:p w:rsidR="006572EC" w:rsidRPr="00AF2B82" w:rsidRDefault="006572EC" w:rsidP="006572EC">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Это первая ваша лабораторная работа по электричеству. Вообще, лаб</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раторные работы по электричеству не более опасны, чем замена батарейки в фонарике или электронной игрушке. Но навыки работы с электрическими цепями и электроприборами вам, вероятно, потребуется применять и в буд</w:t>
      </w:r>
      <w:r w:rsidRPr="00AF2B82">
        <w:rPr>
          <w:rFonts w:ascii="Times New Roman" w:hAnsi="Times New Roman"/>
          <w:color w:val="000000" w:themeColor="text1"/>
          <w:sz w:val="28"/>
          <w:szCs w:val="28"/>
        </w:rPr>
        <w:t>у</w:t>
      </w:r>
      <w:r w:rsidRPr="00AF2B82">
        <w:rPr>
          <w:rFonts w:ascii="Times New Roman" w:hAnsi="Times New Roman"/>
          <w:color w:val="000000" w:themeColor="text1"/>
          <w:sz w:val="28"/>
          <w:szCs w:val="28"/>
        </w:rPr>
        <w:t>щем, как на лабораторных работах в старших классах, так и в быту. Поэтому рекомендуем внимательно прислушаться к тому, что учитель рассказывает о технике безопасности. В жизни пригодится.</w:t>
      </w:r>
    </w:p>
    <w:p w:rsidR="006572EC" w:rsidRPr="00AF2B82" w:rsidRDefault="006572EC" w:rsidP="006572EC">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Итак, в этой лабораторной работе нам предстоит измерять силу тока в цепи. Мы помним из учебника, что сила тока равна отношению электрич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ского заряда, прошедшего через поперечное сечение проводника, ко времени его прохождения.</w:t>
      </w:r>
    </w:p>
    <w:p w:rsidR="006572EC" w:rsidRPr="00AF2B82" w:rsidRDefault="006572EC" w:rsidP="006572EC">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Если применять аналогию с желобом, по которому течет вода, то силой тока можно назвать отношение объема воды проходящего через сечение ж</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лоба ко времени его прохождения. Если вода течет по желобу свободно, н</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где не скапливаясь, то время прохождения одного итого же объема воды 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рез сечение желоба одинаково в любом его месте. Точно так же обстоят дела с электрическим током. Сила тока в различных участках цепи, где все приб</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ры соединены последовательно, одинакова. В чем нам предстоит убедиться на опыте.</w:t>
      </w:r>
    </w:p>
    <w:p w:rsidR="006572EC" w:rsidRPr="00AF2B82" w:rsidRDefault="006572EC" w:rsidP="006572EC">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Пример выполнения работы.</w:t>
      </w:r>
    </w:p>
    <w:p w:rsidR="006572EC" w:rsidRPr="00AF2B82" w:rsidRDefault="006572EC" w:rsidP="005008F5">
      <w:pPr>
        <w:spacing w:line="60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990641" cy="948905"/>
            <wp:effectExtent l="19050" t="0" r="0" b="0"/>
            <wp:docPr id="57" name="Рисунок 57" descr="http://5terka.com/images/fiz8/8-2clas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5terka.com/images/fiz8/8-2class-12.jpg"/>
                    <pic:cNvPicPr>
                      <a:picLocks noChangeAspect="1" noChangeArrowheads="1"/>
                    </pic:cNvPicPr>
                  </pic:nvPicPr>
                  <pic:blipFill>
                    <a:blip r:embed="rId42"/>
                    <a:srcRect/>
                    <a:stretch>
                      <a:fillRect/>
                    </a:stretch>
                  </pic:blipFill>
                  <pic:spPr bwMode="auto">
                    <a:xfrm>
                      <a:off x="0" y="0"/>
                      <a:ext cx="1990807" cy="948984"/>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860844" cy="284672"/>
            <wp:effectExtent l="19050" t="0" r="0" b="0"/>
            <wp:docPr id="60" name="Рисунок 60" descr="http://5terka.com/images/fiz8/8-2clas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5terka.com/images/fiz8/8-2class-13.jpg"/>
                    <pic:cNvPicPr>
                      <a:picLocks noChangeAspect="1" noChangeArrowheads="1"/>
                    </pic:cNvPicPr>
                  </pic:nvPicPr>
                  <pic:blipFill>
                    <a:blip r:embed="rId43"/>
                    <a:srcRect/>
                    <a:stretch>
                      <a:fillRect/>
                    </a:stretch>
                  </pic:blipFill>
                  <pic:spPr bwMode="auto">
                    <a:xfrm>
                      <a:off x="0" y="0"/>
                      <a:ext cx="864663" cy="285935"/>
                    </a:xfrm>
                    <a:prstGeom prst="rect">
                      <a:avLst/>
                    </a:prstGeom>
                    <a:noFill/>
                    <a:ln w="9525">
                      <a:noFill/>
                      <a:miter lim="800000"/>
                      <a:headEnd/>
                      <a:tailEnd/>
                    </a:ln>
                  </pic:spPr>
                </pic:pic>
              </a:graphicData>
            </a:graphic>
          </wp:inline>
        </w:drawing>
      </w:r>
    </w:p>
    <w:p w:rsidR="006572EC" w:rsidRPr="00AF2B82" w:rsidRDefault="006572EC" w:rsidP="006572EC">
      <w:pPr>
        <w:rPr>
          <w:rFonts w:ascii="Times New Roman" w:hAnsi="Times New Roman"/>
          <w:color w:val="000000" w:themeColor="text1"/>
          <w:sz w:val="28"/>
          <w:szCs w:val="28"/>
        </w:rPr>
      </w:pPr>
    </w:p>
    <w:p w:rsidR="006572EC" w:rsidRPr="00AF2B82" w:rsidRDefault="006572EC" w:rsidP="006572EC">
      <w:pPr>
        <w:rPr>
          <w:rFonts w:ascii="Times New Roman" w:hAnsi="Times New Roman"/>
          <w:color w:val="000000" w:themeColor="text1"/>
          <w:sz w:val="28"/>
          <w:szCs w:val="28"/>
        </w:rPr>
      </w:pPr>
    </w:p>
    <w:p w:rsidR="006572EC" w:rsidRPr="00AF2B82" w:rsidRDefault="006572EC" w:rsidP="006572EC">
      <w:pPr>
        <w:rPr>
          <w:rFonts w:ascii="Times New Roman" w:hAnsi="Times New Roman"/>
          <w:color w:val="000000" w:themeColor="text1"/>
          <w:sz w:val="28"/>
          <w:szCs w:val="28"/>
        </w:rPr>
      </w:pPr>
    </w:p>
    <w:p w:rsidR="006572EC" w:rsidRPr="00AF2B82" w:rsidRDefault="006572EC" w:rsidP="006572EC">
      <w:pPr>
        <w:rPr>
          <w:rFonts w:ascii="Times New Roman" w:hAnsi="Times New Roman"/>
          <w:color w:val="000000" w:themeColor="text1"/>
          <w:sz w:val="28"/>
          <w:szCs w:val="28"/>
        </w:rPr>
      </w:pPr>
    </w:p>
    <w:p w:rsidR="006572EC" w:rsidRPr="00AF2B82" w:rsidRDefault="006572EC" w:rsidP="006572EC">
      <w:pPr>
        <w:spacing w:line="60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2042663" cy="1130060"/>
            <wp:effectExtent l="19050" t="0" r="0" b="0"/>
            <wp:docPr id="69" name="Рисунок 69" descr="http://5terka.com/images/fiz8/8-2clas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5terka.com/images/fiz8/8-2class-14.jpg"/>
                    <pic:cNvPicPr>
                      <a:picLocks noChangeAspect="1" noChangeArrowheads="1"/>
                    </pic:cNvPicPr>
                  </pic:nvPicPr>
                  <pic:blipFill>
                    <a:blip r:embed="rId44"/>
                    <a:srcRect/>
                    <a:stretch>
                      <a:fillRect/>
                    </a:stretch>
                  </pic:blipFill>
                  <pic:spPr bwMode="auto">
                    <a:xfrm>
                      <a:off x="0" y="0"/>
                      <a:ext cx="2044460" cy="1131054"/>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990241" cy="258792"/>
            <wp:effectExtent l="19050" t="0" r="359" b="0"/>
            <wp:docPr id="72" name="Рисунок 72" descr="http://5terka.com/images/fiz8/8-2clas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5terka.com/images/fiz8/8-2class-15.jpg"/>
                    <pic:cNvPicPr>
                      <a:picLocks noChangeAspect="1" noChangeArrowheads="1"/>
                    </pic:cNvPicPr>
                  </pic:nvPicPr>
                  <pic:blipFill>
                    <a:blip r:embed="rId45"/>
                    <a:srcRect/>
                    <a:stretch>
                      <a:fillRect/>
                    </a:stretch>
                  </pic:blipFill>
                  <pic:spPr bwMode="auto">
                    <a:xfrm>
                      <a:off x="0" y="0"/>
                      <a:ext cx="994102" cy="259801"/>
                    </a:xfrm>
                    <a:prstGeom prst="rect">
                      <a:avLst/>
                    </a:prstGeom>
                    <a:noFill/>
                    <a:ln w="9525">
                      <a:noFill/>
                      <a:miter lim="800000"/>
                      <a:headEnd/>
                      <a:tailEnd/>
                    </a:ln>
                  </pic:spPr>
                </pic:pic>
              </a:graphicData>
            </a:graphic>
          </wp:inline>
        </w:drawing>
      </w:r>
    </w:p>
    <w:p w:rsidR="006572EC" w:rsidRPr="00AF2B82" w:rsidRDefault="006572EC" w:rsidP="006572EC">
      <w:pPr>
        <w:rPr>
          <w:rFonts w:ascii="Times New Roman" w:hAnsi="Times New Roman"/>
          <w:color w:val="000000" w:themeColor="text1"/>
          <w:sz w:val="28"/>
          <w:szCs w:val="28"/>
        </w:rPr>
      </w:pPr>
    </w:p>
    <w:p w:rsidR="006572EC" w:rsidRPr="00AF2B82" w:rsidRDefault="006572EC" w:rsidP="006572EC">
      <w:pPr>
        <w:rPr>
          <w:rFonts w:ascii="Times New Roman" w:hAnsi="Times New Roman"/>
          <w:color w:val="000000" w:themeColor="text1"/>
          <w:sz w:val="28"/>
          <w:szCs w:val="28"/>
        </w:rPr>
      </w:pPr>
    </w:p>
    <w:p w:rsidR="006572EC" w:rsidRPr="00AF2B82" w:rsidRDefault="006572EC" w:rsidP="006572EC">
      <w:pPr>
        <w:rPr>
          <w:rFonts w:ascii="Times New Roman" w:hAnsi="Times New Roman"/>
          <w:color w:val="000000" w:themeColor="text1"/>
          <w:sz w:val="28"/>
          <w:szCs w:val="28"/>
        </w:rPr>
      </w:pPr>
    </w:p>
    <w:p w:rsidR="006572EC" w:rsidRPr="00AF2B82" w:rsidRDefault="006572EC" w:rsidP="006572EC">
      <w:pPr>
        <w:spacing w:line="60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2415320" cy="1397480"/>
            <wp:effectExtent l="19050" t="0" r="4030" b="0"/>
            <wp:docPr id="75" name="Рисунок 75" descr="http://5terka.com/images/fiz8/8-2clas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5terka.com/images/fiz8/8-2class-16.jpg"/>
                    <pic:cNvPicPr>
                      <a:picLocks noChangeAspect="1" noChangeArrowheads="1"/>
                    </pic:cNvPicPr>
                  </pic:nvPicPr>
                  <pic:blipFill>
                    <a:blip r:embed="rId46"/>
                    <a:srcRect/>
                    <a:stretch>
                      <a:fillRect/>
                    </a:stretch>
                  </pic:blipFill>
                  <pic:spPr bwMode="auto">
                    <a:xfrm>
                      <a:off x="0" y="0"/>
                      <a:ext cx="2415305" cy="1397471"/>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1240406" cy="508958"/>
            <wp:effectExtent l="19050" t="0" r="0" b="0"/>
            <wp:docPr id="78" name="Рисунок 78" descr="http://5terka.com/images/fiz8/8-2clas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5terka.com/images/fiz8/8-2class-17.jpg"/>
                    <pic:cNvPicPr>
                      <a:picLocks noChangeAspect="1" noChangeArrowheads="1"/>
                    </pic:cNvPicPr>
                  </pic:nvPicPr>
                  <pic:blipFill>
                    <a:blip r:embed="rId47"/>
                    <a:srcRect/>
                    <a:stretch>
                      <a:fillRect/>
                    </a:stretch>
                  </pic:blipFill>
                  <pic:spPr bwMode="auto">
                    <a:xfrm>
                      <a:off x="0" y="0"/>
                      <a:ext cx="1242749" cy="509919"/>
                    </a:xfrm>
                    <a:prstGeom prst="rect">
                      <a:avLst/>
                    </a:prstGeom>
                    <a:noFill/>
                    <a:ln w="9525">
                      <a:noFill/>
                      <a:miter lim="800000"/>
                      <a:headEnd/>
                      <a:tailEnd/>
                    </a:ln>
                  </pic:spPr>
                </pic:pic>
              </a:graphicData>
            </a:graphic>
          </wp:inline>
        </w:drawing>
      </w:r>
    </w:p>
    <w:p w:rsidR="00721FAE" w:rsidRPr="00AF2B82" w:rsidRDefault="00721FAE" w:rsidP="00514E93">
      <w:pPr>
        <w:pStyle w:val="1"/>
        <w:ind w:firstLine="709"/>
        <w:jc w:val="right"/>
        <w:rPr>
          <w:rFonts w:ascii="Times New Roman" w:hAnsi="Times New Roman"/>
          <w:b w:val="0"/>
          <w:i/>
          <w:color w:val="000000" w:themeColor="text1"/>
          <w:szCs w:val="28"/>
        </w:rPr>
      </w:pPr>
    </w:p>
    <w:p w:rsidR="0065446C" w:rsidRPr="00AF2B82" w:rsidRDefault="0065446C" w:rsidP="0065446C">
      <w:pPr>
        <w:pStyle w:val="1"/>
        <w:shd w:val="clear" w:color="auto" w:fill="FFFFFF"/>
        <w:spacing w:before="136" w:after="136" w:line="380" w:lineRule="atLeast"/>
        <w:jc w:val="center"/>
        <w:rPr>
          <w:rFonts w:ascii="Times New Roman" w:hAnsi="Times New Roman"/>
          <w:bCs/>
          <w:color w:val="000000" w:themeColor="text1"/>
          <w:szCs w:val="28"/>
        </w:rPr>
      </w:pPr>
      <w:r w:rsidRPr="00AF2B82">
        <w:rPr>
          <w:rFonts w:ascii="Times New Roman" w:hAnsi="Times New Roman"/>
          <w:bCs/>
          <w:color w:val="000000" w:themeColor="text1"/>
          <w:szCs w:val="28"/>
        </w:rPr>
        <w:t xml:space="preserve">Лабораторная работа № 4. </w:t>
      </w:r>
    </w:p>
    <w:p w:rsidR="0065446C" w:rsidRPr="00AF2B82" w:rsidRDefault="0065446C" w:rsidP="0065446C">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Измерение напряжения на различных участках электрической цепи.</w:t>
      </w:r>
    </w:p>
    <w:p w:rsidR="00721FAE" w:rsidRPr="00AF2B82" w:rsidRDefault="00721FAE" w:rsidP="006572EC">
      <w:pPr>
        <w:pStyle w:val="1"/>
        <w:ind w:firstLine="709"/>
        <w:rPr>
          <w:rFonts w:ascii="Times New Roman" w:hAnsi="Times New Roman"/>
          <w:b w:val="0"/>
          <w:color w:val="000000" w:themeColor="text1"/>
          <w:szCs w:val="28"/>
        </w:rPr>
      </w:pPr>
    </w:p>
    <w:p w:rsidR="0065446C" w:rsidRPr="00AF2B82" w:rsidRDefault="0065446C" w:rsidP="0065446C">
      <w:pPr>
        <w:shd w:val="clear" w:color="auto" w:fill="FFFFFF"/>
        <w:overflowPunct/>
        <w:autoSpaceDE/>
        <w:autoSpaceDN/>
        <w:adjustRightInd/>
        <w:spacing w:after="272"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Измерение напряжения на различных участках электрической    цепи.</w:t>
      </w:r>
    </w:p>
    <w:p w:rsidR="0065446C" w:rsidRPr="00AF2B82" w:rsidRDefault="0065446C" w:rsidP="0065446C">
      <w:pPr>
        <w:shd w:val="clear" w:color="auto" w:fill="FFFFFF"/>
        <w:overflowPunct/>
        <w:autoSpaceDE/>
        <w:autoSpaceDN/>
        <w:adjustRightInd/>
        <w:spacing w:after="272" w:line="240" w:lineRule="auto"/>
        <w:ind w:firstLine="709"/>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Цель работы: </w:t>
      </w:r>
      <w:r w:rsidRPr="00AF2B82">
        <w:rPr>
          <w:rFonts w:ascii="Times New Roman" w:hAnsi="Times New Roman"/>
          <w:color w:val="000000" w:themeColor="text1"/>
          <w:sz w:val="28"/>
          <w:szCs w:val="28"/>
        </w:rPr>
        <w:t>Измерить напряжение на участке цепи, состоящем из двух последовательно соединенных спиралей, и сравнить его с напряжением на концах каждой спирали.</w:t>
      </w:r>
    </w:p>
    <w:p w:rsidR="0065446C" w:rsidRPr="00AF2B82" w:rsidRDefault="0065446C" w:rsidP="0065446C">
      <w:pPr>
        <w:shd w:val="clear" w:color="auto" w:fill="FFFFFF"/>
        <w:overflowPunct/>
        <w:autoSpaceDE/>
        <w:autoSpaceDN/>
        <w:adjustRightInd/>
        <w:spacing w:after="272"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Для измерения напряжения на полюсах источника тока, или каком-нибудь участке цепи применяется прибор, называемый вольтметром. Многие вольтметры по внешнему виду очень похожи на амперметры. Для отличия вольтметра от других электроизмерительных приборов на его шкале ставят букву V. Вольтметр подключается к цепи иначе, чем амперметр. В то время</w:t>
      </w:r>
      <w:proofErr w:type="gramStart"/>
      <w:r w:rsidRPr="00AF2B82">
        <w:rPr>
          <w:rFonts w:ascii="Times New Roman" w:hAnsi="Times New Roman"/>
          <w:color w:val="000000" w:themeColor="text1"/>
          <w:sz w:val="28"/>
          <w:szCs w:val="28"/>
        </w:rPr>
        <w:t>,</w:t>
      </w:r>
      <w:proofErr w:type="gramEnd"/>
      <w:r w:rsidRPr="00AF2B82">
        <w:rPr>
          <w:rFonts w:ascii="Times New Roman" w:hAnsi="Times New Roman"/>
          <w:color w:val="000000" w:themeColor="text1"/>
          <w:sz w:val="28"/>
          <w:szCs w:val="28"/>
        </w:rPr>
        <w:t xml:space="preserve"> как амперметр включают </w:t>
      </w:r>
      <w:r w:rsidRPr="00AF2B82">
        <w:rPr>
          <w:rFonts w:ascii="Times New Roman" w:hAnsi="Times New Roman"/>
          <w:color w:val="000000" w:themeColor="text1"/>
          <w:sz w:val="28"/>
          <w:szCs w:val="28"/>
          <w:u w:val="single"/>
        </w:rPr>
        <w:t>последовательно</w:t>
      </w:r>
      <w:r w:rsidRPr="00AF2B82">
        <w:rPr>
          <w:rFonts w:ascii="Times New Roman" w:hAnsi="Times New Roman"/>
          <w:color w:val="000000" w:themeColor="text1"/>
          <w:sz w:val="28"/>
          <w:szCs w:val="28"/>
        </w:rPr>
        <w:t> с участком цепи, на котором ну</w:t>
      </w:r>
      <w:r w:rsidRPr="00AF2B82">
        <w:rPr>
          <w:rFonts w:ascii="Times New Roman" w:hAnsi="Times New Roman"/>
          <w:color w:val="000000" w:themeColor="text1"/>
          <w:sz w:val="28"/>
          <w:szCs w:val="28"/>
        </w:rPr>
        <w:t>ж</w:t>
      </w:r>
      <w:r w:rsidRPr="00AF2B82">
        <w:rPr>
          <w:rFonts w:ascii="Times New Roman" w:hAnsi="Times New Roman"/>
          <w:color w:val="000000" w:themeColor="text1"/>
          <w:sz w:val="28"/>
          <w:szCs w:val="28"/>
        </w:rPr>
        <w:t>но измерить силу тока, вольтметр включают </w:t>
      </w:r>
      <w:r w:rsidRPr="00AF2B82">
        <w:rPr>
          <w:rFonts w:ascii="Times New Roman" w:hAnsi="Times New Roman"/>
          <w:color w:val="000000" w:themeColor="text1"/>
          <w:sz w:val="28"/>
          <w:szCs w:val="28"/>
          <w:u w:val="single"/>
        </w:rPr>
        <w:t>параллельно</w:t>
      </w:r>
      <w:r w:rsidRPr="00AF2B82">
        <w:rPr>
          <w:rFonts w:ascii="Times New Roman" w:hAnsi="Times New Roman"/>
          <w:color w:val="000000" w:themeColor="text1"/>
          <w:sz w:val="28"/>
          <w:szCs w:val="28"/>
        </w:rPr>
        <w:t> участку цепи, 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пряжение на котором нужно измерить.</w:t>
      </w:r>
    </w:p>
    <w:p w:rsidR="0065446C" w:rsidRPr="00AF2B82" w:rsidRDefault="0065446C" w:rsidP="0065446C">
      <w:pPr>
        <w:shd w:val="clear" w:color="auto" w:fill="FFFFFF"/>
        <w:overflowPunct/>
        <w:autoSpaceDE/>
        <w:autoSpaceDN/>
        <w:adjustRightInd/>
        <w:spacing w:after="272"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описании предыдущей лабораторной работы мы сравниваем силу т</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ка на участке цепи с количеством воды, протекающей через желоб за един</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цу времени.</w:t>
      </w:r>
    </w:p>
    <w:p w:rsidR="0065446C" w:rsidRPr="00AF2B82" w:rsidRDefault="0065446C" w:rsidP="0065446C">
      <w:pPr>
        <w:shd w:val="clear" w:color="auto" w:fill="FFFFFF"/>
        <w:overflowPunct/>
        <w:autoSpaceDE/>
        <w:autoSpaceDN/>
        <w:adjustRightInd/>
        <w:spacing w:after="272"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Продолжая эту аналогию можно сравнить напряжение на данном уч</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 xml:space="preserve">стке цепи с разницей уровней, на которых находятся концы желоба. Чем больше разница уровней, тем больше количество протекающей по желобу за единицу времени воды. То есть сила тока на участке цепи пропорциональна напряжению на его концах. Теперь, если представить себе длинный желоб с текущей водой и мысленно разбить его на несколько участков, видно, что разница уровней между концами желоба равна сумме </w:t>
      </w:r>
      <w:proofErr w:type="spellStart"/>
      <w:r w:rsidRPr="00AF2B82">
        <w:rPr>
          <w:rFonts w:ascii="Times New Roman" w:hAnsi="Times New Roman"/>
          <w:color w:val="000000" w:themeColor="text1"/>
          <w:sz w:val="28"/>
          <w:szCs w:val="28"/>
        </w:rPr>
        <w:t>разниц</w:t>
      </w:r>
      <w:proofErr w:type="spellEnd"/>
      <w:r w:rsidRPr="00AF2B82">
        <w:rPr>
          <w:rFonts w:ascii="Times New Roman" w:hAnsi="Times New Roman"/>
          <w:color w:val="000000" w:themeColor="text1"/>
          <w:sz w:val="28"/>
          <w:szCs w:val="28"/>
        </w:rPr>
        <w:t xml:space="preserve"> уровней между концами его участков независимо от конфигурации желоба. То есть напр</w:t>
      </w:r>
      <w:r w:rsidRPr="00AF2B82">
        <w:rPr>
          <w:rFonts w:ascii="Times New Roman" w:hAnsi="Times New Roman"/>
          <w:color w:val="000000" w:themeColor="text1"/>
          <w:sz w:val="28"/>
          <w:szCs w:val="28"/>
        </w:rPr>
        <w:t>я</w:t>
      </w:r>
      <w:r w:rsidRPr="00AF2B82">
        <w:rPr>
          <w:rFonts w:ascii="Times New Roman" w:hAnsi="Times New Roman"/>
          <w:color w:val="000000" w:themeColor="text1"/>
          <w:sz w:val="28"/>
          <w:szCs w:val="28"/>
        </w:rPr>
        <w:t>жение на концах некоторой последовательной электрической цепи равно сумме напряжений на ее участках. В чем нам и предстоит убедиться на пра</w:t>
      </w:r>
      <w:r w:rsidRPr="00AF2B82">
        <w:rPr>
          <w:rFonts w:ascii="Times New Roman" w:hAnsi="Times New Roman"/>
          <w:color w:val="000000" w:themeColor="text1"/>
          <w:sz w:val="28"/>
          <w:szCs w:val="28"/>
        </w:rPr>
        <w:t>к</w:t>
      </w:r>
      <w:r w:rsidRPr="00AF2B82">
        <w:rPr>
          <w:rFonts w:ascii="Times New Roman" w:hAnsi="Times New Roman"/>
          <w:color w:val="000000" w:themeColor="text1"/>
          <w:sz w:val="28"/>
          <w:szCs w:val="28"/>
        </w:rPr>
        <w:t>тике.</w:t>
      </w:r>
    </w:p>
    <w:p w:rsidR="00AF2B82" w:rsidRDefault="0065446C" w:rsidP="00AF2B82">
      <w:pPr>
        <w:shd w:val="clear" w:color="auto" w:fill="FFFFFF"/>
        <w:overflowPunct/>
        <w:autoSpaceDE/>
        <w:autoSpaceDN/>
        <w:adjustRightInd/>
        <w:spacing w:after="272" w:line="240" w:lineRule="auto"/>
        <w:ind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Пример выполнения работы:</w:t>
      </w:r>
    </w:p>
    <w:p w:rsidR="00721FAE" w:rsidRPr="00AF2B82" w:rsidRDefault="0065446C" w:rsidP="00AF2B82">
      <w:pPr>
        <w:shd w:val="clear" w:color="auto" w:fill="FFFFFF"/>
        <w:overflowPunct/>
        <w:autoSpaceDE/>
        <w:autoSpaceDN/>
        <w:adjustRightInd/>
        <w:spacing w:after="272" w:line="240" w:lineRule="auto"/>
        <w:ind w:firstLine="709"/>
        <w:textAlignment w:val="auto"/>
        <w:rPr>
          <w:rFonts w:ascii="Times New Roman" w:hAnsi="Times New Roman"/>
          <w:b/>
          <w:i/>
          <w:color w:val="000000" w:themeColor="text1"/>
          <w:sz w:val="28"/>
          <w:szCs w:val="28"/>
        </w:rPr>
      </w:pPr>
      <w:r w:rsidRPr="00AF2B82">
        <w:rPr>
          <w:rFonts w:ascii="Times New Roman" w:hAnsi="Times New Roman"/>
          <w:noProof/>
          <w:color w:val="000000" w:themeColor="text1"/>
          <w:sz w:val="28"/>
          <w:szCs w:val="28"/>
        </w:rPr>
        <w:lastRenderedPageBreak/>
        <w:drawing>
          <wp:inline distT="0" distB="0" distL="0" distR="0">
            <wp:extent cx="2432649" cy="1716657"/>
            <wp:effectExtent l="19050" t="0" r="5751" b="0"/>
            <wp:docPr id="25" name="Рисунок 81" descr="http://5terka.com/images/fiz8/8-2clas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5terka.com/images/fiz8/8-2class-18.jpg"/>
                    <pic:cNvPicPr>
                      <a:picLocks noChangeAspect="1" noChangeArrowheads="1"/>
                    </pic:cNvPicPr>
                  </pic:nvPicPr>
                  <pic:blipFill>
                    <a:blip r:embed="rId48"/>
                    <a:srcRect/>
                    <a:stretch>
                      <a:fillRect/>
                    </a:stretch>
                  </pic:blipFill>
                  <pic:spPr bwMode="auto">
                    <a:xfrm>
                      <a:off x="0" y="0"/>
                      <a:ext cx="2433764" cy="1716657"/>
                    </a:xfrm>
                    <a:prstGeom prst="rect">
                      <a:avLst/>
                    </a:prstGeom>
                    <a:noFill/>
                    <a:ln w="9525">
                      <a:noFill/>
                      <a:miter lim="800000"/>
                      <a:headEnd/>
                      <a:tailEnd/>
                    </a:ln>
                  </pic:spPr>
                </pic:pic>
              </a:graphicData>
            </a:graphic>
          </wp:inline>
        </w:drawing>
      </w:r>
    </w:p>
    <w:p w:rsidR="00721FAE" w:rsidRPr="00AF2B82" w:rsidRDefault="00721FAE" w:rsidP="00514E93">
      <w:pPr>
        <w:pStyle w:val="1"/>
        <w:ind w:firstLine="709"/>
        <w:jc w:val="right"/>
        <w:rPr>
          <w:rFonts w:ascii="Times New Roman" w:hAnsi="Times New Roman"/>
          <w:b w:val="0"/>
          <w:i/>
          <w:color w:val="000000" w:themeColor="text1"/>
          <w:szCs w:val="28"/>
        </w:rPr>
      </w:pPr>
    </w:p>
    <w:p w:rsidR="00721FAE" w:rsidRPr="00AF2B82" w:rsidRDefault="0065446C" w:rsidP="0065446C">
      <w:pPr>
        <w:pStyle w:val="1"/>
        <w:tabs>
          <w:tab w:val="left" w:pos="1223"/>
        </w:tabs>
        <w:ind w:firstLine="709"/>
        <w:jc w:val="both"/>
        <w:rPr>
          <w:rFonts w:ascii="Times New Roman" w:hAnsi="Times New Roman"/>
          <w:b w:val="0"/>
          <w:i/>
          <w:color w:val="000000" w:themeColor="text1"/>
          <w:szCs w:val="28"/>
        </w:rPr>
      </w:pPr>
      <w:r w:rsidRPr="00AF2B82">
        <w:rPr>
          <w:rFonts w:ascii="Times New Roman" w:hAnsi="Times New Roman"/>
          <w:b w:val="0"/>
          <w:i/>
          <w:color w:val="000000" w:themeColor="text1"/>
          <w:szCs w:val="28"/>
        </w:rPr>
        <w:tab/>
      </w:r>
      <w:r w:rsidRPr="00AF2B82">
        <w:rPr>
          <w:rFonts w:ascii="Times New Roman" w:hAnsi="Times New Roman"/>
          <w:noProof/>
          <w:color w:val="000000" w:themeColor="text1"/>
          <w:szCs w:val="28"/>
        </w:rPr>
        <w:drawing>
          <wp:inline distT="0" distB="0" distL="0" distR="0">
            <wp:extent cx="2258324" cy="1007304"/>
            <wp:effectExtent l="19050" t="0" r="8626" b="0"/>
            <wp:docPr id="90" name="Рисунок 90" descr="http://5terka.com/images/fiz8/8-2clas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5terka.com/images/fiz8/8-2class-19.jpg"/>
                    <pic:cNvPicPr>
                      <a:picLocks noChangeAspect="1" noChangeArrowheads="1"/>
                    </pic:cNvPicPr>
                  </pic:nvPicPr>
                  <pic:blipFill>
                    <a:blip r:embed="rId49"/>
                    <a:srcRect/>
                    <a:stretch>
                      <a:fillRect/>
                    </a:stretch>
                  </pic:blipFill>
                  <pic:spPr bwMode="auto">
                    <a:xfrm>
                      <a:off x="0" y="0"/>
                      <a:ext cx="2262779" cy="1009291"/>
                    </a:xfrm>
                    <a:prstGeom prst="rect">
                      <a:avLst/>
                    </a:prstGeom>
                    <a:noFill/>
                    <a:ln w="9525">
                      <a:noFill/>
                      <a:miter lim="800000"/>
                      <a:headEnd/>
                      <a:tailEnd/>
                    </a:ln>
                  </pic:spPr>
                </pic:pic>
              </a:graphicData>
            </a:graphic>
          </wp:inline>
        </w:drawing>
      </w:r>
    </w:p>
    <w:p w:rsidR="00721FAE" w:rsidRPr="00AF2B82" w:rsidRDefault="0065446C" w:rsidP="0065446C">
      <w:pPr>
        <w:pStyle w:val="1"/>
        <w:jc w:val="center"/>
        <w:rPr>
          <w:rFonts w:ascii="Times New Roman" w:hAnsi="Times New Roman"/>
          <w:b w:val="0"/>
          <w:i/>
          <w:color w:val="000000" w:themeColor="text1"/>
          <w:szCs w:val="28"/>
        </w:rPr>
      </w:pPr>
      <w:r w:rsidRPr="00AF2B82">
        <w:rPr>
          <w:rFonts w:ascii="Times New Roman" w:hAnsi="Times New Roman"/>
          <w:color w:val="000000" w:themeColor="text1"/>
          <w:szCs w:val="28"/>
          <w:u w:val="single"/>
          <w:shd w:val="clear" w:color="auto" w:fill="FFFFFF"/>
        </w:rPr>
        <w:t>Дополнительное задание:</w:t>
      </w:r>
    </w:p>
    <w:p w:rsidR="00721FAE" w:rsidRPr="00AF2B82" w:rsidRDefault="0065446C" w:rsidP="0065446C">
      <w:pPr>
        <w:pStyle w:val="1"/>
        <w:ind w:firstLine="709"/>
        <w:rPr>
          <w:rFonts w:ascii="Times New Roman" w:hAnsi="Times New Roman"/>
          <w:b w:val="0"/>
          <w:i/>
          <w:color w:val="000000" w:themeColor="text1"/>
          <w:szCs w:val="28"/>
        </w:rPr>
      </w:pPr>
      <w:r w:rsidRPr="00AF2B82">
        <w:rPr>
          <w:rFonts w:ascii="Times New Roman" w:hAnsi="Times New Roman"/>
          <w:noProof/>
          <w:color w:val="000000" w:themeColor="text1"/>
          <w:szCs w:val="28"/>
        </w:rPr>
        <w:drawing>
          <wp:inline distT="0" distB="0" distL="0" distR="0">
            <wp:extent cx="2120301" cy="836762"/>
            <wp:effectExtent l="19050" t="0" r="0" b="0"/>
            <wp:docPr id="93" name="Рисунок 93" descr="http://5terka.com/images/fiz8/8-2clas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5terka.com/images/fiz8/8-2class-20.jpg"/>
                    <pic:cNvPicPr>
                      <a:picLocks noChangeAspect="1" noChangeArrowheads="1"/>
                    </pic:cNvPicPr>
                  </pic:nvPicPr>
                  <pic:blipFill>
                    <a:blip r:embed="rId50"/>
                    <a:srcRect/>
                    <a:stretch>
                      <a:fillRect/>
                    </a:stretch>
                  </pic:blipFill>
                  <pic:spPr bwMode="auto">
                    <a:xfrm>
                      <a:off x="0" y="0"/>
                      <a:ext cx="2120719" cy="836927"/>
                    </a:xfrm>
                    <a:prstGeom prst="rect">
                      <a:avLst/>
                    </a:prstGeom>
                    <a:noFill/>
                    <a:ln w="9525">
                      <a:noFill/>
                      <a:miter lim="800000"/>
                      <a:headEnd/>
                      <a:tailEnd/>
                    </a:ln>
                  </pic:spPr>
                </pic:pic>
              </a:graphicData>
            </a:graphic>
          </wp:inline>
        </w:drawing>
      </w:r>
    </w:p>
    <w:p w:rsidR="00721FAE" w:rsidRPr="00AF2B82" w:rsidRDefault="0065446C" w:rsidP="0065446C">
      <w:pPr>
        <w:pStyle w:val="1"/>
        <w:ind w:firstLine="709"/>
        <w:rPr>
          <w:rFonts w:ascii="Times New Roman" w:hAnsi="Times New Roman"/>
          <w:b w:val="0"/>
          <w:i/>
          <w:color w:val="000000" w:themeColor="text1"/>
          <w:szCs w:val="28"/>
        </w:rPr>
      </w:pPr>
      <w:r w:rsidRPr="00AF2B82">
        <w:rPr>
          <w:rFonts w:ascii="Times New Roman" w:hAnsi="Times New Roman"/>
          <w:bCs/>
          <w:color w:val="000000" w:themeColor="text1"/>
          <w:szCs w:val="28"/>
          <w:u w:val="single"/>
          <w:shd w:val="clear" w:color="auto" w:fill="FFFFFF"/>
        </w:rPr>
        <w:t>Вывод:</w:t>
      </w:r>
      <w:r w:rsidRPr="00AF2B82">
        <w:rPr>
          <w:rFonts w:ascii="Times New Roman" w:hAnsi="Times New Roman"/>
          <w:bCs/>
          <w:color w:val="000000" w:themeColor="text1"/>
          <w:szCs w:val="28"/>
        </w:rPr>
        <w:t> </w:t>
      </w:r>
      <w:r w:rsidRPr="00AF2B82">
        <w:rPr>
          <w:rFonts w:ascii="Times New Roman" w:hAnsi="Times New Roman"/>
          <w:b w:val="0"/>
          <w:color w:val="000000" w:themeColor="text1"/>
          <w:szCs w:val="28"/>
          <w:shd w:val="clear" w:color="auto" w:fill="FFFFFF"/>
        </w:rPr>
        <w:t>с учетом погрешностей измерения, которые мы провели, н</w:t>
      </w:r>
      <w:r w:rsidRPr="00AF2B82">
        <w:rPr>
          <w:rFonts w:ascii="Times New Roman" w:hAnsi="Times New Roman"/>
          <w:b w:val="0"/>
          <w:color w:val="000000" w:themeColor="text1"/>
          <w:szCs w:val="28"/>
          <w:shd w:val="clear" w:color="auto" w:fill="FFFFFF"/>
        </w:rPr>
        <w:t>а</w:t>
      </w:r>
      <w:r w:rsidRPr="00AF2B82">
        <w:rPr>
          <w:rFonts w:ascii="Times New Roman" w:hAnsi="Times New Roman"/>
          <w:b w:val="0"/>
          <w:color w:val="000000" w:themeColor="text1"/>
          <w:szCs w:val="28"/>
          <w:shd w:val="clear" w:color="auto" w:fill="FFFFFF"/>
        </w:rPr>
        <w:t>пряжение на полюсах источника совпадает с суммой напряжений на участках цепи.</w:t>
      </w:r>
    </w:p>
    <w:p w:rsidR="00721FAE" w:rsidRPr="00AF2B82" w:rsidRDefault="00721FAE" w:rsidP="0065446C">
      <w:pPr>
        <w:pStyle w:val="1"/>
        <w:ind w:firstLine="709"/>
        <w:rPr>
          <w:rFonts w:ascii="Times New Roman" w:hAnsi="Times New Roman"/>
          <w:b w:val="0"/>
          <w:i/>
          <w:color w:val="000000" w:themeColor="text1"/>
          <w:szCs w:val="28"/>
        </w:rPr>
      </w:pPr>
    </w:p>
    <w:p w:rsidR="004C4822" w:rsidRPr="00AF2B82" w:rsidRDefault="004C4822" w:rsidP="004C4822">
      <w:pPr>
        <w:pStyle w:val="1"/>
        <w:shd w:val="clear" w:color="auto" w:fill="FFFFFF"/>
        <w:spacing w:before="136" w:after="136" w:line="380" w:lineRule="atLeast"/>
        <w:jc w:val="center"/>
        <w:rPr>
          <w:rFonts w:ascii="Times New Roman" w:hAnsi="Times New Roman"/>
          <w:bCs/>
          <w:color w:val="000000" w:themeColor="text1"/>
          <w:szCs w:val="28"/>
        </w:rPr>
      </w:pPr>
      <w:r w:rsidRPr="00AF2B82">
        <w:rPr>
          <w:rFonts w:ascii="Times New Roman" w:hAnsi="Times New Roman"/>
          <w:bCs/>
          <w:color w:val="000000" w:themeColor="text1"/>
          <w:szCs w:val="28"/>
        </w:rPr>
        <w:t xml:space="preserve">Лабораторная работа № 5. </w:t>
      </w:r>
    </w:p>
    <w:p w:rsidR="00721FAE" w:rsidRPr="00AF2B82" w:rsidRDefault="004C4822" w:rsidP="004C4822">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Регулирование силы тока реостатом</w:t>
      </w:r>
    </w:p>
    <w:p w:rsidR="00721FAE" w:rsidRPr="00AF2B82" w:rsidRDefault="00721FAE" w:rsidP="00514E93">
      <w:pPr>
        <w:pStyle w:val="1"/>
        <w:ind w:firstLine="709"/>
        <w:jc w:val="right"/>
        <w:rPr>
          <w:rFonts w:ascii="Times New Roman" w:hAnsi="Times New Roman"/>
          <w:b w:val="0"/>
          <w:i/>
          <w:color w:val="000000" w:themeColor="text1"/>
          <w:szCs w:val="28"/>
        </w:rPr>
      </w:pPr>
    </w:p>
    <w:p w:rsidR="004C4822" w:rsidRPr="00AF2B82" w:rsidRDefault="004C4822" w:rsidP="004C4822">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Регулирование силы тока реостатом</w:t>
      </w:r>
    </w:p>
    <w:p w:rsidR="004C4822" w:rsidRPr="00AF2B82" w:rsidRDefault="004C4822" w:rsidP="004C4822">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Цель работы: </w:t>
      </w:r>
      <w:r w:rsidRPr="00AF2B82">
        <w:rPr>
          <w:rFonts w:ascii="Times New Roman" w:hAnsi="Times New Roman"/>
          <w:color w:val="000000" w:themeColor="text1"/>
          <w:sz w:val="28"/>
          <w:szCs w:val="28"/>
        </w:rPr>
        <w:t>научиться пользоваться реостатом для изменения силы тока в цепи.</w:t>
      </w:r>
    </w:p>
    <w:p w:rsidR="004C4822" w:rsidRPr="00AF2B82" w:rsidRDefault="004C4822" w:rsidP="004C4822">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Работа совсем простая. Выполняя ее, мы знакомимся с таким приб</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ром, как реостат. Школьный ползунковый реостат представляет собой к</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тушку с намотанной на нее одним слоем виток квитку специально обраб</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lastRenderedPageBreak/>
        <w:t>танной проволокой, вдоль которой может перемещаться подвижный полз</w:t>
      </w:r>
      <w:r w:rsidRPr="00AF2B82">
        <w:rPr>
          <w:rFonts w:ascii="Times New Roman" w:hAnsi="Times New Roman"/>
          <w:color w:val="000000" w:themeColor="text1"/>
          <w:sz w:val="28"/>
          <w:szCs w:val="28"/>
        </w:rPr>
        <w:t>у</w:t>
      </w:r>
      <w:r w:rsidRPr="00AF2B82">
        <w:rPr>
          <w:rFonts w:ascii="Times New Roman" w:hAnsi="Times New Roman"/>
          <w:color w:val="000000" w:themeColor="text1"/>
          <w:sz w:val="28"/>
          <w:szCs w:val="28"/>
        </w:rPr>
        <w:t xml:space="preserve">нок, обеспечивая </w:t>
      </w:r>
      <w:proofErr w:type="gramStart"/>
      <w:r w:rsidRPr="00AF2B82">
        <w:rPr>
          <w:rFonts w:ascii="Times New Roman" w:hAnsi="Times New Roman"/>
          <w:color w:val="000000" w:themeColor="text1"/>
          <w:sz w:val="28"/>
          <w:szCs w:val="28"/>
        </w:rPr>
        <w:t>контакт</w:t>
      </w:r>
      <w:proofErr w:type="gramEnd"/>
      <w:r w:rsidRPr="00AF2B82">
        <w:rPr>
          <w:rFonts w:ascii="Times New Roman" w:hAnsi="Times New Roman"/>
          <w:color w:val="000000" w:themeColor="text1"/>
          <w:sz w:val="28"/>
          <w:szCs w:val="28"/>
        </w:rPr>
        <w:t xml:space="preserve"> стой или иной частью обмотки реостата.</w:t>
      </w:r>
    </w:p>
    <w:p w:rsidR="004C4822" w:rsidRPr="00AF2B82" w:rsidRDefault="004C4822" w:rsidP="004C4822">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Специальная обработка (прокаливание) нужна для того, чтобы витки обмотки были изолированы друг от друга. Рассматривая реостат можно в</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деть, что, перемещая ползунок, мы можем включать в цепь разное количес</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во витков обмотки. Так как каждый виток имеет некоторое сопротивление, то с перемещением ползунка сопротивление реостата будет соответственно ув</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личиваться или уменьшаться. Собственно "переменное сопротивление" - другое часто используемое название реостата.</w:t>
      </w:r>
    </w:p>
    <w:p w:rsidR="004C4822" w:rsidRPr="00AF2B82" w:rsidRDefault="004C4822" w:rsidP="004C4822">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Выполнение работы:</w:t>
      </w:r>
    </w:p>
    <w:p w:rsidR="004C4822" w:rsidRPr="00AF2B82" w:rsidRDefault="004C4822" w:rsidP="004C4822">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947773" cy="1173193"/>
            <wp:effectExtent l="19050" t="0" r="0" b="0"/>
            <wp:docPr id="29" name="Рисунок 96" descr="http://5terka.com/images/fiz8/8-2clas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5terka.com/images/fiz8/8-2class-21.jpg"/>
                    <pic:cNvPicPr>
                      <a:picLocks noChangeAspect="1" noChangeArrowheads="1"/>
                    </pic:cNvPicPr>
                  </pic:nvPicPr>
                  <pic:blipFill>
                    <a:blip r:embed="rId51"/>
                    <a:srcRect/>
                    <a:stretch>
                      <a:fillRect/>
                    </a:stretch>
                  </pic:blipFill>
                  <pic:spPr bwMode="auto">
                    <a:xfrm>
                      <a:off x="0" y="0"/>
                      <a:ext cx="1949272" cy="1174096"/>
                    </a:xfrm>
                    <a:prstGeom prst="rect">
                      <a:avLst/>
                    </a:prstGeom>
                    <a:noFill/>
                    <a:ln w="9525">
                      <a:noFill/>
                      <a:miter lim="800000"/>
                      <a:headEnd/>
                      <a:tailEnd/>
                    </a:ln>
                  </pic:spPr>
                </pic:pic>
              </a:graphicData>
            </a:graphic>
          </wp:inline>
        </w:drawing>
      </w:r>
    </w:p>
    <w:p w:rsidR="004C4822" w:rsidRPr="00AF2B82" w:rsidRDefault="004C4822" w:rsidP="004C4822">
      <w:pPr>
        <w:rPr>
          <w:rFonts w:ascii="Times New Roman" w:hAnsi="Times New Roman"/>
          <w:color w:val="000000" w:themeColor="text1"/>
          <w:sz w:val="28"/>
          <w:szCs w:val="28"/>
        </w:rPr>
      </w:pPr>
    </w:p>
    <w:p w:rsidR="004C4822" w:rsidRPr="00AF2B82" w:rsidRDefault="004C4822" w:rsidP="004C4822">
      <w:pPr>
        <w:pStyle w:val="1"/>
        <w:ind w:firstLine="709"/>
        <w:rPr>
          <w:rFonts w:ascii="Times New Roman" w:hAnsi="Times New Roman"/>
          <w:b w:val="0"/>
          <w:color w:val="000000" w:themeColor="text1"/>
          <w:szCs w:val="28"/>
        </w:rPr>
      </w:pPr>
      <w:r w:rsidRPr="00AF2B82">
        <w:rPr>
          <w:rFonts w:ascii="Times New Roman" w:hAnsi="Times New Roman"/>
          <w:b w:val="0"/>
          <w:color w:val="000000" w:themeColor="text1"/>
          <w:szCs w:val="28"/>
          <w:shd w:val="clear" w:color="auto" w:fill="FFFFFF"/>
        </w:rPr>
        <w:t>При уменьшении сопротивления реостата сила тока в цепи возрастает, а при увеличении - падает.</w:t>
      </w:r>
    </w:p>
    <w:p w:rsidR="004C4822" w:rsidRPr="00AF2B82" w:rsidRDefault="004C4822" w:rsidP="004C4822">
      <w:pPr>
        <w:spacing w:line="240" w:lineRule="auto"/>
        <w:rPr>
          <w:rFonts w:ascii="Times New Roman" w:hAnsi="Times New Roman"/>
          <w:color w:val="000000" w:themeColor="text1"/>
          <w:sz w:val="28"/>
          <w:szCs w:val="28"/>
        </w:rPr>
      </w:pPr>
    </w:p>
    <w:p w:rsidR="004C4822" w:rsidRPr="00AF2B82" w:rsidRDefault="004C4822" w:rsidP="004C4822">
      <w:pPr>
        <w:spacing w:line="240" w:lineRule="auto"/>
        <w:rPr>
          <w:rFonts w:ascii="Times New Roman" w:hAnsi="Times New Roman"/>
          <w:color w:val="000000" w:themeColor="text1"/>
          <w:sz w:val="28"/>
          <w:szCs w:val="28"/>
        </w:rPr>
      </w:pPr>
    </w:p>
    <w:p w:rsidR="004C4822" w:rsidRPr="00AF2B82" w:rsidRDefault="004C4822" w:rsidP="004C4822">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 6. Измерение сопротивления проводника при помощи амперметра и вольтметра.</w:t>
      </w:r>
    </w:p>
    <w:p w:rsidR="00F103D2" w:rsidRPr="00AF2B82" w:rsidRDefault="00F103D2" w:rsidP="00F103D2">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Измерение сопротивления проводника при помощи амперметра и вольтметра.</w:t>
      </w:r>
    </w:p>
    <w:p w:rsidR="00F103D2" w:rsidRPr="00AF2B82" w:rsidRDefault="00F103D2" w:rsidP="00F103D2">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Цель работы: </w:t>
      </w:r>
      <w:r w:rsidRPr="00AF2B82">
        <w:rPr>
          <w:rFonts w:ascii="Times New Roman" w:hAnsi="Times New Roman"/>
          <w:color w:val="000000" w:themeColor="text1"/>
          <w:sz w:val="28"/>
          <w:szCs w:val="28"/>
        </w:rPr>
        <w:t>Научиться измерять сопротивление проводника при п</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мощи амперметра и вольтметра.</w:t>
      </w:r>
    </w:p>
    <w:p w:rsidR="00F103D2" w:rsidRPr="00AF2B82" w:rsidRDefault="00F103D2" w:rsidP="00F103D2">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Убедиться на опыте, что сопротивление проводника не зависит от силы тока в нем и напряжения на его концах.</w:t>
      </w:r>
    </w:p>
    <w:p w:rsidR="00F103D2" w:rsidRPr="00AF2B82" w:rsidRDefault="00F103D2" w:rsidP="00F103D2">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Вспомним закон Ома: Сила тока в участке цепи прямо пропорционал</w:t>
      </w:r>
      <w:r w:rsidRPr="00AF2B82">
        <w:rPr>
          <w:rFonts w:ascii="Times New Roman" w:hAnsi="Times New Roman"/>
          <w:color w:val="000000" w:themeColor="text1"/>
          <w:sz w:val="28"/>
          <w:szCs w:val="28"/>
        </w:rPr>
        <w:t>ь</w:t>
      </w:r>
      <w:r w:rsidRPr="00AF2B82">
        <w:rPr>
          <w:rFonts w:ascii="Times New Roman" w:hAnsi="Times New Roman"/>
          <w:color w:val="000000" w:themeColor="text1"/>
          <w:sz w:val="28"/>
          <w:szCs w:val="28"/>
        </w:rPr>
        <w:t>на напряжению на концах этого участка и обратно пропорциональна его с</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противлению.</w:t>
      </w:r>
    </w:p>
    <w:p w:rsidR="00F103D2" w:rsidRPr="00AF2B82" w:rsidRDefault="00F103D2" w:rsidP="004C4822">
      <w:pPr>
        <w:spacing w:line="24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641374" cy="448574"/>
            <wp:effectExtent l="19050" t="0" r="6326" b="0"/>
            <wp:docPr id="30" name="Рисунок 99" descr="http://5terka.com/images/fiz8/8-2clas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5terka.com/images/fiz8/8-2class-22.jpg"/>
                    <pic:cNvPicPr>
                      <a:picLocks noChangeAspect="1" noChangeArrowheads="1"/>
                    </pic:cNvPicPr>
                  </pic:nvPicPr>
                  <pic:blipFill>
                    <a:blip r:embed="rId52"/>
                    <a:srcRect/>
                    <a:stretch>
                      <a:fillRect/>
                    </a:stretch>
                  </pic:blipFill>
                  <pic:spPr bwMode="auto">
                    <a:xfrm>
                      <a:off x="0" y="0"/>
                      <a:ext cx="643863" cy="450315"/>
                    </a:xfrm>
                    <a:prstGeom prst="rect">
                      <a:avLst/>
                    </a:prstGeom>
                    <a:noFill/>
                    <a:ln w="9525">
                      <a:noFill/>
                      <a:miter lim="800000"/>
                      <a:headEnd/>
                      <a:tailEnd/>
                    </a:ln>
                  </pic:spPr>
                </pic:pic>
              </a:graphicData>
            </a:graphic>
          </wp:inline>
        </w:drawing>
      </w:r>
    </w:p>
    <w:p w:rsidR="00F103D2" w:rsidRPr="00AF2B82" w:rsidRDefault="00F103D2" w:rsidP="00F103D2">
      <w:pPr>
        <w:rPr>
          <w:rFonts w:ascii="Times New Roman" w:hAnsi="Times New Roman"/>
          <w:color w:val="000000" w:themeColor="text1"/>
          <w:sz w:val="28"/>
          <w:szCs w:val="28"/>
        </w:rPr>
      </w:pPr>
    </w:p>
    <w:p w:rsidR="00F103D2" w:rsidRPr="00AF2B82" w:rsidRDefault="00F103D2" w:rsidP="00F103D2">
      <w:pPr>
        <w:rPr>
          <w:rFonts w:ascii="Times New Roman" w:hAnsi="Times New Roman"/>
          <w:color w:val="000000" w:themeColor="text1"/>
          <w:sz w:val="28"/>
          <w:szCs w:val="28"/>
        </w:rPr>
      </w:pPr>
    </w:p>
    <w:p w:rsidR="00F103D2" w:rsidRPr="00AF2B82" w:rsidRDefault="00F103D2" w:rsidP="00F103D2">
      <w:pPr>
        <w:ind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Сопротивление отсюда можно выразить как:</w:t>
      </w:r>
    </w:p>
    <w:p w:rsidR="00F103D2" w:rsidRPr="00AF2B82" w:rsidRDefault="00F103D2" w:rsidP="00F103D2">
      <w:pPr>
        <w:rPr>
          <w:rFonts w:ascii="Times New Roman" w:hAnsi="Times New Roman"/>
          <w:color w:val="000000" w:themeColor="text1"/>
          <w:sz w:val="28"/>
          <w:szCs w:val="28"/>
        </w:rPr>
      </w:pPr>
    </w:p>
    <w:p w:rsidR="00F103D2" w:rsidRPr="00AF2B82" w:rsidRDefault="00F103D2" w:rsidP="00F103D2">
      <w:pPr>
        <w:rPr>
          <w:rFonts w:ascii="Times New Roman" w:hAnsi="Times New Roman"/>
          <w:color w:val="000000" w:themeColor="text1"/>
          <w:sz w:val="28"/>
          <w:szCs w:val="28"/>
        </w:rPr>
      </w:pPr>
    </w:p>
    <w:p w:rsidR="00F103D2" w:rsidRPr="00AF2B82" w:rsidRDefault="00F103D2" w:rsidP="00F103D2">
      <w:pPr>
        <w:rPr>
          <w:rFonts w:ascii="Times New Roman" w:hAnsi="Times New Roman"/>
          <w:color w:val="000000" w:themeColor="text1"/>
          <w:sz w:val="28"/>
          <w:szCs w:val="28"/>
        </w:rPr>
      </w:pPr>
    </w:p>
    <w:p w:rsidR="004C4822" w:rsidRPr="00AF2B82" w:rsidRDefault="00F103D2" w:rsidP="00F103D2">
      <w:pPr>
        <w:spacing w:line="60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645184" cy="344575"/>
            <wp:effectExtent l="19050" t="0" r="2516" b="0"/>
            <wp:docPr id="102" name="Рисунок 102" descr="http://5terka.com/images/fiz8/8-2clas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5terka.com/images/fiz8/8-2class-23.jpg"/>
                    <pic:cNvPicPr>
                      <a:picLocks noChangeAspect="1" noChangeArrowheads="1"/>
                    </pic:cNvPicPr>
                  </pic:nvPicPr>
                  <pic:blipFill>
                    <a:blip r:embed="rId53"/>
                    <a:srcRect/>
                    <a:stretch>
                      <a:fillRect/>
                    </a:stretch>
                  </pic:blipFill>
                  <pic:spPr bwMode="auto">
                    <a:xfrm>
                      <a:off x="0" y="0"/>
                      <a:ext cx="649571" cy="346918"/>
                    </a:xfrm>
                    <a:prstGeom prst="rect">
                      <a:avLst/>
                    </a:prstGeom>
                    <a:noFill/>
                    <a:ln w="9525">
                      <a:noFill/>
                      <a:miter lim="800000"/>
                      <a:headEnd/>
                      <a:tailEnd/>
                    </a:ln>
                  </pic:spPr>
                </pic:pic>
              </a:graphicData>
            </a:graphic>
          </wp:inline>
        </w:drawing>
      </w:r>
    </w:p>
    <w:p w:rsidR="00F103D2" w:rsidRPr="00AF2B82" w:rsidRDefault="00F103D2" w:rsidP="00F103D2">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Для того</w:t>
      </w:r>
      <w:proofErr w:type="gramStart"/>
      <w:r w:rsidRPr="00AF2B82">
        <w:rPr>
          <w:color w:val="000000" w:themeColor="text1"/>
          <w:sz w:val="28"/>
          <w:szCs w:val="28"/>
        </w:rPr>
        <w:t>,</w:t>
      </w:r>
      <w:proofErr w:type="gramEnd"/>
      <w:r w:rsidRPr="00AF2B82">
        <w:rPr>
          <w:color w:val="000000" w:themeColor="text1"/>
          <w:sz w:val="28"/>
          <w:szCs w:val="28"/>
        </w:rPr>
        <w:t xml:space="preserve"> чтобы узнать сопротивление проводника нужно измерить с</w:t>
      </w:r>
      <w:r w:rsidRPr="00AF2B82">
        <w:rPr>
          <w:color w:val="000000" w:themeColor="text1"/>
          <w:sz w:val="28"/>
          <w:szCs w:val="28"/>
        </w:rPr>
        <w:t>и</w:t>
      </w:r>
      <w:r w:rsidRPr="00AF2B82">
        <w:rPr>
          <w:color w:val="000000" w:themeColor="text1"/>
          <w:sz w:val="28"/>
          <w:szCs w:val="28"/>
        </w:rPr>
        <w:t>лу тока, проходящего через него, напряжение на его концах и подставить п</w:t>
      </w:r>
      <w:r w:rsidRPr="00AF2B82">
        <w:rPr>
          <w:color w:val="000000" w:themeColor="text1"/>
          <w:sz w:val="28"/>
          <w:szCs w:val="28"/>
        </w:rPr>
        <w:t>о</w:t>
      </w:r>
      <w:r w:rsidRPr="00AF2B82">
        <w:rPr>
          <w:color w:val="000000" w:themeColor="text1"/>
          <w:sz w:val="28"/>
          <w:szCs w:val="28"/>
        </w:rPr>
        <w:t>лученные значения в формулу. Для того чтобы убедиться в том, что сопр</w:t>
      </w:r>
      <w:r w:rsidRPr="00AF2B82">
        <w:rPr>
          <w:color w:val="000000" w:themeColor="text1"/>
          <w:sz w:val="28"/>
          <w:szCs w:val="28"/>
        </w:rPr>
        <w:t>о</w:t>
      </w:r>
      <w:r w:rsidRPr="00AF2B82">
        <w:rPr>
          <w:color w:val="000000" w:themeColor="text1"/>
          <w:sz w:val="28"/>
          <w:szCs w:val="28"/>
        </w:rPr>
        <w:t>тивление проводника не зависит от напряжения на его концах и силы тока в нем нужно несколько раз вычислить сопротивление, изменяя силу тока в ц</w:t>
      </w:r>
      <w:r w:rsidRPr="00AF2B82">
        <w:rPr>
          <w:color w:val="000000" w:themeColor="text1"/>
          <w:sz w:val="28"/>
          <w:szCs w:val="28"/>
        </w:rPr>
        <w:t>е</w:t>
      </w:r>
      <w:r w:rsidRPr="00AF2B82">
        <w:rPr>
          <w:color w:val="000000" w:themeColor="text1"/>
          <w:sz w:val="28"/>
          <w:szCs w:val="28"/>
        </w:rPr>
        <w:t>пи с помощью реостата.</w:t>
      </w:r>
    </w:p>
    <w:p w:rsidR="00F103D2" w:rsidRPr="00AF2B82" w:rsidRDefault="00F103D2" w:rsidP="00F103D2">
      <w:pPr>
        <w:pStyle w:val="aff6"/>
        <w:shd w:val="clear" w:color="auto" w:fill="FFFFFF"/>
        <w:spacing w:before="0" w:beforeAutospacing="0" w:after="272" w:afterAutospacing="0"/>
        <w:rPr>
          <w:color w:val="000000" w:themeColor="text1"/>
          <w:sz w:val="28"/>
          <w:szCs w:val="28"/>
        </w:rPr>
      </w:pPr>
      <w:r w:rsidRPr="00AF2B82">
        <w:rPr>
          <w:noProof/>
          <w:color w:val="000000" w:themeColor="text1"/>
          <w:sz w:val="28"/>
          <w:szCs w:val="28"/>
        </w:rPr>
        <w:drawing>
          <wp:inline distT="0" distB="0" distL="0" distR="0">
            <wp:extent cx="2430852" cy="1837427"/>
            <wp:effectExtent l="19050" t="0" r="7548" b="0"/>
            <wp:docPr id="33" name="Рисунок 105" descr="http://5terka.com/images/fiz8/8-2clas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5terka.com/images/fiz8/8-2class-24.jpg"/>
                    <pic:cNvPicPr>
                      <a:picLocks noChangeAspect="1" noChangeArrowheads="1"/>
                    </pic:cNvPicPr>
                  </pic:nvPicPr>
                  <pic:blipFill>
                    <a:blip r:embed="rId54"/>
                    <a:srcRect/>
                    <a:stretch>
                      <a:fillRect/>
                    </a:stretch>
                  </pic:blipFill>
                  <pic:spPr bwMode="auto">
                    <a:xfrm>
                      <a:off x="0" y="0"/>
                      <a:ext cx="2430958" cy="1837507"/>
                    </a:xfrm>
                    <a:prstGeom prst="rect">
                      <a:avLst/>
                    </a:prstGeom>
                    <a:noFill/>
                    <a:ln w="9525">
                      <a:noFill/>
                      <a:miter lim="800000"/>
                      <a:headEnd/>
                      <a:tailEnd/>
                    </a:ln>
                  </pic:spPr>
                </pic:pic>
              </a:graphicData>
            </a:graphic>
          </wp:inline>
        </w:drawing>
      </w:r>
    </w:p>
    <w:p w:rsidR="00F103D2" w:rsidRPr="00AF2B82" w:rsidRDefault="00F103D2" w:rsidP="00F103D2">
      <w:pPr>
        <w:rPr>
          <w:rFonts w:ascii="Times New Roman" w:hAnsi="Times New Roman"/>
          <w:color w:val="000000" w:themeColor="text1"/>
          <w:sz w:val="28"/>
          <w:szCs w:val="28"/>
        </w:rPr>
      </w:pPr>
    </w:p>
    <w:p w:rsidR="00F103D2" w:rsidRPr="00AF2B82" w:rsidRDefault="00F103D2" w:rsidP="00F103D2">
      <w:pPr>
        <w:rPr>
          <w:rFonts w:ascii="Times New Roman" w:hAnsi="Times New Roman"/>
          <w:color w:val="000000" w:themeColor="text1"/>
          <w:sz w:val="28"/>
          <w:szCs w:val="28"/>
        </w:rPr>
      </w:pPr>
    </w:p>
    <w:p w:rsidR="00F103D2" w:rsidRPr="00AF2B82" w:rsidRDefault="00F103D2" w:rsidP="00F103D2">
      <w:pPr>
        <w:rPr>
          <w:rFonts w:ascii="Times New Roman" w:hAnsi="Times New Roman"/>
          <w:color w:val="000000" w:themeColor="text1"/>
          <w:sz w:val="28"/>
          <w:szCs w:val="28"/>
        </w:rPr>
      </w:pPr>
    </w:p>
    <w:p w:rsidR="00F103D2" w:rsidRPr="00AF2B82" w:rsidRDefault="00F103D2" w:rsidP="00F103D2">
      <w:pPr>
        <w:spacing w:line="48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941060" cy="1500607"/>
            <wp:effectExtent l="19050" t="0" r="2540" b="0"/>
            <wp:docPr id="108" name="Рисунок 108" descr="http://5terka.com/images/fiz8/8-2clas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5terka.com/images/fiz8/8-2class-25.jpg"/>
                    <pic:cNvPicPr>
                      <a:picLocks noChangeAspect="1" noChangeArrowheads="1"/>
                    </pic:cNvPicPr>
                  </pic:nvPicPr>
                  <pic:blipFill>
                    <a:blip r:embed="rId55"/>
                    <a:srcRect/>
                    <a:stretch>
                      <a:fillRect/>
                    </a:stretch>
                  </pic:blipFill>
                  <pic:spPr bwMode="auto">
                    <a:xfrm>
                      <a:off x="0" y="0"/>
                      <a:ext cx="5941060" cy="1500607"/>
                    </a:xfrm>
                    <a:prstGeom prst="rect">
                      <a:avLst/>
                    </a:prstGeom>
                    <a:noFill/>
                    <a:ln w="9525">
                      <a:noFill/>
                      <a:miter lim="800000"/>
                      <a:headEnd/>
                      <a:tailEnd/>
                    </a:ln>
                  </pic:spPr>
                </pic:pic>
              </a:graphicData>
            </a:graphic>
          </wp:inline>
        </w:drawing>
      </w:r>
    </w:p>
    <w:p w:rsidR="00F103D2" w:rsidRPr="00AF2B82" w:rsidRDefault="00F103D2" w:rsidP="00F103D2">
      <w:pPr>
        <w:rPr>
          <w:rFonts w:ascii="Times New Roman" w:hAnsi="Times New Roman"/>
          <w:color w:val="000000" w:themeColor="text1"/>
          <w:sz w:val="28"/>
          <w:szCs w:val="28"/>
        </w:rPr>
      </w:pPr>
    </w:p>
    <w:p w:rsidR="00F103D2" w:rsidRPr="00AF2B82" w:rsidRDefault="00F103D2" w:rsidP="00F103D2">
      <w:pPr>
        <w:rPr>
          <w:rFonts w:ascii="Times New Roman" w:hAnsi="Times New Roman"/>
          <w:color w:val="000000" w:themeColor="text1"/>
          <w:sz w:val="28"/>
          <w:szCs w:val="28"/>
        </w:rPr>
      </w:pPr>
    </w:p>
    <w:p w:rsidR="00F103D2" w:rsidRPr="00AF2B82" w:rsidRDefault="00F103D2" w:rsidP="00F103D2">
      <w:pPr>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Производим вычисления:</w:t>
      </w:r>
    </w:p>
    <w:p w:rsidR="00F103D2" w:rsidRPr="00AF2B82" w:rsidRDefault="00F103D2" w:rsidP="00F103D2">
      <w:pPr>
        <w:rPr>
          <w:rFonts w:ascii="Times New Roman" w:hAnsi="Times New Roman"/>
          <w:color w:val="000000" w:themeColor="text1"/>
          <w:sz w:val="28"/>
          <w:szCs w:val="28"/>
        </w:rPr>
      </w:pPr>
    </w:p>
    <w:p w:rsidR="00F103D2" w:rsidRPr="00AF2B82" w:rsidRDefault="00F103D2" w:rsidP="00F103D2">
      <w:pPr>
        <w:rPr>
          <w:rFonts w:ascii="Times New Roman" w:hAnsi="Times New Roman"/>
          <w:color w:val="000000" w:themeColor="text1"/>
          <w:sz w:val="28"/>
          <w:szCs w:val="28"/>
        </w:rPr>
      </w:pPr>
    </w:p>
    <w:p w:rsidR="00F103D2" w:rsidRPr="00AF2B82" w:rsidRDefault="00F103D2" w:rsidP="00F103D2">
      <w:pPr>
        <w:spacing w:line="48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361176" cy="327804"/>
            <wp:effectExtent l="19050" t="0" r="0" b="0"/>
            <wp:docPr id="114" name="Рисунок 114" descr="http://5terka.com/images/fiz8/8-2clas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5terka.com/images/fiz8/8-2class-27.jpg"/>
                    <pic:cNvPicPr>
                      <a:picLocks noChangeAspect="1" noChangeArrowheads="1"/>
                    </pic:cNvPicPr>
                  </pic:nvPicPr>
                  <pic:blipFill>
                    <a:blip r:embed="rId56"/>
                    <a:srcRect/>
                    <a:stretch>
                      <a:fillRect/>
                    </a:stretch>
                  </pic:blipFill>
                  <pic:spPr bwMode="auto">
                    <a:xfrm>
                      <a:off x="0" y="0"/>
                      <a:ext cx="1361450" cy="327870"/>
                    </a:xfrm>
                    <a:prstGeom prst="rect">
                      <a:avLst/>
                    </a:prstGeom>
                    <a:noFill/>
                    <a:ln w="9525">
                      <a:noFill/>
                      <a:miter lim="800000"/>
                      <a:headEnd/>
                      <a:tailEnd/>
                    </a:ln>
                  </pic:spPr>
                </pic:pic>
              </a:graphicData>
            </a:graphic>
          </wp:inline>
        </w:drawing>
      </w:r>
      <w:r w:rsidRPr="00AF2B82">
        <w:rPr>
          <w:rFonts w:ascii="Times New Roman" w:hAnsi="Times New Roman"/>
          <w:noProof/>
          <w:color w:val="000000" w:themeColor="text1"/>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46483" cy="414068"/>
            <wp:effectExtent l="19050" t="0" r="5967" b="0"/>
            <wp:wrapSquare wrapText="bothSides"/>
            <wp:docPr id="111" name="Рисунок 111" descr="http://5terka.com/images/fiz8/8-2clas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5terka.com/images/fiz8/8-2class-26.jpg"/>
                    <pic:cNvPicPr>
                      <a:picLocks noChangeAspect="1" noChangeArrowheads="1"/>
                    </pic:cNvPicPr>
                  </pic:nvPicPr>
                  <pic:blipFill>
                    <a:blip r:embed="rId57"/>
                    <a:srcRect/>
                    <a:stretch>
                      <a:fillRect/>
                    </a:stretch>
                  </pic:blipFill>
                  <pic:spPr bwMode="auto">
                    <a:xfrm>
                      <a:off x="0" y="0"/>
                      <a:ext cx="546483" cy="414068"/>
                    </a:xfrm>
                    <a:prstGeom prst="rect">
                      <a:avLst/>
                    </a:prstGeom>
                    <a:noFill/>
                    <a:ln w="9525">
                      <a:noFill/>
                      <a:miter lim="800000"/>
                      <a:headEnd/>
                      <a:tailEnd/>
                    </a:ln>
                  </pic:spPr>
                </pic:pic>
              </a:graphicData>
            </a:graphic>
          </wp:anchor>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1555774" cy="198408"/>
            <wp:effectExtent l="19050" t="0" r="6326" b="0"/>
            <wp:docPr id="117" name="Рисунок 117" descr="http://5terka.com/images/fiz8/8-2clas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5terka.com/images/fiz8/8-2class-28.jpg"/>
                    <pic:cNvPicPr>
                      <a:picLocks noChangeAspect="1" noChangeArrowheads="1"/>
                    </pic:cNvPicPr>
                  </pic:nvPicPr>
                  <pic:blipFill>
                    <a:blip r:embed="rId58"/>
                    <a:srcRect/>
                    <a:stretch>
                      <a:fillRect/>
                    </a:stretch>
                  </pic:blipFill>
                  <pic:spPr bwMode="auto">
                    <a:xfrm>
                      <a:off x="0" y="0"/>
                      <a:ext cx="1560770" cy="19904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1343923" cy="284672"/>
            <wp:effectExtent l="19050" t="0" r="8627" b="0"/>
            <wp:docPr id="120" name="Рисунок 120" descr="http://5terka.com/images/fiz8/8-2clas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5terka.com/images/fiz8/8-2class-29.jpg"/>
                    <pic:cNvPicPr>
                      <a:picLocks noChangeAspect="1" noChangeArrowheads="1"/>
                    </pic:cNvPicPr>
                  </pic:nvPicPr>
                  <pic:blipFill>
                    <a:blip r:embed="rId59"/>
                    <a:srcRect/>
                    <a:stretch>
                      <a:fillRect/>
                    </a:stretch>
                  </pic:blipFill>
                  <pic:spPr bwMode="auto">
                    <a:xfrm>
                      <a:off x="0" y="0"/>
                      <a:ext cx="1344374" cy="284768"/>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br w:type="textWrapping" w:clear="all"/>
      </w:r>
      <w:r w:rsidRPr="00AF2B82">
        <w:rPr>
          <w:rFonts w:ascii="Times New Roman" w:hAnsi="Times New Roman"/>
          <w:noProof/>
          <w:color w:val="000000" w:themeColor="text1"/>
          <w:sz w:val="28"/>
          <w:szCs w:val="28"/>
        </w:rPr>
        <w:drawing>
          <wp:inline distT="0" distB="0" distL="0" distR="0">
            <wp:extent cx="1404309" cy="388189"/>
            <wp:effectExtent l="19050" t="0" r="5391" b="0"/>
            <wp:docPr id="123" name="Рисунок 123" descr="http://5terka.com/images/fiz8/8-2clas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5terka.com/images/fiz8/8-2class-30.jpg"/>
                    <pic:cNvPicPr>
                      <a:picLocks noChangeAspect="1" noChangeArrowheads="1"/>
                    </pic:cNvPicPr>
                  </pic:nvPicPr>
                  <pic:blipFill>
                    <a:blip r:embed="rId60"/>
                    <a:srcRect/>
                    <a:stretch>
                      <a:fillRect/>
                    </a:stretch>
                  </pic:blipFill>
                  <pic:spPr bwMode="auto">
                    <a:xfrm>
                      <a:off x="0" y="0"/>
                      <a:ext cx="1404905" cy="388354"/>
                    </a:xfrm>
                    <a:prstGeom prst="rect">
                      <a:avLst/>
                    </a:prstGeom>
                    <a:noFill/>
                    <a:ln w="9525">
                      <a:noFill/>
                      <a:miter lim="800000"/>
                      <a:headEnd/>
                      <a:tailEnd/>
                    </a:ln>
                  </pic:spPr>
                </pic:pic>
              </a:graphicData>
            </a:graphic>
          </wp:inline>
        </w:drawing>
      </w:r>
    </w:p>
    <w:p w:rsidR="00F103D2" w:rsidRPr="00AF2B82" w:rsidRDefault="00F103D2" w:rsidP="00F103D2">
      <w:pPr>
        <w:spacing w:line="240" w:lineRule="auto"/>
        <w:rPr>
          <w:rFonts w:ascii="Times New Roman" w:hAnsi="Times New Roman"/>
          <w:color w:val="000000" w:themeColor="text1"/>
          <w:sz w:val="28"/>
          <w:szCs w:val="28"/>
        </w:rPr>
      </w:pPr>
      <w:r w:rsidRPr="00AF2B82">
        <w:rPr>
          <w:rFonts w:ascii="Times New Roman" w:hAnsi="Times New Roman"/>
          <w:b/>
          <w:bCs/>
          <w:color w:val="000000" w:themeColor="text1"/>
          <w:sz w:val="28"/>
          <w:szCs w:val="28"/>
          <w:u w:val="single"/>
          <w:shd w:val="clear" w:color="auto" w:fill="FFFFFF"/>
        </w:rPr>
        <w:t>Вывод:</w:t>
      </w:r>
      <w:r w:rsidRPr="00AF2B82">
        <w:rPr>
          <w:rFonts w:ascii="Times New Roman" w:hAnsi="Times New Roman"/>
          <w:b/>
          <w:bCs/>
          <w:color w:val="000000" w:themeColor="text1"/>
          <w:sz w:val="28"/>
          <w:szCs w:val="28"/>
        </w:rPr>
        <w:t> </w:t>
      </w:r>
      <w:r w:rsidRPr="00AF2B82">
        <w:rPr>
          <w:rFonts w:ascii="Times New Roman" w:hAnsi="Times New Roman"/>
          <w:color w:val="000000" w:themeColor="text1"/>
          <w:sz w:val="28"/>
          <w:szCs w:val="28"/>
          <w:shd w:val="clear" w:color="auto" w:fill="FFFFFF"/>
        </w:rPr>
        <w:t>Измерения показывают, что сопротивление проводника не зависит от величины напряжения на его концах и силы тока в нем.</w:t>
      </w:r>
    </w:p>
    <w:p w:rsidR="00721FAE" w:rsidRPr="00AF2B82" w:rsidRDefault="00F103D2" w:rsidP="00F103D2">
      <w:pPr>
        <w:pStyle w:val="1"/>
        <w:ind w:firstLine="709"/>
        <w:jc w:val="center"/>
        <w:rPr>
          <w:rFonts w:ascii="Times New Roman" w:hAnsi="Times New Roman"/>
          <w:color w:val="000000" w:themeColor="text1"/>
          <w:szCs w:val="28"/>
        </w:rPr>
      </w:pPr>
      <w:r w:rsidRPr="00AF2B82">
        <w:rPr>
          <w:rFonts w:ascii="Times New Roman" w:hAnsi="Times New Roman"/>
          <w:color w:val="000000" w:themeColor="text1"/>
          <w:szCs w:val="28"/>
        </w:rPr>
        <w:lastRenderedPageBreak/>
        <w:t>9 класс</w:t>
      </w:r>
    </w:p>
    <w:p w:rsidR="00B05E3B" w:rsidRPr="00AF2B82" w:rsidRDefault="00B05E3B" w:rsidP="00B05E3B">
      <w:pPr>
        <w:pStyle w:val="1"/>
        <w:shd w:val="clear" w:color="auto" w:fill="FFFFFF"/>
        <w:spacing w:before="136" w:after="136" w:line="380" w:lineRule="atLeast"/>
        <w:jc w:val="center"/>
        <w:rPr>
          <w:rFonts w:ascii="Times New Roman" w:hAnsi="Times New Roman"/>
          <w:bCs/>
          <w:color w:val="000000" w:themeColor="text1"/>
          <w:szCs w:val="28"/>
        </w:rPr>
      </w:pPr>
      <w:r w:rsidRPr="00AF2B82">
        <w:rPr>
          <w:rFonts w:ascii="Times New Roman" w:hAnsi="Times New Roman"/>
          <w:bCs/>
          <w:color w:val="000000" w:themeColor="text1"/>
          <w:szCs w:val="28"/>
        </w:rPr>
        <w:t xml:space="preserve">Лабораторная работа №1. </w:t>
      </w:r>
    </w:p>
    <w:p w:rsidR="00B05E3B" w:rsidRPr="00AF2B82" w:rsidRDefault="00B05E3B" w:rsidP="00B05E3B">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Исследование равноускоренного движения без начальной скорости</w:t>
      </w:r>
    </w:p>
    <w:p w:rsidR="00B05E3B" w:rsidRPr="00AF2B82" w:rsidRDefault="00B05E3B" w:rsidP="002358EE">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Исследование равноускоренного движения без начальной скорости.</w:t>
      </w:r>
    </w:p>
    <w:p w:rsidR="00B05E3B" w:rsidRPr="00AF2B82" w:rsidRDefault="00B05E3B" w:rsidP="002358EE">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Задание 1. Убедитесь в том, что брусок движется по наклонной плоск</w:t>
      </w:r>
      <w:r w:rsidRPr="00AF2B82">
        <w:rPr>
          <w:color w:val="000000" w:themeColor="text1"/>
          <w:sz w:val="28"/>
          <w:szCs w:val="28"/>
        </w:rPr>
        <w:t>о</w:t>
      </w:r>
      <w:r w:rsidRPr="00AF2B82">
        <w:rPr>
          <w:color w:val="000000" w:themeColor="text1"/>
          <w:sz w:val="28"/>
          <w:szCs w:val="28"/>
        </w:rPr>
        <w:t>сти равноускоренно.</w:t>
      </w:r>
    </w:p>
    <w:p w:rsidR="00B05E3B" w:rsidRPr="00AF2B82" w:rsidRDefault="00B05E3B" w:rsidP="002358EE">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Задание 2. Определите ускорение движения бруска.</w:t>
      </w:r>
    </w:p>
    <w:p w:rsidR="00B05E3B" w:rsidRPr="00AF2B82" w:rsidRDefault="00B05E3B" w:rsidP="002358EE">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Задание 3. Определите мгновенную скорость движения бруска в разные моменты времени и постройте график зависимости мгновенной скорости от времени.</w:t>
      </w:r>
    </w:p>
    <w:p w:rsidR="00B05E3B" w:rsidRPr="00AF2B82" w:rsidRDefault="00B05E3B" w:rsidP="002358EE">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 xml:space="preserve">Задание 4. Постройте график зависимости координаты </w:t>
      </w:r>
      <w:proofErr w:type="spellStart"/>
      <w:r w:rsidRPr="00AF2B82">
        <w:rPr>
          <w:color w:val="000000" w:themeColor="text1"/>
          <w:sz w:val="28"/>
          <w:szCs w:val="28"/>
        </w:rPr>
        <w:t>х</w:t>
      </w:r>
      <w:proofErr w:type="spellEnd"/>
      <w:r w:rsidRPr="00AF2B82">
        <w:rPr>
          <w:color w:val="000000" w:themeColor="text1"/>
          <w:sz w:val="28"/>
          <w:szCs w:val="28"/>
        </w:rPr>
        <w:t xml:space="preserve"> бруска от вр</w:t>
      </w:r>
      <w:r w:rsidRPr="00AF2B82">
        <w:rPr>
          <w:color w:val="000000" w:themeColor="text1"/>
          <w:sz w:val="28"/>
          <w:szCs w:val="28"/>
        </w:rPr>
        <w:t>е</w:t>
      </w:r>
      <w:r w:rsidRPr="00AF2B82">
        <w:rPr>
          <w:color w:val="000000" w:themeColor="text1"/>
          <w:sz w:val="28"/>
          <w:szCs w:val="28"/>
        </w:rPr>
        <w:t xml:space="preserve">мени </w:t>
      </w:r>
      <w:proofErr w:type="spellStart"/>
      <w:r w:rsidRPr="00AF2B82">
        <w:rPr>
          <w:color w:val="000000" w:themeColor="text1"/>
          <w:sz w:val="28"/>
          <w:szCs w:val="28"/>
        </w:rPr>
        <w:t>t</w:t>
      </w:r>
      <w:proofErr w:type="spellEnd"/>
      <w:r w:rsidRPr="00AF2B82">
        <w:rPr>
          <w:color w:val="000000" w:themeColor="text1"/>
          <w:sz w:val="28"/>
          <w:szCs w:val="28"/>
        </w:rPr>
        <w:t>, отсчитываемого от начала движения.</w:t>
      </w:r>
    </w:p>
    <w:p w:rsidR="00B05E3B" w:rsidRPr="00AF2B82" w:rsidRDefault="00B05E3B" w:rsidP="002358EE">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Вариант 1.</w:t>
      </w:r>
    </w:p>
    <w:p w:rsidR="00B05E3B" w:rsidRPr="00AF2B82" w:rsidRDefault="00B05E3B" w:rsidP="002358EE">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Цель работы: определить ускорение движения шарика и его мгнове</w:t>
      </w:r>
      <w:r w:rsidRPr="00AF2B82">
        <w:rPr>
          <w:color w:val="000000" w:themeColor="text1"/>
          <w:sz w:val="28"/>
          <w:szCs w:val="28"/>
        </w:rPr>
        <w:t>н</w:t>
      </w:r>
      <w:r w:rsidRPr="00AF2B82">
        <w:rPr>
          <w:color w:val="000000" w:themeColor="text1"/>
          <w:sz w:val="28"/>
          <w:szCs w:val="28"/>
        </w:rPr>
        <w:t>ную скорость перед ударом о цилиндр.</w:t>
      </w:r>
    </w:p>
    <w:p w:rsidR="00B05E3B" w:rsidRPr="00AF2B82" w:rsidRDefault="00B05E3B" w:rsidP="002358EE">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 xml:space="preserve">Движение шарика по наклонному желобу является равноускоренным. Если мы отпустим без начальной скорости шарик и измерим пройденное им расстояние </w:t>
      </w:r>
      <w:proofErr w:type="spellStart"/>
      <w:r w:rsidRPr="00AF2B82">
        <w:rPr>
          <w:color w:val="000000" w:themeColor="text1"/>
          <w:sz w:val="28"/>
          <w:szCs w:val="28"/>
        </w:rPr>
        <w:t>s</w:t>
      </w:r>
      <w:proofErr w:type="spellEnd"/>
      <w:r w:rsidRPr="00AF2B82">
        <w:rPr>
          <w:color w:val="000000" w:themeColor="text1"/>
          <w:sz w:val="28"/>
          <w:szCs w:val="28"/>
        </w:rPr>
        <w:t xml:space="preserve"> до столкновения с цилиндром и время </w:t>
      </w:r>
      <w:proofErr w:type="spellStart"/>
      <w:r w:rsidRPr="00AF2B82">
        <w:rPr>
          <w:color w:val="000000" w:themeColor="text1"/>
          <w:sz w:val="28"/>
          <w:szCs w:val="28"/>
        </w:rPr>
        <w:t>t</w:t>
      </w:r>
      <w:proofErr w:type="spellEnd"/>
      <w:r w:rsidRPr="00AF2B82">
        <w:rPr>
          <w:color w:val="000000" w:themeColor="text1"/>
          <w:sz w:val="28"/>
          <w:szCs w:val="28"/>
        </w:rPr>
        <w:t xml:space="preserve"> от начала движения до столкновения, то мы можем рассчитать его ускорение по формуле:</w:t>
      </w:r>
    </w:p>
    <w:p w:rsidR="00B05E3B" w:rsidRPr="00AF2B82" w:rsidRDefault="00B05E3B" w:rsidP="00B05E3B">
      <w:pPr>
        <w:spacing w:line="48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783206" cy="489871"/>
            <wp:effectExtent l="19050" t="0" r="0" b="0"/>
            <wp:docPr id="132" name="Рисунок 132" descr="http://5terka.com/images/fiz9peryshkin/fiz9peryshkin-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5terka.com/images/fiz9peryshkin/fiz9peryshkin-338.png"/>
                    <pic:cNvPicPr>
                      <a:picLocks noChangeAspect="1" noChangeArrowheads="1"/>
                    </pic:cNvPicPr>
                  </pic:nvPicPr>
                  <pic:blipFill>
                    <a:blip r:embed="rId61"/>
                    <a:srcRect/>
                    <a:stretch>
                      <a:fillRect/>
                    </a:stretch>
                  </pic:blipFill>
                  <pic:spPr bwMode="auto">
                    <a:xfrm>
                      <a:off x="0" y="0"/>
                      <a:ext cx="790354" cy="494342"/>
                    </a:xfrm>
                    <a:prstGeom prst="rect">
                      <a:avLst/>
                    </a:prstGeom>
                    <a:noFill/>
                    <a:ln w="9525">
                      <a:noFill/>
                      <a:miter lim="800000"/>
                      <a:headEnd/>
                      <a:tailEnd/>
                    </a:ln>
                  </pic:spPr>
                </pic:pic>
              </a:graphicData>
            </a:graphic>
          </wp:inline>
        </w:drawing>
      </w:r>
    </w:p>
    <w:p w:rsidR="00B05E3B" w:rsidRPr="00AF2B82" w:rsidRDefault="00B05E3B" w:rsidP="00D0725C">
      <w:pPr>
        <w:spacing w:line="240" w:lineRule="auto"/>
        <w:ind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Зная ускорение а, мы можем определить мгновенную скорость </w:t>
      </w:r>
      <w:proofErr w:type="spellStart"/>
      <w:r w:rsidRPr="00AF2B82">
        <w:rPr>
          <w:rFonts w:ascii="Times New Roman" w:hAnsi="Times New Roman"/>
          <w:color w:val="000000" w:themeColor="text1"/>
          <w:sz w:val="28"/>
          <w:szCs w:val="28"/>
          <w:shd w:val="clear" w:color="auto" w:fill="FFFFFF"/>
        </w:rPr>
        <w:t>v</w:t>
      </w:r>
      <w:proofErr w:type="spellEnd"/>
      <w:r w:rsidRPr="00AF2B82">
        <w:rPr>
          <w:rFonts w:ascii="Times New Roman" w:hAnsi="Times New Roman"/>
          <w:color w:val="000000" w:themeColor="text1"/>
          <w:sz w:val="28"/>
          <w:szCs w:val="28"/>
          <w:shd w:val="clear" w:color="auto" w:fill="FFFFFF"/>
        </w:rPr>
        <w:t xml:space="preserve"> по формуле:</w:t>
      </w:r>
    </w:p>
    <w:p w:rsidR="00B05E3B" w:rsidRPr="00AF2B82" w:rsidRDefault="00B05E3B" w:rsidP="00AF2B82">
      <w:pPr>
        <w:spacing w:line="24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449070" cy="431165"/>
            <wp:effectExtent l="19050" t="0" r="0" b="0"/>
            <wp:docPr id="135" name="Рисунок 135" descr="http://5terka.com/images/fiz9peryshkin/fiz9peryshkin-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5terka.com/images/fiz9peryshkin/fiz9peryshkin-339.png"/>
                    <pic:cNvPicPr>
                      <a:picLocks noChangeAspect="1" noChangeArrowheads="1"/>
                    </pic:cNvPicPr>
                  </pic:nvPicPr>
                  <pic:blipFill>
                    <a:blip r:embed="rId62"/>
                    <a:srcRect/>
                    <a:stretch>
                      <a:fillRect/>
                    </a:stretch>
                  </pic:blipFill>
                  <pic:spPr bwMode="auto">
                    <a:xfrm>
                      <a:off x="0" y="0"/>
                      <a:ext cx="1449070" cy="431165"/>
                    </a:xfrm>
                    <a:prstGeom prst="rect">
                      <a:avLst/>
                    </a:prstGeom>
                    <a:noFill/>
                    <a:ln w="9525">
                      <a:noFill/>
                      <a:miter lim="800000"/>
                      <a:headEnd/>
                      <a:tailEnd/>
                    </a:ln>
                  </pic:spPr>
                </pic:pic>
              </a:graphicData>
            </a:graphic>
          </wp:inline>
        </w:drawing>
      </w:r>
    </w:p>
    <w:p w:rsidR="00AF2B82" w:rsidRDefault="00B05E3B" w:rsidP="00AF2B82">
      <w:pPr>
        <w:spacing w:line="240" w:lineRule="auto"/>
        <w:ind w:firstLine="709"/>
        <w:rPr>
          <w:rFonts w:ascii="Times New Roman" w:hAnsi="Times New Roman"/>
          <w:color w:val="000000" w:themeColor="text1"/>
          <w:sz w:val="28"/>
          <w:szCs w:val="28"/>
          <w:shd w:val="clear" w:color="auto" w:fill="FFFFFF"/>
        </w:rPr>
      </w:pPr>
      <w:r w:rsidRPr="00AF2B82">
        <w:rPr>
          <w:rFonts w:ascii="Times New Roman" w:hAnsi="Times New Roman"/>
          <w:color w:val="000000" w:themeColor="text1"/>
          <w:sz w:val="28"/>
          <w:szCs w:val="28"/>
          <w:shd w:val="clear" w:color="auto" w:fill="FFFFFF"/>
        </w:rPr>
        <w:t>Пример выполнения работы</w:t>
      </w:r>
    </w:p>
    <w:p w:rsidR="00AF2B82" w:rsidRDefault="00AF2B82" w:rsidP="00AF2B82">
      <w:pPr>
        <w:spacing w:line="240" w:lineRule="auto"/>
        <w:ind w:firstLine="709"/>
        <w:rPr>
          <w:rFonts w:ascii="Times New Roman" w:hAnsi="Times New Roman"/>
          <w:color w:val="000000" w:themeColor="text1"/>
          <w:sz w:val="28"/>
          <w:szCs w:val="28"/>
          <w:shd w:val="clear" w:color="auto" w:fill="FFFFFF"/>
        </w:rPr>
      </w:pPr>
    </w:p>
    <w:p w:rsidR="00721FAE" w:rsidRPr="00AF2B82" w:rsidRDefault="002358EE" w:rsidP="00AF2B82">
      <w:pPr>
        <w:spacing w:line="240" w:lineRule="auto"/>
        <w:ind w:firstLine="709"/>
        <w:rPr>
          <w:rFonts w:ascii="Times New Roman" w:hAnsi="Times New Roman"/>
          <w:b/>
          <w:color w:val="000000" w:themeColor="text1"/>
          <w:sz w:val="28"/>
          <w:szCs w:val="28"/>
        </w:rPr>
      </w:pPr>
      <w:r w:rsidRPr="00AF2B82">
        <w:rPr>
          <w:rFonts w:ascii="Times New Roman" w:hAnsi="Times New Roman"/>
          <w:noProof/>
          <w:color w:val="000000" w:themeColor="text1"/>
          <w:sz w:val="28"/>
          <w:szCs w:val="28"/>
        </w:rPr>
        <w:drawing>
          <wp:inline distT="0" distB="0" distL="0" distR="0">
            <wp:extent cx="878098" cy="983411"/>
            <wp:effectExtent l="19050" t="0" r="0" b="0"/>
            <wp:docPr id="141" name="Рисунок 141" descr="http://5terka.com/images/fiz9peryshkin/fiz9peryshkin-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5terka.com/images/fiz9peryshkin/fiz9peryshkin-340.png"/>
                    <pic:cNvPicPr>
                      <a:picLocks noChangeAspect="1" noChangeArrowheads="1"/>
                    </pic:cNvPicPr>
                  </pic:nvPicPr>
                  <pic:blipFill>
                    <a:blip r:embed="rId63"/>
                    <a:srcRect/>
                    <a:stretch>
                      <a:fillRect/>
                    </a:stretch>
                  </pic:blipFill>
                  <pic:spPr bwMode="auto">
                    <a:xfrm>
                      <a:off x="0" y="0"/>
                      <a:ext cx="879295" cy="984752"/>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653811" cy="987070"/>
            <wp:effectExtent l="19050" t="0" r="0" b="0"/>
            <wp:docPr id="144" name="Рисунок 144" descr="http://5terka.com/images/fiz9peryshkin/fiz9peryshkin-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5terka.com/images/fiz9peryshkin/fiz9peryshkin-341.png"/>
                    <pic:cNvPicPr>
                      <a:picLocks noChangeAspect="1" noChangeArrowheads="1"/>
                    </pic:cNvPicPr>
                  </pic:nvPicPr>
                  <pic:blipFill>
                    <a:blip r:embed="rId64"/>
                    <a:srcRect/>
                    <a:stretch>
                      <a:fillRect/>
                    </a:stretch>
                  </pic:blipFill>
                  <pic:spPr bwMode="auto">
                    <a:xfrm>
                      <a:off x="0" y="0"/>
                      <a:ext cx="656043" cy="990439"/>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817712" cy="989514"/>
            <wp:effectExtent l="19050" t="0" r="1438" b="0"/>
            <wp:docPr id="147" name="Рисунок 147" descr="http://5terka.com/images/fiz9peryshkin/fiz9peryshkin-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5terka.com/images/fiz9peryshkin/fiz9peryshkin-342.png"/>
                    <pic:cNvPicPr>
                      <a:picLocks noChangeAspect="1" noChangeArrowheads="1"/>
                    </pic:cNvPicPr>
                  </pic:nvPicPr>
                  <pic:blipFill>
                    <a:blip r:embed="rId65"/>
                    <a:srcRect/>
                    <a:stretch>
                      <a:fillRect/>
                    </a:stretch>
                  </pic:blipFill>
                  <pic:spPr bwMode="auto">
                    <a:xfrm>
                      <a:off x="0" y="0"/>
                      <a:ext cx="818948" cy="99101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783207" cy="992038"/>
            <wp:effectExtent l="19050" t="0" r="0" b="0"/>
            <wp:docPr id="150" name="Рисунок 150" descr="http://5terka.com/images/fiz9peryshkin/fiz9peryshkin-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5terka.com/images/fiz9peryshkin/fiz9peryshkin-343.png"/>
                    <pic:cNvPicPr>
                      <a:picLocks noChangeAspect="1" noChangeArrowheads="1"/>
                    </pic:cNvPicPr>
                  </pic:nvPicPr>
                  <pic:blipFill>
                    <a:blip r:embed="rId66"/>
                    <a:srcRect/>
                    <a:stretch>
                      <a:fillRect/>
                    </a:stretch>
                  </pic:blipFill>
                  <pic:spPr bwMode="auto">
                    <a:xfrm>
                      <a:off x="0" y="0"/>
                      <a:ext cx="783116" cy="991923"/>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852218" cy="990669"/>
            <wp:effectExtent l="19050" t="0" r="5032" b="0"/>
            <wp:docPr id="153" name="Рисунок 153" descr="http://5terka.com/images/fiz9peryshkin/fiz9peryshkin-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5terka.com/images/fiz9peryshkin/fiz9peryshkin-344.png"/>
                    <pic:cNvPicPr>
                      <a:picLocks noChangeAspect="1" noChangeArrowheads="1"/>
                    </pic:cNvPicPr>
                  </pic:nvPicPr>
                  <pic:blipFill>
                    <a:blip r:embed="rId67"/>
                    <a:srcRect/>
                    <a:stretch>
                      <a:fillRect/>
                    </a:stretch>
                  </pic:blipFill>
                  <pic:spPr bwMode="auto">
                    <a:xfrm>
                      <a:off x="0" y="0"/>
                      <a:ext cx="852871" cy="991428"/>
                    </a:xfrm>
                    <a:prstGeom prst="rect">
                      <a:avLst/>
                    </a:prstGeom>
                    <a:noFill/>
                    <a:ln w="9525">
                      <a:noFill/>
                      <a:miter lim="800000"/>
                      <a:headEnd/>
                      <a:tailEnd/>
                    </a:ln>
                  </pic:spPr>
                </pic:pic>
              </a:graphicData>
            </a:graphic>
          </wp:inline>
        </w:drawing>
      </w:r>
    </w:p>
    <w:p w:rsidR="004C4822" w:rsidRPr="00AF2B82" w:rsidRDefault="002358EE" w:rsidP="00D0725C">
      <w:pPr>
        <w:pStyle w:val="1"/>
        <w:tabs>
          <w:tab w:val="left" w:pos="2540"/>
          <w:tab w:val="left" w:pos="3043"/>
          <w:tab w:val="left" w:pos="4456"/>
          <w:tab w:val="left" w:pos="6249"/>
          <w:tab w:val="left" w:pos="7961"/>
        </w:tabs>
        <w:ind w:firstLine="709"/>
        <w:rPr>
          <w:rFonts w:ascii="Times New Roman" w:hAnsi="Times New Roman"/>
          <w:b w:val="0"/>
          <w:color w:val="000000" w:themeColor="text1"/>
          <w:szCs w:val="28"/>
        </w:rPr>
      </w:pPr>
      <w:r w:rsidRPr="00AF2B82">
        <w:rPr>
          <w:rFonts w:ascii="Times New Roman" w:hAnsi="Times New Roman"/>
          <w:b w:val="0"/>
          <w:color w:val="000000" w:themeColor="text1"/>
          <w:szCs w:val="28"/>
        </w:rPr>
        <w:lastRenderedPageBreak/>
        <w:t xml:space="preserve">          3</w:t>
      </w:r>
      <w:r w:rsidRPr="00AF2B82">
        <w:rPr>
          <w:rFonts w:ascii="Times New Roman" w:hAnsi="Times New Roman"/>
          <w:b w:val="0"/>
          <w:color w:val="000000" w:themeColor="text1"/>
          <w:szCs w:val="28"/>
        </w:rPr>
        <w:tab/>
      </w:r>
      <w:r w:rsidR="00D0725C" w:rsidRPr="00AF2B82">
        <w:rPr>
          <w:rFonts w:ascii="Times New Roman" w:hAnsi="Times New Roman"/>
          <w:b w:val="0"/>
          <w:color w:val="000000" w:themeColor="text1"/>
          <w:szCs w:val="28"/>
        </w:rPr>
        <w:t>0,9</w:t>
      </w:r>
      <w:r w:rsidR="00D0725C" w:rsidRPr="00AF2B82">
        <w:rPr>
          <w:rFonts w:ascii="Times New Roman" w:hAnsi="Times New Roman"/>
          <w:b w:val="0"/>
          <w:color w:val="000000" w:themeColor="text1"/>
          <w:szCs w:val="28"/>
        </w:rPr>
        <w:tab/>
        <w:t xml:space="preserve">          </w:t>
      </w:r>
      <w:r w:rsidRPr="00AF2B82">
        <w:rPr>
          <w:rFonts w:ascii="Times New Roman" w:hAnsi="Times New Roman"/>
          <w:b w:val="0"/>
          <w:color w:val="000000" w:themeColor="text1"/>
          <w:szCs w:val="28"/>
        </w:rPr>
        <w:t>1,5</w:t>
      </w:r>
      <w:r w:rsidRPr="00AF2B82">
        <w:rPr>
          <w:rFonts w:ascii="Times New Roman" w:hAnsi="Times New Roman"/>
          <w:b w:val="0"/>
          <w:color w:val="000000" w:themeColor="text1"/>
          <w:szCs w:val="28"/>
        </w:rPr>
        <w:tab/>
      </w:r>
      <w:r w:rsidR="00D0725C" w:rsidRPr="00AF2B82">
        <w:rPr>
          <w:rFonts w:ascii="Times New Roman" w:hAnsi="Times New Roman"/>
          <w:b w:val="0"/>
          <w:color w:val="000000" w:themeColor="text1"/>
          <w:szCs w:val="28"/>
        </w:rPr>
        <w:t xml:space="preserve">          </w:t>
      </w:r>
      <w:r w:rsidRPr="00AF2B82">
        <w:rPr>
          <w:rFonts w:ascii="Times New Roman" w:hAnsi="Times New Roman"/>
          <w:b w:val="0"/>
          <w:color w:val="000000" w:themeColor="text1"/>
          <w:szCs w:val="28"/>
        </w:rPr>
        <w:t>0,8</w:t>
      </w:r>
      <w:r w:rsidRPr="00AF2B82">
        <w:rPr>
          <w:rFonts w:ascii="Times New Roman" w:hAnsi="Times New Roman"/>
          <w:b w:val="0"/>
          <w:color w:val="000000" w:themeColor="text1"/>
          <w:szCs w:val="28"/>
        </w:rPr>
        <w:tab/>
      </w:r>
      <w:r w:rsidR="00D0725C" w:rsidRPr="00AF2B82">
        <w:rPr>
          <w:rFonts w:ascii="Times New Roman" w:hAnsi="Times New Roman"/>
          <w:b w:val="0"/>
          <w:color w:val="000000" w:themeColor="text1"/>
          <w:szCs w:val="28"/>
        </w:rPr>
        <w:t xml:space="preserve">  </w:t>
      </w:r>
      <w:r w:rsidRPr="00AF2B82">
        <w:rPr>
          <w:rFonts w:ascii="Times New Roman" w:hAnsi="Times New Roman"/>
          <w:b w:val="0"/>
          <w:color w:val="000000" w:themeColor="text1"/>
          <w:szCs w:val="28"/>
        </w:rPr>
        <w:t>1,2</w:t>
      </w:r>
    </w:p>
    <w:p w:rsidR="004C4822" w:rsidRPr="00AF2B82" w:rsidRDefault="004C4822" w:rsidP="00B05E3B">
      <w:pPr>
        <w:pStyle w:val="1"/>
        <w:ind w:firstLine="709"/>
        <w:jc w:val="center"/>
        <w:rPr>
          <w:rFonts w:ascii="Times New Roman" w:hAnsi="Times New Roman"/>
          <w:b w:val="0"/>
          <w:i/>
          <w:color w:val="000000" w:themeColor="text1"/>
          <w:szCs w:val="28"/>
        </w:rPr>
      </w:pPr>
    </w:p>
    <w:p w:rsidR="004C4822" w:rsidRPr="00AF2B82" w:rsidRDefault="00D0725C" w:rsidP="00D0725C">
      <w:pPr>
        <w:pStyle w:val="1"/>
        <w:ind w:firstLine="709"/>
        <w:rPr>
          <w:rFonts w:ascii="Times New Roman" w:hAnsi="Times New Roman"/>
          <w:color w:val="000000" w:themeColor="text1"/>
          <w:szCs w:val="28"/>
          <w:shd w:val="clear" w:color="auto" w:fill="FFFFFF"/>
        </w:rPr>
      </w:pPr>
      <w:r w:rsidRPr="00AF2B82">
        <w:rPr>
          <w:rFonts w:ascii="Times New Roman" w:hAnsi="Times New Roman"/>
          <w:color w:val="000000" w:themeColor="text1"/>
          <w:szCs w:val="28"/>
          <w:shd w:val="clear" w:color="auto" w:fill="FFFFFF"/>
        </w:rPr>
        <w:t>Вычисления:</w:t>
      </w:r>
    </w:p>
    <w:p w:rsidR="00D0725C" w:rsidRPr="00AF2B82" w:rsidRDefault="00D0725C" w:rsidP="00D0725C">
      <w:pPr>
        <w:rPr>
          <w:rFonts w:ascii="Times New Roman" w:hAnsi="Times New Roman"/>
          <w:color w:val="000000" w:themeColor="text1"/>
          <w:sz w:val="28"/>
          <w:szCs w:val="28"/>
        </w:rPr>
      </w:pPr>
    </w:p>
    <w:p w:rsidR="00D0725C" w:rsidRPr="00AF2B82" w:rsidRDefault="00D0725C" w:rsidP="00D0725C">
      <w:pPr>
        <w:spacing w:line="36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3138218" cy="526212"/>
            <wp:effectExtent l="19050" t="0" r="5032" b="0"/>
            <wp:docPr id="156" name="Рисунок 156" descr="http://5terka.com/images/fiz9peryshkin/fiz9peryshkin-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5terka.com/images/fiz9peryshkin/fiz9peryshkin-345.png"/>
                    <pic:cNvPicPr>
                      <a:picLocks noChangeAspect="1" noChangeArrowheads="1"/>
                    </pic:cNvPicPr>
                  </pic:nvPicPr>
                  <pic:blipFill>
                    <a:blip r:embed="rId68"/>
                    <a:srcRect/>
                    <a:stretch>
                      <a:fillRect/>
                    </a:stretch>
                  </pic:blipFill>
                  <pic:spPr bwMode="auto">
                    <a:xfrm>
                      <a:off x="0" y="0"/>
                      <a:ext cx="3140311" cy="526563"/>
                    </a:xfrm>
                    <a:prstGeom prst="rect">
                      <a:avLst/>
                    </a:prstGeom>
                    <a:noFill/>
                    <a:ln w="9525">
                      <a:noFill/>
                      <a:miter lim="800000"/>
                      <a:headEnd/>
                      <a:tailEnd/>
                    </a:ln>
                  </pic:spPr>
                </pic:pic>
              </a:graphicData>
            </a:graphic>
          </wp:inline>
        </w:drawing>
      </w:r>
    </w:p>
    <w:p w:rsidR="00D0725C" w:rsidRPr="00AF2B82" w:rsidRDefault="00D0725C" w:rsidP="00D0725C">
      <w:pPr>
        <w:rPr>
          <w:rFonts w:ascii="Times New Roman" w:hAnsi="Times New Roman"/>
          <w:color w:val="000000" w:themeColor="text1"/>
          <w:sz w:val="28"/>
          <w:szCs w:val="28"/>
        </w:rPr>
      </w:pPr>
    </w:p>
    <w:p w:rsidR="00D0725C" w:rsidRPr="00AF2B82" w:rsidRDefault="00D0725C" w:rsidP="00D0725C">
      <w:pPr>
        <w:rPr>
          <w:rFonts w:ascii="Times New Roman" w:hAnsi="Times New Roman"/>
          <w:color w:val="000000" w:themeColor="text1"/>
          <w:sz w:val="28"/>
          <w:szCs w:val="28"/>
        </w:rPr>
      </w:pPr>
    </w:p>
    <w:p w:rsidR="00D0725C" w:rsidRPr="00AF2B82" w:rsidRDefault="00D0725C" w:rsidP="00D0725C">
      <w:pPr>
        <w:rPr>
          <w:rFonts w:ascii="Times New Roman" w:hAnsi="Times New Roman"/>
          <w:color w:val="000000" w:themeColor="text1"/>
          <w:sz w:val="28"/>
          <w:szCs w:val="28"/>
        </w:rPr>
      </w:pPr>
    </w:p>
    <w:p w:rsidR="00D0725C" w:rsidRPr="00AF2B82" w:rsidRDefault="00D0725C" w:rsidP="00D0725C">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ab/>
        <w:t>Вариант 2.</w:t>
      </w:r>
    </w:p>
    <w:p w:rsidR="00D0725C" w:rsidRPr="00AF2B82" w:rsidRDefault="00D0725C" w:rsidP="00D0725C">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Цель работы: убедиться в равноускоренном характере движения бруска и определить его ускорение и мгновенную скорость.</w:t>
      </w:r>
    </w:p>
    <w:p w:rsidR="00D0725C" w:rsidRPr="00AF2B82" w:rsidRDefault="00D0725C" w:rsidP="00D0725C">
      <w:pPr>
        <w:tabs>
          <w:tab w:val="left" w:pos="679"/>
        </w:tabs>
        <w:spacing w:line="72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941060" cy="1943960"/>
            <wp:effectExtent l="19050" t="0" r="2540" b="0"/>
            <wp:docPr id="159" name="Рисунок 159" descr="http://5terka.com/images/fiz9peryshkin/fiz9peryshkin-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5terka.com/images/fiz9peryshkin/fiz9peryshkin-346.png"/>
                    <pic:cNvPicPr>
                      <a:picLocks noChangeAspect="1" noChangeArrowheads="1"/>
                    </pic:cNvPicPr>
                  </pic:nvPicPr>
                  <pic:blipFill>
                    <a:blip r:embed="rId69"/>
                    <a:srcRect/>
                    <a:stretch>
                      <a:fillRect/>
                    </a:stretch>
                  </pic:blipFill>
                  <pic:spPr bwMode="auto">
                    <a:xfrm>
                      <a:off x="0" y="0"/>
                      <a:ext cx="5941060" cy="1943960"/>
                    </a:xfrm>
                    <a:prstGeom prst="rect">
                      <a:avLst/>
                    </a:prstGeom>
                    <a:noFill/>
                    <a:ln w="9525">
                      <a:noFill/>
                      <a:miter lim="800000"/>
                      <a:headEnd/>
                      <a:tailEnd/>
                    </a:ln>
                  </pic:spPr>
                </pic:pic>
              </a:graphicData>
            </a:graphic>
          </wp:inline>
        </w:drawing>
      </w:r>
    </w:p>
    <w:p w:rsidR="00D0725C" w:rsidRPr="00AF2B82" w:rsidRDefault="00D0725C" w:rsidP="00D0725C">
      <w:pPr>
        <w:rPr>
          <w:rFonts w:ascii="Times New Roman" w:hAnsi="Times New Roman"/>
          <w:color w:val="000000" w:themeColor="text1"/>
          <w:sz w:val="28"/>
          <w:szCs w:val="28"/>
        </w:rPr>
      </w:pPr>
    </w:p>
    <w:p w:rsidR="00D0725C" w:rsidRPr="00AF2B82" w:rsidRDefault="00D0725C" w:rsidP="00D0725C">
      <w:pPr>
        <w:rPr>
          <w:rFonts w:ascii="Times New Roman" w:hAnsi="Times New Roman"/>
          <w:color w:val="000000" w:themeColor="text1"/>
          <w:sz w:val="28"/>
          <w:szCs w:val="28"/>
        </w:rPr>
      </w:pPr>
    </w:p>
    <w:p w:rsidR="00D0725C" w:rsidRPr="00AF2B82" w:rsidRDefault="00D0725C" w:rsidP="00D0725C">
      <w:pPr>
        <w:spacing w:line="72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935452" cy="1078153"/>
            <wp:effectExtent l="19050" t="0" r="8148" b="0"/>
            <wp:docPr id="162" name="Рисунок 162" descr="http://5terka.com/images/fiz9peryshkin/fiz9peryshkin-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5terka.com/images/fiz9peryshkin/fiz9peryshkin-347.png"/>
                    <pic:cNvPicPr>
                      <a:picLocks noChangeAspect="1" noChangeArrowheads="1"/>
                    </pic:cNvPicPr>
                  </pic:nvPicPr>
                  <pic:blipFill>
                    <a:blip r:embed="rId70"/>
                    <a:srcRect/>
                    <a:stretch>
                      <a:fillRect/>
                    </a:stretch>
                  </pic:blipFill>
                  <pic:spPr bwMode="auto">
                    <a:xfrm>
                      <a:off x="0" y="0"/>
                      <a:ext cx="5939262" cy="1078845"/>
                    </a:xfrm>
                    <a:prstGeom prst="rect">
                      <a:avLst/>
                    </a:prstGeom>
                    <a:noFill/>
                    <a:ln w="9525">
                      <a:noFill/>
                      <a:miter lim="800000"/>
                      <a:headEnd/>
                      <a:tailEnd/>
                    </a:ln>
                  </pic:spPr>
                </pic:pic>
              </a:graphicData>
            </a:graphic>
          </wp:inline>
        </w:drawing>
      </w:r>
    </w:p>
    <w:p w:rsidR="004C4822" w:rsidRPr="00AF2B82" w:rsidRDefault="004C4822" w:rsidP="00514E93">
      <w:pPr>
        <w:pStyle w:val="1"/>
        <w:ind w:firstLine="709"/>
        <w:jc w:val="right"/>
        <w:rPr>
          <w:rFonts w:ascii="Times New Roman" w:hAnsi="Times New Roman"/>
          <w:b w:val="0"/>
          <w:i/>
          <w:color w:val="000000" w:themeColor="text1"/>
          <w:szCs w:val="28"/>
        </w:rPr>
      </w:pPr>
    </w:p>
    <w:p w:rsidR="00D0725C" w:rsidRPr="00AF2B82" w:rsidRDefault="00D0725C" w:rsidP="00D0725C">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Если эта закономерность выполняется для измеренных в работе мод</w:t>
      </w:r>
      <w:r w:rsidRPr="00AF2B82">
        <w:rPr>
          <w:color w:val="000000" w:themeColor="text1"/>
          <w:sz w:val="28"/>
          <w:szCs w:val="28"/>
        </w:rPr>
        <w:t>у</w:t>
      </w:r>
      <w:r w:rsidRPr="00AF2B82">
        <w:rPr>
          <w:color w:val="000000" w:themeColor="text1"/>
          <w:sz w:val="28"/>
          <w:szCs w:val="28"/>
        </w:rPr>
        <w:t>лей векторов перемещений, то это и будет доказательством того, что движ</w:t>
      </w:r>
      <w:r w:rsidRPr="00AF2B82">
        <w:rPr>
          <w:color w:val="000000" w:themeColor="text1"/>
          <w:sz w:val="28"/>
          <w:szCs w:val="28"/>
        </w:rPr>
        <w:t>е</w:t>
      </w:r>
      <w:r w:rsidRPr="00AF2B82">
        <w:rPr>
          <w:color w:val="000000" w:themeColor="text1"/>
          <w:sz w:val="28"/>
          <w:szCs w:val="28"/>
        </w:rPr>
        <w:t>ние бруска по наклонной плоскости является равноускоренным.</w:t>
      </w:r>
    </w:p>
    <w:p w:rsidR="00D0725C" w:rsidRPr="00AF2B82" w:rsidRDefault="00D0725C" w:rsidP="00D0725C">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Пример выполнения работы.</w:t>
      </w:r>
    </w:p>
    <w:p w:rsidR="00D0725C" w:rsidRPr="00AF2B82" w:rsidRDefault="00D0725C" w:rsidP="00D0725C">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lastRenderedPageBreak/>
        <w:t>Задание 1. Исследование характера движения бруска по наклонной плоскости.</w:t>
      </w:r>
    </w:p>
    <w:tbl>
      <w:tblPr>
        <w:tblStyle w:val="aff"/>
        <w:tblW w:w="11483" w:type="dxa"/>
        <w:tblInd w:w="-1310" w:type="dxa"/>
        <w:tblLayout w:type="fixed"/>
        <w:tblLook w:val="04A0"/>
      </w:tblPr>
      <w:tblGrid>
        <w:gridCol w:w="567"/>
        <w:gridCol w:w="284"/>
        <w:gridCol w:w="709"/>
        <w:gridCol w:w="709"/>
        <w:gridCol w:w="709"/>
        <w:gridCol w:w="708"/>
        <w:gridCol w:w="709"/>
        <w:gridCol w:w="709"/>
        <w:gridCol w:w="709"/>
        <w:gridCol w:w="708"/>
        <w:gridCol w:w="709"/>
        <w:gridCol w:w="709"/>
        <w:gridCol w:w="709"/>
        <w:gridCol w:w="708"/>
        <w:gridCol w:w="709"/>
        <w:gridCol w:w="709"/>
        <w:gridCol w:w="709"/>
      </w:tblGrid>
      <w:tr w:rsidR="00DF148F" w:rsidRPr="00AF2B82" w:rsidTr="00DF148F">
        <w:trPr>
          <w:trHeight w:val="741"/>
        </w:trPr>
        <w:tc>
          <w:tcPr>
            <w:tcW w:w="567" w:type="dxa"/>
          </w:tcPr>
          <w:p w:rsidR="00D0725C" w:rsidRPr="00AF2B82" w:rsidRDefault="00D0725C" w:rsidP="00D0725C">
            <w:pPr>
              <w:pStyle w:val="1"/>
              <w:outlineLvl w:val="0"/>
              <w:rPr>
                <w:rFonts w:ascii="Times New Roman" w:hAnsi="Times New Roman"/>
                <w:b w:val="0"/>
                <w:color w:val="000000" w:themeColor="text1"/>
                <w:szCs w:val="28"/>
                <w:lang w:val="en-US"/>
              </w:rPr>
            </w:pPr>
            <w:proofErr w:type="spellStart"/>
            <w:proofErr w:type="gramStart"/>
            <w:r w:rsidRPr="00AF2B82">
              <w:rPr>
                <w:rFonts w:ascii="Times New Roman" w:hAnsi="Times New Roman"/>
                <w:b w:val="0"/>
                <w:color w:val="000000" w:themeColor="text1"/>
                <w:szCs w:val="28"/>
                <w:lang w:val="en-US"/>
              </w:rPr>
              <w:t>t,</w:t>
            </w:r>
            <w:proofErr w:type="gramEnd"/>
            <w:r w:rsidRPr="00AF2B82">
              <w:rPr>
                <w:rFonts w:ascii="Times New Roman" w:hAnsi="Times New Roman"/>
                <w:b w:val="0"/>
                <w:color w:val="000000" w:themeColor="text1"/>
                <w:szCs w:val="28"/>
                <w:lang w:val="en-US"/>
              </w:rPr>
              <w:t>c</w:t>
            </w:r>
            <w:proofErr w:type="spellEnd"/>
          </w:p>
        </w:tc>
        <w:tc>
          <w:tcPr>
            <w:tcW w:w="284"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w:t>
            </w:r>
          </w:p>
        </w:tc>
        <w:tc>
          <w:tcPr>
            <w:tcW w:w="709"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0,02</w:t>
            </w:r>
          </w:p>
        </w:tc>
        <w:tc>
          <w:tcPr>
            <w:tcW w:w="709"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0,04</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0,0</w:t>
            </w:r>
            <w:r w:rsidR="00D0725C" w:rsidRPr="00AF2B82">
              <w:rPr>
                <w:rFonts w:ascii="Times New Roman" w:hAnsi="Times New Roman"/>
                <w:b w:val="0"/>
                <w:color w:val="000000" w:themeColor="text1"/>
                <w:szCs w:val="28"/>
              </w:rPr>
              <w:t>6</w:t>
            </w:r>
          </w:p>
        </w:tc>
        <w:tc>
          <w:tcPr>
            <w:tcW w:w="708"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0,0</w:t>
            </w:r>
            <w:r w:rsidR="00D0725C" w:rsidRPr="00AF2B82">
              <w:rPr>
                <w:rFonts w:ascii="Times New Roman" w:hAnsi="Times New Roman"/>
                <w:b w:val="0"/>
                <w:color w:val="000000" w:themeColor="text1"/>
                <w:szCs w:val="28"/>
              </w:rPr>
              <w:t>8</w:t>
            </w:r>
          </w:p>
        </w:tc>
        <w:tc>
          <w:tcPr>
            <w:tcW w:w="709"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0,10</w:t>
            </w:r>
          </w:p>
        </w:tc>
        <w:tc>
          <w:tcPr>
            <w:tcW w:w="709"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0,12</w:t>
            </w:r>
          </w:p>
        </w:tc>
        <w:tc>
          <w:tcPr>
            <w:tcW w:w="709"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0,14</w:t>
            </w:r>
          </w:p>
        </w:tc>
        <w:tc>
          <w:tcPr>
            <w:tcW w:w="708"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0,16</w:t>
            </w:r>
          </w:p>
        </w:tc>
        <w:tc>
          <w:tcPr>
            <w:tcW w:w="709"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0,18</w:t>
            </w:r>
          </w:p>
        </w:tc>
        <w:tc>
          <w:tcPr>
            <w:tcW w:w="709"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0,20</w:t>
            </w:r>
          </w:p>
        </w:tc>
        <w:tc>
          <w:tcPr>
            <w:tcW w:w="709"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0,22</w:t>
            </w:r>
          </w:p>
        </w:tc>
        <w:tc>
          <w:tcPr>
            <w:tcW w:w="708"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0,24</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0,26</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0,28</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0,30</w:t>
            </w:r>
          </w:p>
        </w:tc>
      </w:tr>
      <w:tr w:rsidR="00DF148F" w:rsidRPr="00AF2B82" w:rsidTr="00DF148F">
        <w:tc>
          <w:tcPr>
            <w:tcW w:w="567" w:type="dxa"/>
          </w:tcPr>
          <w:p w:rsidR="00D0725C" w:rsidRPr="00AF2B82" w:rsidRDefault="00D0725C" w:rsidP="00D0725C">
            <w:pPr>
              <w:pStyle w:val="1"/>
              <w:outlineLvl w:val="0"/>
              <w:rPr>
                <w:rFonts w:ascii="Times New Roman" w:hAnsi="Times New Roman"/>
                <w:b w:val="0"/>
                <w:color w:val="000000" w:themeColor="text1"/>
                <w:szCs w:val="28"/>
              </w:rPr>
            </w:pPr>
            <w:proofErr w:type="gramStart"/>
            <w:r w:rsidRPr="00AF2B82">
              <w:rPr>
                <w:rFonts w:ascii="Times New Roman" w:hAnsi="Times New Roman"/>
                <w:b w:val="0"/>
                <w:color w:val="000000" w:themeColor="text1"/>
                <w:szCs w:val="28"/>
                <w:lang w:val="en-US"/>
              </w:rPr>
              <w:t>s</w:t>
            </w:r>
            <w:proofErr w:type="gramEnd"/>
            <w:r w:rsidRPr="00AF2B82">
              <w:rPr>
                <w:rFonts w:ascii="Times New Roman" w:hAnsi="Times New Roman"/>
                <w:b w:val="0"/>
                <w:color w:val="000000" w:themeColor="text1"/>
                <w:szCs w:val="28"/>
                <w:lang w:val="en-US"/>
              </w:rPr>
              <w:t>,</w:t>
            </w:r>
            <w:r w:rsidRPr="00AF2B82">
              <w:rPr>
                <w:rFonts w:ascii="Times New Roman" w:hAnsi="Times New Roman"/>
                <w:b w:val="0"/>
                <w:color w:val="000000" w:themeColor="text1"/>
                <w:szCs w:val="28"/>
              </w:rPr>
              <w:t xml:space="preserve"> мм</w:t>
            </w:r>
          </w:p>
        </w:tc>
        <w:tc>
          <w:tcPr>
            <w:tcW w:w="284"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0</w:t>
            </w:r>
          </w:p>
        </w:tc>
        <w:tc>
          <w:tcPr>
            <w:tcW w:w="709" w:type="dxa"/>
          </w:tcPr>
          <w:p w:rsidR="00D0725C" w:rsidRPr="00AF2B82" w:rsidRDefault="00D0725C"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1</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3</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7</w:t>
            </w:r>
          </w:p>
        </w:tc>
        <w:tc>
          <w:tcPr>
            <w:tcW w:w="708"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15</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24</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36</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50</w:t>
            </w:r>
          </w:p>
        </w:tc>
        <w:tc>
          <w:tcPr>
            <w:tcW w:w="708"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65</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82</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102</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126</w:t>
            </w:r>
          </w:p>
        </w:tc>
        <w:tc>
          <w:tcPr>
            <w:tcW w:w="708"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146</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170</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198</w:t>
            </w:r>
          </w:p>
        </w:tc>
        <w:tc>
          <w:tcPr>
            <w:tcW w:w="709" w:type="dxa"/>
          </w:tcPr>
          <w:p w:rsidR="00D0725C" w:rsidRPr="00AF2B82" w:rsidRDefault="00DF148F" w:rsidP="00D0725C">
            <w:pPr>
              <w:pStyle w:val="1"/>
              <w:outlineLvl w:val="0"/>
              <w:rPr>
                <w:rFonts w:ascii="Times New Roman" w:hAnsi="Times New Roman"/>
                <w:b w:val="0"/>
                <w:color w:val="000000" w:themeColor="text1"/>
                <w:szCs w:val="28"/>
              </w:rPr>
            </w:pPr>
            <w:r w:rsidRPr="00AF2B82">
              <w:rPr>
                <w:rFonts w:ascii="Times New Roman" w:hAnsi="Times New Roman"/>
                <w:b w:val="0"/>
                <w:color w:val="000000" w:themeColor="text1"/>
                <w:szCs w:val="28"/>
              </w:rPr>
              <w:t>227</w:t>
            </w:r>
          </w:p>
        </w:tc>
      </w:tr>
    </w:tbl>
    <w:p w:rsidR="004C4822" w:rsidRPr="00AF2B82" w:rsidRDefault="004C4822" w:rsidP="00D0725C">
      <w:pPr>
        <w:pStyle w:val="1"/>
        <w:ind w:firstLine="709"/>
        <w:rPr>
          <w:rFonts w:ascii="Times New Roman" w:hAnsi="Times New Roman"/>
          <w:b w:val="0"/>
          <w:i/>
          <w:color w:val="000000" w:themeColor="text1"/>
          <w:szCs w:val="28"/>
        </w:rPr>
      </w:pPr>
    </w:p>
    <w:p w:rsidR="004C4822" w:rsidRPr="00AF2B82" w:rsidRDefault="00DF148F" w:rsidP="00DF148F">
      <w:pPr>
        <w:pStyle w:val="1"/>
        <w:ind w:firstLine="709"/>
        <w:rPr>
          <w:rFonts w:ascii="Times New Roman" w:hAnsi="Times New Roman"/>
          <w:b w:val="0"/>
          <w:i/>
          <w:color w:val="000000" w:themeColor="text1"/>
          <w:szCs w:val="28"/>
        </w:rPr>
      </w:pPr>
      <w:r w:rsidRPr="00AF2B82">
        <w:rPr>
          <w:rFonts w:ascii="Times New Roman" w:hAnsi="Times New Roman"/>
          <w:color w:val="000000" w:themeColor="text1"/>
          <w:szCs w:val="28"/>
          <w:shd w:val="clear" w:color="auto" w:fill="FFFFFF"/>
        </w:rPr>
        <w:t>Вычисления.</w:t>
      </w:r>
    </w:p>
    <w:p w:rsidR="004C4822" w:rsidRPr="00AF2B82" w:rsidRDefault="00DF148F" w:rsidP="00DF148F">
      <w:pPr>
        <w:pStyle w:val="1"/>
        <w:ind w:firstLine="709"/>
        <w:rPr>
          <w:rFonts w:ascii="Times New Roman" w:hAnsi="Times New Roman"/>
          <w:b w:val="0"/>
          <w:i/>
          <w:color w:val="000000" w:themeColor="text1"/>
          <w:szCs w:val="28"/>
        </w:rPr>
      </w:pPr>
      <w:r w:rsidRPr="00AF2B82">
        <w:rPr>
          <w:rFonts w:ascii="Times New Roman" w:hAnsi="Times New Roman"/>
          <w:noProof/>
          <w:color w:val="000000" w:themeColor="text1"/>
          <w:szCs w:val="28"/>
        </w:rPr>
        <w:drawing>
          <wp:inline distT="0" distB="0" distL="0" distR="0">
            <wp:extent cx="5467350" cy="2457764"/>
            <wp:effectExtent l="19050" t="0" r="0" b="0"/>
            <wp:docPr id="165" name="Рисунок 165" descr="http://5terka.com/images/fiz9peryshkin/fiz9peryshkin-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5terka.com/images/fiz9peryshkin/fiz9peryshkin-382.png"/>
                    <pic:cNvPicPr>
                      <a:picLocks noChangeAspect="1" noChangeArrowheads="1"/>
                    </pic:cNvPicPr>
                  </pic:nvPicPr>
                  <pic:blipFill>
                    <a:blip r:embed="rId71"/>
                    <a:srcRect/>
                    <a:stretch>
                      <a:fillRect/>
                    </a:stretch>
                  </pic:blipFill>
                  <pic:spPr bwMode="auto">
                    <a:xfrm>
                      <a:off x="0" y="0"/>
                      <a:ext cx="5476507" cy="2461880"/>
                    </a:xfrm>
                    <a:prstGeom prst="rect">
                      <a:avLst/>
                    </a:prstGeom>
                    <a:noFill/>
                    <a:ln w="9525">
                      <a:noFill/>
                      <a:miter lim="800000"/>
                      <a:headEnd/>
                      <a:tailEnd/>
                    </a:ln>
                  </pic:spPr>
                </pic:pic>
              </a:graphicData>
            </a:graphic>
          </wp:inline>
        </w:drawing>
      </w:r>
    </w:p>
    <w:p w:rsidR="004C4822" w:rsidRPr="00AF2B82" w:rsidRDefault="004C4822" w:rsidP="00514E93">
      <w:pPr>
        <w:pStyle w:val="1"/>
        <w:ind w:firstLine="709"/>
        <w:jc w:val="right"/>
        <w:rPr>
          <w:rFonts w:ascii="Times New Roman" w:hAnsi="Times New Roman"/>
          <w:b w:val="0"/>
          <w:i/>
          <w:color w:val="000000" w:themeColor="text1"/>
          <w:szCs w:val="28"/>
        </w:rPr>
      </w:pPr>
    </w:p>
    <w:p w:rsidR="004C4822" w:rsidRPr="00AF2B82" w:rsidRDefault="00DF148F" w:rsidP="00DF148F">
      <w:pPr>
        <w:pStyle w:val="1"/>
        <w:ind w:firstLine="709"/>
        <w:rPr>
          <w:rFonts w:ascii="Times New Roman" w:hAnsi="Times New Roman"/>
          <w:b w:val="0"/>
          <w:i/>
          <w:color w:val="000000" w:themeColor="text1"/>
          <w:szCs w:val="28"/>
        </w:rPr>
      </w:pPr>
      <w:r w:rsidRPr="00AF2B82">
        <w:rPr>
          <w:rFonts w:ascii="Times New Roman" w:hAnsi="Times New Roman"/>
          <w:color w:val="000000" w:themeColor="text1"/>
          <w:szCs w:val="28"/>
          <w:shd w:val="clear" w:color="auto" w:fill="FFFFFF"/>
        </w:rPr>
        <w:t>Отсюда находим:</w:t>
      </w:r>
    </w:p>
    <w:p w:rsidR="004C4822" w:rsidRPr="00AF2B82" w:rsidRDefault="00DF148F" w:rsidP="00DF148F">
      <w:pPr>
        <w:pStyle w:val="1"/>
        <w:ind w:firstLine="709"/>
        <w:rPr>
          <w:rFonts w:ascii="Times New Roman" w:hAnsi="Times New Roman"/>
          <w:b w:val="0"/>
          <w:i/>
          <w:color w:val="000000" w:themeColor="text1"/>
          <w:szCs w:val="28"/>
        </w:rPr>
      </w:pPr>
      <w:r w:rsidRPr="00AF2B82">
        <w:rPr>
          <w:rFonts w:ascii="Times New Roman" w:hAnsi="Times New Roman"/>
          <w:noProof/>
          <w:color w:val="000000" w:themeColor="text1"/>
          <w:szCs w:val="28"/>
        </w:rPr>
        <w:drawing>
          <wp:inline distT="0" distB="0" distL="0" distR="0">
            <wp:extent cx="5519109" cy="457200"/>
            <wp:effectExtent l="19050" t="0" r="5391" b="0"/>
            <wp:docPr id="168" name="Рисунок 168" descr="http://5terka.com/images/fiz9peryshkin/fiz9peryshkin-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5terka.com/images/fiz9peryshkin/fiz9peryshkin-383.png"/>
                    <pic:cNvPicPr>
                      <a:picLocks noChangeAspect="1" noChangeArrowheads="1"/>
                    </pic:cNvPicPr>
                  </pic:nvPicPr>
                  <pic:blipFill>
                    <a:blip r:embed="rId72"/>
                    <a:srcRect/>
                    <a:stretch>
                      <a:fillRect/>
                    </a:stretch>
                  </pic:blipFill>
                  <pic:spPr bwMode="auto">
                    <a:xfrm>
                      <a:off x="0" y="0"/>
                      <a:ext cx="5567323" cy="461194"/>
                    </a:xfrm>
                    <a:prstGeom prst="rect">
                      <a:avLst/>
                    </a:prstGeom>
                    <a:noFill/>
                    <a:ln w="9525">
                      <a:noFill/>
                      <a:miter lim="800000"/>
                      <a:headEnd/>
                      <a:tailEnd/>
                    </a:ln>
                  </pic:spPr>
                </pic:pic>
              </a:graphicData>
            </a:graphic>
          </wp:inline>
        </w:drawing>
      </w:r>
    </w:p>
    <w:p w:rsidR="004C4822" w:rsidRPr="00AF2B82" w:rsidRDefault="00DF148F" w:rsidP="00DF148F">
      <w:pPr>
        <w:pStyle w:val="1"/>
        <w:ind w:firstLine="709"/>
        <w:rPr>
          <w:rFonts w:ascii="Times New Roman" w:hAnsi="Times New Roman"/>
          <w:b w:val="0"/>
          <w:i/>
          <w:color w:val="000000" w:themeColor="text1"/>
          <w:szCs w:val="28"/>
        </w:rPr>
      </w:pPr>
      <w:r w:rsidRPr="00AF2B82">
        <w:rPr>
          <w:rFonts w:ascii="Times New Roman" w:hAnsi="Times New Roman"/>
          <w:b w:val="0"/>
          <w:color w:val="000000" w:themeColor="text1"/>
          <w:szCs w:val="28"/>
          <w:shd w:val="clear" w:color="auto" w:fill="FFFFFF"/>
        </w:rPr>
        <w:t>Эта закономерность не очень сильно отличается от теоретической з</w:t>
      </w:r>
      <w:r w:rsidRPr="00AF2B82">
        <w:rPr>
          <w:rFonts w:ascii="Times New Roman" w:hAnsi="Times New Roman"/>
          <w:b w:val="0"/>
          <w:color w:val="000000" w:themeColor="text1"/>
          <w:szCs w:val="28"/>
          <w:shd w:val="clear" w:color="auto" w:fill="FFFFFF"/>
        </w:rPr>
        <w:t>а</w:t>
      </w:r>
      <w:r w:rsidRPr="00AF2B82">
        <w:rPr>
          <w:rFonts w:ascii="Times New Roman" w:hAnsi="Times New Roman"/>
          <w:b w:val="0"/>
          <w:color w:val="000000" w:themeColor="text1"/>
          <w:szCs w:val="28"/>
          <w:shd w:val="clear" w:color="auto" w:fill="FFFFFF"/>
        </w:rPr>
        <w:t>кономерности для равноускоренного движения. Таким образом, можно сч</w:t>
      </w:r>
      <w:r w:rsidRPr="00AF2B82">
        <w:rPr>
          <w:rFonts w:ascii="Times New Roman" w:hAnsi="Times New Roman"/>
          <w:b w:val="0"/>
          <w:color w:val="000000" w:themeColor="text1"/>
          <w:szCs w:val="28"/>
          <w:shd w:val="clear" w:color="auto" w:fill="FFFFFF"/>
        </w:rPr>
        <w:t>и</w:t>
      </w:r>
      <w:r w:rsidRPr="00AF2B82">
        <w:rPr>
          <w:rFonts w:ascii="Times New Roman" w:hAnsi="Times New Roman"/>
          <w:b w:val="0"/>
          <w:color w:val="000000" w:themeColor="text1"/>
          <w:szCs w:val="28"/>
          <w:shd w:val="clear" w:color="auto" w:fill="FFFFFF"/>
        </w:rPr>
        <w:t>тать, что движение бруска по наклонной плоскости является равноускоре</w:t>
      </w:r>
      <w:r w:rsidRPr="00AF2B82">
        <w:rPr>
          <w:rFonts w:ascii="Times New Roman" w:hAnsi="Times New Roman"/>
          <w:b w:val="0"/>
          <w:color w:val="000000" w:themeColor="text1"/>
          <w:szCs w:val="28"/>
          <w:shd w:val="clear" w:color="auto" w:fill="FFFFFF"/>
        </w:rPr>
        <w:t>н</w:t>
      </w:r>
      <w:r w:rsidRPr="00AF2B82">
        <w:rPr>
          <w:rFonts w:ascii="Times New Roman" w:hAnsi="Times New Roman"/>
          <w:b w:val="0"/>
          <w:color w:val="000000" w:themeColor="text1"/>
          <w:szCs w:val="28"/>
          <w:shd w:val="clear" w:color="auto" w:fill="FFFFFF"/>
        </w:rPr>
        <w:t>ным.</w:t>
      </w:r>
    </w:p>
    <w:p w:rsidR="00DF148F" w:rsidRPr="00AF2B82" w:rsidRDefault="00DF148F" w:rsidP="00DF148F">
      <w:pPr>
        <w:pStyle w:val="aff6"/>
        <w:shd w:val="clear" w:color="auto" w:fill="FFFFFF"/>
        <w:spacing w:before="0" w:beforeAutospacing="0" w:after="272" w:afterAutospacing="0"/>
        <w:rPr>
          <w:color w:val="000000" w:themeColor="text1"/>
          <w:sz w:val="28"/>
          <w:szCs w:val="28"/>
        </w:rPr>
      </w:pPr>
    </w:p>
    <w:p w:rsidR="00DF148F" w:rsidRPr="00AF2B82" w:rsidRDefault="00DF148F" w:rsidP="00DF148F">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Задание 2. Определение ускорения движения бруска.</w:t>
      </w:r>
    </w:p>
    <w:p w:rsidR="00DF148F" w:rsidRPr="00AF2B82" w:rsidRDefault="00DF148F" w:rsidP="00DF148F">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lastRenderedPageBreak/>
        <w:t>Ускорение будем вычислять по формуле:</w:t>
      </w:r>
    </w:p>
    <w:p w:rsidR="004C4822" w:rsidRPr="00AF2B82" w:rsidRDefault="00DF148F" w:rsidP="00DF148F">
      <w:pPr>
        <w:pStyle w:val="1"/>
        <w:ind w:firstLine="709"/>
        <w:rPr>
          <w:rFonts w:ascii="Times New Roman" w:hAnsi="Times New Roman"/>
          <w:b w:val="0"/>
          <w:i/>
          <w:color w:val="000000" w:themeColor="text1"/>
          <w:szCs w:val="28"/>
        </w:rPr>
      </w:pPr>
      <w:r w:rsidRPr="00AF2B82">
        <w:rPr>
          <w:rFonts w:ascii="Times New Roman" w:hAnsi="Times New Roman"/>
          <w:noProof/>
          <w:color w:val="000000" w:themeColor="text1"/>
          <w:szCs w:val="28"/>
        </w:rPr>
        <w:drawing>
          <wp:inline distT="0" distB="0" distL="0" distR="0">
            <wp:extent cx="938483" cy="802257"/>
            <wp:effectExtent l="19050" t="0" r="0" b="0"/>
            <wp:docPr id="171" name="Рисунок 171" descr="http://5terka.com/images/fiz9peryshkin/fiz9peryshkin-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5terka.com/images/fiz9peryshkin/fiz9peryshkin-384.png"/>
                    <pic:cNvPicPr>
                      <a:picLocks noChangeAspect="1" noChangeArrowheads="1"/>
                    </pic:cNvPicPr>
                  </pic:nvPicPr>
                  <pic:blipFill>
                    <a:blip r:embed="rId73"/>
                    <a:srcRect/>
                    <a:stretch>
                      <a:fillRect/>
                    </a:stretch>
                  </pic:blipFill>
                  <pic:spPr bwMode="auto">
                    <a:xfrm>
                      <a:off x="0" y="0"/>
                      <a:ext cx="948168" cy="810536"/>
                    </a:xfrm>
                    <a:prstGeom prst="rect">
                      <a:avLst/>
                    </a:prstGeom>
                    <a:noFill/>
                    <a:ln w="9525">
                      <a:noFill/>
                      <a:miter lim="800000"/>
                      <a:headEnd/>
                      <a:tailEnd/>
                    </a:ln>
                  </pic:spPr>
                </pic:pic>
              </a:graphicData>
            </a:graphic>
          </wp:inline>
        </w:drawing>
      </w: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spacing w:line="36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3914595" cy="534837"/>
            <wp:effectExtent l="19050" t="0" r="0" b="0"/>
            <wp:docPr id="174" name="Рисунок 174" descr="http://5terka.com/images/fiz9peryshkin/fiz9peryshkin-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5terka.com/images/fiz9peryshkin/fiz9peryshkin-385.png"/>
                    <pic:cNvPicPr>
                      <a:picLocks noChangeAspect="1" noChangeArrowheads="1"/>
                    </pic:cNvPicPr>
                  </pic:nvPicPr>
                  <pic:blipFill>
                    <a:blip r:embed="rId74"/>
                    <a:srcRect/>
                    <a:stretch>
                      <a:fillRect/>
                    </a:stretch>
                  </pic:blipFill>
                  <pic:spPr bwMode="auto">
                    <a:xfrm>
                      <a:off x="0" y="0"/>
                      <a:ext cx="3915780" cy="534999"/>
                    </a:xfrm>
                    <a:prstGeom prst="rect">
                      <a:avLst/>
                    </a:prstGeom>
                    <a:noFill/>
                    <a:ln w="9525">
                      <a:noFill/>
                      <a:miter lim="800000"/>
                      <a:headEnd/>
                      <a:tailEnd/>
                    </a:ln>
                  </pic:spPr>
                </pic:pic>
              </a:graphicData>
            </a:graphic>
          </wp:inline>
        </w:drawing>
      </w: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spacing w:line="360" w:lineRule="auto"/>
        <w:rPr>
          <w:rFonts w:ascii="Times New Roman" w:hAnsi="Times New Roman"/>
          <w:b/>
          <w:color w:val="000000" w:themeColor="text1"/>
          <w:sz w:val="28"/>
          <w:szCs w:val="28"/>
        </w:rPr>
      </w:pPr>
      <w:r w:rsidRPr="00AF2B82">
        <w:rPr>
          <w:rFonts w:ascii="Times New Roman" w:hAnsi="Times New Roman"/>
          <w:noProof/>
          <w:color w:val="000000" w:themeColor="text1"/>
          <w:sz w:val="28"/>
          <w:szCs w:val="28"/>
        </w:rPr>
        <w:drawing>
          <wp:inline distT="0" distB="0" distL="0" distR="0">
            <wp:extent cx="4621961" cy="819058"/>
            <wp:effectExtent l="19050" t="0" r="7189" b="0"/>
            <wp:docPr id="177" name="Рисунок 177" descr="http://5terka.com/images/fiz9peryshkin/fiz9peryshkin-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5terka.com/images/fiz9peryshkin/fiz9peryshkin-386.png"/>
                    <pic:cNvPicPr>
                      <a:picLocks noChangeAspect="1" noChangeArrowheads="1"/>
                    </pic:cNvPicPr>
                  </pic:nvPicPr>
                  <pic:blipFill>
                    <a:blip r:embed="rId75"/>
                    <a:srcRect/>
                    <a:stretch>
                      <a:fillRect/>
                    </a:stretch>
                  </pic:blipFill>
                  <pic:spPr bwMode="auto">
                    <a:xfrm>
                      <a:off x="0" y="0"/>
                      <a:ext cx="4634841" cy="821340"/>
                    </a:xfrm>
                    <a:prstGeom prst="rect">
                      <a:avLst/>
                    </a:prstGeom>
                    <a:noFill/>
                    <a:ln w="9525">
                      <a:noFill/>
                      <a:miter lim="800000"/>
                      <a:headEnd/>
                      <a:tailEnd/>
                    </a:ln>
                  </pic:spPr>
                </pic:pic>
              </a:graphicData>
            </a:graphic>
          </wp:inline>
        </w:drawing>
      </w: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9F6AD9">
      <w:pPr>
        <w:ind w:firstLine="709"/>
        <w:rPr>
          <w:rFonts w:ascii="Times New Roman" w:hAnsi="Times New Roman"/>
          <w:color w:val="000000" w:themeColor="text1"/>
          <w:sz w:val="28"/>
          <w:szCs w:val="28"/>
        </w:rPr>
      </w:pPr>
    </w:p>
    <w:p w:rsidR="00DF148F" w:rsidRPr="00AF2B82" w:rsidRDefault="00DF148F" w:rsidP="009F6AD9">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Задание 3. Определение мгновенной скорости бруска в разные моме</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 xml:space="preserve">ты времени и построение графика зависимости мгновенной скорости </w:t>
      </w:r>
      <w:proofErr w:type="spellStart"/>
      <w:r w:rsidRPr="00AF2B82">
        <w:rPr>
          <w:rFonts w:ascii="Times New Roman" w:hAnsi="Times New Roman"/>
          <w:color w:val="000000" w:themeColor="text1"/>
          <w:sz w:val="28"/>
          <w:szCs w:val="28"/>
        </w:rPr>
        <w:t>v</w:t>
      </w:r>
      <w:proofErr w:type="spellEnd"/>
      <w:r w:rsidRPr="00AF2B82">
        <w:rPr>
          <w:rFonts w:ascii="Times New Roman" w:hAnsi="Times New Roman"/>
          <w:color w:val="000000" w:themeColor="text1"/>
          <w:sz w:val="28"/>
          <w:szCs w:val="28"/>
        </w:rPr>
        <w:t xml:space="preserve"> от времени </w:t>
      </w:r>
      <w:proofErr w:type="spellStart"/>
      <w:r w:rsidRPr="00AF2B82">
        <w:rPr>
          <w:rFonts w:ascii="Times New Roman" w:hAnsi="Times New Roman"/>
          <w:color w:val="000000" w:themeColor="text1"/>
          <w:sz w:val="28"/>
          <w:szCs w:val="28"/>
        </w:rPr>
        <w:t>t</w:t>
      </w:r>
      <w:proofErr w:type="spellEnd"/>
      <w:r w:rsidRPr="00AF2B82">
        <w:rPr>
          <w:rFonts w:ascii="Times New Roman" w:hAnsi="Times New Roman"/>
          <w:color w:val="000000" w:themeColor="text1"/>
          <w:sz w:val="28"/>
          <w:szCs w:val="28"/>
        </w:rPr>
        <w:t>.</w:t>
      </w:r>
    </w:p>
    <w:p w:rsidR="00DF148F" w:rsidRPr="00AF2B82" w:rsidRDefault="00DF148F" w:rsidP="00DF148F">
      <w:pPr>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11757660" cy="6374765"/>
            <wp:effectExtent l="19050" t="0" r="0" b="0"/>
            <wp:docPr id="180" name="Рисунок 180" descr="http://5terka.com/images/fiz9peryshkin/fiz9peryshkin-387.png">
              <a:hlinkClick xmlns:a="http://schemas.openxmlformats.org/drawingml/2006/main" r:id="rId76"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5terka.com/images/fiz9peryshkin/fiz9peryshkin-387.png">
                      <a:hlinkClick r:id="rId76" tooltip="&quot;Жамкните чтобы увеличить&quot;"/>
                    </pic:cNvPr>
                    <pic:cNvPicPr>
                      <a:picLocks noChangeAspect="1" noChangeArrowheads="1"/>
                    </pic:cNvPicPr>
                  </pic:nvPicPr>
                  <pic:blipFill>
                    <a:blip r:embed="rId77"/>
                    <a:srcRect/>
                    <a:stretch>
                      <a:fillRect/>
                    </a:stretch>
                  </pic:blipFill>
                  <pic:spPr bwMode="auto">
                    <a:xfrm>
                      <a:off x="0" y="0"/>
                      <a:ext cx="11757660" cy="6374765"/>
                    </a:xfrm>
                    <a:prstGeom prst="rect">
                      <a:avLst/>
                    </a:prstGeom>
                    <a:noFill/>
                    <a:ln w="9525">
                      <a:noFill/>
                      <a:miter lim="800000"/>
                      <a:headEnd/>
                      <a:tailEnd/>
                    </a:ln>
                  </pic:spPr>
                </pic:pic>
              </a:graphicData>
            </a:graphic>
          </wp:inline>
        </w:drawing>
      </w: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spacing w:line="60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941060" cy="3221122"/>
            <wp:effectExtent l="19050" t="0" r="2540" b="0"/>
            <wp:docPr id="182" name="Рисунок 182" descr="http://5terka.com/images/fiz9peryshkin/fiz9peryshkin-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5terka.com/images/fiz9peryshkin/fiz9peryshkin-387.png"/>
                    <pic:cNvPicPr>
                      <a:picLocks noChangeAspect="1" noChangeArrowheads="1"/>
                    </pic:cNvPicPr>
                  </pic:nvPicPr>
                  <pic:blipFill>
                    <a:blip r:embed="rId77"/>
                    <a:srcRect/>
                    <a:stretch>
                      <a:fillRect/>
                    </a:stretch>
                  </pic:blipFill>
                  <pic:spPr bwMode="auto">
                    <a:xfrm>
                      <a:off x="0" y="0"/>
                      <a:ext cx="5941060" cy="3221122"/>
                    </a:xfrm>
                    <a:prstGeom prst="rect">
                      <a:avLst/>
                    </a:prstGeom>
                    <a:noFill/>
                    <a:ln w="9525">
                      <a:noFill/>
                      <a:miter lim="800000"/>
                      <a:headEnd/>
                      <a:tailEnd/>
                    </a:ln>
                  </pic:spPr>
                </pic:pic>
              </a:graphicData>
            </a:graphic>
          </wp:inline>
        </w:drawing>
      </w: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9F6AD9" w:rsidP="009F6AD9">
      <w:pPr>
        <w:spacing w:line="276" w:lineRule="auto"/>
        <w:ind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xml:space="preserve">Задание 4. Построение графика зависимости координаты </w:t>
      </w:r>
      <w:proofErr w:type="spellStart"/>
      <w:r w:rsidRPr="00AF2B82">
        <w:rPr>
          <w:rFonts w:ascii="Times New Roman" w:hAnsi="Times New Roman"/>
          <w:color w:val="000000" w:themeColor="text1"/>
          <w:sz w:val="28"/>
          <w:szCs w:val="28"/>
          <w:shd w:val="clear" w:color="auto" w:fill="FFFFFF"/>
        </w:rPr>
        <w:t>х</w:t>
      </w:r>
      <w:proofErr w:type="spellEnd"/>
      <w:r w:rsidRPr="00AF2B82">
        <w:rPr>
          <w:rFonts w:ascii="Times New Roman" w:hAnsi="Times New Roman"/>
          <w:color w:val="000000" w:themeColor="text1"/>
          <w:sz w:val="28"/>
          <w:szCs w:val="28"/>
          <w:shd w:val="clear" w:color="auto" w:fill="FFFFFF"/>
        </w:rPr>
        <w:t xml:space="preserve"> бруска от времени </w:t>
      </w:r>
      <w:proofErr w:type="spellStart"/>
      <w:r w:rsidRPr="00AF2B82">
        <w:rPr>
          <w:rFonts w:ascii="Times New Roman" w:hAnsi="Times New Roman"/>
          <w:color w:val="000000" w:themeColor="text1"/>
          <w:sz w:val="28"/>
          <w:szCs w:val="28"/>
          <w:shd w:val="clear" w:color="auto" w:fill="FFFFFF"/>
        </w:rPr>
        <w:t>t</w:t>
      </w:r>
      <w:proofErr w:type="spellEnd"/>
      <w:r w:rsidRPr="00AF2B82">
        <w:rPr>
          <w:rFonts w:ascii="Times New Roman" w:hAnsi="Times New Roman"/>
          <w:color w:val="000000" w:themeColor="text1"/>
          <w:sz w:val="28"/>
          <w:szCs w:val="28"/>
          <w:shd w:val="clear" w:color="auto" w:fill="FFFFFF"/>
        </w:rPr>
        <w:t>.</w:t>
      </w: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9F6AD9" w:rsidP="00DF148F">
      <w:pPr>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941060" cy="3249479"/>
            <wp:effectExtent l="19050" t="0" r="2540" b="0"/>
            <wp:docPr id="185" name="Рисунок 185" descr="http://5terka.com/images/fiz9peryshkin/fiz9peryshkin-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5terka.com/images/fiz9peryshkin/fiz9peryshkin-388.png"/>
                    <pic:cNvPicPr>
                      <a:picLocks noChangeAspect="1" noChangeArrowheads="1"/>
                    </pic:cNvPicPr>
                  </pic:nvPicPr>
                  <pic:blipFill>
                    <a:blip r:embed="rId78"/>
                    <a:srcRect/>
                    <a:stretch>
                      <a:fillRect/>
                    </a:stretch>
                  </pic:blipFill>
                  <pic:spPr bwMode="auto">
                    <a:xfrm>
                      <a:off x="0" y="0"/>
                      <a:ext cx="5941060" cy="3249479"/>
                    </a:xfrm>
                    <a:prstGeom prst="rect">
                      <a:avLst/>
                    </a:prstGeom>
                    <a:noFill/>
                    <a:ln w="9525">
                      <a:noFill/>
                      <a:miter lim="800000"/>
                      <a:headEnd/>
                      <a:tailEnd/>
                    </a:ln>
                  </pic:spPr>
                </pic:pic>
              </a:graphicData>
            </a:graphic>
          </wp:inline>
        </w:drawing>
      </w:r>
    </w:p>
    <w:p w:rsidR="00DF148F" w:rsidRPr="00AF2B82" w:rsidRDefault="009F6AD9" w:rsidP="009F6AD9">
      <w:pPr>
        <w:spacing w:line="48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941060" cy="3249479"/>
            <wp:effectExtent l="19050" t="0" r="2540" b="0"/>
            <wp:docPr id="188" name="Рисунок 188" descr="http://5terka.com/images/fiz9peryshkin/fiz9peryshkin-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5terka.com/images/fiz9peryshkin/fiz9peryshkin-388.png"/>
                    <pic:cNvPicPr>
                      <a:picLocks noChangeAspect="1" noChangeArrowheads="1"/>
                    </pic:cNvPicPr>
                  </pic:nvPicPr>
                  <pic:blipFill>
                    <a:blip r:embed="rId78"/>
                    <a:srcRect/>
                    <a:stretch>
                      <a:fillRect/>
                    </a:stretch>
                  </pic:blipFill>
                  <pic:spPr bwMode="auto">
                    <a:xfrm>
                      <a:off x="0" y="0"/>
                      <a:ext cx="5941060" cy="3249479"/>
                    </a:xfrm>
                    <a:prstGeom prst="rect">
                      <a:avLst/>
                    </a:prstGeom>
                    <a:noFill/>
                    <a:ln w="9525">
                      <a:noFill/>
                      <a:miter lim="800000"/>
                      <a:headEnd/>
                      <a:tailEnd/>
                    </a:ln>
                  </pic:spPr>
                </pic:pic>
              </a:graphicData>
            </a:graphic>
          </wp:inline>
        </w:drawing>
      </w: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9F6AD9" w:rsidRPr="00AF2B82" w:rsidRDefault="009F6AD9" w:rsidP="009F6AD9">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 2 Измерение ускорения свободного падения</w:t>
      </w: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9F6AD9" w:rsidRPr="00AF2B82" w:rsidRDefault="009F6AD9" w:rsidP="009F6AD9">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Цель работы: измерить ускорение свободного падения с помощью пр</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бора для изучения движения тел.</w:t>
      </w:r>
    </w:p>
    <w:p w:rsidR="009F6AD9" w:rsidRPr="00AF2B82" w:rsidRDefault="009F6AD9" w:rsidP="009F6AD9">
      <w:pPr>
        <w:shd w:val="clear" w:color="auto" w:fill="FFFFFF"/>
        <w:overflowPunct/>
        <w:autoSpaceDE/>
        <w:autoSpaceDN/>
        <w:adjustRightInd/>
        <w:spacing w:after="272" w:line="240" w:lineRule="auto"/>
        <w:ind w:firstLine="709"/>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Свободное падение тела является равноускоренным движением. Если мы отпустим без начальной скорости какой-нибудь груз (на установке осв</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 xml:space="preserve">бождаем зажим) и измерим пройденное им расстояние </w:t>
      </w:r>
      <w:proofErr w:type="spellStart"/>
      <w:r w:rsidRPr="00AF2B82">
        <w:rPr>
          <w:rFonts w:ascii="Times New Roman" w:hAnsi="Times New Roman"/>
          <w:color w:val="000000" w:themeColor="text1"/>
          <w:sz w:val="28"/>
          <w:szCs w:val="28"/>
        </w:rPr>
        <w:t>s</w:t>
      </w:r>
      <w:proofErr w:type="spellEnd"/>
      <w:r w:rsidRPr="00AF2B82">
        <w:rPr>
          <w:rFonts w:ascii="Times New Roman" w:hAnsi="Times New Roman"/>
          <w:color w:val="000000" w:themeColor="text1"/>
          <w:sz w:val="28"/>
          <w:szCs w:val="28"/>
        </w:rPr>
        <w:t xml:space="preserve"> и время </w:t>
      </w:r>
      <w:proofErr w:type="spellStart"/>
      <w:r w:rsidRPr="00AF2B82">
        <w:rPr>
          <w:rFonts w:ascii="Times New Roman" w:hAnsi="Times New Roman"/>
          <w:color w:val="000000" w:themeColor="text1"/>
          <w:sz w:val="28"/>
          <w:szCs w:val="28"/>
        </w:rPr>
        <w:t>t</w:t>
      </w:r>
      <w:proofErr w:type="spellEnd"/>
      <w:r w:rsidRPr="00AF2B82">
        <w:rPr>
          <w:rFonts w:ascii="Times New Roman" w:hAnsi="Times New Roman"/>
          <w:color w:val="000000" w:themeColor="text1"/>
          <w:sz w:val="28"/>
          <w:szCs w:val="28"/>
        </w:rPr>
        <w:t>, за которое было пройдено это расстояние, то мы можем рассчитать ускорение свободн</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го падения по формуле:</w:t>
      </w:r>
    </w:p>
    <w:p w:rsidR="00DF148F" w:rsidRPr="00AF2B82" w:rsidRDefault="009F6AD9" w:rsidP="009F6AD9">
      <w:pPr>
        <w:spacing w:line="48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1100479" cy="629728"/>
            <wp:effectExtent l="19050" t="0" r="4421" b="0"/>
            <wp:docPr id="191" name="Рисунок 191" descr="http://5terka.com/images/fiz9peryshkin/fiz9peryshkin-389.png">
              <a:hlinkClick xmlns:a="http://schemas.openxmlformats.org/drawingml/2006/main" r:id="rId79"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5terka.com/images/fiz9peryshkin/fiz9peryshkin-389.png">
                      <a:hlinkClick r:id="rId79" tooltip="&quot;Жамкните чтобы увеличить&quot;"/>
                    </pic:cNvPr>
                    <pic:cNvPicPr>
                      <a:picLocks noChangeAspect="1" noChangeArrowheads="1"/>
                    </pic:cNvPicPr>
                  </pic:nvPicPr>
                  <pic:blipFill>
                    <a:blip r:embed="rId80"/>
                    <a:srcRect/>
                    <a:stretch>
                      <a:fillRect/>
                    </a:stretch>
                  </pic:blipFill>
                  <pic:spPr bwMode="auto">
                    <a:xfrm>
                      <a:off x="0" y="0"/>
                      <a:ext cx="1103625" cy="631528"/>
                    </a:xfrm>
                    <a:prstGeom prst="rect">
                      <a:avLst/>
                    </a:prstGeom>
                    <a:noFill/>
                    <a:ln w="9525">
                      <a:noFill/>
                      <a:miter lim="800000"/>
                      <a:headEnd/>
                      <a:tailEnd/>
                    </a:ln>
                  </pic:spPr>
                </pic:pic>
              </a:graphicData>
            </a:graphic>
          </wp:inline>
        </w:drawing>
      </w:r>
    </w:p>
    <w:p w:rsidR="00DF148F" w:rsidRPr="00AF2B82" w:rsidRDefault="00DF148F" w:rsidP="00DF148F">
      <w:pPr>
        <w:rPr>
          <w:rFonts w:ascii="Times New Roman" w:hAnsi="Times New Roman"/>
          <w:color w:val="000000" w:themeColor="text1"/>
          <w:sz w:val="28"/>
          <w:szCs w:val="28"/>
        </w:rPr>
      </w:pPr>
    </w:p>
    <w:p w:rsidR="00DF148F" w:rsidRPr="00AF2B82" w:rsidRDefault="009F6AD9" w:rsidP="009F6AD9">
      <w:pPr>
        <w:spacing w:line="240" w:lineRule="auto"/>
        <w:ind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Пример выполнения работы.</w:t>
      </w: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9F6AD9" w:rsidP="009F6AD9">
      <w:pPr>
        <w:spacing w:line="48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lastRenderedPageBreak/>
        <w:drawing>
          <wp:inline distT="0" distB="0" distL="0" distR="0">
            <wp:extent cx="1283538" cy="759125"/>
            <wp:effectExtent l="19050" t="0" r="0" b="0"/>
            <wp:docPr id="193" name="Рисунок 193" descr="http://5terka.com/images/fiz9peryshkin/fiz9peryshkin-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5terka.com/images/fiz9peryshkin/fiz9peryshkin-390.png"/>
                    <pic:cNvPicPr>
                      <a:picLocks noChangeAspect="1" noChangeArrowheads="1"/>
                    </pic:cNvPicPr>
                  </pic:nvPicPr>
                  <pic:blipFill>
                    <a:blip r:embed="rId81"/>
                    <a:srcRect/>
                    <a:stretch>
                      <a:fillRect/>
                    </a:stretch>
                  </pic:blipFill>
                  <pic:spPr bwMode="auto">
                    <a:xfrm>
                      <a:off x="0" y="0"/>
                      <a:ext cx="1284181" cy="75950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895350" cy="758332"/>
            <wp:effectExtent l="19050" t="0" r="0" b="0"/>
            <wp:docPr id="196" name="Рисунок 196" descr="http://5terka.com/images/fiz9peryshkin/fiz9peryshkin-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5terka.com/images/fiz9peryshkin/fiz9peryshkin-391.png"/>
                    <pic:cNvPicPr>
                      <a:picLocks noChangeAspect="1" noChangeArrowheads="1"/>
                    </pic:cNvPicPr>
                  </pic:nvPicPr>
                  <pic:blipFill>
                    <a:blip r:embed="rId82"/>
                    <a:srcRect/>
                    <a:stretch>
                      <a:fillRect/>
                    </a:stretch>
                  </pic:blipFill>
                  <pic:spPr bwMode="auto">
                    <a:xfrm>
                      <a:off x="0" y="0"/>
                      <a:ext cx="895867" cy="75877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1145516" cy="757972"/>
            <wp:effectExtent l="19050" t="0" r="0" b="0"/>
            <wp:docPr id="199" name="Рисунок 199" descr="http://5terka.com/images/fiz9peryshkin/fiz9peryshkin-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5terka.com/images/fiz9peryshkin/fiz9peryshkin-392.png"/>
                    <pic:cNvPicPr>
                      <a:picLocks noChangeAspect="1" noChangeArrowheads="1"/>
                    </pic:cNvPicPr>
                  </pic:nvPicPr>
                  <pic:blipFill>
                    <a:blip r:embed="rId83"/>
                    <a:srcRect/>
                    <a:stretch>
                      <a:fillRect/>
                    </a:stretch>
                  </pic:blipFill>
                  <pic:spPr bwMode="auto">
                    <a:xfrm>
                      <a:off x="0" y="0"/>
                      <a:ext cx="1146479" cy="758609"/>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1784607" cy="750498"/>
            <wp:effectExtent l="19050" t="0" r="6093" b="0"/>
            <wp:docPr id="202" name="Рисунок 202" descr="http://5terka.com/images/fiz9peryshkin/fiz9peryshkin-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5terka.com/images/fiz9peryshkin/fiz9peryshkin-393.png"/>
                    <pic:cNvPicPr>
                      <a:picLocks noChangeAspect="1" noChangeArrowheads="1"/>
                    </pic:cNvPicPr>
                  </pic:nvPicPr>
                  <pic:blipFill>
                    <a:blip r:embed="rId84"/>
                    <a:srcRect/>
                    <a:stretch>
                      <a:fillRect/>
                    </a:stretch>
                  </pic:blipFill>
                  <pic:spPr bwMode="auto">
                    <a:xfrm>
                      <a:off x="0" y="0"/>
                      <a:ext cx="1784607" cy="750498"/>
                    </a:xfrm>
                    <a:prstGeom prst="rect">
                      <a:avLst/>
                    </a:prstGeom>
                    <a:noFill/>
                    <a:ln w="9525">
                      <a:noFill/>
                      <a:miter lim="800000"/>
                      <a:headEnd/>
                      <a:tailEnd/>
                    </a:ln>
                  </pic:spPr>
                </pic:pic>
              </a:graphicData>
            </a:graphic>
          </wp:inline>
        </w:drawing>
      </w:r>
    </w:p>
    <w:p w:rsidR="00DF148F" w:rsidRPr="00AF2B82" w:rsidRDefault="009F6AD9" w:rsidP="009F6AD9">
      <w:pPr>
        <w:tabs>
          <w:tab w:val="left" w:pos="2866"/>
          <w:tab w:val="center" w:pos="4820"/>
        </w:tabs>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0,28</w:t>
      </w:r>
      <w:r w:rsidRPr="00AF2B82">
        <w:rPr>
          <w:rFonts w:ascii="Times New Roman" w:hAnsi="Times New Roman"/>
          <w:color w:val="000000" w:themeColor="text1"/>
          <w:sz w:val="28"/>
          <w:szCs w:val="28"/>
        </w:rPr>
        <w:tab/>
        <w:t>400</w:t>
      </w:r>
      <w:r w:rsidRPr="00AF2B82">
        <w:rPr>
          <w:rFonts w:ascii="Times New Roman" w:hAnsi="Times New Roman"/>
          <w:color w:val="000000" w:themeColor="text1"/>
          <w:sz w:val="28"/>
          <w:szCs w:val="28"/>
        </w:rPr>
        <w:tab/>
        <w:t>0,4</w:t>
      </w:r>
    </w:p>
    <w:p w:rsidR="00DF148F" w:rsidRPr="00AF2B82" w:rsidRDefault="009F6AD9" w:rsidP="009F6AD9">
      <w:pPr>
        <w:ind w:firstLine="709"/>
        <w:rPr>
          <w:rFonts w:ascii="Times New Roman" w:hAnsi="Times New Roman"/>
          <w:color w:val="000000" w:themeColor="text1"/>
          <w:sz w:val="28"/>
          <w:szCs w:val="28"/>
        </w:rPr>
      </w:pPr>
      <w:r w:rsidRPr="00AF2B82">
        <w:rPr>
          <w:rFonts w:ascii="Times New Roman" w:hAnsi="Times New Roman"/>
          <w:color w:val="000000" w:themeColor="text1"/>
          <w:sz w:val="28"/>
          <w:szCs w:val="28"/>
        </w:rPr>
        <w:t>Вычисления:</w:t>
      </w: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DF148F" w:rsidRPr="00AF2B82" w:rsidRDefault="009F6AD9" w:rsidP="009F6AD9">
      <w:pPr>
        <w:spacing w:line="60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941060" cy="2303709"/>
            <wp:effectExtent l="19050" t="0" r="2540" b="0"/>
            <wp:docPr id="214" name="Рисунок 214" descr="http://5terka.com/images/fiz9peryshkin/fiz9peryshkin-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5terka.com/images/fiz9peryshkin/fiz9peryshkin-394.png"/>
                    <pic:cNvPicPr>
                      <a:picLocks noChangeAspect="1" noChangeArrowheads="1"/>
                    </pic:cNvPicPr>
                  </pic:nvPicPr>
                  <pic:blipFill>
                    <a:blip r:embed="rId85"/>
                    <a:srcRect/>
                    <a:stretch>
                      <a:fillRect/>
                    </a:stretch>
                  </pic:blipFill>
                  <pic:spPr bwMode="auto">
                    <a:xfrm>
                      <a:off x="0" y="0"/>
                      <a:ext cx="5941060" cy="2303709"/>
                    </a:xfrm>
                    <a:prstGeom prst="rect">
                      <a:avLst/>
                    </a:prstGeom>
                    <a:noFill/>
                    <a:ln w="9525">
                      <a:noFill/>
                      <a:miter lim="800000"/>
                      <a:headEnd/>
                      <a:tailEnd/>
                    </a:ln>
                  </pic:spPr>
                </pic:pic>
              </a:graphicData>
            </a:graphic>
          </wp:inline>
        </w:drawing>
      </w:r>
    </w:p>
    <w:p w:rsidR="00DF148F" w:rsidRPr="00AF2B82" w:rsidRDefault="009F6AD9" w:rsidP="00DF148F">
      <w:pPr>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941060" cy="2303709"/>
            <wp:effectExtent l="19050" t="0" r="2540" b="0"/>
            <wp:docPr id="205" name="Рисунок 205" descr="http://5terka.com/images/fiz9peryshkin/fiz9peryshkin-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5terka.com/images/fiz9peryshkin/fiz9peryshkin-394.png"/>
                    <pic:cNvPicPr>
                      <a:picLocks noChangeAspect="1" noChangeArrowheads="1"/>
                    </pic:cNvPicPr>
                  </pic:nvPicPr>
                  <pic:blipFill>
                    <a:blip r:embed="rId85"/>
                    <a:srcRect/>
                    <a:stretch>
                      <a:fillRect/>
                    </a:stretch>
                  </pic:blipFill>
                  <pic:spPr bwMode="auto">
                    <a:xfrm>
                      <a:off x="0" y="0"/>
                      <a:ext cx="5941060" cy="2303709"/>
                    </a:xfrm>
                    <a:prstGeom prst="rect">
                      <a:avLst/>
                    </a:prstGeom>
                    <a:noFill/>
                    <a:ln w="9525">
                      <a:noFill/>
                      <a:miter lim="800000"/>
                      <a:headEnd/>
                      <a:tailEnd/>
                    </a:ln>
                  </pic:spPr>
                </pic:pic>
              </a:graphicData>
            </a:graphic>
          </wp:inline>
        </w:drawing>
      </w:r>
    </w:p>
    <w:p w:rsidR="00DF148F" w:rsidRPr="00AF2B82" w:rsidRDefault="009F6AD9" w:rsidP="00DF148F">
      <w:pPr>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941060" cy="2303709"/>
            <wp:effectExtent l="19050" t="0" r="2540" b="0"/>
            <wp:docPr id="208" name="Рисунок 208" descr="http://5terka.com/images/fiz9peryshkin/fiz9peryshkin-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5terka.com/images/fiz9peryshkin/fiz9peryshkin-394.png"/>
                    <pic:cNvPicPr>
                      <a:picLocks noChangeAspect="1" noChangeArrowheads="1"/>
                    </pic:cNvPicPr>
                  </pic:nvPicPr>
                  <pic:blipFill>
                    <a:blip r:embed="rId85"/>
                    <a:srcRect/>
                    <a:stretch>
                      <a:fillRect/>
                    </a:stretch>
                  </pic:blipFill>
                  <pic:spPr bwMode="auto">
                    <a:xfrm>
                      <a:off x="0" y="0"/>
                      <a:ext cx="5941060" cy="2303709"/>
                    </a:xfrm>
                    <a:prstGeom prst="rect">
                      <a:avLst/>
                    </a:prstGeom>
                    <a:noFill/>
                    <a:ln w="9525">
                      <a:noFill/>
                      <a:miter lim="800000"/>
                      <a:headEnd/>
                      <a:tailEnd/>
                    </a:ln>
                  </pic:spPr>
                </pic:pic>
              </a:graphicData>
            </a:graphic>
          </wp:inline>
        </w:drawing>
      </w:r>
    </w:p>
    <w:p w:rsidR="00DF148F" w:rsidRPr="00AF2B82" w:rsidRDefault="009F6AD9" w:rsidP="00DF148F">
      <w:pPr>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941060" cy="2303709"/>
            <wp:effectExtent l="19050" t="0" r="2540" b="0"/>
            <wp:docPr id="211" name="Рисунок 211" descr="http://5terka.com/images/fiz9peryshkin/fiz9peryshkin-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5terka.com/images/fiz9peryshkin/fiz9peryshkin-394.png"/>
                    <pic:cNvPicPr>
                      <a:picLocks noChangeAspect="1" noChangeArrowheads="1"/>
                    </pic:cNvPicPr>
                  </pic:nvPicPr>
                  <pic:blipFill>
                    <a:blip r:embed="rId85"/>
                    <a:srcRect/>
                    <a:stretch>
                      <a:fillRect/>
                    </a:stretch>
                  </pic:blipFill>
                  <pic:spPr bwMode="auto">
                    <a:xfrm>
                      <a:off x="0" y="0"/>
                      <a:ext cx="5941060" cy="2303709"/>
                    </a:xfrm>
                    <a:prstGeom prst="rect">
                      <a:avLst/>
                    </a:prstGeom>
                    <a:noFill/>
                    <a:ln w="9525">
                      <a:noFill/>
                      <a:miter lim="800000"/>
                      <a:headEnd/>
                      <a:tailEnd/>
                    </a:ln>
                  </pic:spPr>
                </pic:pic>
              </a:graphicData>
            </a:graphic>
          </wp:inline>
        </w:drawing>
      </w:r>
    </w:p>
    <w:p w:rsidR="00DF148F" w:rsidRPr="00AF2B82" w:rsidRDefault="00DF148F" w:rsidP="00DF148F">
      <w:pP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p w:rsidR="009F6AD9" w:rsidRPr="00AF2B82" w:rsidRDefault="009F6AD9" w:rsidP="009F6AD9">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 3. Исследование зависимости периода и частоты свободных колебаний нитяного маятника от его длины</w:t>
      </w:r>
    </w:p>
    <w:p w:rsidR="009F6AD9" w:rsidRPr="00AF2B82" w:rsidRDefault="009F6AD9" w:rsidP="00DF148F">
      <w:pP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p w:rsidR="009F6AD9" w:rsidRPr="00AF2B82" w:rsidRDefault="009F6AD9" w:rsidP="009F6AD9">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Цель работы: выяснить, как зависят период и частота свободных кол</w:t>
      </w:r>
      <w:r w:rsidRPr="00AF2B82">
        <w:rPr>
          <w:color w:val="000000" w:themeColor="text1"/>
          <w:sz w:val="28"/>
          <w:szCs w:val="28"/>
        </w:rPr>
        <w:t>е</w:t>
      </w:r>
      <w:r w:rsidRPr="00AF2B82">
        <w:rPr>
          <w:color w:val="000000" w:themeColor="text1"/>
          <w:sz w:val="28"/>
          <w:szCs w:val="28"/>
        </w:rPr>
        <w:t>баний нитяного маятника от его длины.</w:t>
      </w:r>
    </w:p>
    <w:p w:rsidR="009F6AD9" w:rsidRPr="00AF2B82" w:rsidRDefault="009F6AD9" w:rsidP="009F6AD9">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Дополнительное задание</w:t>
      </w:r>
    </w:p>
    <w:p w:rsidR="009F6AD9" w:rsidRPr="00AF2B82" w:rsidRDefault="009F6AD9" w:rsidP="009F6AD9">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Цель задания: выяснить, какая математическая зависимость существует между длиной маятника и периодом его колебаний.</w:t>
      </w:r>
    </w:p>
    <w:p w:rsidR="009F6AD9" w:rsidRPr="00AF2B82" w:rsidRDefault="009F6AD9" w:rsidP="009F6AD9">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При изменении длины нитяного маятника меняется его частота и пер</w:t>
      </w:r>
      <w:r w:rsidRPr="00AF2B82">
        <w:rPr>
          <w:color w:val="000000" w:themeColor="text1"/>
          <w:sz w:val="28"/>
          <w:szCs w:val="28"/>
        </w:rPr>
        <w:t>и</w:t>
      </w:r>
      <w:r w:rsidRPr="00AF2B82">
        <w:rPr>
          <w:color w:val="000000" w:themeColor="text1"/>
          <w:sz w:val="28"/>
          <w:szCs w:val="28"/>
        </w:rPr>
        <w:t>од. В данной работе мы должны определить эту зависимость. Период и ча</w:t>
      </w:r>
      <w:r w:rsidRPr="00AF2B82">
        <w:rPr>
          <w:color w:val="000000" w:themeColor="text1"/>
          <w:sz w:val="28"/>
          <w:szCs w:val="28"/>
        </w:rPr>
        <w:t>с</w:t>
      </w:r>
      <w:r w:rsidRPr="00AF2B82">
        <w:rPr>
          <w:color w:val="000000" w:themeColor="text1"/>
          <w:sz w:val="28"/>
          <w:szCs w:val="28"/>
        </w:rPr>
        <w:t>тоту определяем следующим образом. Отклоним шарик маятника от полож</w:t>
      </w:r>
      <w:r w:rsidRPr="00AF2B82">
        <w:rPr>
          <w:color w:val="000000" w:themeColor="text1"/>
          <w:sz w:val="28"/>
          <w:szCs w:val="28"/>
        </w:rPr>
        <w:t>е</w:t>
      </w:r>
      <w:r w:rsidRPr="00AF2B82">
        <w:rPr>
          <w:color w:val="000000" w:themeColor="text1"/>
          <w:sz w:val="28"/>
          <w:szCs w:val="28"/>
        </w:rPr>
        <w:t xml:space="preserve">ния равновесия на небольшую амплитуду и засечем время </w:t>
      </w:r>
      <w:proofErr w:type="spellStart"/>
      <w:r w:rsidRPr="00AF2B82">
        <w:rPr>
          <w:color w:val="000000" w:themeColor="text1"/>
          <w:sz w:val="28"/>
          <w:szCs w:val="28"/>
        </w:rPr>
        <w:t>t</w:t>
      </w:r>
      <w:proofErr w:type="spellEnd"/>
      <w:r w:rsidRPr="00AF2B82">
        <w:rPr>
          <w:color w:val="000000" w:themeColor="text1"/>
          <w:sz w:val="28"/>
          <w:szCs w:val="28"/>
        </w:rPr>
        <w:t>, в течение кот</w:t>
      </w:r>
      <w:r w:rsidRPr="00AF2B82">
        <w:rPr>
          <w:color w:val="000000" w:themeColor="text1"/>
          <w:sz w:val="28"/>
          <w:szCs w:val="28"/>
        </w:rPr>
        <w:t>о</w:t>
      </w:r>
      <w:r w:rsidRPr="00AF2B82">
        <w:rPr>
          <w:color w:val="000000" w:themeColor="text1"/>
          <w:sz w:val="28"/>
          <w:szCs w:val="28"/>
        </w:rPr>
        <w:t>рого маятник совершит N . колебаний. Тогда период и амплитуду можно п</w:t>
      </w:r>
      <w:r w:rsidRPr="00AF2B82">
        <w:rPr>
          <w:color w:val="000000" w:themeColor="text1"/>
          <w:sz w:val="28"/>
          <w:szCs w:val="28"/>
        </w:rPr>
        <w:t>о</w:t>
      </w:r>
      <w:r w:rsidRPr="00AF2B82">
        <w:rPr>
          <w:color w:val="000000" w:themeColor="text1"/>
          <w:sz w:val="28"/>
          <w:szCs w:val="28"/>
        </w:rPr>
        <w:t>считать по формулам:</w:t>
      </w:r>
    </w:p>
    <w:p w:rsidR="009F6AD9" w:rsidRPr="00AF2B82" w:rsidRDefault="009F6AD9" w:rsidP="009F6AD9">
      <w:pPr>
        <w:spacing w:line="36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lastRenderedPageBreak/>
        <w:drawing>
          <wp:inline distT="0" distB="0" distL="0" distR="0">
            <wp:extent cx="1473319" cy="879406"/>
            <wp:effectExtent l="19050" t="0" r="0" b="0"/>
            <wp:docPr id="217" name="Рисунок 217" descr="http://5terka.com/images/fiz9peryshkin/fiz9peryshkin-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5terka.com/images/fiz9peryshkin/fiz9peryshkin-395.png"/>
                    <pic:cNvPicPr>
                      <a:picLocks noChangeAspect="1" noChangeArrowheads="1"/>
                    </pic:cNvPicPr>
                  </pic:nvPicPr>
                  <pic:blipFill>
                    <a:blip r:embed="rId86"/>
                    <a:srcRect/>
                    <a:stretch>
                      <a:fillRect/>
                    </a:stretch>
                  </pic:blipFill>
                  <pic:spPr bwMode="auto">
                    <a:xfrm>
                      <a:off x="0" y="0"/>
                      <a:ext cx="1476633" cy="881384"/>
                    </a:xfrm>
                    <a:prstGeom prst="rect">
                      <a:avLst/>
                    </a:prstGeom>
                    <a:noFill/>
                    <a:ln w="9525">
                      <a:noFill/>
                      <a:miter lim="800000"/>
                      <a:headEnd/>
                      <a:tailEnd/>
                    </a:ln>
                  </pic:spPr>
                </pic:pic>
              </a:graphicData>
            </a:graphic>
          </wp:inline>
        </w:drawing>
      </w:r>
    </w:p>
    <w:p w:rsidR="009F6AD9" w:rsidRPr="00AF2B82" w:rsidRDefault="009F6AD9" w:rsidP="00DF148F">
      <w:pP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p w:rsidR="009F6AD9" w:rsidRPr="00AF2B82" w:rsidRDefault="009F6AD9" w:rsidP="009F6AD9">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Измеряя период и частоту при разных значениях длины маятника, мы тем самым получаем зависимость периода и частоты от длины.</w:t>
      </w:r>
    </w:p>
    <w:p w:rsidR="009F6AD9" w:rsidRPr="00AF2B82" w:rsidRDefault="009F6AD9" w:rsidP="009F6AD9">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Пример выполнения работы.</w:t>
      </w:r>
    </w:p>
    <w:p w:rsidR="009F6AD9" w:rsidRPr="00AF2B82" w:rsidRDefault="009F6AD9" w:rsidP="00DF148F">
      <w:pP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tbl>
      <w:tblPr>
        <w:tblStyle w:val="aff"/>
        <w:tblW w:w="0" w:type="auto"/>
        <w:tblLook w:val="04A0"/>
      </w:tblPr>
      <w:tblGrid>
        <w:gridCol w:w="1595"/>
        <w:gridCol w:w="1595"/>
        <w:gridCol w:w="1595"/>
        <w:gridCol w:w="1595"/>
        <w:gridCol w:w="1596"/>
        <w:gridCol w:w="1596"/>
      </w:tblGrid>
      <w:tr w:rsidR="00F77A10" w:rsidRPr="00AF2B82" w:rsidTr="002464A2">
        <w:tc>
          <w:tcPr>
            <w:tcW w:w="1595" w:type="dxa"/>
            <w:vAlign w:val="center"/>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 опыта физ. вел</w:t>
            </w:r>
          </w:p>
        </w:tc>
        <w:tc>
          <w:tcPr>
            <w:tcW w:w="1595" w:type="dxa"/>
            <w:vAlign w:val="center"/>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tc>
        <w:tc>
          <w:tcPr>
            <w:tcW w:w="1595" w:type="dxa"/>
            <w:vAlign w:val="center"/>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1595" w:type="dxa"/>
            <w:vAlign w:val="center"/>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tc>
        <w:tc>
          <w:tcPr>
            <w:tcW w:w="1596" w:type="dxa"/>
            <w:vAlign w:val="center"/>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tc>
        <w:tc>
          <w:tcPr>
            <w:tcW w:w="1596" w:type="dxa"/>
            <w:vAlign w:val="center"/>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tc>
      </w:tr>
      <w:tr w:rsidR="00F77A10" w:rsidRPr="00AF2B82" w:rsidTr="00F77A10">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Ɩ, </w:t>
            </w:r>
            <w:proofErr w:type="gramStart"/>
            <w:r w:rsidRPr="00AF2B82">
              <w:rPr>
                <w:rFonts w:ascii="Times New Roman" w:hAnsi="Times New Roman"/>
                <w:color w:val="000000" w:themeColor="text1"/>
                <w:sz w:val="28"/>
                <w:szCs w:val="28"/>
              </w:rPr>
              <w:t>см</w:t>
            </w:r>
            <w:proofErr w:type="gramEnd"/>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20</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45</w:t>
            </w:r>
          </w:p>
        </w:tc>
        <w:tc>
          <w:tcPr>
            <w:tcW w:w="1596"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80</w:t>
            </w:r>
          </w:p>
        </w:tc>
        <w:tc>
          <w:tcPr>
            <w:tcW w:w="1596"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125</w:t>
            </w:r>
          </w:p>
        </w:tc>
      </w:tr>
      <w:tr w:rsidR="00F77A10" w:rsidRPr="00AF2B82" w:rsidTr="00F77A10">
        <w:tc>
          <w:tcPr>
            <w:tcW w:w="1595" w:type="dxa"/>
          </w:tcPr>
          <w:p w:rsidR="00F77A10" w:rsidRPr="00AF2B82" w:rsidRDefault="002464A2" w:rsidP="002464A2">
            <w:pPr>
              <w:spacing w:line="240" w:lineRule="auto"/>
              <w:ind w:firstLine="0"/>
              <w:jc w:val="center"/>
              <w:rPr>
                <w:rFonts w:ascii="Times New Roman" w:hAnsi="Times New Roman"/>
                <w:i/>
                <w:color w:val="000000" w:themeColor="text1"/>
                <w:sz w:val="28"/>
                <w:szCs w:val="28"/>
              </w:rPr>
            </w:pPr>
            <w:r w:rsidRPr="00AF2B82">
              <w:rPr>
                <w:rFonts w:ascii="Times New Roman" w:hAnsi="Times New Roman"/>
                <w:i/>
                <w:color w:val="000000" w:themeColor="text1"/>
                <w:sz w:val="28"/>
                <w:szCs w:val="28"/>
              </w:rPr>
              <w:t>N</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30</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30</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30</w:t>
            </w:r>
          </w:p>
        </w:tc>
        <w:tc>
          <w:tcPr>
            <w:tcW w:w="1596"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30</w:t>
            </w:r>
          </w:p>
        </w:tc>
        <w:tc>
          <w:tcPr>
            <w:tcW w:w="1596"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30</w:t>
            </w:r>
          </w:p>
        </w:tc>
      </w:tr>
      <w:tr w:rsidR="00F77A10" w:rsidRPr="00AF2B82" w:rsidTr="00F77A10">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lang w:val="en-US"/>
              </w:rPr>
            </w:pPr>
            <w:r w:rsidRPr="00AF2B82">
              <w:rPr>
                <w:rFonts w:ascii="Times New Roman" w:hAnsi="Times New Roman"/>
                <w:color w:val="000000" w:themeColor="text1"/>
                <w:sz w:val="28"/>
                <w:szCs w:val="28"/>
                <w:lang w:val="en-US"/>
              </w:rPr>
              <w:t>t, c</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13</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27</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40</w:t>
            </w:r>
          </w:p>
        </w:tc>
        <w:tc>
          <w:tcPr>
            <w:tcW w:w="1596"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53</w:t>
            </w:r>
          </w:p>
        </w:tc>
        <w:tc>
          <w:tcPr>
            <w:tcW w:w="1596"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67</w:t>
            </w:r>
          </w:p>
        </w:tc>
      </w:tr>
      <w:tr w:rsidR="00F77A10" w:rsidRPr="00AF2B82" w:rsidTr="00F77A10">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lang w:val="en-US"/>
              </w:rPr>
            </w:pPr>
            <w:proofErr w:type="spellStart"/>
            <w:r w:rsidRPr="00AF2B82">
              <w:rPr>
                <w:rFonts w:ascii="Times New Roman" w:hAnsi="Times New Roman"/>
                <w:color w:val="000000" w:themeColor="text1"/>
                <w:sz w:val="28"/>
                <w:szCs w:val="28"/>
                <w:lang w:val="en-US"/>
              </w:rPr>
              <w:t>T,c</w:t>
            </w:r>
            <w:proofErr w:type="spellEnd"/>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0,43</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0,9</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1,33</w:t>
            </w:r>
          </w:p>
        </w:tc>
        <w:tc>
          <w:tcPr>
            <w:tcW w:w="1596"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1,77</w:t>
            </w:r>
          </w:p>
        </w:tc>
        <w:tc>
          <w:tcPr>
            <w:tcW w:w="1596"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2,23</w:t>
            </w:r>
          </w:p>
        </w:tc>
      </w:tr>
      <w:tr w:rsidR="00F77A10" w:rsidRPr="00AF2B82" w:rsidTr="00F77A10">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lang w:val="en-US"/>
              </w:rPr>
              <w:t>V</w:t>
            </w:r>
            <w:r w:rsidRPr="00AF2B82">
              <w:rPr>
                <w:rFonts w:ascii="Times New Roman" w:hAnsi="Times New Roman"/>
                <w:color w:val="000000" w:themeColor="text1"/>
                <w:sz w:val="28"/>
                <w:szCs w:val="28"/>
              </w:rPr>
              <w:t>, Гц</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2,31</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1,11</w:t>
            </w:r>
          </w:p>
        </w:tc>
        <w:tc>
          <w:tcPr>
            <w:tcW w:w="1595"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0,75</w:t>
            </w:r>
          </w:p>
        </w:tc>
        <w:tc>
          <w:tcPr>
            <w:tcW w:w="1596"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0,57</w:t>
            </w:r>
          </w:p>
        </w:tc>
        <w:tc>
          <w:tcPr>
            <w:tcW w:w="1596" w:type="dxa"/>
          </w:tcPr>
          <w:p w:rsidR="00F77A10" w:rsidRPr="00AF2B82" w:rsidRDefault="002464A2" w:rsidP="002464A2">
            <w:pPr>
              <w:spacing w:line="240" w:lineRule="auto"/>
              <w:ind w:firstLine="0"/>
              <w:jc w:val="center"/>
              <w:rPr>
                <w:rFonts w:ascii="Times New Roman" w:hAnsi="Times New Roman"/>
                <w:color w:val="000000" w:themeColor="text1"/>
                <w:sz w:val="28"/>
                <w:szCs w:val="28"/>
              </w:rPr>
            </w:pPr>
            <w:r w:rsidRPr="00AF2B82">
              <w:rPr>
                <w:rFonts w:ascii="Times New Roman" w:hAnsi="Times New Roman"/>
                <w:color w:val="000000" w:themeColor="text1"/>
                <w:sz w:val="28"/>
                <w:szCs w:val="28"/>
              </w:rPr>
              <w:t>0,45</w:t>
            </w:r>
          </w:p>
        </w:tc>
      </w:tr>
    </w:tbl>
    <w:p w:rsidR="009F6AD9" w:rsidRPr="00AF2B82" w:rsidRDefault="009F6AD9" w:rsidP="002464A2">
      <w:pPr>
        <w:jc w:val="cente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p w:rsidR="002464A2" w:rsidRPr="00AF2B82" w:rsidRDefault="002464A2"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Из данных в таблице можно заметить такую закономерность: чем больше длина маятника, тем больше период и меньше частота, и наоборот.</w:t>
      </w:r>
    </w:p>
    <w:p w:rsidR="002464A2" w:rsidRPr="00AF2B82" w:rsidRDefault="002464A2"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Дополнительное задание.</w:t>
      </w:r>
    </w:p>
    <w:p w:rsidR="002464A2" w:rsidRPr="00AF2B82" w:rsidRDefault="002464A2"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Цель задания: выяснить, какая математическая зависимость существует между длиной маятника и периодом его колебаний.</w:t>
      </w:r>
    </w:p>
    <w:p w:rsidR="009F6AD9" w:rsidRPr="00AF2B82" w:rsidRDefault="002464A2" w:rsidP="002464A2">
      <w:pPr>
        <w:spacing w:line="36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283538" cy="560197"/>
            <wp:effectExtent l="19050" t="0" r="0" b="0"/>
            <wp:docPr id="270" name="Рисунок 270" descr="http://5terka.com/images/fiz9peryshkin/fiz9peryshkin-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5terka.com/images/fiz9peryshkin/fiz9peryshkin-401.png"/>
                    <pic:cNvPicPr>
                      <a:picLocks noChangeAspect="1" noChangeArrowheads="1"/>
                    </pic:cNvPicPr>
                  </pic:nvPicPr>
                  <pic:blipFill>
                    <a:blip r:embed="rId87"/>
                    <a:srcRect/>
                    <a:stretch>
                      <a:fillRect/>
                    </a:stretch>
                  </pic:blipFill>
                  <pic:spPr bwMode="auto">
                    <a:xfrm>
                      <a:off x="0" y="0"/>
                      <a:ext cx="1285949" cy="561249"/>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1128263" cy="559635"/>
            <wp:effectExtent l="19050" t="0" r="0" b="0"/>
            <wp:docPr id="273" name="Рисунок 273" descr="http://5terka.com/images/fiz9peryshkin/fiz9peryshkin-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5terka.com/images/fiz9peryshkin/fiz9peryshkin-402.png"/>
                    <pic:cNvPicPr>
                      <a:picLocks noChangeAspect="1" noChangeArrowheads="1"/>
                    </pic:cNvPicPr>
                  </pic:nvPicPr>
                  <pic:blipFill>
                    <a:blip r:embed="rId88"/>
                    <a:srcRect/>
                    <a:stretch>
                      <a:fillRect/>
                    </a:stretch>
                  </pic:blipFill>
                  <pic:spPr bwMode="auto">
                    <a:xfrm>
                      <a:off x="0" y="0"/>
                      <a:ext cx="1129335" cy="560167"/>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1326671" cy="560717"/>
            <wp:effectExtent l="19050" t="0" r="6829" b="0"/>
            <wp:docPr id="276" name="Рисунок 276" descr="http://5terka.com/images/fiz9peryshkin/fiz9peryshkin-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5terka.com/images/fiz9peryshkin/fiz9peryshkin-403.png"/>
                    <pic:cNvPicPr>
                      <a:picLocks noChangeAspect="1" noChangeArrowheads="1"/>
                    </pic:cNvPicPr>
                  </pic:nvPicPr>
                  <pic:blipFill>
                    <a:blip r:embed="rId89"/>
                    <a:srcRect/>
                    <a:stretch>
                      <a:fillRect/>
                    </a:stretch>
                  </pic:blipFill>
                  <pic:spPr bwMode="auto">
                    <a:xfrm>
                      <a:off x="0" y="0"/>
                      <a:ext cx="1326697" cy="560728"/>
                    </a:xfrm>
                    <a:prstGeom prst="rect">
                      <a:avLst/>
                    </a:prstGeom>
                    <a:noFill/>
                    <a:ln w="9525">
                      <a:noFill/>
                      <a:miter lim="800000"/>
                      <a:headEnd/>
                      <a:tailEnd/>
                    </a:ln>
                  </pic:spPr>
                </pic:pic>
              </a:graphicData>
            </a:graphic>
          </wp:inline>
        </w:drawing>
      </w:r>
      <w:r w:rsidR="00F863E0" w:rsidRPr="00AF2B82">
        <w:rPr>
          <w:rFonts w:ascii="Times New Roman" w:hAnsi="Times New Roman"/>
          <w:color w:val="000000" w:themeColor="text1"/>
          <w:sz w:val="28"/>
          <w:szCs w:val="28"/>
        </w:rPr>
        <w:t xml:space="preserve"> </w:t>
      </w:r>
      <w:r w:rsidR="00F863E0" w:rsidRPr="00AF2B82">
        <w:rPr>
          <w:rFonts w:ascii="Times New Roman" w:hAnsi="Times New Roman"/>
          <w:noProof/>
          <w:color w:val="000000" w:themeColor="text1"/>
          <w:sz w:val="28"/>
          <w:szCs w:val="28"/>
        </w:rPr>
        <w:drawing>
          <wp:inline distT="0" distB="0" distL="0" distR="0">
            <wp:extent cx="1205901" cy="595223"/>
            <wp:effectExtent l="19050" t="0" r="0" b="0"/>
            <wp:docPr id="279" name="Рисунок 279" descr="http://5terka.com/images/fiz9peryshkin/fiz9peryshkin-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5terka.com/images/fiz9peryshkin/fiz9peryshkin-404.png"/>
                    <pic:cNvPicPr>
                      <a:picLocks noChangeAspect="1" noChangeArrowheads="1"/>
                    </pic:cNvPicPr>
                  </pic:nvPicPr>
                  <pic:blipFill>
                    <a:blip r:embed="rId90"/>
                    <a:srcRect/>
                    <a:stretch>
                      <a:fillRect/>
                    </a:stretch>
                  </pic:blipFill>
                  <pic:spPr bwMode="auto">
                    <a:xfrm>
                      <a:off x="0" y="0"/>
                      <a:ext cx="1205926" cy="595235"/>
                    </a:xfrm>
                    <a:prstGeom prst="rect">
                      <a:avLst/>
                    </a:prstGeom>
                    <a:noFill/>
                    <a:ln w="9525">
                      <a:noFill/>
                      <a:miter lim="800000"/>
                      <a:headEnd/>
                      <a:tailEnd/>
                    </a:ln>
                  </pic:spPr>
                </pic:pic>
              </a:graphicData>
            </a:graphic>
          </wp:inline>
        </w:drawing>
      </w:r>
    </w:p>
    <w:p w:rsidR="009F6AD9" w:rsidRPr="00AF2B82" w:rsidRDefault="00F863E0" w:rsidP="00F863E0">
      <w:pPr>
        <w:spacing w:line="36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283538" cy="586596"/>
            <wp:effectExtent l="19050" t="0" r="0" b="0"/>
            <wp:docPr id="282" name="Рисунок 282" descr="http://5terka.com/images/fiz9peryshkin/fiz9peryshkin-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5terka.com/images/fiz9peryshkin/fiz9peryshkin-405.png"/>
                    <pic:cNvPicPr>
                      <a:picLocks noChangeAspect="1" noChangeArrowheads="1"/>
                    </pic:cNvPicPr>
                  </pic:nvPicPr>
                  <pic:blipFill>
                    <a:blip r:embed="rId91"/>
                    <a:srcRect/>
                    <a:stretch>
                      <a:fillRect/>
                    </a:stretch>
                  </pic:blipFill>
                  <pic:spPr bwMode="auto">
                    <a:xfrm>
                      <a:off x="0" y="0"/>
                      <a:ext cx="1283564" cy="586608"/>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1128263" cy="577969"/>
            <wp:effectExtent l="19050" t="0" r="0" b="0"/>
            <wp:docPr id="285" name="Рисунок 285" descr="http://5terka.com/images/fiz9peryshkin/fiz9peryshkin-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5terka.com/images/fiz9peryshkin/fiz9peryshkin-406.png"/>
                    <pic:cNvPicPr>
                      <a:picLocks noChangeAspect="1" noChangeArrowheads="1"/>
                    </pic:cNvPicPr>
                  </pic:nvPicPr>
                  <pic:blipFill>
                    <a:blip r:embed="rId92"/>
                    <a:srcRect/>
                    <a:stretch>
                      <a:fillRect/>
                    </a:stretch>
                  </pic:blipFill>
                  <pic:spPr bwMode="auto">
                    <a:xfrm>
                      <a:off x="0" y="0"/>
                      <a:ext cx="1129336" cy="578519"/>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1328947" cy="586596"/>
            <wp:effectExtent l="19050" t="0" r="4553" b="0"/>
            <wp:docPr id="288" name="Рисунок 288" descr="http://5terka.com/images/fiz9peryshkin/fiz9peryshkin-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5terka.com/images/fiz9peryshkin/fiz9peryshkin-407.png"/>
                    <pic:cNvPicPr>
                      <a:picLocks noChangeAspect="1" noChangeArrowheads="1"/>
                    </pic:cNvPicPr>
                  </pic:nvPicPr>
                  <pic:blipFill>
                    <a:blip r:embed="rId93"/>
                    <a:srcRect/>
                    <a:stretch>
                      <a:fillRect/>
                    </a:stretch>
                  </pic:blipFill>
                  <pic:spPr bwMode="auto">
                    <a:xfrm>
                      <a:off x="0" y="0"/>
                      <a:ext cx="1328976" cy="586609"/>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1205901" cy="584320"/>
            <wp:effectExtent l="19050" t="0" r="0" b="0"/>
            <wp:docPr id="291" name="Рисунок 291" descr="http://5terka.com/images/fiz9peryshkin/fiz9peryshkin-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5terka.com/images/fiz9peryshkin/fiz9peryshkin-408.png"/>
                    <pic:cNvPicPr>
                      <a:picLocks noChangeAspect="1" noChangeArrowheads="1"/>
                    </pic:cNvPicPr>
                  </pic:nvPicPr>
                  <pic:blipFill>
                    <a:blip r:embed="rId94"/>
                    <a:srcRect/>
                    <a:stretch>
                      <a:fillRect/>
                    </a:stretch>
                  </pic:blipFill>
                  <pic:spPr bwMode="auto">
                    <a:xfrm>
                      <a:off x="0" y="0"/>
                      <a:ext cx="1209071" cy="585856"/>
                    </a:xfrm>
                    <a:prstGeom prst="rect">
                      <a:avLst/>
                    </a:prstGeom>
                    <a:noFill/>
                    <a:ln w="9525">
                      <a:noFill/>
                      <a:miter lim="800000"/>
                      <a:headEnd/>
                      <a:tailEnd/>
                    </a:ln>
                  </pic:spPr>
                </pic:pic>
              </a:graphicData>
            </a:graphic>
          </wp:inline>
        </w:drawing>
      </w:r>
    </w:p>
    <w:p w:rsidR="009F6AD9" w:rsidRPr="00AF2B82" w:rsidRDefault="009F6AD9" w:rsidP="00DF148F">
      <w:pP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p w:rsidR="009F6AD9" w:rsidRPr="00AF2B82" w:rsidRDefault="00F863E0" w:rsidP="00F863E0">
      <w:pPr>
        <w:spacing w:line="240" w:lineRule="auto"/>
        <w:ind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Из данных в таблице хорошо просматривается связь между периодом колебаний маятника и его длиной:</w:t>
      </w:r>
    </w:p>
    <w:p w:rsidR="009F6AD9" w:rsidRPr="00AF2B82" w:rsidRDefault="009F6AD9" w:rsidP="00DF148F">
      <w:pP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p w:rsidR="009F6AD9" w:rsidRPr="00AF2B82" w:rsidRDefault="009F6AD9" w:rsidP="00DF148F">
      <w:pPr>
        <w:rPr>
          <w:rFonts w:ascii="Times New Roman" w:hAnsi="Times New Roman"/>
          <w:color w:val="000000" w:themeColor="text1"/>
          <w:sz w:val="28"/>
          <w:szCs w:val="28"/>
        </w:rPr>
      </w:pPr>
    </w:p>
    <w:p w:rsidR="009F6AD9" w:rsidRPr="00AF2B82" w:rsidRDefault="00F863E0" w:rsidP="00F863E0">
      <w:pPr>
        <w:spacing w:line="48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033372" cy="552091"/>
            <wp:effectExtent l="19050" t="0" r="0" b="0"/>
            <wp:docPr id="294" name="Рисунок 294" descr="http://5terka.com/images/fiz9peryshkin/fiz9peryshkin-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5terka.com/images/fiz9peryshkin/fiz9peryshkin-409.png"/>
                    <pic:cNvPicPr>
                      <a:picLocks noChangeAspect="1" noChangeArrowheads="1"/>
                    </pic:cNvPicPr>
                  </pic:nvPicPr>
                  <pic:blipFill>
                    <a:blip r:embed="rId95"/>
                    <a:srcRect/>
                    <a:stretch>
                      <a:fillRect/>
                    </a:stretch>
                  </pic:blipFill>
                  <pic:spPr bwMode="auto">
                    <a:xfrm>
                      <a:off x="0" y="0"/>
                      <a:ext cx="1033506" cy="552163"/>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xml:space="preserve"> </w:t>
      </w:r>
      <w:r w:rsidRPr="00AF2B82">
        <w:rPr>
          <w:rFonts w:ascii="Times New Roman" w:hAnsi="Times New Roman"/>
          <w:noProof/>
          <w:color w:val="000000" w:themeColor="text1"/>
          <w:sz w:val="28"/>
          <w:szCs w:val="28"/>
        </w:rPr>
        <w:drawing>
          <wp:inline distT="0" distB="0" distL="0" distR="0">
            <wp:extent cx="2327335" cy="310010"/>
            <wp:effectExtent l="19050" t="0" r="0" b="0"/>
            <wp:docPr id="297" name="Рисунок 297" descr="http://5terka.com/images/fiz9peryshkin/fiz9peryshkin-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5terka.com/images/fiz9peryshkin/fiz9peryshkin-410.png"/>
                    <pic:cNvPicPr>
                      <a:picLocks noChangeAspect="1" noChangeArrowheads="1"/>
                    </pic:cNvPicPr>
                  </pic:nvPicPr>
                  <pic:blipFill>
                    <a:blip r:embed="rId96"/>
                    <a:srcRect/>
                    <a:stretch>
                      <a:fillRect/>
                    </a:stretch>
                  </pic:blipFill>
                  <pic:spPr bwMode="auto">
                    <a:xfrm>
                      <a:off x="0" y="0"/>
                      <a:ext cx="2328235" cy="310130"/>
                    </a:xfrm>
                    <a:prstGeom prst="rect">
                      <a:avLst/>
                    </a:prstGeom>
                    <a:noFill/>
                    <a:ln w="9525">
                      <a:noFill/>
                      <a:miter lim="800000"/>
                      <a:headEnd/>
                      <a:tailEnd/>
                    </a:ln>
                  </pic:spPr>
                </pic:pic>
              </a:graphicData>
            </a:graphic>
          </wp:inline>
        </w:drawing>
      </w:r>
    </w:p>
    <w:p w:rsidR="00DF148F" w:rsidRPr="00AF2B82" w:rsidRDefault="00DF148F" w:rsidP="00DF148F">
      <w:pPr>
        <w:rPr>
          <w:rFonts w:ascii="Times New Roman" w:hAnsi="Times New Roman"/>
          <w:color w:val="000000" w:themeColor="text1"/>
          <w:sz w:val="28"/>
          <w:szCs w:val="28"/>
        </w:rPr>
      </w:pPr>
    </w:p>
    <w:p w:rsidR="00DF148F" w:rsidRPr="00AF2B82" w:rsidRDefault="00DF148F" w:rsidP="00DF148F">
      <w:pPr>
        <w:rPr>
          <w:rFonts w:ascii="Times New Roman" w:hAnsi="Times New Roman"/>
          <w:color w:val="000000" w:themeColor="text1"/>
          <w:sz w:val="28"/>
          <w:szCs w:val="28"/>
        </w:rPr>
      </w:pPr>
    </w:p>
    <w:p w:rsidR="00F863E0" w:rsidRPr="00AF2B82" w:rsidRDefault="00F863E0" w:rsidP="00F863E0">
      <w:pPr>
        <w:pStyle w:val="1"/>
        <w:shd w:val="clear" w:color="auto" w:fill="FFFFFF"/>
        <w:spacing w:before="136" w:after="136" w:line="380" w:lineRule="atLeast"/>
        <w:jc w:val="center"/>
        <w:rPr>
          <w:rFonts w:ascii="Times New Roman" w:hAnsi="Times New Roman"/>
          <w:bCs/>
          <w:color w:val="000000" w:themeColor="text1"/>
          <w:szCs w:val="28"/>
        </w:rPr>
      </w:pPr>
      <w:r w:rsidRPr="00AF2B82">
        <w:rPr>
          <w:rFonts w:ascii="Times New Roman" w:hAnsi="Times New Roman"/>
          <w:bCs/>
          <w:color w:val="000000" w:themeColor="text1"/>
          <w:szCs w:val="28"/>
        </w:rPr>
        <w:t>Лабораторная работа №4.</w:t>
      </w:r>
    </w:p>
    <w:p w:rsidR="00F863E0" w:rsidRPr="00AF2B82" w:rsidRDefault="00F863E0" w:rsidP="00F863E0">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 xml:space="preserve"> Изучение явления электромагнитной индукции</w:t>
      </w:r>
    </w:p>
    <w:p w:rsidR="00DF148F" w:rsidRPr="00AF2B82" w:rsidRDefault="00DF148F"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Цель работы: изучить явление электромагнитной индукции.</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Как известно, явление электромагнитной индукции заключается в во</w:t>
      </w:r>
      <w:r w:rsidRPr="00AF2B82">
        <w:rPr>
          <w:color w:val="000000" w:themeColor="text1"/>
          <w:sz w:val="28"/>
          <w:szCs w:val="28"/>
        </w:rPr>
        <w:t>з</w:t>
      </w:r>
      <w:r w:rsidRPr="00AF2B82">
        <w:rPr>
          <w:color w:val="000000" w:themeColor="text1"/>
          <w:sz w:val="28"/>
          <w:szCs w:val="28"/>
        </w:rPr>
        <w:t>никновении электрического тока в замкнутом проводнике при изменении магнитного потока, пронизывающего охваченную проводником площадь.</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Пример выполнения работы.</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1. Сборка установки (рис. учебника).</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2. В первом опыте индукционный ток возникал в катушке в случае к</w:t>
      </w:r>
      <w:r w:rsidRPr="00AF2B82">
        <w:rPr>
          <w:color w:val="000000" w:themeColor="text1"/>
          <w:sz w:val="28"/>
          <w:szCs w:val="28"/>
        </w:rPr>
        <w:t>о</w:t>
      </w:r>
      <w:r w:rsidRPr="00AF2B82">
        <w:rPr>
          <w:color w:val="000000" w:themeColor="text1"/>
          <w:sz w:val="28"/>
          <w:szCs w:val="28"/>
        </w:rPr>
        <w:t>гда, магнит двигался относительно катушки. При торможении магнита</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сила индукционного тока резко возрастала и падала до нуля, когда ма</w:t>
      </w:r>
      <w:r w:rsidRPr="00AF2B82">
        <w:rPr>
          <w:color w:val="000000" w:themeColor="text1"/>
          <w:sz w:val="28"/>
          <w:szCs w:val="28"/>
        </w:rPr>
        <w:t>г</w:t>
      </w:r>
      <w:r w:rsidRPr="00AF2B82">
        <w:rPr>
          <w:color w:val="000000" w:themeColor="text1"/>
          <w:sz w:val="28"/>
          <w:szCs w:val="28"/>
        </w:rPr>
        <w:t>нит останавливался (покоился).</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3. Изменение магнитного потока является причиной возникновения и</w:t>
      </w:r>
      <w:r w:rsidRPr="00AF2B82">
        <w:rPr>
          <w:color w:val="000000" w:themeColor="text1"/>
          <w:sz w:val="28"/>
          <w:szCs w:val="28"/>
        </w:rPr>
        <w:t>н</w:t>
      </w:r>
      <w:r w:rsidRPr="00AF2B82">
        <w:rPr>
          <w:color w:val="000000" w:themeColor="text1"/>
          <w:sz w:val="28"/>
          <w:szCs w:val="28"/>
        </w:rPr>
        <w:t>дукционного тока</w:t>
      </w:r>
      <w:proofErr w:type="gramStart"/>
      <w:r w:rsidRPr="00AF2B82">
        <w:rPr>
          <w:color w:val="000000" w:themeColor="text1"/>
          <w:sz w:val="28"/>
          <w:szCs w:val="28"/>
        </w:rPr>
        <w:t>.</w:t>
      </w:r>
      <w:proofErr w:type="gramEnd"/>
      <w:r w:rsidRPr="00AF2B82">
        <w:rPr>
          <w:color w:val="000000" w:themeColor="text1"/>
          <w:sz w:val="28"/>
          <w:szCs w:val="28"/>
        </w:rPr>
        <w:t xml:space="preserve"> </w:t>
      </w:r>
      <w:proofErr w:type="gramStart"/>
      <w:r w:rsidRPr="00AF2B82">
        <w:rPr>
          <w:color w:val="000000" w:themeColor="text1"/>
          <w:sz w:val="28"/>
          <w:szCs w:val="28"/>
        </w:rPr>
        <w:t>т</w:t>
      </w:r>
      <w:proofErr w:type="gramEnd"/>
      <w:r w:rsidRPr="00AF2B82">
        <w:rPr>
          <w:color w:val="000000" w:themeColor="text1"/>
          <w:sz w:val="28"/>
          <w:szCs w:val="28"/>
        </w:rPr>
        <w:t>.е. магнитный поток Ф, пронизывающий катушку, меня</w:t>
      </w:r>
      <w:r w:rsidRPr="00AF2B82">
        <w:rPr>
          <w:color w:val="000000" w:themeColor="text1"/>
          <w:sz w:val="28"/>
          <w:szCs w:val="28"/>
        </w:rPr>
        <w:t>л</w:t>
      </w:r>
      <w:r w:rsidRPr="00AF2B82">
        <w:rPr>
          <w:color w:val="000000" w:themeColor="text1"/>
          <w:sz w:val="28"/>
          <w:szCs w:val="28"/>
        </w:rPr>
        <w:t>ся вместе с индукционным током, т.е. во время движения магнита.</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4. Индукционный ток возникал в катушке при изменении магнитного потока, пронизывающего эту катушку.</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5. При приближении магнита к катушке магнитный поток менялся, т.к. магнитный поток зависит от модуля вектора магнитной индукции</w:t>
      </w:r>
      <w:proofErr w:type="gramStart"/>
      <w:r w:rsidRPr="00AF2B82">
        <w:rPr>
          <w:color w:val="000000" w:themeColor="text1"/>
          <w:sz w:val="28"/>
          <w:szCs w:val="28"/>
        </w:rPr>
        <w:t xml:space="preserve"> В</w:t>
      </w:r>
      <w:proofErr w:type="gramEnd"/>
      <w:r w:rsidRPr="00AF2B82">
        <w:rPr>
          <w:color w:val="000000" w:themeColor="text1"/>
          <w:sz w:val="28"/>
          <w:szCs w:val="28"/>
        </w:rPr>
        <w:t xml:space="preserve"> (модуль этого вектора не постоянен, т.к. магнитное поле постоянного магнита нео</w:t>
      </w:r>
      <w:r w:rsidRPr="00AF2B82">
        <w:rPr>
          <w:color w:val="000000" w:themeColor="text1"/>
          <w:sz w:val="28"/>
          <w:szCs w:val="28"/>
        </w:rPr>
        <w:t>д</w:t>
      </w:r>
      <w:r w:rsidRPr="00AF2B82">
        <w:rPr>
          <w:color w:val="000000" w:themeColor="text1"/>
          <w:sz w:val="28"/>
          <w:szCs w:val="28"/>
        </w:rPr>
        <w:t>нородно).</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6. Направление индукционного тока будет различным при приближ</w:t>
      </w:r>
      <w:r w:rsidRPr="00AF2B82">
        <w:rPr>
          <w:color w:val="000000" w:themeColor="text1"/>
          <w:sz w:val="28"/>
          <w:szCs w:val="28"/>
        </w:rPr>
        <w:t>е</w:t>
      </w:r>
      <w:r w:rsidRPr="00AF2B82">
        <w:rPr>
          <w:color w:val="000000" w:themeColor="text1"/>
          <w:sz w:val="28"/>
          <w:szCs w:val="28"/>
        </w:rPr>
        <w:t>нии магнита к катушке и удалении его от нее.</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7. Чем больше скорость движения магнита относительно катушки, тем больше магнитный поток Ф, а, следовательно, и значение индукционного т</w:t>
      </w:r>
      <w:r w:rsidRPr="00AF2B82">
        <w:rPr>
          <w:color w:val="000000" w:themeColor="text1"/>
          <w:sz w:val="28"/>
          <w:szCs w:val="28"/>
        </w:rPr>
        <w:t>о</w:t>
      </w:r>
      <w:r w:rsidRPr="00AF2B82">
        <w:rPr>
          <w:color w:val="000000" w:themeColor="text1"/>
          <w:sz w:val="28"/>
          <w:szCs w:val="28"/>
        </w:rPr>
        <w:t>ка.</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8. Сборка установки (рис. учебника).</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9. Индукционный ток возникает в случаях а) и в).</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10. Магнитный поток меняется в случаях а) и в).</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 xml:space="preserve">11. Возникновение электрического тока в модели генератора (рис. учебника). Индукционный ток возникает в рамке, вращающейся в магнитном </w:t>
      </w:r>
      <w:r w:rsidRPr="00AF2B82">
        <w:rPr>
          <w:color w:val="000000" w:themeColor="text1"/>
          <w:sz w:val="28"/>
          <w:szCs w:val="28"/>
        </w:rPr>
        <w:lastRenderedPageBreak/>
        <w:t>поле вследствие изменения магнитного потока (явление электромагнитной индукции).</w:t>
      </w: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F863E0" w:rsidP="00F863E0">
      <w:pPr>
        <w:pStyle w:val="1"/>
        <w:shd w:val="clear" w:color="auto" w:fill="FFFFFF"/>
        <w:spacing w:before="136" w:after="136" w:line="380" w:lineRule="atLeast"/>
        <w:jc w:val="center"/>
        <w:rPr>
          <w:rFonts w:ascii="Times New Roman" w:hAnsi="Times New Roman"/>
          <w:color w:val="000000" w:themeColor="text1"/>
          <w:szCs w:val="28"/>
        </w:rPr>
      </w:pPr>
      <w:r w:rsidRPr="00AF2B82">
        <w:rPr>
          <w:rFonts w:ascii="Times New Roman" w:hAnsi="Times New Roman"/>
          <w:bCs/>
          <w:color w:val="000000" w:themeColor="text1"/>
          <w:szCs w:val="28"/>
        </w:rPr>
        <w:t>Лабораторная работа №5. Изучение деления ядра атома урана по фот</w:t>
      </w:r>
      <w:r w:rsidRPr="00AF2B82">
        <w:rPr>
          <w:rFonts w:ascii="Times New Roman" w:hAnsi="Times New Roman"/>
          <w:bCs/>
          <w:color w:val="000000" w:themeColor="text1"/>
          <w:szCs w:val="28"/>
        </w:rPr>
        <w:t>о</w:t>
      </w:r>
      <w:r w:rsidRPr="00AF2B82">
        <w:rPr>
          <w:rFonts w:ascii="Times New Roman" w:hAnsi="Times New Roman"/>
          <w:bCs/>
          <w:color w:val="000000" w:themeColor="text1"/>
          <w:szCs w:val="28"/>
        </w:rPr>
        <w:t>графии треков</w:t>
      </w: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Изучение деления ядер урана по фотографиям треков.</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Цель работы: убедиться в справедливости закона сохранения импульса на примере деления ядер урана.</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Задание 1. Пользуясь законом сохранения импульса, объясните, почему осколки, образовавшиеся при делении ядра атома урана, разлетелись в пр</w:t>
      </w:r>
      <w:r w:rsidRPr="00AF2B82">
        <w:rPr>
          <w:color w:val="000000" w:themeColor="text1"/>
          <w:sz w:val="28"/>
          <w:szCs w:val="28"/>
        </w:rPr>
        <w:t>о</w:t>
      </w:r>
      <w:r w:rsidRPr="00AF2B82">
        <w:rPr>
          <w:color w:val="000000" w:themeColor="text1"/>
          <w:sz w:val="28"/>
          <w:szCs w:val="28"/>
        </w:rPr>
        <w:t>тивоположных направлениях.</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Задание 2. Известно, что осколки ядра урана представляют собой ядра атомов двух разных химических элементов (например, бария, ксенона и др.) из середины таблицы Д. И. Менделеева.</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Пример выполнения работы.</w:t>
      </w:r>
    </w:p>
    <w:p w:rsidR="00F863E0" w:rsidRPr="00AF2B82" w:rsidRDefault="00F863E0" w:rsidP="00F863E0">
      <w:pPr>
        <w:pStyle w:val="aff6"/>
        <w:shd w:val="clear" w:color="auto" w:fill="FFFFFF"/>
        <w:spacing w:before="0" w:beforeAutospacing="0" w:after="272" w:afterAutospacing="0"/>
        <w:ind w:firstLine="709"/>
        <w:rPr>
          <w:color w:val="000000" w:themeColor="text1"/>
          <w:sz w:val="28"/>
          <w:szCs w:val="28"/>
        </w:rPr>
      </w:pPr>
      <w:r w:rsidRPr="00AF2B82">
        <w:rPr>
          <w:color w:val="000000" w:themeColor="text1"/>
          <w:sz w:val="28"/>
          <w:szCs w:val="28"/>
        </w:rPr>
        <w:t>Задание 1. Ядро урана при захвате нейтрона разделяется примерно на две равные части, которые называются осколками деления,</w:t>
      </w:r>
    </w:p>
    <w:p w:rsidR="00F863E0" w:rsidRPr="00AF2B82" w:rsidRDefault="00F863E0" w:rsidP="00F863E0">
      <w:pPr>
        <w:ind w:firstLine="709"/>
        <w:rPr>
          <w:rFonts w:ascii="Times New Roman" w:hAnsi="Times New Roman"/>
          <w:color w:val="000000" w:themeColor="text1"/>
          <w:sz w:val="28"/>
          <w:szCs w:val="28"/>
        </w:rPr>
      </w:pPr>
    </w:p>
    <w:p w:rsidR="00F863E0" w:rsidRPr="00AF2B82" w:rsidRDefault="00F863E0" w:rsidP="00F863E0">
      <w:pPr>
        <w:ind w:firstLine="709"/>
        <w:rPr>
          <w:rFonts w:ascii="Times New Roman" w:hAnsi="Times New Roman"/>
          <w:color w:val="000000" w:themeColor="text1"/>
          <w:sz w:val="28"/>
          <w:szCs w:val="28"/>
        </w:rPr>
      </w:pPr>
    </w:p>
    <w:p w:rsidR="00F863E0" w:rsidRPr="00AF2B82" w:rsidRDefault="00F863E0" w:rsidP="00F863E0">
      <w:pPr>
        <w:spacing w:line="360" w:lineRule="auto"/>
        <w:ind w:firstLine="709"/>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512279" cy="1499579"/>
            <wp:effectExtent l="19050" t="0" r="0" b="0"/>
            <wp:docPr id="300" name="Рисунок 300" descr="http://5terka.com/images/fiz9peryshkin/fiz9peryshkin-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5terka.com/images/fiz9peryshkin/fiz9peryshkin-411.png"/>
                    <pic:cNvPicPr>
                      <a:picLocks noChangeAspect="1" noChangeArrowheads="1"/>
                    </pic:cNvPicPr>
                  </pic:nvPicPr>
                  <pic:blipFill>
                    <a:blip r:embed="rId97"/>
                    <a:srcRect/>
                    <a:stretch>
                      <a:fillRect/>
                    </a:stretch>
                  </pic:blipFill>
                  <pic:spPr bwMode="auto">
                    <a:xfrm>
                      <a:off x="0" y="0"/>
                      <a:ext cx="5513947" cy="1500033"/>
                    </a:xfrm>
                    <a:prstGeom prst="rect">
                      <a:avLst/>
                    </a:prstGeom>
                    <a:noFill/>
                    <a:ln w="9525">
                      <a:noFill/>
                      <a:miter lim="800000"/>
                      <a:headEnd/>
                      <a:tailEnd/>
                    </a:ln>
                  </pic:spPr>
                </pic:pic>
              </a:graphicData>
            </a:graphic>
          </wp:inline>
        </w:drawing>
      </w:r>
    </w:p>
    <w:p w:rsidR="00F863E0" w:rsidRPr="00AF2B82" w:rsidRDefault="00F863E0" w:rsidP="00DF148F">
      <w:pPr>
        <w:rPr>
          <w:rFonts w:ascii="Times New Roman" w:hAnsi="Times New Roman"/>
          <w:color w:val="000000" w:themeColor="text1"/>
          <w:sz w:val="28"/>
          <w:szCs w:val="28"/>
        </w:rPr>
      </w:pPr>
    </w:p>
    <w:p w:rsidR="00F863E0" w:rsidRPr="00AF2B82" w:rsidRDefault="00F863E0" w:rsidP="00F863E0">
      <w:pPr>
        <w:spacing w:line="48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941060" cy="675728"/>
            <wp:effectExtent l="19050" t="0" r="2540" b="0"/>
            <wp:docPr id="303" name="Рисунок 303" descr="http://5terka.com/images/fiz9peryshkin/fiz9peryshkin-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5terka.com/images/fiz9peryshkin/fiz9peryshkin-412.png"/>
                    <pic:cNvPicPr>
                      <a:picLocks noChangeAspect="1" noChangeArrowheads="1"/>
                    </pic:cNvPicPr>
                  </pic:nvPicPr>
                  <pic:blipFill>
                    <a:blip r:embed="rId98"/>
                    <a:srcRect/>
                    <a:stretch>
                      <a:fillRect/>
                    </a:stretch>
                  </pic:blipFill>
                  <pic:spPr bwMode="auto">
                    <a:xfrm>
                      <a:off x="0" y="0"/>
                      <a:ext cx="5941060" cy="675728"/>
                    </a:xfrm>
                    <a:prstGeom prst="rect">
                      <a:avLst/>
                    </a:prstGeom>
                    <a:noFill/>
                    <a:ln w="9525">
                      <a:noFill/>
                      <a:miter lim="800000"/>
                      <a:headEnd/>
                      <a:tailEnd/>
                    </a:ln>
                  </pic:spPr>
                </pic:pic>
              </a:graphicData>
            </a:graphic>
          </wp:inline>
        </w:drawing>
      </w:r>
    </w:p>
    <w:p w:rsidR="00F863E0" w:rsidRPr="00AF2B82" w:rsidRDefault="00F863E0" w:rsidP="00DF148F">
      <w:pPr>
        <w:rPr>
          <w:rFonts w:ascii="Times New Roman" w:hAnsi="Times New Roman"/>
          <w:color w:val="000000" w:themeColor="text1"/>
          <w:sz w:val="28"/>
          <w:szCs w:val="28"/>
        </w:rPr>
      </w:pPr>
    </w:p>
    <w:p w:rsidR="00F863E0" w:rsidRPr="00AF2B82" w:rsidRDefault="00F863E0" w:rsidP="00F863E0">
      <w:pPr>
        <w:ind w:firstLine="709"/>
        <w:rPr>
          <w:rFonts w:ascii="Times New Roman" w:hAnsi="Times New Roman"/>
          <w:color w:val="000000" w:themeColor="text1"/>
          <w:sz w:val="28"/>
          <w:szCs w:val="28"/>
        </w:rPr>
      </w:pPr>
      <w:r w:rsidRPr="00AF2B82">
        <w:rPr>
          <w:rFonts w:ascii="Times New Roman" w:hAnsi="Times New Roman"/>
          <w:color w:val="000000" w:themeColor="text1"/>
          <w:sz w:val="28"/>
          <w:szCs w:val="28"/>
          <w:shd w:val="clear" w:color="auto" w:fill="FFFFFF"/>
        </w:rPr>
        <w:t>Задание 2.</w:t>
      </w: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F863E0" w:rsidP="00F863E0">
      <w:pPr>
        <w:spacing w:line="480" w:lineRule="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lastRenderedPageBreak/>
        <w:drawing>
          <wp:inline distT="0" distB="0" distL="0" distR="0">
            <wp:extent cx="5941060" cy="785577"/>
            <wp:effectExtent l="19050" t="0" r="2540" b="0"/>
            <wp:docPr id="306" name="Рисунок 306" descr="http://5terka.com/images/fiz9peryshkin/fiz9peryshkin-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5terka.com/images/fiz9peryshkin/fiz9peryshkin-413.png"/>
                    <pic:cNvPicPr>
                      <a:picLocks noChangeAspect="1" noChangeArrowheads="1"/>
                    </pic:cNvPicPr>
                  </pic:nvPicPr>
                  <pic:blipFill>
                    <a:blip r:embed="rId99"/>
                    <a:srcRect/>
                    <a:stretch>
                      <a:fillRect/>
                    </a:stretch>
                  </pic:blipFill>
                  <pic:spPr bwMode="auto">
                    <a:xfrm>
                      <a:off x="0" y="0"/>
                      <a:ext cx="5941060" cy="785577"/>
                    </a:xfrm>
                    <a:prstGeom prst="rect">
                      <a:avLst/>
                    </a:prstGeom>
                    <a:noFill/>
                    <a:ln w="9525">
                      <a:noFill/>
                      <a:miter lim="800000"/>
                      <a:headEnd/>
                      <a:tailEnd/>
                    </a:ln>
                  </pic:spPr>
                </pic:pic>
              </a:graphicData>
            </a:graphic>
          </wp:inline>
        </w:drawing>
      </w: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24048D" w:rsidP="0024048D">
      <w:pPr>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Итоговый тест 7 класс</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w:t>
      </w:r>
    </w:p>
    <w:p w:rsidR="0024048D" w:rsidRPr="00AF2B82" w:rsidRDefault="0024048D" w:rsidP="00AF2B82">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теме «ВВЕДЕНИЕ»)</w:t>
      </w:r>
    </w:p>
    <w:p w:rsidR="0024048D" w:rsidRPr="00AF2B82" w:rsidRDefault="0024048D" w:rsidP="00AF2B82">
      <w:pPr>
        <w:overflowPunct/>
        <w:autoSpaceDE/>
        <w:autoSpaceDN/>
        <w:adjustRightInd/>
        <w:spacing w:before="100" w:beforeAutospacing="1" w:after="100" w:afterAutospacing="1"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ИТОГОВЫЙ ТЕСТ ВВЕДЕНИЕ</w:t>
      </w:r>
    </w:p>
    <w:p w:rsidR="0024048D" w:rsidRPr="00AF2B82" w:rsidRDefault="0024048D" w:rsidP="00AF2B82">
      <w:pPr>
        <w:overflowPunct/>
        <w:autoSpaceDE/>
        <w:autoSpaceDN/>
        <w:adjustRightInd/>
        <w:spacing w:before="100" w:beforeAutospacing="1" w:after="100" w:afterAutospacing="1"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 ВАРИАНТ</w:t>
      </w:r>
    </w:p>
    <w:p w:rsidR="0024048D" w:rsidRPr="00AF2B82" w:rsidRDefault="0024048D" w:rsidP="0024048D">
      <w:pPr>
        <w:numPr>
          <w:ilvl w:val="0"/>
          <w:numId w:val="1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Какие явления изучает физика?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w:t>
      </w:r>
      <w:proofErr w:type="gramStart"/>
      <w:r w:rsidRPr="00AF2B82">
        <w:rPr>
          <w:rFonts w:ascii="Times New Roman" w:hAnsi="Times New Roman"/>
          <w:color w:val="000000" w:themeColor="text1"/>
          <w:sz w:val="28"/>
          <w:szCs w:val="28"/>
        </w:rPr>
        <w:t>Происходящие</w:t>
      </w:r>
      <w:proofErr w:type="gramEnd"/>
      <w:r w:rsidRPr="00AF2B82">
        <w:rPr>
          <w:rFonts w:ascii="Times New Roman" w:hAnsi="Times New Roman"/>
          <w:color w:val="000000" w:themeColor="text1"/>
          <w:sz w:val="28"/>
          <w:szCs w:val="28"/>
        </w:rPr>
        <w:t xml:space="preserve"> на Земле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w:t>
      </w:r>
      <w:proofErr w:type="gramStart"/>
      <w:r w:rsidRPr="00AF2B82">
        <w:rPr>
          <w:rFonts w:ascii="Times New Roman" w:hAnsi="Times New Roman"/>
          <w:color w:val="000000" w:themeColor="text1"/>
          <w:sz w:val="28"/>
          <w:szCs w:val="28"/>
        </w:rPr>
        <w:t>Наблюдаемые</w:t>
      </w:r>
      <w:proofErr w:type="gramEnd"/>
      <w:r w:rsidRPr="00AF2B82">
        <w:rPr>
          <w:rFonts w:ascii="Times New Roman" w:hAnsi="Times New Roman"/>
          <w:color w:val="000000" w:themeColor="text1"/>
          <w:sz w:val="28"/>
          <w:szCs w:val="28"/>
        </w:rPr>
        <w:t xml:space="preserve"> на земле и в небе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Механические, тепловые, оптические, звуковые, электрические и магни</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ные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Г) </w:t>
      </w:r>
      <w:proofErr w:type="gramStart"/>
      <w:r w:rsidRPr="00AF2B82">
        <w:rPr>
          <w:rFonts w:ascii="Times New Roman" w:hAnsi="Times New Roman"/>
          <w:color w:val="000000" w:themeColor="text1"/>
          <w:sz w:val="28"/>
          <w:szCs w:val="28"/>
        </w:rPr>
        <w:t>Происходящие</w:t>
      </w:r>
      <w:proofErr w:type="gramEnd"/>
      <w:r w:rsidRPr="00AF2B82">
        <w:rPr>
          <w:rFonts w:ascii="Times New Roman" w:hAnsi="Times New Roman"/>
          <w:color w:val="000000" w:themeColor="text1"/>
          <w:sz w:val="28"/>
          <w:szCs w:val="28"/>
        </w:rPr>
        <w:t xml:space="preserve"> на земле и в океанах</w:t>
      </w:r>
    </w:p>
    <w:p w:rsidR="0024048D" w:rsidRPr="00AF2B82" w:rsidRDefault="0024048D" w:rsidP="0024048D">
      <w:pPr>
        <w:numPr>
          <w:ilvl w:val="0"/>
          <w:numId w:val="2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 физическим телам относятся…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…молоко В) … скамейка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…глина Г) … лыжи</w:t>
      </w:r>
    </w:p>
    <w:p w:rsidR="0024048D" w:rsidRPr="00AF2B82" w:rsidRDefault="0024048D" w:rsidP="0024048D">
      <w:pPr>
        <w:numPr>
          <w:ilvl w:val="0"/>
          <w:numId w:val="2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 веществам относятся…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…сахар В) …йод</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…булка Г) …бинт</w:t>
      </w:r>
    </w:p>
    <w:p w:rsidR="0024048D" w:rsidRPr="00AF2B82" w:rsidRDefault="0024048D" w:rsidP="0024048D">
      <w:pPr>
        <w:numPr>
          <w:ilvl w:val="0"/>
          <w:numId w:val="2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Выразите длину тела, равную 5000 мм, в метрах и километрах</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50 м; 0,05 км В) 5 м; 0,005 км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5 м; 0,05 км Г) 50 м; 0,5 км</w:t>
      </w:r>
    </w:p>
    <w:p w:rsidR="0024048D" w:rsidRPr="00AF2B82" w:rsidRDefault="0024048D" w:rsidP="0024048D">
      <w:pPr>
        <w:numPr>
          <w:ilvl w:val="0"/>
          <w:numId w:val="2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Определите цену деления шкалы прибора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802005" cy="387985"/>
            <wp:effectExtent l="19050" t="0" r="0" b="0"/>
            <wp:docPr id="309" name="Рисунок 309" descr="hello_html_mfd709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ello_html_mfd7096b.gif"/>
                    <pic:cNvPicPr>
                      <a:picLocks noChangeAspect="1" noChangeArrowheads="1"/>
                    </pic:cNvPicPr>
                  </pic:nvPicPr>
                  <pic:blipFill>
                    <a:blip r:embed="rId100"/>
                    <a:srcRect/>
                    <a:stretch>
                      <a:fillRect/>
                    </a:stretch>
                  </pic:blipFill>
                  <pic:spPr bwMode="auto">
                    <a:xfrm>
                      <a:off x="0" y="0"/>
                      <a:ext cx="802005" cy="38798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1 ед. В) 0,25 ед.</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0,5 ед. Г) 5 ед.</w:t>
      </w:r>
    </w:p>
    <w:p w:rsidR="0024048D" w:rsidRPr="00AF2B82" w:rsidRDefault="0024048D" w:rsidP="0024048D">
      <w:pPr>
        <w:numPr>
          <w:ilvl w:val="0"/>
          <w:numId w:val="2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Цена деления шкалы линейки 1 мм. Какую погрешность допускают те, кто измеряет ею длину тела?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1 мм В) 0,5 мм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 мм</w:t>
      </w:r>
    </w:p>
    <w:p w:rsidR="0024048D" w:rsidRPr="00AF2B82" w:rsidRDefault="0024048D" w:rsidP="0024048D">
      <w:pPr>
        <w:numPr>
          <w:ilvl w:val="0"/>
          <w:numId w:val="2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Сколько воды налито в мензурку, изображенную на рисунке? Какова цена деления ее шкалы?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379730" cy="758825"/>
            <wp:effectExtent l="19050" t="0" r="1270" b="0"/>
            <wp:docPr id="310" name="Рисунок 310" descr="hello_html_m32b7e1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ello_html_m32b7e1b3.gif"/>
                    <pic:cNvPicPr>
                      <a:picLocks noChangeAspect="1" noChangeArrowheads="1"/>
                    </pic:cNvPicPr>
                  </pic:nvPicPr>
                  <pic:blipFill>
                    <a:blip r:embed="rId101"/>
                    <a:srcRect/>
                    <a:stretch>
                      <a:fillRect/>
                    </a:stretch>
                  </pic:blipFill>
                  <pic:spPr bwMode="auto">
                    <a:xfrm>
                      <a:off x="0" y="0"/>
                      <a:ext cx="379730" cy="75882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125мл; 5 мл В) 125 мл; 1 мл</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Б) 105 мл; 5 мл Г) 105 мл; 1 мл</w:t>
      </w:r>
    </w:p>
    <w:p w:rsidR="0024048D" w:rsidRPr="00AF2B82" w:rsidRDefault="0024048D" w:rsidP="0024048D">
      <w:pPr>
        <w:numPr>
          <w:ilvl w:val="0"/>
          <w:numId w:val="2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Что значит измерить физическую величину?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Сравнить её с другой величиной</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Сравнить её с однородной величиной, принятой за единицу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Узнать, во сколько раз она меньше или больше величины, принятой за единицу</w:t>
      </w:r>
    </w:p>
    <w:p w:rsidR="0024048D" w:rsidRPr="00AF2B82" w:rsidRDefault="0024048D" w:rsidP="0024048D">
      <w:pPr>
        <w:numPr>
          <w:ilvl w:val="0"/>
          <w:numId w:val="2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Какая единица длины (расстояния) принята как основная в междун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родной системе единиц (СИ)?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Сантиметр В) Километр</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Метр Г) Миллиметр</w:t>
      </w:r>
    </w:p>
    <w:p w:rsidR="0024048D" w:rsidRPr="00AF2B82" w:rsidRDefault="0024048D" w:rsidP="0024048D">
      <w:pPr>
        <w:numPr>
          <w:ilvl w:val="0"/>
          <w:numId w:val="2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Цена деления шкалы прибора – это…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Промежуток между цифрами, обозначенными на шкале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Разность между первым и последним числами на шкале прибора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Значение измеряемой величины, соответствующее расстоянию между двумя ближайшими штрихами шкалы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Разность ближайших чисел на шкале, деленная на 10</w:t>
      </w:r>
    </w:p>
    <w:p w:rsidR="0024048D" w:rsidRPr="00AF2B82" w:rsidRDefault="0024048D" w:rsidP="0024048D">
      <w:pPr>
        <w:overflowPunct/>
        <w:autoSpaceDE/>
        <w:autoSpaceDN/>
        <w:adjustRightInd/>
        <w:spacing w:before="100" w:beforeAutospacing="1" w:after="100" w:afterAutospacing="1"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AF2B82">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ИТОГОВЫЙ ТЕСТ ВВЕДЕНИЕ</w:t>
      </w:r>
    </w:p>
    <w:p w:rsidR="0024048D" w:rsidRPr="00AF2B82" w:rsidRDefault="0024048D" w:rsidP="00AF2B82">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II ВАРИАНТ</w:t>
      </w:r>
    </w:p>
    <w:p w:rsidR="0024048D" w:rsidRPr="00AF2B82" w:rsidRDefault="0024048D" w:rsidP="0024048D">
      <w:pPr>
        <w:numPr>
          <w:ilvl w:val="0"/>
          <w:numId w:val="2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Что служит источником физических знаний?</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Измерения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Наблюдения и опыты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Только наблюдения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Только опыты</w:t>
      </w:r>
    </w:p>
    <w:p w:rsidR="0024048D" w:rsidRPr="00AF2B82" w:rsidRDefault="0024048D" w:rsidP="0024048D">
      <w:pPr>
        <w:numPr>
          <w:ilvl w:val="0"/>
          <w:numId w:val="3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 физическим телам относятся…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…сок В) … песок</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…здание Г) … вилка</w:t>
      </w:r>
    </w:p>
    <w:p w:rsidR="0024048D" w:rsidRPr="00AF2B82" w:rsidRDefault="0024048D" w:rsidP="0024048D">
      <w:pPr>
        <w:numPr>
          <w:ilvl w:val="0"/>
          <w:numId w:val="3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 веществам относятся…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…провод В) …лёд</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…медь Г) …ведро</w:t>
      </w:r>
    </w:p>
    <w:p w:rsidR="0024048D" w:rsidRPr="00AF2B82" w:rsidRDefault="0024048D" w:rsidP="0024048D">
      <w:pPr>
        <w:numPr>
          <w:ilvl w:val="0"/>
          <w:numId w:val="3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Выразите длину тела, равную 20 м, в миллиметрах и километрах</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20000 мм; 0,02 км В) 20000 мм; 0,2 км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2000 мм; 0,02 км Г) 2000 мм; 0,2 км</w:t>
      </w:r>
    </w:p>
    <w:p w:rsidR="0024048D" w:rsidRPr="00AF2B82" w:rsidRDefault="0024048D" w:rsidP="0024048D">
      <w:pPr>
        <w:numPr>
          <w:ilvl w:val="0"/>
          <w:numId w:val="3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Какова цена деления шкалы прибора?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707390" cy="396875"/>
            <wp:effectExtent l="19050" t="0" r="0" b="0"/>
            <wp:docPr id="311" name="Рисунок 311" descr="hello_html_m19800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ello_html_m19800f10.gif"/>
                    <pic:cNvPicPr>
                      <a:picLocks noChangeAspect="1" noChangeArrowheads="1"/>
                    </pic:cNvPicPr>
                  </pic:nvPicPr>
                  <pic:blipFill>
                    <a:blip r:embed="rId102"/>
                    <a:srcRect/>
                    <a:stretch>
                      <a:fillRect/>
                    </a:stretch>
                  </pic:blipFill>
                  <pic:spPr bwMode="auto">
                    <a:xfrm>
                      <a:off x="0" y="0"/>
                      <a:ext cx="707390" cy="39687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0,5 ед. В) 0,25 ед.</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 ед. Г) 0,2 ед.</w:t>
      </w:r>
    </w:p>
    <w:p w:rsidR="0024048D" w:rsidRPr="00AF2B82" w:rsidRDefault="0024048D" w:rsidP="0024048D">
      <w:pPr>
        <w:numPr>
          <w:ilvl w:val="0"/>
          <w:numId w:val="3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Чему равен объем находящийся в мензурке жидкости? Какова цена д</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ления шкалы мензурки?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387985" cy="690245"/>
            <wp:effectExtent l="19050" t="0" r="0" b="0"/>
            <wp:docPr id="312" name="Рисунок 312" descr="hello_html_m1d071f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ello_html_m1d071f30.gif"/>
                    <pic:cNvPicPr>
                      <a:picLocks noChangeAspect="1" noChangeArrowheads="1"/>
                    </pic:cNvPicPr>
                  </pic:nvPicPr>
                  <pic:blipFill>
                    <a:blip r:embed="rId103"/>
                    <a:srcRect/>
                    <a:stretch>
                      <a:fillRect/>
                    </a:stretch>
                  </pic:blipFill>
                  <pic:spPr bwMode="auto">
                    <a:xfrm>
                      <a:off x="0" y="0"/>
                      <a:ext cx="387985" cy="69024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А) 30 мл; 10 мл В) 40 мл; 5 мл</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30 мл; 5 мл Г) 40 мл; 10 мл</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3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Цена деления шкалы термометра равна двум градусам. Какую погре</w:t>
      </w:r>
      <w:r w:rsidRPr="00AF2B82">
        <w:rPr>
          <w:rFonts w:ascii="Times New Roman" w:hAnsi="Times New Roman"/>
          <w:color w:val="000000" w:themeColor="text1"/>
          <w:sz w:val="28"/>
          <w:szCs w:val="28"/>
        </w:rPr>
        <w:t>ш</w:t>
      </w:r>
      <w:r w:rsidRPr="00AF2B82">
        <w:rPr>
          <w:rFonts w:ascii="Times New Roman" w:hAnsi="Times New Roman"/>
          <w:color w:val="000000" w:themeColor="text1"/>
          <w:sz w:val="28"/>
          <w:szCs w:val="28"/>
        </w:rPr>
        <w:t>ность измерения им температуры?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1</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В) 0,5</w:t>
      </w:r>
      <w:r w:rsidRPr="00AF2B82">
        <w:rPr>
          <w:rFonts w:ascii="Times New Roman" w:hAnsi="Times New Roman"/>
          <w:color w:val="000000" w:themeColor="text1"/>
          <w:sz w:val="28"/>
          <w:szCs w:val="28"/>
          <w:vertAlign w:val="superscript"/>
        </w:rPr>
        <w:t>0</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Г) 1,5</w:t>
      </w:r>
      <w:r w:rsidRPr="00AF2B82">
        <w:rPr>
          <w:rFonts w:ascii="Times New Roman" w:hAnsi="Times New Roman"/>
          <w:color w:val="000000" w:themeColor="text1"/>
          <w:sz w:val="28"/>
          <w:szCs w:val="28"/>
          <w:vertAlign w:val="superscript"/>
        </w:rPr>
        <w:t>0</w:t>
      </w:r>
    </w:p>
    <w:p w:rsidR="0024048D" w:rsidRPr="00AF2B82" w:rsidRDefault="0024048D" w:rsidP="0024048D">
      <w:pPr>
        <w:numPr>
          <w:ilvl w:val="0"/>
          <w:numId w:val="3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Вещество – это…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всё то, из чего состоят тела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материалы, из которых сделаны предметы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то, из чего состоят тела на Земле</w:t>
      </w:r>
    </w:p>
    <w:p w:rsidR="0024048D" w:rsidRPr="00AF2B82" w:rsidRDefault="0024048D" w:rsidP="0024048D">
      <w:pPr>
        <w:numPr>
          <w:ilvl w:val="0"/>
          <w:numId w:val="3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Какая единица длины (расстояния) принята как основная в междун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родной системе единиц (СИ)?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Метр В) Миллиметр</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Сантиметр Г) Километр</w:t>
      </w:r>
    </w:p>
    <w:p w:rsidR="0024048D" w:rsidRPr="00AF2B82" w:rsidRDefault="0024048D" w:rsidP="0024048D">
      <w:pPr>
        <w:numPr>
          <w:ilvl w:val="0"/>
          <w:numId w:val="3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Почему каждому нужно знать физику?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Потому что физика объясняет причины разных явлений природы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так как именно эта наука позволяет создавать новую, все более соверше</w:t>
      </w:r>
      <w:r w:rsidRPr="00AF2B82">
        <w:rPr>
          <w:rFonts w:ascii="Times New Roman" w:hAnsi="Times New Roman"/>
          <w:color w:val="000000" w:themeColor="text1"/>
          <w:sz w:val="28"/>
          <w:szCs w:val="28"/>
        </w:rPr>
        <w:t>н</w:t>
      </w:r>
      <w:r w:rsidRPr="00AF2B82">
        <w:rPr>
          <w:rFonts w:ascii="Times New Roman" w:hAnsi="Times New Roman"/>
          <w:color w:val="000000" w:themeColor="text1"/>
          <w:sz w:val="28"/>
          <w:szCs w:val="28"/>
        </w:rPr>
        <w:t>ную технику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Потому что физика дает знания о самых общих законах природы, игра</w:t>
      </w:r>
      <w:r w:rsidRPr="00AF2B82">
        <w:rPr>
          <w:rFonts w:ascii="Times New Roman" w:hAnsi="Times New Roman"/>
          <w:color w:val="000000" w:themeColor="text1"/>
          <w:sz w:val="28"/>
          <w:szCs w:val="28"/>
        </w:rPr>
        <w:t>ю</w:t>
      </w:r>
      <w:r w:rsidRPr="00AF2B82">
        <w:rPr>
          <w:rFonts w:ascii="Times New Roman" w:hAnsi="Times New Roman"/>
          <w:color w:val="000000" w:themeColor="text1"/>
          <w:sz w:val="28"/>
          <w:szCs w:val="28"/>
        </w:rPr>
        <w:t>щих большую роль в жизни каждого человека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Потому что верны все пункты (А, Б, В)</w:t>
      </w:r>
    </w:p>
    <w:p w:rsidR="0024048D" w:rsidRPr="00AF2B82" w:rsidRDefault="0024048D" w:rsidP="0024048D">
      <w:pPr>
        <w:overflowPunct/>
        <w:autoSpaceDE/>
        <w:autoSpaceDN/>
        <w:adjustRightInd/>
        <w:spacing w:before="100" w:beforeAutospacing="1" w:after="100" w:afterAutospacing="1"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39"/>
        </w:numPr>
        <w:overflowPunct/>
        <w:autoSpaceDE/>
        <w:autoSpaceDN/>
        <w:adjustRightInd/>
        <w:spacing w:line="240" w:lineRule="auto"/>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теме «ПЕРВОНАЧАЛЬНЫЕ СВЕДЕНИЯ О СТРОЕНИИ ВЕЩЕСТВА»)</w:t>
      </w:r>
    </w:p>
    <w:p w:rsidR="0024048D" w:rsidRPr="00AF2B82" w:rsidRDefault="0024048D" w:rsidP="00AF2B82">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1. ИТОГОВЫЙ ТЕСТ</w:t>
      </w:r>
      <w:r w:rsidRPr="00AF2B82">
        <w:rPr>
          <w:rFonts w:ascii="Times New Roman" w:hAnsi="Times New Roman"/>
          <w:color w:val="000000" w:themeColor="text1"/>
          <w:sz w:val="28"/>
          <w:szCs w:val="28"/>
        </w:rPr>
        <w:t> </w:t>
      </w:r>
      <w:r w:rsidRPr="00AF2B82">
        <w:rPr>
          <w:rFonts w:ascii="Times New Roman" w:hAnsi="Times New Roman"/>
          <w:b/>
          <w:bCs/>
          <w:color w:val="000000" w:themeColor="text1"/>
          <w:sz w:val="28"/>
          <w:szCs w:val="28"/>
        </w:rPr>
        <w:t>(по теме «ПЕРВОНАЧАЛЬНЫЕ СВЕДЕНИЯ О СТРОЕНИИ ВЕЩЕСТВА»)</w:t>
      </w:r>
    </w:p>
    <w:p w:rsidR="0024048D" w:rsidRPr="00AF2B82" w:rsidRDefault="0024048D" w:rsidP="00AF2B82">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 ВАРИАНТ</w:t>
      </w:r>
    </w:p>
    <w:p w:rsidR="0024048D" w:rsidRPr="00AF2B82" w:rsidRDefault="0024048D" w:rsidP="0024048D">
      <w:pPr>
        <w:numPr>
          <w:ilvl w:val="0"/>
          <w:numId w:val="4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Мельчайшие частицы, из которых состоят вещества, называются…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молекулами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микрочастицами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крупинками</w:t>
      </w:r>
    </w:p>
    <w:p w:rsidR="0024048D" w:rsidRPr="00AF2B82" w:rsidRDefault="0024048D" w:rsidP="0024048D">
      <w:pPr>
        <w:numPr>
          <w:ilvl w:val="0"/>
          <w:numId w:val="4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Между молекулами в веществе происходит…</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взаимное притяжение и отталкивание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только притяжение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только отталкивание</w:t>
      </w:r>
    </w:p>
    <w:p w:rsidR="0024048D" w:rsidRPr="00AF2B82" w:rsidRDefault="0024048D" w:rsidP="0024048D">
      <w:pPr>
        <w:numPr>
          <w:ilvl w:val="0"/>
          <w:numId w:val="4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Чем отличаются молекулы воды от молекул пара?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Числом атомов В) Свойствами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Размером Г) Ничем</w:t>
      </w:r>
    </w:p>
    <w:p w:rsidR="0024048D" w:rsidRPr="00AF2B82" w:rsidRDefault="0024048D" w:rsidP="0024048D">
      <w:pPr>
        <w:numPr>
          <w:ilvl w:val="0"/>
          <w:numId w:val="4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Диффузия – это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перемешивание веществ</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увеличение промежутков между молекулами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движение молекул</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Г) … проникновение хаотически движущихся молекул одного вещества в промежутки между молекулами другого вещества</w:t>
      </w:r>
    </w:p>
    <w:p w:rsidR="0024048D" w:rsidRPr="00AF2B82" w:rsidRDefault="0024048D" w:rsidP="0024048D">
      <w:pPr>
        <w:numPr>
          <w:ilvl w:val="0"/>
          <w:numId w:val="4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каких телах – газах, жидкостях, твердых телах – диффузия происх</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дит быстрее?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В жидкостях В) В твердых телах</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В Г) Одинаково во всех телах</w:t>
      </w:r>
    </w:p>
    <w:p w:rsidR="0024048D" w:rsidRPr="00AF2B82" w:rsidRDefault="0024048D" w:rsidP="0024048D">
      <w:pPr>
        <w:numPr>
          <w:ilvl w:val="0"/>
          <w:numId w:val="4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 следует поступить, чтобы ускорить диффузию?</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Охладить контактирующие тела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Положить их в темное место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Повысить температуру тел</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Уменьшить площадь границы между ними</w:t>
      </w:r>
    </w:p>
    <w:p w:rsidR="0024048D" w:rsidRPr="00AF2B82" w:rsidRDefault="0024048D" w:rsidP="0024048D">
      <w:pPr>
        <w:numPr>
          <w:ilvl w:val="0"/>
          <w:numId w:val="4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Какие общие свойства присущи газам?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Легко охлаждаются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Занимают весь предоставленный им объем и не имеют собственной формы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Имеют собственную форму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Обладают текучестью</w:t>
      </w:r>
    </w:p>
    <w:p w:rsidR="0024048D" w:rsidRPr="00AF2B82" w:rsidRDefault="0024048D" w:rsidP="0024048D">
      <w:pPr>
        <w:numPr>
          <w:ilvl w:val="0"/>
          <w:numId w:val="4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Какими общими свойствами обладают жидкости?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Занимают объем того сосуда, в который </w:t>
      </w:r>
      <w:proofErr w:type="gramStart"/>
      <w:r w:rsidRPr="00AF2B82">
        <w:rPr>
          <w:rFonts w:ascii="Times New Roman" w:hAnsi="Times New Roman"/>
          <w:color w:val="000000" w:themeColor="text1"/>
          <w:sz w:val="28"/>
          <w:szCs w:val="28"/>
        </w:rPr>
        <w:t>налиты</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Приобретают объем и форму сосуда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Имеют собственный объем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Мало сжимаемы</w:t>
      </w:r>
    </w:p>
    <w:p w:rsidR="0024048D" w:rsidRPr="00AF2B82" w:rsidRDefault="0024048D" w:rsidP="0024048D">
      <w:pPr>
        <w:numPr>
          <w:ilvl w:val="0"/>
          <w:numId w:val="4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Какие общие свойства принадлежат твердым телам?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Имеют собственную форму и объем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Легко изменяют форму и объем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Легко сжимаемы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Практически не сжимаемы</w:t>
      </w:r>
    </w:p>
    <w:p w:rsidR="0024048D" w:rsidRPr="00AF2B82" w:rsidRDefault="0024048D" w:rsidP="0024048D">
      <w:pPr>
        <w:numPr>
          <w:ilvl w:val="0"/>
          <w:numId w:val="4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состоянии – жидком, твердом, газообразном – может нах</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диться бензин?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Во всех трех состояниях</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Только в жидком состоянии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В жидком и газообразном состоянии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В жидком и твердом состоянии</w:t>
      </w:r>
    </w:p>
    <w:p w:rsidR="0024048D" w:rsidRPr="00AF2B82" w:rsidRDefault="0024048D" w:rsidP="00AF2B82">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AF2B82">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1. ИТОГОВЫЙ ТЕСТ</w:t>
      </w:r>
      <w:r w:rsidRPr="00AF2B82">
        <w:rPr>
          <w:rFonts w:ascii="Times New Roman" w:hAnsi="Times New Roman"/>
          <w:color w:val="000000" w:themeColor="text1"/>
          <w:sz w:val="28"/>
          <w:szCs w:val="28"/>
        </w:rPr>
        <w:t> </w:t>
      </w:r>
      <w:r w:rsidRPr="00AF2B82">
        <w:rPr>
          <w:rFonts w:ascii="Times New Roman" w:hAnsi="Times New Roman"/>
          <w:b/>
          <w:bCs/>
          <w:color w:val="000000" w:themeColor="text1"/>
          <w:sz w:val="28"/>
          <w:szCs w:val="28"/>
        </w:rPr>
        <w:t>(по теме «ПЕРВОНАЧАЛЬНЫЕ СВЕДЕНИЯ О СТРОЕНИИ ВЕЩЕСТВА»)</w:t>
      </w:r>
    </w:p>
    <w:p w:rsidR="0024048D" w:rsidRPr="00AF2B82" w:rsidRDefault="0024048D" w:rsidP="00AF2B82">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II ВАРИАНТ</w:t>
      </w:r>
    </w:p>
    <w:p w:rsidR="0024048D" w:rsidRPr="00AF2B82" w:rsidRDefault="0024048D" w:rsidP="0024048D">
      <w:pPr>
        <w:numPr>
          <w:ilvl w:val="0"/>
          <w:numId w:val="5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Мельчайшие частицы, из которых состоят вещества, называются…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молекулами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микрочастицами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крупинками</w:t>
      </w:r>
    </w:p>
    <w:p w:rsidR="0024048D" w:rsidRPr="00AF2B82" w:rsidRDefault="0024048D" w:rsidP="0024048D">
      <w:pPr>
        <w:numPr>
          <w:ilvl w:val="0"/>
          <w:numId w:val="5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Между молекулами в веществе происходит…</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взаимное притяжение и отталкивание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только притяжение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только отталкивание</w:t>
      </w:r>
    </w:p>
    <w:p w:rsidR="0024048D" w:rsidRPr="00AF2B82" w:rsidRDefault="0024048D" w:rsidP="0024048D">
      <w:pPr>
        <w:numPr>
          <w:ilvl w:val="0"/>
          <w:numId w:val="5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Чем отличаются молекулы воды от молекул пара?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А) Числом атомов В) Свойствами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Размером Г) Ничем</w:t>
      </w:r>
    </w:p>
    <w:p w:rsidR="0024048D" w:rsidRPr="00AF2B82" w:rsidRDefault="0024048D" w:rsidP="0024048D">
      <w:pPr>
        <w:numPr>
          <w:ilvl w:val="0"/>
          <w:numId w:val="5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Диффузия – это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перемешивание веществ</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увеличение промежутков между молекулами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движение молекул</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проникновение хаотически движущихся молекул одного вещества в промежутки между молекулами другого вещества</w:t>
      </w:r>
    </w:p>
    <w:p w:rsidR="0024048D" w:rsidRPr="00AF2B82" w:rsidRDefault="0024048D" w:rsidP="0024048D">
      <w:pPr>
        <w:numPr>
          <w:ilvl w:val="0"/>
          <w:numId w:val="5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каких телах – газах, жидкостях, твердых телах – диффузия происх</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дит быстрее?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В жидкостях В) В твердых телах</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В Г) Одинаково во всех телах</w:t>
      </w:r>
    </w:p>
    <w:p w:rsidR="0024048D" w:rsidRPr="00AF2B82" w:rsidRDefault="0024048D" w:rsidP="0024048D">
      <w:pPr>
        <w:numPr>
          <w:ilvl w:val="0"/>
          <w:numId w:val="5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 следует поступить, чтобы ускорить диффузию?</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Охладить контактирующие тела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Положить их в темное место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Повысить температуру тел</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Уменьшить площадь границы между ними</w:t>
      </w:r>
    </w:p>
    <w:p w:rsidR="0024048D" w:rsidRPr="00AF2B82" w:rsidRDefault="0024048D" w:rsidP="0024048D">
      <w:pPr>
        <w:numPr>
          <w:ilvl w:val="0"/>
          <w:numId w:val="5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Какие общие свойства присущи газам?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Легко охлаждаются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Занимают весь предоставленный им объем и не имеют собственной формы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Имеют собственную форму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Обладают текучестью</w:t>
      </w:r>
    </w:p>
    <w:p w:rsidR="0024048D" w:rsidRPr="00AF2B82" w:rsidRDefault="0024048D" w:rsidP="0024048D">
      <w:pPr>
        <w:numPr>
          <w:ilvl w:val="0"/>
          <w:numId w:val="5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Какими общими свойствами обладают жидкости?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Занимают объем того сосуда, в который </w:t>
      </w:r>
      <w:proofErr w:type="gramStart"/>
      <w:r w:rsidRPr="00AF2B82">
        <w:rPr>
          <w:rFonts w:ascii="Times New Roman" w:hAnsi="Times New Roman"/>
          <w:color w:val="000000" w:themeColor="text1"/>
          <w:sz w:val="28"/>
          <w:szCs w:val="28"/>
        </w:rPr>
        <w:t>налиты</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Приобретают объем и форму сосуда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Имеют собственный объем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Мало сжимаемы</w:t>
      </w:r>
    </w:p>
    <w:p w:rsidR="0024048D" w:rsidRPr="00AF2B82" w:rsidRDefault="0024048D" w:rsidP="0024048D">
      <w:pPr>
        <w:numPr>
          <w:ilvl w:val="0"/>
          <w:numId w:val="5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Какие общие свойства принадлежат твердым телам?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Имеют собственную форму и объем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Легко изменяют форму и объем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Легко сжимаемы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Практически не сжимаемы</w:t>
      </w:r>
    </w:p>
    <w:p w:rsidR="0024048D" w:rsidRPr="00AF2B82" w:rsidRDefault="0024048D" w:rsidP="0024048D">
      <w:pPr>
        <w:numPr>
          <w:ilvl w:val="0"/>
          <w:numId w:val="5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состоянии – жидком, твердом, газообразном – может нах</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диться бензин?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Во всех трех состояниях</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Только в жидком состоянии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В жидком и газообразном состоянии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В жидком и твердом состоянии</w:t>
      </w:r>
    </w:p>
    <w:p w:rsidR="0024048D" w:rsidRPr="00AF2B82" w:rsidRDefault="0024048D" w:rsidP="00E07A1E">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t>2. ИТОГОВЫЙ ТЕСТ</w:t>
      </w:r>
    </w:p>
    <w:p w:rsidR="0024048D" w:rsidRPr="00AF2B82" w:rsidRDefault="00E07A1E"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0024048D" w:rsidRPr="00AF2B82">
        <w:rPr>
          <w:rFonts w:ascii="Times New Roman" w:hAnsi="Times New Roman"/>
          <w:color w:val="000000" w:themeColor="text1"/>
          <w:sz w:val="28"/>
          <w:szCs w:val="28"/>
        </w:rPr>
        <w:t>(по теме «МЕХАНИЧЕСКОЕ ДВИЖЕНИЕ», «МАССА ТЕЛА», «ПЛО</w:t>
      </w:r>
      <w:r w:rsidR="0024048D" w:rsidRPr="00AF2B82">
        <w:rPr>
          <w:rFonts w:ascii="Times New Roman" w:hAnsi="Times New Roman"/>
          <w:color w:val="000000" w:themeColor="text1"/>
          <w:sz w:val="28"/>
          <w:szCs w:val="28"/>
        </w:rPr>
        <w:t>Т</w:t>
      </w:r>
      <w:r w:rsidR="0024048D" w:rsidRPr="00AF2B82">
        <w:rPr>
          <w:rFonts w:ascii="Times New Roman" w:hAnsi="Times New Roman"/>
          <w:color w:val="000000" w:themeColor="text1"/>
          <w:sz w:val="28"/>
          <w:szCs w:val="28"/>
        </w:rPr>
        <w:t>НОСТЬ ВЕЩЕСТВА»)</w:t>
      </w:r>
    </w:p>
    <w:p w:rsidR="0024048D" w:rsidRPr="00AF2B82" w:rsidRDefault="0024048D" w:rsidP="00E07A1E">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2. ИТОГОВЫЙ ТЕСТ (по теме «МЕХАНИЧЕСКОЕ ДВИЖЕНИЕ», «МАССА ТЕЛА», «ПЛОТНОСТЬ ВЕЩЕСТВА»)</w:t>
      </w:r>
    </w:p>
    <w:p w:rsidR="0024048D" w:rsidRPr="00AF2B82" w:rsidRDefault="0024048D" w:rsidP="00E07A1E">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 ВАРИАНТ</w:t>
      </w:r>
    </w:p>
    <w:p w:rsidR="0024048D" w:rsidRPr="00AF2B82" w:rsidRDefault="0024048D" w:rsidP="0024048D">
      <w:pPr>
        <w:numPr>
          <w:ilvl w:val="0"/>
          <w:numId w:val="6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случае тело движется равномерно?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А) Когда оно плавно набирает скорость</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Когда его скорость постоянна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Когда его скорость плавно уменьшается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Когда оно движется медленно</w:t>
      </w:r>
    </w:p>
    <w:p w:rsidR="0024048D" w:rsidRPr="00AF2B82" w:rsidRDefault="0024048D" w:rsidP="0024048D">
      <w:pPr>
        <w:numPr>
          <w:ilvl w:val="0"/>
          <w:numId w:val="6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Найдите скорость в (</w:t>
      </w:r>
      <w:proofErr w:type="gramStart"/>
      <w:r w:rsidRPr="00AF2B82">
        <w:rPr>
          <w:rFonts w:ascii="Times New Roman" w:hAnsi="Times New Roman"/>
          <w:color w:val="000000" w:themeColor="text1"/>
          <w:sz w:val="28"/>
          <w:szCs w:val="28"/>
        </w:rPr>
        <w:t>м</w:t>
      </w:r>
      <w:proofErr w:type="gramEnd"/>
      <w:r w:rsidRPr="00AF2B82">
        <w:rPr>
          <w:rFonts w:ascii="Times New Roman" w:hAnsi="Times New Roman"/>
          <w:color w:val="000000" w:themeColor="text1"/>
          <w:sz w:val="28"/>
          <w:szCs w:val="28"/>
        </w:rPr>
        <w:t>/с) лодки, равномерно проплывающей 90 м за 1,5 минут.</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0,6 м/</w:t>
      </w:r>
      <w:proofErr w:type="gramStart"/>
      <w:r w:rsidRPr="00AF2B82">
        <w:rPr>
          <w:rFonts w:ascii="Times New Roman" w:hAnsi="Times New Roman"/>
          <w:color w:val="000000" w:themeColor="text1"/>
          <w:sz w:val="28"/>
          <w:szCs w:val="28"/>
        </w:rPr>
        <w:t>с</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6 м/</w:t>
      </w:r>
      <w:proofErr w:type="gramStart"/>
      <w:r w:rsidRPr="00AF2B82">
        <w:rPr>
          <w:rFonts w:ascii="Times New Roman" w:hAnsi="Times New Roman"/>
          <w:color w:val="000000" w:themeColor="text1"/>
          <w:sz w:val="28"/>
          <w:szCs w:val="28"/>
        </w:rPr>
        <w:t>с</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10 м/</w:t>
      </w:r>
      <w:proofErr w:type="gramStart"/>
      <w:r w:rsidRPr="00AF2B82">
        <w:rPr>
          <w:rFonts w:ascii="Times New Roman" w:hAnsi="Times New Roman"/>
          <w:color w:val="000000" w:themeColor="text1"/>
          <w:sz w:val="28"/>
          <w:szCs w:val="28"/>
        </w:rPr>
        <w:t>с</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1 м/</w:t>
      </w:r>
      <w:proofErr w:type="gramStart"/>
      <w:r w:rsidRPr="00AF2B82">
        <w:rPr>
          <w:rFonts w:ascii="Times New Roman" w:hAnsi="Times New Roman"/>
          <w:color w:val="000000" w:themeColor="text1"/>
          <w:sz w:val="28"/>
          <w:szCs w:val="28"/>
        </w:rPr>
        <w:t>с</w:t>
      </w:r>
      <w:proofErr w:type="gramEnd"/>
    </w:p>
    <w:p w:rsidR="0024048D" w:rsidRPr="00AF2B82" w:rsidRDefault="0024048D" w:rsidP="0024048D">
      <w:pPr>
        <w:numPr>
          <w:ilvl w:val="0"/>
          <w:numId w:val="6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Каков пройденный самолетом путь, если он летел к месту назначения 2 часа с постоянной скоростью 650 км/ч?</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375 км В) 130 км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1300 км Г) 13000 км</w:t>
      </w:r>
    </w:p>
    <w:p w:rsidR="0024048D" w:rsidRPr="00AF2B82" w:rsidRDefault="0024048D" w:rsidP="0024048D">
      <w:pPr>
        <w:numPr>
          <w:ilvl w:val="0"/>
          <w:numId w:val="6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Сколько времени понадобится пешеходу, чтобы пройти 7,2 км, если он идет равномерно со скоростью 1 м/</w:t>
      </w:r>
      <w:proofErr w:type="gramStart"/>
      <w:r w:rsidRPr="00AF2B82">
        <w:rPr>
          <w:rFonts w:ascii="Times New Roman" w:hAnsi="Times New Roman"/>
          <w:color w:val="000000" w:themeColor="text1"/>
          <w:sz w:val="28"/>
          <w:szCs w:val="28"/>
        </w:rPr>
        <w:t>с</w:t>
      </w:r>
      <w:proofErr w:type="gramEnd"/>
      <w:r w:rsidRPr="00AF2B82">
        <w:rPr>
          <w:rFonts w:ascii="Times New Roman" w:hAnsi="Times New Roman"/>
          <w:color w:val="000000" w:themeColor="text1"/>
          <w:sz w:val="28"/>
          <w:szCs w:val="28"/>
        </w:rPr>
        <w:t>?</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0,4 ч В) 2 ч</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4 ч Г) 3 ч</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6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графику зависимости пути равномерного движения тела от времени определите его скорость</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121410" cy="586740"/>
            <wp:effectExtent l="19050" t="0" r="2540" b="0"/>
            <wp:docPr id="313" name="Рисунок 313" descr="hello_html_m397308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ello_html_m3973081a.gif"/>
                    <pic:cNvPicPr>
                      <a:picLocks noChangeAspect="1" noChangeArrowheads="1"/>
                    </pic:cNvPicPr>
                  </pic:nvPicPr>
                  <pic:blipFill>
                    <a:blip r:embed="rId104"/>
                    <a:srcRect/>
                    <a:stretch>
                      <a:fillRect/>
                    </a:stretch>
                  </pic:blipFill>
                  <pic:spPr bwMode="auto">
                    <a:xfrm>
                      <a:off x="0" y="0"/>
                      <a:ext cx="1121410" cy="58674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20 м/</w:t>
      </w:r>
      <w:proofErr w:type="gramStart"/>
      <w:r w:rsidRPr="00AF2B82">
        <w:rPr>
          <w:rFonts w:ascii="Times New Roman" w:hAnsi="Times New Roman"/>
          <w:color w:val="000000" w:themeColor="text1"/>
          <w:sz w:val="28"/>
          <w:szCs w:val="28"/>
        </w:rPr>
        <w:t>с</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4 м/</w:t>
      </w:r>
      <w:proofErr w:type="gramStart"/>
      <w:r w:rsidRPr="00AF2B82">
        <w:rPr>
          <w:rFonts w:ascii="Times New Roman" w:hAnsi="Times New Roman"/>
          <w:color w:val="000000" w:themeColor="text1"/>
          <w:sz w:val="28"/>
          <w:szCs w:val="28"/>
        </w:rPr>
        <w:t>с</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5 м/</w:t>
      </w:r>
      <w:proofErr w:type="gramStart"/>
      <w:r w:rsidRPr="00AF2B82">
        <w:rPr>
          <w:rFonts w:ascii="Times New Roman" w:hAnsi="Times New Roman"/>
          <w:color w:val="000000" w:themeColor="text1"/>
          <w:sz w:val="28"/>
          <w:szCs w:val="28"/>
        </w:rPr>
        <w:t>с</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100 м/</w:t>
      </w:r>
      <w:proofErr w:type="gramStart"/>
      <w:r w:rsidRPr="00AF2B82">
        <w:rPr>
          <w:rFonts w:ascii="Times New Roman" w:hAnsi="Times New Roman"/>
          <w:color w:val="000000" w:themeColor="text1"/>
          <w:sz w:val="28"/>
          <w:szCs w:val="28"/>
        </w:rPr>
        <w:t>с</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6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Какой прибор измеряет массу тела?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Спидометр В) Линейка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Термометр Г) Весы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6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Что показывает плотность вещества?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Массу тела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Как плотно друг к другу расположены его молекулы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Легкое или тяжелое это вещество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Массу 1 м</w:t>
      </w:r>
      <w:r w:rsidRPr="00AF2B82">
        <w:rPr>
          <w:rFonts w:ascii="Times New Roman" w:hAnsi="Times New Roman"/>
          <w:color w:val="000000" w:themeColor="text1"/>
          <w:sz w:val="28"/>
          <w:szCs w:val="28"/>
          <w:vertAlign w:val="superscript"/>
        </w:rPr>
        <w:t>3</w:t>
      </w:r>
      <w:r w:rsidRPr="00AF2B82">
        <w:rPr>
          <w:rFonts w:ascii="Times New Roman" w:hAnsi="Times New Roman"/>
          <w:color w:val="000000" w:themeColor="text1"/>
          <w:sz w:val="28"/>
          <w:szCs w:val="28"/>
        </w:rPr>
        <w:t> вещества</w:t>
      </w:r>
    </w:p>
    <w:p w:rsidR="0024048D" w:rsidRPr="00AF2B82" w:rsidRDefault="0024048D" w:rsidP="0024048D">
      <w:pPr>
        <w:numPr>
          <w:ilvl w:val="0"/>
          <w:numId w:val="6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Какова плотность горной породы, осколок которой объемом 0,03 м</w:t>
      </w:r>
      <w:r w:rsidRPr="00AF2B82">
        <w:rPr>
          <w:rFonts w:ascii="Times New Roman" w:hAnsi="Times New Roman"/>
          <w:color w:val="000000" w:themeColor="text1"/>
          <w:sz w:val="28"/>
          <w:szCs w:val="28"/>
          <w:vertAlign w:val="superscript"/>
        </w:rPr>
        <w:t>3</w:t>
      </w:r>
      <w:r w:rsidRPr="00AF2B82">
        <w:rPr>
          <w:rFonts w:ascii="Times New Roman" w:hAnsi="Times New Roman"/>
          <w:color w:val="000000" w:themeColor="text1"/>
          <w:sz w:val="28"/>
          <w:szCs w:val="28"/>
        </w:rPr>
        <w:t>, обладает массой 81 кг?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2700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270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243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2430 кг/м</w:t>
      </w:r>
      <w:r w:rsidRPr="00AF2B82">
        <w:rPr>
          <w:rFonts w:ascii="Times New Roman" w:hAnsi="Times New Roman"/>
          <w:color w:val="000000" w:themeColor="text1"/>
          <w:sz w:val="28"/>
          <w:szCs w:val="28"/>
          <w:vertAlign w:val="superscript"/>
        </w:rPr>
        <w:t>3</w:t>
      </w:r>
    </w:p>
    <w:p w:rsidR="0024048D" w:rsidRPr="00AF2B82" w:rsidRDefault="0024048D" w:rsidP="0024048D">
      <w:pPr>
        <w:numPr>
          <w:ilvl w:val="0"/>
          <w:numId w:val="6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На рисунке изображены три шара, массы которых одинаковы. Пло</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 xml:space="preserve">ность </w:t>
      </w:r>
      <w:proofErr w:type="gramStart"/>
      <w:r w:rsidRPr="00AF2B82">
        <w:rPr>
          <w:rFonts w:ascii="Times New Roman" w:hAnsi="Times New Roman"/>
          <w:color w:val="000000" w:themeColor="text1"/>
          <w:sz w:val="28"/>
          <w:szCs w:val="28"/>
        </w:rPr>
        <w:t>вещества</w:t>
      </w:r>
      <w:proofErr w:type="gramEnd"/>
      <w:r w:rsidRPr="00AF2B82">
        <w:rPr>
          <w:rFonts w:ascii="Times New Roman" w:hAnsi="Times New Roman"/>
          <w:color w:val="000000" w:themeColor="text1"/>
          <w:sz w:val="28"/>
          <w:szCs w:val="28"/>
        </w:rPr>
        <w:t xml:space="preserve"> какого из них наименьшая?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974725" cy="474345"/>
            <wp:effectExtent l="19050" t="0" r="0" b="0"/>
            <wp:docPr id="314" name="Рисунок 314" descr="hello_html_m3afd0c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ello_html_m3afd0cab.gif"/>
                    <pic:cNvPicPr>
                      <a:picLocks noChangeAspect="1" noChangeArrowheads="1"/>
                    </pic:cNvPicPr>
                  </pic:nvPicPr>
                  <pic:blipFill>
                    <a:blip r:embed="rId105"/>
                    <a:srcRect/>
                    <a:stretch>
                      <a:fillRect/>
                    </a:stretch>
                  </pic:blipFill>
                  <pic:spPr bwMode="auto">
                    <a:xfrm>
                      <a:off x="0" y="0"/>
                      <a:ext cx="974725" cy="47434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Для ответа нужны дополнительные данные</w:t>
      </w:r>
    </w:p>
    <w:p w:rsidR="0024048D" w:rsidRPr="00AF2B82" w:rsidRDefault="0024048D" w:rsidP="0024048D">
      <w:pPr>
        <w:numPr>
          <w:ilvl w:val="0"/>
          <w:numId w:val="6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Рассчитайте плотность вещества, из которого сделан куб, ребро кот</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рого равно 40 см, а масса 160 кг.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4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0,025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250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2500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2. ИТОГОВЫЙ ТЕСТ (по теме «МЕХАНИЧЕСКОЕ ДВИЖЕНИЕ», «МАССА ТЕЛА», «ПЛОТНОСТЬ ВЕЩЕСТВА»)</w:t>
      </w:r>
    </w:p>
    <w:p w:rsidR="0024048D" w:rsidRPr="00AF2B82" w:rsidRDefault="0024048D" w:rsidP="0024048D">
      <w:pPr>
        <w:overflowPunct/>
        <w:autoSpaceDE/>
        <w:autoSpaceDN/>
        <w:adjustRightInd/>
        <w:spacing w:line="240" w:lineRule="auto"/>
        <w:ind w:firstLine="0"/>
        <w:jc w:val="righ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II ВАРИАНТ</w:t>
      </w:r>
    </w:p>
    <w:p w:rsidR="0024048D" w:rsidRPr="00AF2B82" w:rsidRDefault="0024048D" w:rsidP="0024048D">
      <w:pPr>
        <w:numPr>
          <w:ilvl w:val="0"/>
          <w:numId w:val="7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случае тело движется неравномерно?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Когда его скорость очень велика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Когда оно движется с неизменной скоростью</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Когда его скорость изменяется во времени движения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Здесь нет верного ответа</w:t>
      </w:r>
    </w:p>
    <w:p w:rsidR="0024048D" w:rsidRPr="00AF2B82" w:rsidRDefault="0024048D" w:rsidP="0024048D">
      <w:pPr>
        <w:numPr>
          <w:ilvl w:val="0"/>
          <w:numId w:val="7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Найдите скорость в (</w:t>
      </w:r>
      <w:proofErr w:type="gramStart"/>
      <w:r w:rsidRPr="00AF2B82">
        <w:rPr>
          <w:rFonts w:ascii="Times New Roman" w:hAnsi="Times New Roman"/>
          <w:color w:val="000000" w:themeColor="text1"/>
          <w:sz w:val="28"/>
          <w:szCs w:val="28"/>
        </w:rPr>
        <w:t>м</w:t>
      </w:r>
      <w:proofErr w:type="gramEnd"/>
      <w:r w:rsidRPr="00AF2B82">
        <w:rPr>
          <w:rFonts w:ascii="Times New Roman" w:hAnsi="Times New Roman"/>
          <w:color w:val="000000" w:themeColor="text1"/>
          <w:sz w:val="28"/>
          <w:szCs w:val="28"/>
        </w:rPr>
        <w:t>/мин) корабля-атомохода во льдах, если за час он продвигается вперед на 0,3 км.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0,5 м/мин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5 м/мин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50 м/мин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500 м/мин</w:t>
      </w:r>
    </w:p>
    <w:p w:rsidR="0024048D" w:rsidRPr="00AF2B82" w:rsidRDefault="0024048D" w:rsidP="0024048D">
      <w:pPr>
        <w:numPr>
          <w:ilvl w:val="0"/>
          <w:numId w:val="7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Рассчитайте путь, пройденный моторной лодкой за 40 мин., если она двигалась со скоростью 30 км/ч.</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75 км В) 12 км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120 км Г) 20 км</w:t>
      </w:r>
    </w:p>
    <w:p w:rsidR="0024048D" w:rsidRPr="00AF2B82" w:rsidRDefault="0024048D" w:rsidP="0024048D">
      <w:pPr>
        <w:numPr>
          <w:ilvl w:val="0"/>
          <w:numId w:val="7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Через сколько времени акула приплывает к берегу, если она находится от него на расстоянии 8 км и ее скорость равна 40 км/ч?</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24 мин В) 12 мин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 ч Г) 0,5 ч</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7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На рис. представлен график зависимости пути, пройденного телом, от времени. Найдите по нему, какой путь прошло тело за 6 </w:t>
      </w:r>
      <w:proofErr w:type="gramStart"/>
      <w:r w:rsidRPr="00AF2B82">
        <w:rPr>
          <w:rFonts w:ascii="Times New Roman" w:hAnsi="Times New Roman"/>
          <w:color w:val="000000" w:themeColor="text1"/>
          <w:sz w:val="28"/>
          <w:szCs w:val="28"/>
        </w:rPr>
        <w:t>с</w:t>
      </w:r>
      <w:proofErr w:type="gramEnd"/>
      <w:r w:rsidRPr="00AF2B82">
        <w:rPr>
          <w:rFonts w:ascii="Times New Roman" w:hAnsi="Times New Roman"/>
          <w:color w:val="000000" w:themeColor="text1"/>
          <w:sz w:val="28"/>
          <w:szCs w:val="28"/>
        </w:rPr>
        <w:t>.</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741680" cy="724535"/>
            <wp:effectExtent l="19050" t="0" r="1270" b="0"/>
            <wp:docPr id="315" name="Рисунок 315" descr="hello_html_m2facc9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ello_html_m2facc933.gif"/>
                    <pic:cNvPicPr>
                      <a:picLocks noChangeAspect="1" noChangeArrowheads="1"/>
                    </pic:cNvPicPr>
                  </pic:nvPicPr>
                  <pic:blipFill>
                    <a:blip r:embed="rId106"/>
                    <a:srcRect/>
                    <a:stretch>
                      <a:fillRect/>
                    </a:stretch>
                  </pic:blipFill>
                  <pic:spPr bwMode="auto">
                    <a:xfrm>
                      <a:off x="0" y="0"/>
                      <a:ext cx="741680" cy="72453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А) 30 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25 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40 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35 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7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Масса ящика с коробками сахара-рафинада 24 кг. Выразите в граммах.</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240 г В) 24000 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2400 г </w:t>
      </w:r>
      <w:proofErr w:type="spellStart"/>
      <w:r w:rsidRPr="00AF2B82">
        <w:rPr>
          <w:rFonts w:ascii="Times New Roman" w:hAnsi="Times New Roman"/>
          <w:color w:val="000000" w:themeColor="text1"/>
          <w:sz w:val="28"/>
          <w:szCs w:val="28"/>
        </w:rPr>
        <w:t>Г</w:t>
      </w:r>
      <w:proofErr w:type="spellEnd"/>
      <w:r w:rsidRPr="00AF2B82">
        <w:rPr>
          <w:rFonts w:ascii="Times New Roman" w:hAnsi="Times New Roman"/>
          <w:color w:val="000000" w:themeColor="text1"/>
          <w:sz w:val="28"/>
          <w:szCs w:val="28"/>
        </w:rPr>
        <w:t>) 240000 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7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Плотность вещества – физическая величина, показывающая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близко или далеко друг от друга расположены молекулы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быстроту движения молекул</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массу тела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массу 1 м</w:t>
      </w:r>
      <w:r w:rsidRPr="00AF2B82">
        <w:rPr>
          <w:rFonts w:ascii="Times New Roman" w:hAnsi="Times New Roman"/>
          <w:color w:val="000000" w:themeColor="text1"/>
          <w:sz w:val="28"/>
          <w:szCs w:val="28"/>
          <w:vertAlign w:val="superscript"/>
        </w:rPr>
        <w:t>3</w:t>
      </w:r>
      <w:r w:rsidRPr="00AF2B82">
        <w:rPr>
          <w:rFonts w:ascii="Times New Roman" w:hAnsi="Times New Roman"/>
          <w:color w:val="000000" w:themeColor="text1"/>
          <w:sz w:val="28"/>
          <w:szCs w:val="28"/>
        </w:rPr>
        <w:t> вещества</w:t>
      </w:r>
    </w:p>
    <w:p w:rsidR="0024048D" w:rsidRPr="00AF2B82" w:rsidRDefault="0024048D" w:rsidP="0024048D">
      <w:pPr>
        <w:numPr>
          <w:ilvl w:val="0"/>
          <w:numId w:val="7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Какова плотность фарфора, если его кусок объемом 0,02 м</w:t>
      </w:r>
      <w:r w:rsidRPr="00AF2B82">
        <w:rPr>
          <w:rFonts w:ascii="Times New Roman" w:hAnsi="Times New Roman"/>
          <w:color w:val="000000" w:themeColor="text1"/>
          <w:sz w:val="28"/>
          <w:szCs w:val="28"/>
          <w:vertAlign w:val="superscript"/>
        </w:rPr>
        <w:t>3</w:t>
      </w:r>
      <w:r w:rsidRPr="00AF2B82">
        <w:rPr>
          <w:rFonts w:ascii="Times New Roman" w:hAnsi="Times New Roman"/>
          <w:color w:val="000000" w:themeColor="text1"/>
          <w:sz w:val="28"/>
          <w:szCs w:val="28"/>
        </w:rPr>
        <w:t>, обладает массой 46 кг?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2300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230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9200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920 кг/м</w:t>
      </w:r>
      <w:r w:rsidRPr="00AF2B82">
        <w:rPr>
          <w:rFonts w:ascii="Times New Roman" w:hAnsi="Times New Roman"/>
          <w:color w:val="000000" w:themeColor="text1"/>
          <w:sz w:val="28"/>
          <w:szCs w:val="28"/>
          <w:vertAlign w:val="superscript"/>
        </w:rPr>
        <w:t>3</w:t>
      </w:r>
    </w:p>
    <w:p w:rsidR="0024048D" w:rsidRPr="00AF2B82" w:rsidRDefault="0024048D" w:rsidP="0024048D">
      <w:pPr>
        <w:numPr>
          <w:ilvl w:val="0"/>
          <w:numId w:val="7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рисунке изображены три шара, объемы которых одинаковы. Пло</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 xml:space="preserve">ность </w:t>
      </w:r>
      <w:proofErr w:type="gramStart"/>
      <w:r w:rsidRPr="00AF2B82">
        <w:rPr>
          <w:rFonts w:ascii="Times New Roman" w:hAnsi="Times New Roman"/>
          <w:color w:val="000000" w:themeColor="text1"/>
          <w:sz w:val="28"/>
          <w:szCs w:val="28"/>
        </w:rPr>
        <w:t>вещества</w:t>
      </w:r>
      <w:proofErr w:type="gramEnd"/>
      <w:r w:rsidRPr="00AF2B82">
        <w:rPr>
          <w:rFonts w:ascii="Times New Roman" w:hAnsi="Times New Roman"/>
          <w:color w:val="000000" w:themeColor="text1"/>
          <w:sz w:val="28"/>
          <w:szCs w:val="28"/>
        </w:rPr>
        <w:t xml:space="preserve"> какого из них наибольшая?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862330" cy="353695"/>
            <wp:effectExtent l="19050" t="0" r="0" b="0"/>
            <wp:docPr id="316" name="Рисунок 316" descr="hello_html_65289d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ello_html_65289d99.gif"/>
                    <pic:cNvPicPr>
                      <a:picLocks noChangeAspect="1" noChangeArrowheads="1"/>
                    </pic:cNvPicPr>
                  </pic:nvPicPr>
                  <pic:blipFill>
                    <a:blip r:embed="rId107"/>
                    <a:srcRect/>
                    <a:stretch>
                      <a:fillRect/>
                    </a:stretch>
                  </pic:blipFill>
                  <pic:spPr bwMode="auto">
                    <a:xfrm>
                      <a:off x="0" y="0"/>
                      <a:ext cx="862330" cy="35369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Для ответа нужны дополнительные данные</w:t>
      </w:r>
    </w:p>
    <w:p w:rsidR="0024048D" w:rsidRPr="00AF2B82" w:rsidRDefault="0024048D" w:rsidP="0024048D">
      <w:pPr>
        <w:numPr>
          <w:ilvl w:val="0"/>
          <w:numId w:val="7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Рассчитайте плотность вещества, из которого сделан инструмент. Его объем 7000 см</w:t>
      </w:r>
      <w:r w:rsidRPr="00AF2B82">
        <w:rPr>
          <w:rFonts w:ascii="Times New Roman" w:hAnsi="Times New Roman"/>
          <w:color w:val="000000" w:themeColor="text1"/>
          <w:sz w:val="28"/>
          <w:szCs w:val="28"/>
          <w:vertAlign w:val="superscript"/>
        </w:rPr>
        <w:t>3</w:t>
      </w:r>
      <w:r w:rsidRPr="00AF2B82">
        <w:rPr>
          <w:rFonts w:ascii="Times New Roman" w:hAnsi="Times New Roman"/>
          <w:color w:val="000000" w:themeColor="text1"/>
          <w:sz w:val="28"/>
          <w:szCs w:val="28"/>
        </w:rPr>
        <w:t>, а масса 59,5 кг.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85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8500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850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8,5 кг/м</w:t>
      </w:r>
      <w:r w:rsidRPr="00AF2B82">
        <w:rPr>
          <w:rFonts w:ascii="Times New Roman" w:hAnsi="Times New Roman"/>
          <w:color w:val="000000" w:themeColor="text1"/>
          <w:sz w:val="28"/>
          <w:szCs w:val="28"/>
          <w:vertAlign w:val="superscript"/>
        </w:rPr>
        <w:t>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 ИТОГОВЫЙ ТЕСТ</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теме «СИЛЫ»)</w:t>
      </w:r>
    </w:p>
    <w:p w:rsidR="0024048D" w:rsidRPr="00AF2B82" w:rsidRDefault="0024048D" w:rsidP="00E07A1E">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r w:rsidRPr="00AF2B82">
        <w:rPr>
          <w:rFonts w:ascii="Times New Roman" w:hAnsi="Times New Roman"/>
          <w:b/>
          <w:bCs/>
          <w:color w:val="000000" w:themeColor="text1"/>
          <w:sz w:val="28"/>
          <w:szCs w:val="28"/>
        </w:rPr>
        <w:t>3. ИТОГОВЫЙ ТЕСТ (по теме «СИЛЫ»)</w:t>
      </w:r>
    </w:p>
    <w:p w:rsidR="0024048D" w:rsidRPr="00AF2B82" w:rsidRDefault="0024048D" w:rsidP="00E07A1E">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 ВАРИАНТ</w:t>
      </w:r>
    </w:p>
    <w:p w:rsidR="0024048D" w:rsidRPr="00AF2B82" w:rsidRDefault="0024048D" w:rsidP="0024048D">
      <w:pPr>
        <w:numPr>
          <w:ilvl w:val="0"/>
          <w:numId w:val="8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случае говорят, что на тело действует сила?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Когда на тело действует человек</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Когда тело приводит в движение двигатель</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В случае действия на него такого же тела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Г) Когда происходит любое взаимодействие тела с другими телами</w:t>
      </w:r>
    </w:p>
    <w:p w:rsidR="0024048D" w:rsidRPr="00AF2B82" w:rsidRDefault="0024048D" w:rsidP="0024048D">
      <w:pPr>
        <w:numPr>
          <w:ilvl w:val="0"/>
          <w:numId w:val="8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Всемирным называют тяготение потому, что…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все тела в мире притягиваются друг к другу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все планеты Солнечной системы притягиваются друг к другу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Солнце притягивает к себе все планеты</w:t>
      </w:r>
    </w:p>
    <w:p w:rsidR="0024048D" w:rsidRPr="00AF2B82" w:rsidRDefault="0024048D" w:rsidP="0024048D">
      <w:pPr>
        <w:numPr>
          <w:ilvl w:val="0"/>
          <w:numId w:val="8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Силой тяжести называют силу, с которой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тело притягивает Землю</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тело притягивается Землей</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тело притягивается Солнцем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тело взаимодействует с другими телами</w:t>
      </w:r>
    </w:p>
    <w:p w:rsidR="0024048D" w:rsidRPr="00AF2B82" w:rsidRDefault="0024048D" w:rsidP="0024048D">
      <w:pPr>
        <w:numPr>
          <w:ilvl w:val="0"/>
          <w:numId w:val="8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Какая формула выражает закон Гука?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F = </w:t>
      </w:r>
      <w:proofErr w:type="spellStart"/>
      <w:r w:rsidRPr="00AF2B82">
        <w:rPr>
          <w:rFonts w:ascii="Times New Roman" w:hAnsi="Times New Roman"/>
          <w:color w:val="000000" w:themeColor="text1"/>
          <w:sz w:val="28"/>
          <w:szCs w:val="28"/>
        </w:rPr>
        <w:t>gm</w:t>
      </w:r>
      <w:proofErr w:type="spell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proofErr w:type="spellStart"/>
      <w:r w:rsidRPr="00AF2B82">
        <w:rPr>
          <w:rFonts w:ascii="Times New Roman" w:hAnsi="Times New Roman"/>
          <w:color w:val="000000" w:themeColor="text1"/>
          <w:sz w:val="28"/>
          <w:szCs w:val="28"/>
        </w:rPr>
        <w:t>m</w:t>
      </w:r>
      <w:proofErr w:type="spellEnd"/>
      <w:r w:rsidRPr="00AF2B82">
        <w:rPr>
          <w:rFonts w:ascii="Times New Roman" w:hAnsi="Times New Roman"/>
          <w:color w:val="000000" w:themeColor="text1"/>
          <w:sz w:val="28"/>
          <w:szCs w:val="28"/>
        </w:rPr>
        <w:t> = </w:t>
      </w:r>
      <w:r w:rsidRPr="00AF2B82">
        <w:rPr>
          <w:rFonts w:ascii="Times New Roman" w:hAnsi="Times New Roman"/>
          <w:noProof/>
          <w:color w:val="000000" w:themeColor="text1"/>
          <w:sz w:val="28"/>
          <w:szCs w:val="28"/>
        </w:rPr>
        <w:drawing>
          <wp:inline distT="0" distB="0" distL="0" distR="0">
            <wp:extent cx="155575" cy="120650"/>
            <wp:effectExtent l="19050" t="0" r="0" b="0"/>
            <wp:docPr id="317" name="Рисунок 317" descr="hello_html_m11311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ello_html_m11311313.gif"/>
                    <pic:cNvPicPr>
                      <a:picLocks noChangeAspect="1" noChangeArrowheads="1"/>
                    </pic:cNvPicPr>
                  </pic:nvPicPr>
                  <pic:blipFill>
                    <a:blip r:embed="rId108"/>
                    <a:srcRect/>
                    <a:stretch>
                      <a:fillRect/>
                    </a:stretch>
                  </pic:blipFill>
                  <pic:spPr bwMode="auto">
                    <a:xfrm>
                      <a:off x="0" y="0"/>
                      <a:ext cx="155575" cy="12065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F = </w:t>
      </w:r>
      <w:proofErr w:type="spellStart"/>
      <w:r w:rsidRPr="00AF2B82">
        <w:rPr>
          <w:rFonts w:ascii="Times New Roman" w:hAnsi="Times New Roman"/>
          <w:color w:val="000000" w:themeColor="text1"/>
          <w:sz w:val="28"/>
          <w:szCs w:val="28"/>
        </w:rPr>
        <w:t>k</w:t>
      </w:r>
      <w:proofErr w:type="spellEnd"/>
      <w:r w:rsidRPr="00AF2B82">
        <w:rPr>
          <w:rFonts w:ascii="Times New Roman" w:hAnsi="Times New Roman"/>
          <w:noProof/>
          <w:color w:val="000000" w:themeColor="text1"/>
          <w:sz w:val="28"/>
          <w:szCs w:val="28"/>
        </w:rPr>
        <w:drawing>
          <wp:inline distT="0" distB="0" distL="0" distR="0">
            <wp:extent cx="112395" cy="112395"/>
            <wp:effectExtent l="19050" t="0" r="1905" b="0"/>
            <wp:docPr id="318" name="Рисунок 318" descr="hello_html_m39bb6b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ello_html_m39bb6baf.gif"/>
                    <pic:cNvPicPr>
                      <a:picLocks noChangeAspect="1" noChangeArrowheads="1"/>
                    </pic:cNvPicPr>
                  </pic:nvPicPr>
                  <pic:blipFill>
                    <a:blip r:embed="rId109"/>
                    <a:srcRect/>
                    <a:stretch>
                      <a:fillRect/>
                    </a:stretch>
                  </pic:blipFill>
                  <pic:spPr bwMode="auto">
                    <a:xfrm>
                      <a:off x="0" y="0"/>
                      <a:ext cx="112395" cy="11239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P = </w:t>
      </w:r>
      <w:proofErr w:type="spellStart"/>
      <w:proofErr w:type="gramStart"/>
      <w:r w:rsidRPr="00AF2B82">
        <w:rPr>
          <w:rFonts w:ascii="Times New Roman" w:hAnsi="Times New Roman"/>
          <w:color w:val="000000" w:themeColor="text1"/>
          <w:sz w:val="28"/>
          <w:szCs w:val="28"/>
        </w:rPr>
        <w:t>F</w:t>
      </w:r>
      <w:proofErr w:type="gramEnd"/>
      <w:r w:rsidRPr="00AF2B82">
        <w:rPr>
          <w:rFonts w:ascii="Times New Roman" w:hAnsi="Times New Roman"/>
          <w:color w:val="000000" w:themeColor="text1"/>
          <w:sz w:val="28"/>
          <w:szCs w:val="28"/>
          <w:vertAlign w:val="subscript"/>
        </w:rPr>
        <w:t>тяж</w:t>
      </w:r>
      <w:proofErr w:type="spellEnd"/>
    </w:p>
    <w:p w:rsidR="0024048D" w:rsidRPr="00AF2B82" w:rsidRDefault="0024048D" w:rsidP="0024048D">
      <w:pPr>
        <w:numPr>
          <w:ilvl w:val="0"/>
          <w:numId w:val="8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Какую силу называют весом?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С </w:t>
      </w:r>
      <w:proofErr w:type="gramStart"/>
      <w:r w:rsidRPr="00AF2B82">
        <w:rPr>
          <w:rFonts w:ascii="Times New Roman" w:hAnsi="Times New Roman"/>
          <w:color w:val="000000" w:themeColor="text1"/>
          <w:sz w:val="28"/>
          <w:szCs w:val="28"/>
        </w:rPr>
        <w:t>которой</w:t>
      </w:r>
      <w:proofErr w:type="gramEnd"/>
      <w:r w:rsidRPr="00AF2B82">
        <w:rPr>
          <w:rFonts w:ascii="Times New Roman" w:hAnsi="Times New Roman"/>
          <w:color w:val="000000" w:themeColor="text1"/>
          <w:sz w:val="28"/>
          <w:szCs w:val="28"/>
        </w:rPr>
        <w:t xml:space="preserve"> тело действует на опору или подвес</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Б) С которой тело притягивается к Земле</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В) С которой опора действует на находящееся, на ней тело</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Г) Среди ответов нет </w:t>
      </w:r>
      <w:proofErr w:type="gramStart"/>
      <w:r w:rsidRPr="00AF2B82">
        <w:rPr>
          <w:rFonts w:ascii="Times New Roman" w:hAnsi="Times New Roman"/>
          <w:color w:val="000000" w:themeColor="text1"/>
          <w:sz w:val="28"/>
          <w:szCs w:val="28"/>
        </w:rPr>
        <w:t>правильного</w:t>
      </w:r>
      <w:proofErr w:type="gramEnd"/>
    </w:p>
    <w:p w:rsidR="0024048D" w:rsidRPr="00AF2B82" w:rsidRDefault="0024048D" w:rsidP="0024048D">
      <w:pPr>
        <w:numPr>
          <w:ilvl w:val="0"/>
          <w:numId w:val="8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Вычислите силу тяжести, действующую на ящик массой 20 кг.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 Н В) 200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20 Н Г) 100 Н</w:t>
      </w:r>
    </w:p>
    <w:p w:rsidR="0024048D" w:rsidRPr="00AF2B82" w:rsidRDefault="0024048D" w:rsidP="0024048D">
      <w:pPr>
        <w:numPr>
          <w:ilvl w:val="0"/>
          <w:numId w:val="8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Определить вес цилиндра изображенного на рисунке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396875" cy="784860"/>
            <wp:effectExtent l="19050" t="0" r="3175" b="0"/>
            <wp:docPr id="319" name="Рисунок 319" descr="hello_html_75c4d9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ello_html_75c4d9ed.gif"/>
                    <pic:cNvPicPr>
                      <a:picLocks noChangeAspect="1" noChangeArrowheads="1"/>
                    </pic:cNvPicPr>
                  </pic:nvPicPr>
                  <pic:blipFill>
                    <a:blip r:embed="rId110"/>
                    <a:srcRect/>
                    <a:stretch>
                      <a:fillRect/>
                    </a:stretch>
                  </pic:blipFill>
                  <pic:spPr bwMode="auto">
                    <a:xfrm>
                      <a:off x="0" y="0"/>
                      <a:ext cx="396875" cy="78486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120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102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98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125 Н</w:t>
      </w:r>
    </w:p>
    <w:p w:rsidR="0024048D" w:rsidRPr="00AF2B82" w:rsidRDefault="0024048D" w:rsidP="0024048D">
      <w:pPr>
        <w:numPr>
          <w:ilvl w:val="0"/>
          <w:numId w:val="8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Найдите равнодействующую сил</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43560" cy="551815"/>
            <wp:effectExtent l="19050" t="0" r="8890" b="0"/>
            <wp:docPr id="320" name="Рисунок 320" descr="hello_html_21e24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ello_html_21e24e33.gif"/>
                    <pic:cNvPicPr>
                      <a:picLocks noChangeAspect="1" noChangeArrowheads="1"/>
                    </pic:cNvPicPr>
                  </pic:nvPicPr>
                  <pic:blipFill>
                    <a:blip r:embed="rId111"/>
                    <a:srcRect/>
                    <a:stretch>
                      <a:fillRect/>
                    </a:stretch>
                  </pic:blipFill>
                  <pic:spPr bwMode="auto">
                    <a:xfrm>
                      <a:off x="0" y="0"/>
                      <a:ext cx="543560" cy="55181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4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8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12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24 Н</w:t>
      </w:r>
    </w:p>
    <w:p w:rsidR="0024048D" w:rsidRPr="00AF2B82" w:rsidRDefault="0024048D" w:rsidP="0024048D">
      <w:pPr>
        <w:numPr>
          <w:ilvl w:val="0"/>
          <w:numId w:val="8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Какая сила останавливает санки, скатывающиеся с горки?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Сила тяжести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Вес</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Сила трения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Сила упругости</w:t>
      </w:r>
    </w:p>
    <w:p w:rsidR="0024048D" w:rsidRPr="00AF2B82" w:rsidRDefault="0024048D" w:rsidP="0024048D">
      <w:pPr>
        <w:numPr>
          <w:ilvl w:val="0"/>
          <w:numId w:val="8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Смазка поверхностей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увеличивает силу трения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Б) … устраняет трение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не изменяет силу трения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уменьшает силу трения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3. ИТОГОВЫЙ ТЕСТ (по теме «СИЛЫ»)</w:t>
      </w:r>
    </w:p>
    <w:p w:rsidR="0024048D" w:rsidRPr="00AF2B82" w:rsidRDefault="0024048D" w:rsidP="0024048D">
      <w:pPr>
        <w:overflowPunct/>
        <w:autoSpaceDE/>
        <w:autoSpaceDN/>
        <w:adjustRightInd/>
        <w:spacing w:line="240" w:lineRule="auto"/>
        <w:ind w:firstLine="0"/>
        <w:jc w:val="righ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II ВАРИАНТ</w:t>
      </w:r>
    </w:p>
    <w:p w:rsidR="0024048D" w:rsidRPr="00AF2B82" w:rsidRDefault="0024048D" w:rsidP="0024048D">
      <w:pPr>
        <w:numPr>
          <w:ilvl w:val="0"/>
          <w:numId w:val="9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Слово «СИЛА» обозначает, что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тело взаимодействует с другим движущимся телом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на тело действует такое же тело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происходит любое взаимодействие тела с другими телами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на тело действуют другие тела</w:t>
      </w:r>
    </w:p>
    <w:p w:rsidR="0024048D" w:rsidRPr="00AF2B82" w:rsidRDefault="0024048D" w:rsidP="0024048D">
      <w:pPr>
        <w:numPr>
          <w:ilvl w:val="0"/>
          <w:numId w:val="9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Тяготение называют всемирным потому, что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все тела притягиваются к Земле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все тела притягиваются друг к другу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все планеты притягиваются к Солнцу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все планеты притягиваются друг к другу</w:t>
      </w:r>
    </w:p>
    <w:p w:rsidR="0024048D" w:rsidRPr="00AF2B82" w:rsidRDefault="0024048D" w:rsidP="0024048D">
      <w:pPr>
        <w:numPr>
          <w:ilvl w:val="0"/>
          <w:numId w:val="9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Сила тяжести – это сила, с которой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Земля притягивает все тела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Солнце притягивается Землю</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Солнце притягивает планеты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звезды притягивают Солнце</w:t>
      </w:r>
    </w:p>
    <w:p w:rsidR="0024048D" w:rsidRPr="00AF2B82" w:rsidRDefault="0024048D" w:rsidP="0024048D">
      <w:pPr>
        <w:numPr>
          <w:ilvl w:val="0"/>
          <w:numId w:val="9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Сила упругости по закону Гука равна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proofErr w:type="spellStart"/>
      <w:proofErr w:type="gramStart"/>
      <w:r w:rsidRPr="00AF2B82">
        <w:rPr>
          <w:rFonts w:ascii="Times New Roman" w:hAnsi="Times New Roman"/>
          <w:color w:val="000000" w:themeColor="text1"/>
          <w:sz w:val="28"/>
          <w:szCs w:val="28"/>
        </w:rPr>
        <w:t>F</w:t>
      </w:r>
      <w:proofErr w:type="gramEnd"/>
      <w:r w:rsidRPr="00AF2B82">
        <w:rPr>
          <w:rFonts w:ascii="Times New Roman" w:hAnsi="Times New Roman"/>
          <w:color w:val="000000" w:themeColor="text1"/>
          <w:sz w:val="28"/>
          <w:szCs w:val="28"/>
          <w:vertAlign w:val="subscript"/>
        </w:rPr>
        <w:t>упр</w:t>
      </w:r>
      <w:proofErr w:type="spellEnd"/>
      <w:r w:rsidRPr="00AF2B82">
        <w:rPr>
          <w:rFonts w:ascii="Times New Roman" w:hAnsi="Times New Roman"/>
          <w:color w:val="000000" w:themeColor="text1"/>
          <w:sz w:val="28"/>
          <w:szCs w:val="28"/>
        </w:rPr>
        <w:t> = </w:t>
      </w:r>
      <w:proofErr w:type="spellStart"/>
      <w:r w:rsidRPr="00AF2B82">
        <w:rPr>
          <w:rFonts w:ascii="Times New Roman" w:hAnsi="Times New Roman"/>
          <w:color w:val="000000" w:themeColor="text1"/>
          <w:sz w:val="28"/>
          <w:szCs w:val="28"/>
        </w:rPr>
        <w:t>F</w:t>
      </w:r>
      <w:r w:rsidRPr="00AF2B82">
        <w:rPr>
          <w:rFonts w:ascii="Times New Roman" w:hAnsi="Times New Roman"/>
          <w:color w:val="000000" w:themeColor="text1"/>
          <w:sz w:val="28"/>
          <w:szCs w:val="28"/>
          <w:vertAlign w:val="subscript"/>
        </w:rPr>
        <w:t>тяж</w:t>
      </w:r>
      <w:proofErr w:type="spellEnd"/>
      <w:r w:rsidRPr="00AF2B82">
        <w:rPr>
          <w:rFonts w:ascii="Times New Roman" w:hAnsi="Times New Roman"/>
          <w:color w:val="000000" w:themeColor="text1"/>
          <w:sz w:val="28"/>
          <w:szCs w:val="28"/>
        </w:rPr>
        <w:t> В) </w:t>
      </w:r>
      <w:proofErr w:type="spellStart"/>
      <w:r w:rsidRPr="00AF2B82">
        <w:rPr>
          <w:rFonts w:ascii="Times New Roman" w:hAnsi="Times New Roman"/>
          <w:color w:val="000000" w:themeColor="text1"/>
          <w:sz w:val="28"/>
          <w:szCs w:val="28"/>
        </w:rPr>
        <w:t>m</w:t>
      </w:r>
      <w:proofErr w:type="spellEnd"/>
      <w:r w:rsidRPr="00AF2B82">
        <w:rPr>
          <w:rFonts w:ascii="Times New Roman" w:hAnsi="Times New Roman"/>
          <w:color w:val="000000" w:themeColor="text1"/>
          <w:sz w:val="28"/>
          <w:szCs w:val="28"/>
        </w:rPr>
        <w:t> = </w:t>
      </w:r>
      <w:r w:rsidRPr="00AF2B82">
        <w:rPr>
          <w:rFonts w:ascii="Times New Roman" w:hAnsi="Times New Roman"/>
          <w:noProof/>
          <w:color w:val="000000" w:themeColor="text1"/>
          <w:sz w:val="28"/>
          <w:szCs w:val="28"/>
        </w:rPr>
        <w:drawing>
          <wp:inline distT="0" distB="0" distL="0" distR="0">
            <wp:extent cx="155575" cy="120650"/>
            <wp:effectExtent l="19050" t="0" r="0" b="0"/>
            <wp:docPr id="321" name="Рисунок 321" descr="hello_html_m11311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ello_html_m11311313.gif"/>
                    <pic:cNvPicPr>
                      <a:picLocks noChangeAspect="1" noChangeArrowheads="1"/>
                    </pic:cNvPicPr>
                  </pic:nvPicPr>
                  <pic:blipFill>
                    <a:blip r:embed="rId108"/>
                    <a:srcRect/>
                    <a:stretch>
                      <a:fillRect/>
                    </a:stretch>
                  </pic:blipFill>
                  <pic:spPr bwMode="auto">
                    <a:xfrm>
                      <a:off x="0" y="0"/>
                      <a:ext cx="155575" cy="12065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proofErr w:type="spellStart"/>
      <w:r w:rsidRPr="00AF2B82">
        <w:rPr>
          <w:rFonts w:ascii="Times New Roman" w:hAnsi="Times New Roman"/>
          <w:color w:val="000000" w:themeColor="text1"/>
          <w:sz w:val="28"/>
          <w:szCs w:val="28"/>
        </w:rPr>
        <w:t>s</w:t>
      </w:r>
      <w:proofErr w:type="spellEnd"/>
      <w:r w:rsidRPr="00AF2B82">
        <w:rPr>
          <w:rFonts w:ascii="Times New Roman" w:hAnsi="Times New Roman"/>
          <w:color w:val="000000" w:themeColor="text1"/>
          <w:sz w:val="28"/>
          <w:szCs w:val="28"/>
        </w:rPr>
        <w:t xml:space="preserve"> = </w:t>
      </w:r>
      <w:proofErr w:type="spellStart"/>
      <w:r w:rsidRPr="00AF2B82">
        <w:rPr>
          <w:rFonts w:ascii="Times New Roman" w:hAnsi="Times New Roman"/>
          <w:color w:val="000000" w:themeColor="text1"/>
          <w:sz w:val="28"/>
          <w:szCs w:val="28"/>
        </w:rPr>
        <w:t>vt</w:t>
      </w:r>
      <w:proofErr w:type="spellEnd"/>
      <w:r w:rsidRPr="00AF2B82">
        <w:rPr>
          <w:rFonts w:ascii="Times New Roman" w:hAnsi="Times New Roman"/>
          <w:color w:val="000000" w:themeColor="text1"/>
          <w:sz w:val="28"/>
          <w:szCs w:val="28"/>
        </w:rPr>
        <w:t> Г) F = </w:t>
      </w:r>
      <w:proofErr w:type="spellStart"/>
      <w:r w:rsidRPr="00AF2B82">
        <w:rPr>
          <w:rFonts w:ascii="Times New Roman" w:hAnsi="Times New Roman"/>
          <w:color w:val="000000" w:themeColor="text1"/>
          <w:sz w:val="28"/>
          <w:szCs w:val="28"/>
        </w:rPr>
        <w:t>k</w:t>
      </w:r>
      <w:proofErr w:type="spellEnd"/>
      <w:r w:rsidRPr="00AF2B82">
        <w:rPr>
          <w:rFonts w:ascii="Times New Roman" w:hAnsi="Times New Roman"/>
          <w:noProof/>
          <w:color w:val="000000" w:themeColor="text1"/>
          <w:sz w:val="28"/>
          <w:szCs w:val="28"/>
        </w:rPr>
        <w:drawing>
          <wp:inline distT="0" distB="0" distL="0" distR="0">
            <wp:extent cx="112395" cy="112395"/>
            <wp:effectExtent l="19050" t="0" r="1905" b="0"/>
            <wp:docPr id="322" name="Рисунок 322" descr="hello_html_m39bb6b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ello_html_m39bb6baf.gif"/>
                    <pic:cNvPicPr>
                      <a:picLocks noChangeAspect="1" noChangeArrowheads="1"/>
                    </pic:cNvPicPr>
                  </pic:nvPicPr>
                  <pic:blipFill>
                    <a:blip r:embed="rId109"/>
                    <a:srcRect/>
                    <a:stretch>
                      <a:fillRect/>
                    </a:stretch>
                  </pic:blipFill>
                  <pic:spPr bwMode="auto">
                    <a:xfrm>
                      <a:off x="0" y="0"/>
                      <a:ext cx="112395" cy="112395"/>
                    </a:xfrm>
                    <a:prstGeom prst="rect">
                      <a:avLst/>
                    </a:prstGeom>
                    <a:noFill/>
                    <a:ln w="9525">
                      <a:noFill/>
                      <a:miter lim="800000"/>
                      <a:headEnd/>
                      <a:tailEnd/>
                    </a:ln>
                  </pic:spPr>
                </pic:pic>
              </a:graphicData>
            </a:graphic>
          </wp:inline>
        </w:drawing>
      </w:r>
    </w:p>
    <w:p w:rsidR="0024048D" w:rsidRPr="00AF2B82" w:rsidRDefault="0024048D" w:rsidP="0024048D">
      <w:pPr>
        <w:numPr>
          <w:ilvl w:val="0"/>
          <w:numId w:val="9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Вес – это сила, с которой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тело притягивается к Земле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тело, притягиваясь к Земле, действует на опору или подвес</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деформированная опора действует на тело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Г) Среди ответов нет </w:t>
      </w:r>
      <w:proofErr w:type="gramStart"/>
      <w:r w:rsidRPr="00AF2B82">
        <w:rPr>
          <w:rFonts w:ascii="Times New Roman" w:hAnsi="Times New Roman"/>
          <w:color w:val="000000" w:themeColor="text1"/>
          <w:sz w:val="28"/>
          <w:szCs w:val="28"/>
        </w:rPr>
        <w:t>правильного</w:t>
      </w:r>
      <w:proofErr w:type="gramEnd"/>
    </w:p>
    <w:p w:rsidR="0024048D" w:rsidRPr="00AF2B82" w:rsidRDefault="0024048D" w:rsidP="0024048D">
      <w:pPr>
        <w:numPr>
          <w:ilvl w:val="0"/>
          <w:numId w:val="9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Определите силу тяжести, действующую на </w:t>
      </w:r>
      <w:proofErr w:type="gramStart"/>
      <w:r w:rsidRPr="00AF2B82">
        <w:rPr>
          <w:rFonts w:ascii="Times New Roman" w:hAnsi="Times New Roman"/>
          <w:color w:val="000000" w:themeColor="text1"/>
          <w:sz w:val="28"/>
          <w:szCs w:val="28"/>
        </w:rPr>
        <w:t>тело</w:t>
      </w:r>
      <w:proofErr w:type="gramEnd"/>
      <w:r w:rsidRPr="00AF2B82">
        <w:rPr>
          <w:rFonts w:ascii="Times New Roman" w:hAnsi="Times New Roman"/>
          <w:color w:val="000000" w:themeColor="text1"/>
          <w:sz w:val="28"/>
          <w:szCs w:val="28"/>
        </w:rPr>
        <w:t xml:space="preserve"> масса которого 500 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0,5 Н В) 50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5 Н Г) 500 Н</w:t>
      </w:r>
    </w:p>
    <w:p w:rsidR="0024048D" w:rsidRPr="00AF2B82" w:rsidRDefault="0024048D" w:rsidP="0024048D">
      <w:pPr>
        <w:numPr>
          <w:ilvl w:val="0"/>
          <w:numId w:val="9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Какая сила приложена к бруску для его перемещения, изображенного на рисунке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948690" cy="370840"/>
            <wp:effectExtent l="19050" t="0" r="3810" b="0"/>
            <wp:docPr id="323" name="Рисунок 323" descr="hello_html_m16eb6c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ello_html_m16eb6ca9.gif"/>
                    <pic:cNvPicPr>
                      <a:picLocks noChangeAspect="1" noChangeArrowheads="1"/>
                    </pic:cNvPicPr>
                  </pic:nvPicPr>
                  <pic:blipFill>
                    <a:blip r:embed="rId112"/>
                    <a:srcRect/>
                    <a:stretch>
                      <a:fillRect/>
                    </a:stretch>
                  </pic:blipFill>
                  <pic:spPr bwMode="auto">
                    <a:xfrm>
                      <a:off x="0" y="0"/>
                      <a:ext cx="948690" cy="37084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3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1,5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2,5 Н</w:t>
      </w:r>
    </w:p>
    <w:p w:rsidR="0024048D" w:rsidRPr="00AF2B82" w:rsidRDefault="0024048D" w:rsidP="0024048D">
      <w:pPr>
        <w:numPr>
          <w:ilvl w:val="0"/>
          <w:numId w:val="9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шар действуют две силы, показанные на рис.: F</w:t>
      </w:r>
      <w:r w:rsidRPr="00AF2B82">
        <w:rPr>
          <w:rFonts w:ascii="Times New Roman" w:hAnsi="Times New Roman"/>
          <w:color w:val="000000" w:themeColor="text1"/>
          <w:sz w:val="28"/>
          <w:szCs w:val="28"/>
          <w:vertAlign w:val="subscript"/>
        </w:rPr>
        <w:t>1</w:t>
      </w:r>
      <w:r w:rsidRPr="00AF2B82">
        <w:rPr>
          <w:rFonts w:ascii="Times New Roman" w:hAnsi="Times New Roman"/>
          <w:color w:val="000000" w:themeColor="text1"/>
          <w:sz w:val="28"/>
          <w:szCs w:val="28"/>
        </w:rPr>
        <w:t>=60H и F</w:t>
      </w:r>
      <w:r w:rsidRPr="00AF2B82">
        <w:rPr>
          <w:rFonts w:ascii="Times New Roman" w:hAnsi="Times New Roman"/>
          <w:color w:val="000000" w:themeColor="text1"/>
          <w:sz w:val="28"/>
          <w:szCs w:val="28"/>
          <w:vertAlign w:val="subscript"/>
        </w:rPr>
        <w:t>2</w:t>
      </w:r>
      <w:r w:rsidRPr="00AF2B82">
        <w:rPr>
          <w:rFonts w:ascii="Times New Roman" w:hAnsi="Times New Roman"/>
          <w:color w:val="000000" w:themeColor="text1"/>
          <w:sz w:val="28"/>
          <w:szCs w:val="28"/>
        </w:rPr>
        <w:t>=20H. 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му равна их равнодействующая сила?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43560" cy="284480"/>
            <wp:effectExtent l="19050" t="0" r="8890" b="0"/>
            <wp:docPr id="324" name="Рисунок 324" descr="hello_html_1ab490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ello_html_1ab490cf.gif"/>
                    <pic:cNvPicPr>
                      <a:picLocks noChangeAspect="1" noChangeArrowheads="1"/>
                    </pic:cNvPicPr>
                  </pic:nvPicPr>
                  <pic:blipFill>
                    <a:blip r:embed="rId113"/>
                    <a:srcRect/>
                    <a:stretch>
                      <a:fillRect/>
                    </a:stretch>
                  </pic:blipFill>
                  <pic:spPr bwMode="auto">
                    <a:xfrm>
                      <a:off x="0" y="0"/>
                      <a:ext cx="543560" cy="28448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40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60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В) 120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80 Н</w:t>
      </w:r>
    </w:p>
    <w:p w:rsidR="0024048D" w:rsidRPr="00AF2B82" w:rsidRDefault="0024048D" w:rsidP="0024048D">
      <w:pPr>
        <w:numPr>
          <w:ilvl w:val="0"/>
          <w:numId w:val="9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Что является причиной остановки катящегося по земле мяча?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Притяжение Земли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Инерция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Деформация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Трение</w:t>
      </w:r>
    </w:p>
    <w:p w:rsidR="0024048D" w:rsidRPr="00AF2B82" w:rsidRDefault="0024048D" w:rsidP="0024048D">
      <w:pPr>
        <w:numPr>
          <w:ilvl w:val="0"/>
          <w:numId w:val="9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каком из рисунков с изображениями движущихся тел показан сл</w:t>
      </w:r>
      <w:r w:rsidRPr="00AF2B82">
        <w:rPr>
          <w:rFonts w:ascii="Times New Roman" w:hAnsi="Times New Roman"/>
          <w:color w:val="000000" w:themeColor="text1"/>
          <w:sz w:val="28"/>
          <w:szCs w:val="28"/>
        </w:rPr>
        <w:t>у</w:t>
      </w:r>
      <w:r w:rsidRPr="00AF2B82">
        <w:rPr>
          <w:rFonts w:ascii="Times New Roman" w:hAnsi="Times New Roman"/>
          <w:color w:val="000000" w:themeColor="text1"/>
          <w:sz w:val="28"/>
          <w:szCs w:val="28"/>
        </w:rPr>
        <w:t>чай проявления трения покоя?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871980" cy="586740"/>
            <wp:effectExtent l="19050" t="0" r="0" b="0"/>
            <wp:docPr id="325" name="Рисунок 325" descr="hello_html_4774ca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ello_html_4774ca7b.gif"/>
                    <pic:cNvPicPr>
                      <a:picLocks noChangeAspect="1" noChangeArrowheads="1"/>
                    </pic:cNvPicPr>
                  </pic:nvPicPr>
                  <pic:blipFill>
                    <a:blip r:embed="rId114"/>
                    <a:srcRect/>
                    <a:stretch>
                      <a:fillRect/>
                    </a:stretch>
                  </pic:blipFill>
                  <pic:spPr bwMode="auto">
                    <a:xfrm>
                      <a:off x="0" y="0"/>
                      <a:ext cx="1871980" cy="58674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Нет такого рисунка</w:t>
      </w:r>
    </w:p>
    <w:p w:rsidR="0024048D" w:rsidRPr="00AF2B82" w:rsidRDefault="0024048D" w:rsidP="00E07A1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 ИТОГОВЫЙ ТЕСТ</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темам «ДАВЛЕНИЕ», «ДАВЛЕНИЕ В ЖИДКОСТЯХ И ГАЗАХ», «С</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ОБЩАЮЩИЕ СОСУДЫ»)</w:t>
      </w:r>
    </w:p>
    <w:p w:rsidR="0024048D" w:rsidRPr="00AF2B82" w:rsidRDefault="0024048D" w:rsidP="00E07A1E">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4. ИТОГОВЫЙ ТЕСТ (по темам «ДАВЛЕНИЕ», «ДАВЛЕНИЕ В ЖИ</w:t>
      </w:r>
      <w:r w:rsidRPr="00AF2B82">
        <w:rPr>
          <w:rFonts w:ascii="Times New Roman" w:hAnsi="Times New Roman"/>
          <w:b/>
          <w:bCs/>
          <w:color w:val="000000" w:themeColor="text1"/>
          <w:sz w:val="28"/>
          <w:szCs w:val="28"/>
        </w:rPr>
        <w:t>Д</w:t>
      </w:r>
      <w:r w:rsidRPr="00AF2B82">
        <w:rPr>
          <w:rFonts w:ascii="Times New Roman" w:hAnsi="Times New Roman"/>
          <w:b/>
          <w:bCs/>
          <w:color w:val="000000" w:themeColor="text1"/>
          <w:sz w:val="28"/>
          <w:szCs w:val="28"/>
        </w:rPr>
        <w:t>КОСТЯХ И ГАЗАХ», «СООБЩАЮЩИЕ СОСУДЫ»)</w:t>
      </w:r>
    </w:p>
    <w:p w:rsidR="0024048D" w:rsidRPr="00AF2B82" w:rsidRDefault="0024048D" w:rsidP="0024048D">
      <w:pPr>
        <w:overflowPunct/>
        <w:autoSpaceDE/>
        <w:autoSpaceDN/>
        <w:adjustRightInd/>
        <w:spacing w:line="240" w:lineRule="auto"/>
        <w:ind w:firstLine="0"/>
        <w:jc w:val="righ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 ВАРИАНТ</w:t>
      </w:r>
    </w:p>
    <w:p w:rsidR="0024048D" w:rsidRPr="00AF2B82" w:rsidRDefault="0024048D" w:rsidP="0024048D">
      <w:pPr>
        <w:numPr>
          <w:ilvl w:val="0"/>
          <w:numId w:val="10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полке стоят тела равной массы. Какое из них производит на неё наименьшее давление?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492250" cy="370840"/>
            <wp:effectExtent l="19050" t="0" r="0" b="0"/>
            <wp:docPr id="326" name="Рисунок 326" descr="hello_html_m5aed37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ello_html_m5aed37fc.gif"/>
                    <pic:cNvPicPr>
                      <a:picLocks noChangeAspect="1" noChangeArrowheads="1"/>
                    </pic:cNvPicPr>
                  </pic:nvPicPr>
                  <pic:blipFill>
                    <a:blip r:embed="rId115"/>
                    <a:srcRect/>
                    <a:stretch>
                      <a:fillRect/>
                    </a:stretch>
                  </pic:blipFill>
                  <pic:spPr bwMode="auto">
                    <a:xfrm>
                      <a:off x="0" y="0"/>
                      <a:ext cx="1492250" cy="37084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 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t>Б) № 2 Г) № 4</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numPr>
          <w:ilvl w:val="0"/>
          <w:numId w:val="10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Давление твердых тел рассчитывают по формуле…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267335" cy="250190"/>
            <wp:effectExtent l="19050" t="0" r="0" b="0"/>
            <wp:docPr id="327" name="Рисунок 327" descr="hello_html_45ce7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ello_html_45ce7645.gif"/>
                    <pic:cNvPicPr>
                      <a:picLocks noChangeAspect="1" noChangeArrowheads="1"/>
                    </pic:cNvPicPr>
                  </pic:nvPicPr>
                  <pic:blipFill>
                    <a:blip r:embed="rId116"/>
                    <a:srcRect/>
                    <a:stretch>
                      <a:fillRect/>
                    </a:stretch>
                  </pic:blipFill>
                  <pic:spPr bwMode="auto">
                    <a:xfrm>
                      <a:off x="0" y="0"/>
                      <a:ext cx="267335" cy="25019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267335" cy="224155"/>
            <wp:effectExtent l="19050" t="0" r="0" b="0"/>
            <wp:docPr id="328" name="Рисунок 328" descr="hello_html_38674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ello_html_38674455.gif"/>
                    <pic:cNvPicPr>
                      <a:picLocks noChangeAspect="1" noChangeArrowheads="1"/>
                    </pic:cNvPicPr>
                  </pic:nvPicPr>
                  <pic:blipFill>
                    <a:blip r:embed="rId117"/>
                    <a:srcRect/>
                    <a:stretch>
                      <a:fillRect/>
                    </a:stretch>
                  </pic:blipFill>
                  <pic:spPr bwMode="auto">
                    <a:xfrm>
                      <a:off x="0" y="0"/>
                      <a:ext cx="267335" cy="22415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327660" cy="120650"/>
            <wp:effectExtent l="19050" t="0" r="0" b="0"/>
            <wp:docPr id="329" name="Рисунок 329" descr="hello_html_m45cd49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ello_html_m45cd4963.gif"/>
                    <pic:cNvPicPr>
                      <a:picLocks noChangeAspect="1" noChangeArrowheads="1"/>
                    </pic:cNvPicPr>
                  </pic:nvPicPr>
                  <pic:blipFill>
                    <a:blip r:embed="rId118"/>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267335" cy="224155"/>
            <wp:effectExtent l="19050" t="0" r="0" b="0"/>
            <wp:docPr id="330" name="Рисунок 330" descr="hello_html_m60c94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ello_html_m60c94e16.gif"/>
                    <pic:cNvPicPr>
                      <a:picLocks noChangeAspect="1" noChangeArrowheads="1"/>
                    </pic:cNvPicPr>
                  </pic:nvPicPr>
                  <pic:blipFill>
                    <a:blip r:embed="rId119"/>
                    <a:srcRect/>
                    <a:stretch>
                      <a:fillRect/>
                    </a:stretch>
                  </pic:blipFill>
                  <pic:spPr bwMode="auto">
                    <a:xfrm>
                      <a:off x="0" y="0"/>
                      <a:ext cx="267335" cy="224155"/>
                    </a:xfrm>
                    <a:prstGeom prst="rect">
                      <a:avLst/>
                    </a:prstGeom>
                    <a:noFill/>
                    <a:ln w="9525">
                      <a:noFill/>
                      <a:miter lim="800000"/>
                      <a:headEnd/>
                      <a:tailEnd/>
                    </a:ln>
                  </pic:spPr>
                </pic:pic>
              </a:graphicData>
            </a:graphic>
          </wp:inline>
        </w:drawing>
      </w:r>
    </w:p>
    <w:p w:rsidR="0024048D" w:rsidRPr="00AF2B82" w:rsidRDefault="0024048D" w:rsidP="0024048D">
      <w:pPr>
        <w:numPr>
          <w:ilvl w:val="0"/>
          <w:numId w:val="10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 называют единицу давления и чему она равна?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Ньютон, 1Н В) Паскаль, 1 Н/м</w:t>
      </w:r>
      <w:proofErr w:type="gramStart"/>
      <w:r w:rsidRPr="00AF2B82">
        <w:rPr>
          <w:rFonts w:ascii="Times New Roman" w:hAnsi="Times New Roman"/>
          <w:color w:val="000000" w:themeColor="text1"/>
          <w:sz w:val="28"/>
          <w:szCs w:val="28"/>
          <w:vertAlign w:val="superscript"/>
        </w:rPr>
        <w:t>2</w:t>
      </w:r>
      <w:proofErr w:type="gramEnd"/>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Килограмм, 1 кг Г) Километр, 1 км</w:t>
      </w:r>
    </w:p>
    <w:p w:rsidR="0024048D" w:rsidRPr="00AF2B82" w:rsidRDefault="0024048D" w:rsidP="0024048D">
      <w:pPr>
        <w:numPr>
          <w:ilvl w:val="0"/>
          <w:numId w:val="10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Рассчитайте давление, которое производит станок весом 1000 Н, если его опорная часть имеет площадь 0,25 м</w:t>
      </w:r>
      <w:proofErr w:type="gramStart"/>
      <w:r w:rsidRPr="00AF2B82">
        <w:rPr>
          <w:rFonts w:ascii="Times New Roman" w:hAnsi="Times New Roman"/>
          <w:color w:val="000000" w:themeColor="text1"/>
          <w:sz w:val="28"/>
          <w:szCs w:val="28"/>
          <w:vertAlign w:val="superscript"/>
        </w:rPr>
        <w:t>2</w:t>
      </w:r>
      <w:proofErr w:type="gramEnd"/>
      <w:r w:rsidRPr="00AF2B82">
        <w:rPr>
          <w:rFonts w:ascii="Times New Roman" w:hAnsi="Times New Roman"/>
          <w:color w:val="000000" w:themeColor="text1"/>
          <w:sz w:val="28"/>
          <w:szCs w:val="28"/>
        </w:rPr>
        <w:t>.</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4 кПа В) 400 Па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t>Б) 25 кПа Г) 2,5 кПа</w:t>
      </w:r>
    </w:p>
    <w:p w:rsidR="0024048D" w:rsidRPr="00AF2B82" w:rsidRDefault="0024048D" w:rsidP="0024048D">
      <w:pPr>
        <w:numPr>
          <w:ilvl w:val="0"/>
          <w:numId w:val="10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Определите давление бочонка с мёдом массой 6 кг, площадь дна кот</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рого 300 см</w:t>
      </w:r>
      <w:proofErr w:type="gramStart"/>
      <w:r w:rsidRPr="00AF2B82">
        <w:rPr>
          <w:rFonts w:ascii="Times New Roman" w:hAnsi="Times New Roman"/>
          <w:color w:val="000000" w:themeColor="text1"/>
          <w:sz w:val="28"/>
          <w:szCs w:val="28"/>
          <w:vertAlign w:val="superscript"/>
        </w:rPr>
        <w:t>2</w:t>
      </w:r>
      <w:proofErr w:type="gramEnd"/>
      <w:r w:rsidRPr="00AF2B82">
        <w:rPr>
          <w:rFonts w:ascii="Times New Roman" w:hAnsi="Times New Roman"/>
          <w:color w:val="000000" w:themeColor="text1"/>
          <w:sz w:val="28"/>
          <w:szCs w:val="28"/>
        </w:rPr>
        <w:t>.</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200 Па В) 2 кПа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20 Па Г) 20 кПа</w:t>
      </w:r>
    </w:p>
    <w:p w:rsidR="0024048D" w:rsidRPr="00AF2B82" w:rsidRDefault="0024048D" w:rsidP="0024048D">
      <w:pPr>
        <w:numPr>
          <w:ilvl w:val="0"/>
          <w:numId w:val="10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какой формуле рассчитывают давление жидкости?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327660" cy="120650"/>
            <wp:effectExtent l="19050" t="0" r="0" b="0"/>
            <wp:docPr id="331" name="Рисунок 331" descr="hello_html_m45cd49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ello_html_m45cd4963.gif"/>
                    <pic:cNvPicPr>
                      <a:picLocks noChangeAspect="1" noChangeArrowheads="1"/>
                    </pic:cNvPicPr>
                  </pic:nvPicPr>
                  <pic:blipFill>
                    <a:blip r:embed="rId118"/>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301625" cy="120650"/>
            <wp:effectExtent l="19050" t="0" r="3175" b="0"/>
            <wp:docPr id="332" name="Рисунок 332" descr="hello_html_m350d9b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ello_html_m350d9bac.gif"/>
                    <pic:cNvPicPr>
                      <a:picLocks noChangeAspect="1" noChangeArrowheads="1"/>
                    </pic:cNvPicPr>
                  </pic:nvPicPr>
                  <pic:blipFill>
                    <a:blip r:embed="rId120"/>
                    <a:srcRect/>
                    <a:stretch>
                      <a:fillRect/>
                    </a:stretch>
                  </pic:blipFill>
                  <pic:spPr bwMode="auto">
                    <a:xfrm>
                      <a:off x="0" y="0"/>
                      <a:ext cx="301625" cy="12065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301625" cy="120650"/>
            <wp:effectExtent l="19050" t="0" r="3175" b="0"/>
            <wp:docPr id="333" name="Рисунок 333" descr="hello_html_m7aea7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ello_html_m7aea7245.gif"/>
                    <pic:cNvPicPr>
                      <a:picLocks noChangeAspect="1" noChangeArrowheads="1"/>
                    </pic:cNvPicPr>
                  </pic:nvPicPr>
                  <pic:blipFill>
                    <a:blip r:embed="rId121"/>
                    <a:srcRect/>
                    <a:stretch>
                      <a:fillRect/>
                    </a:stretch>
                  </pic:blipFill>
                  <pic:spPr bwMode="auto">
                    <a:xfrm>
                      <a:off x="0" y="0"/>
                      <a:ext cx="301625"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319405" cy="103505"/>
            <wp:effectExtent l="19050" t="0" r="4445" b="0"/>
            <wp:docPr id="334" name="Рисунок 334" descr="hello_html_7995a5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ello_html_7995a5e5.gif"/>
                    <pic:cNvPicPr>
                      <a:picLocks noChangeAspect="1" noChangeArrowheads="1"/>
                    </pic:cNvPicPr>
                  </pic:nvPicPr>
                  <pic:blipFill>
                    <a:blip r:embed="rId122"/>
                    <a:srcRect/>
                    <a:stretch>
                      <a:fillRect/>
                    </a:stretch>
                  </pic:blipFill>
                  <pic:spPr bwMode="auto">
                    <a:xfrm>
                      <a:off x="0" y="0"/>
                      <a:ext cx="319405" cy="103505"/>
                    </a:xfrm>
                    <a:prstGeom prst="rect">
                      <a:avLst/>
                    </a:prstGeom>
                    <a:noFill/>
                    <a:ln w="9525">
                      <a:noFill/>
                      <a:miter lim="800000"/>
                      <a:headEnd/>
                      <a:tailEnd/>
                    </a:ln>
                  </pic:spPr>
                </pic:pic>
              </a:graphicData>
            </a:graphic>
          </wp:inline>
        </w:drawing>
      </w:r>
    </w:p>
    <w:p w:rsidR="0024048D" w:rsidRPr="00AF2B82" w:rsidRDefault="0024048D" w:rsidP="0024048D">
      <w:pPr>
        <w:numPr>
          <w:ilvl w:val="0"/>
          <w:numId w:val="10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Найдите давление на глубине 1 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1 кПа В) 100 кПа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10 кПа Г) 1000 кПа</w:t>
      </w:r>
    </w:p>
    <w:p w:rsidR="0024048D" w:rsidRPr="00AF2B82" w:rsidRDefault="0024048D" w:rsidP="0024048D">
      <w:pPr>
        <w:numPr>
          <w:ilvl w:val="0"/>
          <w:numId w:val="10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из этих сосудов давление жидкости на дно наименьшее?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784860" cy="474345"/>
            <wp:effectExtent l="19050" t="0" r="0" b="0"/>
            <wp:docPr id="335" name="Рисунок 335" descr="hello_html_437414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ello_html_437414f7.gif"/>
                    <pic:cNvPicPr>
                      <a:picLocks noChangeAspect="1" noChangeArrowheads="1"/>
                    </pic:cNvPicPr>
                  </pic:nvPicPr>
                  <pic:blipFill>
                    <a:blip r:embed="rId123"/>
                    <a:srcRect/>
                    <a:stretch>
                      <a:fillRect/>
                    </a:stretch>
                  </pic:blipFill>
                  <pic:spPr bwMode="auto">
                    <a:xfrm>
                      <a:off x="0" y="0"/>
                      <a:ext cx="784860" cy="47434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Давление во всех сосудах одинаково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10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три одинаковые сосуды налиты доверху жидкости: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1 – мёд;</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2 – вода;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3 – молоко. На </w:t>
      </w:r>
      <w:proofErr w:type="gramStart"/>
      <w:r w:rsidRPr="00AF2B82">
        <w:rPr>
          <w:rFonts w:ascii="Times New Roman" w:hAnsi="Times New Roman"/>
          <w:color w:val="000000" w:themeColor="text1"/>
          <w:sz w:val="28"/>
          <w:szCs w:val="28"/>
        </w:rPr>
        <w:t>дно</w:t>
      </w:r>
      <w:proofErr w:type="gramEnd"/>
      <w:r w:rsidRPr="00AF2B82">
        <w:rPr>
          <w:rFonts w:ascii="Times New Roman" w:hAnsi="Times New Roman"/>
          <w:color w:val="000000" w:themeColor="text1"/>
          <w:sz w:val="28"/>
          <w:szCs w:val="28"/>
        </w:rPr>
        <w:t xml:space="preserve"> какого из них будет действовать наибольшее давление?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Давление во всех сосудах одинаково.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10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Главное свойство сообщающихся сосудов заключается в том, что…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при соединении широкого и узкого сосудов жидкость устанавливается в них на разных уровнях.</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во всех таких сосудах поверхности однородной жидкости устанавлив</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ются на одном уровне.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поверхности разных жидкостей устанавливаются в них на одном уро</w:t>
      </w:r>
      <w:r w:rsidRPr="00AF2B82">
        <w:rPr>
          <w:rFonts w:ascii="Times New Roman" w:hAnsi="Times New Roman"/>
          <w:color w:val="000000" w:themeColor="text1"/>
          <w:sz w:val="28"/>
          <w:szCs w:val="28"/>
        </w:rPr>
        <w:t>в</w:t>
      </w:r>
      <w:r w:rsidRPr="00AF2B82">
        <w:rPr>
          <w:rFonts w:ascii="Times New Roman" w:hAnsi="Times New Roman"/>
          <w:color w:val="000000" w:themeColor="text1"/>
          <w:sz w:val="28"/>
          <w:szCs w:val="28"/>
        </w:rPr>
        <w:t>не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righ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4. ИТОГОВЫЙ ТЕСТ (по темам «ДАВЛЕНИЕ», «ДАВЛЕНИЕ В ЖИ</w:t>
      </w:r>
      <w:r w:rsidRPr="00AF2B82">
        <w:rPr>
          <w:rFonts w:ascii="Times New Roman" w:hAnsi="Times New Roman"/>
          <w:b/>
          <w:bCs/>
          <w:color w:val="000000" w:themeColor="text1"/>
          <w:sz w:val="28"/>
          <w:szCs w:val="28"/>
        </w:rPr>
        <w:t>Д</w:t>
      </w:r>
      <w:r w:rsidRPr="00AF2B82">
        <w:rPr>
          <w:rFonts w:ascii="Times New Roman" w:hAnsi="Times New Roman"/>
          <w:b/>
          <w:bCs/>
          <w:color w:val="000000" w:themeColor="text1"/>
          <w:sz w:val="28"/>
          <w:szCs w:val="28"/>
        </w:rPr>
        <w:t>КОСТЯХ И ГАЗАХ», «СООБЩАЮЩИЕ СОСУДЫ») II ВАРИАНТ</w:t>
      </w:r>
    </w:p>
    <w:p w:rsidR="0024048D" w:rsidRPr="00AF2B82" w:rsidRDefault="0024048D" w:rsidP="0024048D">
      <w:pPr>
        <w:numPr>
          <w:ilvl w:val="0"/>
          <w:numId w:val="11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На земле лежит: доска (№1), обрубок дерева (№2), ведро с водой (№3), ящик с песком (№4), имеющие одинаковые массы. Какое из этих тел оказывает наибольшее давление на землю?</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069975" cy="396875"/>
            <wp:effectExtent l="19050" t="0" r="0" b="0"/>
            <wp:docPr id="336" name="Рисунок 336" descr="hello_html_721cf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ello_html_721cfe27.gif"/>
                    <pic:cNvPicPr>
                      <a:picLocks noChangeAspect="1" noChangeArrowheads="1"/>
                    </pic:cNvPicPr>
                  </pic:nvPicPr>
                  <pic:blipFill>
                    <a:blip r:embed="rId124"/>
                    <a:srcRect/>
                    <a:stretch>
                      <a:fillRect/>
                    </a:stretch>
                  </pic:blipFill>
                  <pic:spPr bwMode="auto">
                    <a:xfrm>
                      <a:off x="0" y="0"/>
                      <a:ext cx="1069975" cy="39687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 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 Г) № 4</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11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какой формуле рассчитывают давление твердого тела?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327660" cy="120650"/>
            <wp:effectExtent l="19050" t="0" r="0" b="0"/>
            <wp:docPr id="337" name="Рисунок 337" descr="hello_html_m45cd49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ello_html_m45cd4963.gif"/>
                    <pic:cNvPicPr>
                      <a:picLocks noChangeAspect="1" noChangeArrowheads="1"/>
                    </pic:cNvPicPr>
                  </pic:nvPicPr>
                  <pic:blipFill>
                    <a:blip r:embed="rId118"/>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267335" cy="224155"/>
            <wp:effectExtent l="19050" t="0" r="0" b="0"/>
            <wp:docPr id="338" name="Рисунок 338" descr="hello_html_m60c94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ello_html_m60c94e16.gif"/>
                    <pic:cNvPicPr>
                      <a:picLocks noChangeAspect="1" noChangeArrowheads="1"/>
                    </pic:cNvPicPr>
                  </pic:nvPicPr>
                  <pic:blipFill>
                    <a:blip r:embed="rId119"/>
                    <a:srcRect/>
                    <a:stretch>
                      <a:fillRect/>
                    </a:stretch>
                  </pic:blipFill>
                  <pic:spPr bwMode="auto">
                    <a:xfrm>
                      <a:off x="0" y="0"/>
                      <a:ext cx="267335" cy="22415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301625" cy="120650"/>
            <wp:effectExtent l="19050" t="0" r="3175" b="0"/>
            <wp:docPr id="339" name="Рисунок 339" descr="hello_html_m72a39b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ello_html_m72a39b2f.gif"/>
                    <pic:cNvPicPr>
                      <a:picLocks noChangeAspect="1" noChangeArrowheads="1"/>
                    </pic:cNvPicPr>
                  </pic:nvPicPr>
                  <pic:blipFill>
                    <a:blip r:embed="rId125"/>
                    <a:srcRect/>
                    <a:stretch>
                      <a:fillRect/>
                    </a:stretch>
                  </pic:blipFill>
                  <pic:spPr bwMode="auto">
                    <a:xfrm>
                      <a:off x="0" y="0"/>
                      <a:ext cx="301625"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267335" cy="224155"/>
            <wp:effectExtent l="19050" t="0" r="0" b="0"/>
            <wp:docPr id="340" name="Рисунок 340" descr="hello_html_38674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ello_html_38674455.gif"/>
                    <pic:cNvPicPr>
                      <a:picLocks noChangeAspect="1" noChangeArrowheads="1"/>
                    </pic:cNvPicPr>
                  </pic:nvPicPr>
                  <pic:blipFill>
                    <a:blip r:embed="rId117"/>
                    <a:srcRect/>
                    <a:stretch>
                      <a:fillRect/>
                    </a:stretch>
                  </pic:blipFill>
                  <pic:spPr bwMode="auto">
                    <a:xfrm>
                      <a:off x="0" y="0"/>
                      <a:ext cx="267335" cy="224155"/>
                    </a:xfrm>
                    <a:prstGeom prst="rect">
                      <a:avLst/>
                    </a:prstGeom>
                    <a:noFill/>
                    <a:ln w="9525">
                      <a:noFill/>
                      <a:miter lim="800000"/>
                      <a:headEnd/>
                      <a:tailEnd/>
                    </a:ln>
                  </pic:spPr>
                </pic:pic>
              </a:graphicData>
            </a:graphic>
          </wp:inline>
        </w:drawing>
      </w:r>
    </w:p>
    <w:p w:rsidR="0024048D" w:rsidRPr="00AF2B82" w:rsidRDefault="0024048D" w:rsidP="0024048D">
      <w:pPr>
        <w:numPr>
          <w:ilvl w:val="0"/>
          <w:numId w:val="11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Какая единица служит для измерения давления и чему она равна?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Такой единицы нет В) Килограмм, 1 кг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Ньютон, 1 Н Г) Паскаль, 1 Н/м</w:t>
      </w:r>
      <w:proofErr w:type="gramStart"/>
      <w:r w:rsidRPr="00AF2B82">
        <w:rPr>
          <w:rFonts w:ascii="Times New Roman" w:hAnsi="Times New Roman"/>
          <w:color w:val="000000" w:themeColor="text1"/>
          <w:sz w:val="28"/>
          <w:szCs w:val="28"/>
          <w:vertAlign w:val="superscript"/>
        </w:rPr>
        <w:t>2</w:t>
      </w:r>
      <w:proofErr w:type="gramEnd"/>
    </w:p>
    <w:p w:rsidR="0024048D" w:rsidRPr="00AF2B82" w:rsidRDefault="0024048D" w:rsidP="0024048D">
      <w:pPr>
        <w:numPr>
          <w:ilvl w:val="0"/>
          <w:numId w:val="11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У бидона с молоком, вес которого 480 Н, дно имеет площадь 0,12 м</w:t>
      </w:r>
      <w:proofErr w:type="gramStart"/>
      <w:r w:rsidRPr="00AF2B82">
        <w:rPr>
          <w:rFonts w:ascii="Times New Roman" w:hAnsi="Times New Roman"/>
          <w:color w:val="000000" w:themeColor="text1"/>
          <w:sz w:val="28"/>
          <w:szCs w:val="28"/>
          <w:vertAlign w:val="superscript"/>
        </w:rPr>
        <w:t>2</w:t>
      </w:r>
      <w:proofErr w:type="gramEnd"/>
      <w:r w:rsidRPr="00AF2B82">
        <w:rPr>
          <w:rFonts w:ascii="Times New Roman" w:hAnsi="Times New Roman"/>
          <w:color w:val="000000" w:themeColor="text1"/>
          <w:sz w:val="28"/>
          <w:szCs w:val="28"/>
        </w:rPr>
        <w:t>. Какое давление оказывает он на землю?</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4000 Па В) 40 Па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400 Па Г) 0,4 кПа</w:t>
      </w:r>
    </w:p>
    <w:p w:rsidR="0024048D" w:rsidRPr="00AF2B82" w:rsidRDefault="0024048D" w:rsidP="0024048D">
      <w:pPr>
        <w:numPr>
          <w:ilvl w:val="0"/>
          <w:numId w:val="11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Определите давление на стол стопки книг общей массой 1,5 кг, пл</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щадь соприкосновения которых с ним 300 см</w:t>
      </w:r>
      <w:proofErr w:type="gramStart"/>
      <w:r w:rsidRPr="00AF2B82">
        <w:rPr>
          <w:rFonts w:ascii="Times New Roman" w:hAnsi="Times New Roman"/>
          <w:color w:val="000000" w:themeColor="text1"/>
          <w:sz w:val="28"/>
          <w:szCs w:val="28"/>
          <w:vertAlign w:val="superscript"/>
        </w:rPr>
        <w:t>2</w:t>
      </w:r>
      <w:proofErr w:type="gramEnd"/>
      <w:r w:rsidRPr="00AF2B82">
        <w:rPr>
          <w:rFonts w:ascii="Times New Roman" w:hAnsi="Times New Roman"/>
          <w:color w:val="000000" w:themeColor="text1"/>
          <w:sz w:val="28"/>
          <w:szCs w:val="28"/>
          <w:vertAlign w:val="superscript"/>
        </w:rPr>
        <w:t>.</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5 кПа В) 50 Па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500 Па Г) 5 Па</w:t>
      </w:r>
    </w:p>
    <w:p w:rsidR="0024048D" w:rsidRPr="00AF2B82" w:rsidRDefault="0024048D" w:rsidP="0024048D">
      <w:pPr>
        <w:numPr>
          <w:ilvl w:val="0"/>
          <w:numId w:val="11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Давление жидкости вычисляют по формуле…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267335" cy="224155"/>
            <wp:effectExtent l="19050" t="0" r="0" b="0"/>
            <wp:docPr id="341" name="Рисунок 341" descr="hello_html_38674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ello_html_38674455.gif"/>
                    <pic:cNvPicPr>
                      <a:picLocks noChangeAspect="1" noChangeArrowheads="1"/>
                    </pic:cNvPicPr>
                  </pic:nvPicPr>
                  <pic:blipFill>
                    <a:blip r:embed="rId117"/>
                    <a:srcRect/>
                    <a:stretch>
                      <a:fillRect/>
                    </a:stretch>
                  </pic:blipFill>
                  <pic:spPr bwMode="auto">
                    <a:xfrm>
                      <a:off x="0" y="0"/>
                      <a:ext cx="267335"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327660" cy="120650"/>
            <wp:effectExtent l="19050" t="0" r="0" b="0"/>
            <wp:docPr id="342" name="Рисунок 342" descr="hello_html_m45cd49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ello_html_m45cd4963.gif"/>
                    <pic:cNvPicPr>
                      <a:picLocks noChangeAspect="1" noChangeArrowheads="1"/>
                    </pic:cNvPicPr>
                  </pic:nvPicPr>
                  <pic:blipFill>
                    <a:blip r:embed="rId118"/>
                    <a:srcRect/>
                    <a:stretch>
                      <a:fillRect/>
                    </a:stretch>
                  </pic:blipFill>
                  <pic:spPr bwMode="auto">
                    <a:xfrm>
                      <a:off x="0" y="0"/>
                      <a:ext cx="327660" cy="12065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319405" cy="103505"/>
            <wp:effectExtent l="19050" t="0" r="4445" b="0"/>
            <wp:docPr id="343" name="Рисунок 343" descr="hello_html_7995a5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ello_html_7995a5e5.gif"/>
                    <pic:cNvPicPr>
                      <a:picLocks noChangeAspect="1" noChangeArrowheads="1"/>
                    </pic:cNvPicPr>
                  </pic:nvPicPr>
                  <pic:blipFill>
                    <a:blip r:embed="rId122"/>
                    <a:srcRect/>
                    <a:stretch>
                      <a:fillRect/>
                    </a:stretch>
                  </pic:blipFill>
                  <pic:spPr bwMode="auto">
                    <a:xfrm>
                      <a:off x="0" y="0"/>
                      <a:ext cx="319405" cy="10350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267335" cy="224155"/>
            <wp:effectExtent l="19050" t="0" r="0" b="0"/>
            <wp:docPr id="344" name="Рисунок 344" descr="hello_html_m60c94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ello_html_m60c94e16.gif"/>
                    <pic:cNvPicPr>
                      <a:picLocks noChangeAspect="1" noChangeArrowheads="1"/>
                    </pic:cNvPicPr>
                  </pic:nvPicPr>
                  <pic:blipFill>
                    <a:blip r:embed="rId119"/>
                    <a:srcRect/>
                    <a:stretch>
                      <a:fillRect/>
                    </a:stretch>
                  </pic:blipFill>
                  <pic:spPr bwMode="auto">
                    <a:xfrm>
                      <a:off x="0" y="0"/>
                      <a:ext cx="267335" cy="224155"/>
                    </a:xfrm>
                    <a:prstGeom prst="rect">
                      <a:avLst/>
                    </a:prstGeom>
                    <a:noFill/>
                    <a:ln w="9525">
                      <a:noFill/>
                      <a:miter lim="800000"/>
                      <a:headEnd/>
                      <a:tailEnd/>
                    </a:ln>
                  </pic:spPr>
                </pic:pic>
              </a:graphicData>
            </a:graphic>
          </wp:inline>
        </w:drawing>
      </w:r>
    </w:p>
    <w:p w:rsidR="0024048D" w:rsidRPr="00AF2B82" w:rsidRDefault="0024048D" w:rsidP="0024048D">
      <w:pPr>
        <w:numPr>
          <w:ilvl w:val="0"/>
          <w:numId w:val="11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Каково давление воды на глубине 2м?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20 кПа В) 200 кПа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10 кПа Г) 100 кПа</w:t>
      </w:r>
    </w:p>
    <w:p w:rsidR="0024048D" w:rsidRPr="00AF2B82" w:rsidRDefault="0024048D" w:rsidP="0024048D">
      <w:pPr>
        <w:numPr>
          <w:ilvl w:val="0"/>
          <w:numId w:val="11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Сколько воды надо налить в сосуды №2 и №3, чтобы давление на дно в каждом из них было таким же, как давление воды в сосуде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000760" cy="387985"/>
            <wp:effectExtent l="19050" t="0" r="8890" b="0"/>
            <wp:docPr id="345" name="Рисунок 345" descr="hello_html_11d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ello_html_11d6f.gif"/>
                    <pic:cNvPicPr>
                      <a:picLocks noChangeAspect="1" noChangeArrowheads="1"/>
                    </pic:cNvPicPr>
                  </pic:nvPicPr>
                  <pic:blipFill>
                    <a:blip r:embed="rId126"/>
                    <a:srcRect/>
                    <a:stretch>
                      <a:fillRect/>
                    </a:stretch>
                  </pic:blipFill>
                  <pic:spPr bwMode="auto">
                    <a:xfrm>
                      <a:off x="0" y="0"/>
                      <a:ext cx="1000760" cy="38798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Нельзя определить из-за недостатка данных</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Доверху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До уровня, на котором находится поверхность воды в сосуде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Давление в любом случае будет разным, поскольку размеры дна в сосудах не одинаковы.</w:t>
      </w:r>
    </w:p>
    <w:p w:rsidR="0024048D" w:rsidRPr="00AF2B82" w:rsidRDefault="0024048D" w:rsidP="0024048D">
      <w:pPr>
        <w:numPr>
          <w:ilvl w:val="0"/>
          <w:numId w:val="11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три одинаковые сосуды налиты доверху жидкости: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1 – ацетон;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2 – бензин;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3 – керосин.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из сосудов давление на дно наименьшее?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Г) Давление во всех сосудах одинаково.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11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из сообщающихся сосудов находится однородная жидкость?</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914400" cy="526415"/>
            <wp:effectExtent l="19050" t="0" r="0" b="0"/>
            <wp:docPr id="346" name="Рисунок 346" descr="hello_html_m19c86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ello_html_m19c86902.gif"/>
                    <pic:cNvPicPr>
                      <a:picLocks noChangeAspect="1" noChangeArrowheads="1"/>
                    </pic:cNvPicPr>
                  </pic:nvPicPr>
                  <pic:blipFill>
                    <a:blip r:embed="rId127"/>
                    <a:srcRect/>
                    <a:stretch>
                      <a:fillRect/>
                    </a:stretch>
                  </pic:blipFill>
                  <pic:spPr bwMode="auto">
                    <a:xfrm>
                      <a:off x="0" y="0"/>
                      <a:ext cx="914400" cy="52641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Ни в каком</w:t>
      </w:r>
    </w:p>
    <w:p w:rsidR="0024048D" w:rsidRPr="00AF2B82" w:rsidRDefault="0024048D" w:rsidP="00E07A1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 ИТОГОВЫЙ ТЕСТ</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теме «АТМОСФЕРНОЕ ДАВЛЕНИЕ», «АРХИМЕДОВА СИЛА», «ПЛАВАНИЕ ТЕЛ»)</w:t>
      </w:r>
    </w:p>
    <w:p w:rsidR="00E07A1E" w:rsidRDefault="00E07A1E" w:rsidP="0024048D">
      <w:pPr>
        <w:overflowPunct/>
        <w:autoSpaceDE/>
        <w:autoSpaceDN/>
        <w:adjustRightInd/>
        <w:spacing w:line="240" w:lineRule="auto"/>
        <w:ind w:firstLine="0"/>
        <w:jc w:val="left"/>
        <w:textAlignment w:val="auto"/>
        <w:rPr>
          <w:rFonts w:ascii="Times New Roman" w:hAnsi="Times New Roman"/>
          <w:b/>
          <w:bCs/>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5. ИТОГОВЫЙ ТЕСТ (по теме «АТМОСФЕРНОЕ ДАВЛЕНИЕ», «А</w:t>
      </w:r>
      <w:r w:rsidRPr="00AF2B82">
        <w:rPr>
          <w:rFonts w:ascii="Times New Roman" w:hAnsi="Times New Roman"/>
          <w:b/>
          <w:bCs/>
          <w:color w:val="000000" w:themeColor="text1"/>
          <w:sz w:val="28"/>
          <w:szCs w:val="28"/>
        </w:rPr>
        <w:t>Р</w:t>
      </w:r>
      <w:r w:rsidRPr="00AF2B82">
        <w:rPr>
          <w:rFonts w:ascii="Times New Roman" w:hAnsi="Times New Roman"/>
          <w:b/>
          <w:bCs/>
          <w:color w:val="000000" w:themeColor="text1"/>
          <w:sz w:val="28"/>
          <w:szCs w:val="28"/>
        </w:rPr>
        <w:t>ХИМЕДОВА СИЛА», «ПЛАВАНИЕ ТЕЛ»)</w:t>
      </w:r>
    </w:p>
    <w:p w:rsidR="0024048D" w:rsidRPr="00AF2B82" w:rsidRDefault="0024048D" w:rsidP="0024048D">
      <w:pPr>
        <w:overflowPunct/>
        <w:autoSpaceDE/>
        <w:autoSpaceDN/>
        <w:adjustRightInd/>
        <w:spacing w:line="240" w:lineRule="auto"/>
        <w:ind w:firstLine="0"/>
        <w:jc w:val="righ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 ВАРИАНТ</w:t>
      </w:r>
    </w:p>
    <w:p w:rsidR="0024048D" w:rsidRPr="00AF2B82" w:rsidRDefault="0024048D" w:rsidP="0024048D">
      <w:pPr>
        <w:numPr>
          <w:ilvl w:val="0"/>
          <w:numId w:val="12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Уровень ртути в трубке Торричелли опустился. Как изменилось атм</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сферное давление?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Увеличилось</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Уменьшилось</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Не изменилось</w:t>
      </w:r>
    </w:p>
    <w:p w:rsidR="0024048D" w:rsidRPr="00AF2B82" w:rsidRDefault="0024048D" w:rsidP="0024048D">
      <w:pPr>
        <w:numPr>
          <w:ilvl w:val="0"/>
          <w:numId w:val="12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Атмосферное давление измеряют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манометром В) … динамометром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высотомером Г) … барометром</w:t>
      </w:r>
    </w:p>
    <w:p w:rsidR="0024048D" w:rsidRPr="00AF2B82" w:rsidRDefault="0024048D" w:rsidP="0024048D">
      <w:pPr>
        <w:numPr>
          <w:ilvl w:val="0"/>
          <w:numId w:val="12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 какой силой давит атмосфера на крышу дома площадью 40 м</w:t>
      </w:r>
      <w:proofErr w:type="gramStart"/>
      <w:r w:rsidRPr="00AF2B82">
        <w:rPr>
          <w:rFonts w:ascii="Times New Roman" w:hAnsi="Times New Roman"/>
          <w:color w:val="000000" w:themeColor="text1"/>
          <w:sz w:val="28"/>
          <w:szCs w:val="28"/>
          <w:vertAlign w:val="superscript"/>
        </w:rPr>
        <w:t>2</w:t>
      </w:r>
      <w:proofErr w:type="gramEnd"/>
      <w:r w:rsidRPr="00AF2B82">
        <w:rPr>
          <w:rFonts w:ascii="Times New Roman" w:hAnsi="Times New Roman"/>
          <w:color w:val="000000" w:themeColor="text1"/>
          <w:sz w:val="28"/>
          <w:szCs w:val="28"/>
        </w:rPr>
        <w:t> при нормальном атмосферном давлении?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4500 кН В) 4052 кН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4200 кН Г) 4252 кН</w:t>
      </w:r>
    </w:p>
    <w:p w:rsidR="0024048D" w:rsidRPr="00AF2B82" w:rsidRDefault="0024048D" w:rsidP="0024048D">
      <w:pPr>
        <w:numPr>
          <w:ilvl w:val="0"/>
          <w:numId w:val="12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Выталкивающая сила рассчитывается по формуле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327660" cy="120650"/>
            <wp:effectExtent l="19050" t="0" r="0" b="0"/>
            <wp:docPr id="347" name="Рисунок 347" descr="hello_html_m45cd49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ello_html_m45cd4963.gif"/>
                    <pic:cNvPicPr>
                      <a:picLocks noChangeAspect="1" noChangeArrowheads="1"/>
                    </pic:cNvPicPr>
                  </pic:nvPicPr>
                  <pic:blipFill>
                    <a:blip r:embed="rId118"/>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301625" cy="120650"/>
            <wp:effectExtent l="19050" t="0" r="3175" b="0"/>
            <wp:docPr id="348" name="Рисунок 348" descr="hello_html_302c25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ello_html_302c25bc.gif"/>
                    <pic:cNvPicPr>
                      <a:picLocks noChangeAspect="1" noChangeArrowheads="1"/>
                    </pic:cNvPicPr>
                  </pic:nvPicPr>
                  <pic:blipFill>
                    <a:blip r:embed="rId128"/>
                    <a:srcRect/>
                    <a:stretch>
                      <a:fillRect/>
                    </a:stretch>
                  </pic:blipFill>
                  <pic:spPr bwMode="auto">
                    <a:xfrm>
                      <a:off x="0" y="0"/>
                      <a:ext cx="301625" cy="12065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440055" cy="146685"/>
            <wp:effectExtent l="19050" t="0" r="0" b="0"/>
            <wp:docPr id="349" name="Рисунок 349" descr="hello_html_m6eb8a3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ello_html_m6eb8a3ef.gif"/>
                    <pic:cNvPicPr>
                      <a:picLocks noChangeAspect="1" noChangeArrowheads="1"/>
                    </pic:cNvPicPr>
                  </pic:nvPicPr>
                  <pic:blipFill>
                    <a:blip r:embed="rId129"/>
                    <a:srcRect/>
                    <a:stretch>
                      <a:fillRect/>
                    </a:stretch>
                  </pic:blipFill>
                  <pic:spPr bwMode="auto">
                    <a:xfrm>
                      <a:off x="0" y="0"/>
                      <a:ext cx="440055" cy="14668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293370" cy="120650"/>
            <wp:effectExtent l="19050" t="0" r="0" b="0"/>
            <wp:docPr id="350" name="Рисунок 350" descr="hello_html_feac2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ello_html_feac2a4.gif"/>
                    <pic:cNvPicPr>
                      <a:picLocks noChangeAspect="1" noChangeArrowheads="1"/>
                    </pic:cNvPicPr>
                  </pic:nvPicPr>
                  <pic:blipFill>
                    <a:blip r:embed="rId130"/>
                    <a:srcRect/>
                    <a:stretch>
                      <a:fillRect/>
                    </a:stretch>
                  </pic:blipFill>
                  <pic:spPr bwMode="auto">
                    <a:xfrm>
                      <a:off x="0" y="0"/>
                      <a:ext cx="293370" cy="120650"/>
                    </a:xfrm>
                    <a:prstGeom prst="rect">
                      <a:avLst/>
                    </a:prstGeom>
                    <a:noFill/>
                    <a:ln w="9525">
                      <a:noFill/>
                      <a:miter lim="800000"/>
                      <a:headEnd/>
                      <a:tailEnd/>
                    </a:ln>
                  </pic:spPr>
                </pic:pic>
              </a:graphicData>
            </a:graphic>
          </wp:inline>
        </w:drawing>
      </w:r>
    </w:p>
    <w:p w:rsidR="0024048D" w:rsidRPr="00AF2B82" w:rsidRDefault="0024048D" w:rsidP="0024048D">
      <w:pPr>
        <w:numPr>
          <w:ilvl w:val="0"/>
          <w:numId w:val="12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Чем отличается архимедова сила от выталкивающей силы?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Ничем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Выталкивающая сила действует в воде, архимедова – в любой жидкости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Архимедова сила больше выталкивающей силы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Архимедова сила меньше выталкивающей силы</w:t>
      </w:r>
    </w:p>
    <w:p w:rsidR="0024048D" w:rsidRPr="00AF2B82" w:rsidRDefault="0024048D" w:rsidP="0024048D">
      <w:pPr>
        <w:numPr>
          <w:ilvl w:val="0"/>
          <w:numId w:val="12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Определите архимедову силу, которая будет действовать на деталь объемом 0,5 м</w:t>
      </w:r>
      <w:r w:rsidRPr="00AF2B82">
        <w:rPr>
          <w:rFonts w:ascii="Times New Roman" w:hAnsi="Times New Roman"/>
          <w:color w:val="000000" w:themeColor="text1"/>
          <w:sz w:val="28"/>
          <w:szCs w:val="28"/>
          <w:vertAlign w:val="superscript"/>
        </w:rPr>
        <w:t>3</w:t>
      </w:r>
      <w:r w:rsidRPr="00AF2B82">
        <w:rPr>
          <w:rFonts w:ascii="Times New Roman" w:hAnsi="Times New Roman"/>
          <w:color w:val="000000" w:themeColor="text1"/>
          <w:sz w:val="28"/>
          <w:szCs w:val="28"/>
        </w:rPr>
        <w:t>, погружаемую в морскую воду.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515 кН В) 5,15 кН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51,5 кН Г) 0,5 кН</w:t>
      </w:r>
    </w:p>
    <w:p w:rsidR="0024048D" w:rsidRPr="00AF2B82" w:rsidRDefault="0024048D" w:rsidP="0024048D">
      <w:pPr>
        <w:numPr>
          <w:ilvl w:val="0"/>
          <w:numId w:val="12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Какое из этих тел утонет?</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716280" cy="509270"/>
            <wp:effectExtent l="19050" t="0" r="7620" b="0"/>
            <wp:docPr id="351" name="Рисунок 351" descr="hello_html_m40f3ef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ello_html_m40f3ef43.gif"/>
                    <pic:cNvPicPr>
                      <a:picLocks noChangeAspect="1" noChangeArrowheads="1"/>
                    </pic:cNvPicPr>
                  </pic:nvPicPr>
                  <pic:blipFill>
                    <a:blip r:embed="rId131"/>
                    <a:srcRect/>
                    <a:stretch>
                      <a:fillRect/>
                    </a:stretch>
                  </pic:blipFill>
                  <pic:spPr bwMode="auto">
                    <a:xfrm>
                      <a:off x="0" y="0"/>
                      <a:ext cx="716280" cy="50927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 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 Г) Все будут плавать</w:t>
      </w:r>
    </w:p>
    <w:p w:rsidR="0024048D" w:rsidRPr="00AF2B82" w:rsidRDefault="0024048D" w:rsidP="0024048D">
      <w:pPr>
        <w:numPr>
          <w:ilvl w:val="0"/>
          <w:numId w:val="12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сосуд с ртутью опускают тела одинакового объема, изготовленные из меди (№1), стали (№2) и чугуна (№3). Какое из них погрузится в жи</w:t>
      </w:r>
      <w:r w:rsidRPr="00AF2B82">
        <w:rPr>
          <w:rFonts w:ascii="Times New Roman" w:hAnsi="Times New Roman"/>
          <w:color w:val="000000" w:themeColor="text1"/>
          <w:sz w:val="28"/>
          <w:szCs w:val="28"/>
        </w:rPr>
        <w:t>д</w:t>
      </w:r>
      <w:r w:rsidRPr="00AF2B82">
        <w:rPr>
          <w:rFonts w:ascii="Times New Roman" w:hAnsi="Times New Roman"/>
          <w:color w:val="000000" w:themeColor="text1"/>
          <w:sz w:val="28"/>
          <w:szCs w:val="28"/>
        </w:rPr>
        <w:t>кость больше других?</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12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сосуд налиты несмешивающиеся жидкости: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1 – подсолнечное масло;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2 – вода;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3 – керосин.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какой последовательности снизу вверх они расположатся?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 №2,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№3, №2,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№2, №3,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№2, №1,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12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Какое должно быть выполнено условие, чтобы летательный аппарат мог взлететь?</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proofErr w:type="spellStart"/>
      <w:proofErr w:type="gramStart"/>
      <w:r w:rsidRPr="00AF2B82">
        <w:rPr>
          <w:rFonts w:ascii="Times New Roman" w:hAnsi="Times New Roman"/>
          <w:color w:val="000000" w:themeColor="text1"/>
          <w:sz w:val="28"/>
          <w:szCs w:val="28"/>
        </w:rPr>
        <w:t>F</w:t>
      </w:r>
      <w:proofErr w:type="gramEnd"/>
      <w:r w:rsidRPr="00AF2B82">
        <w:rPr>
          <w:rFonts w:ascii="Times New Roman" w:hAnsi="Times New Roman"/>
          <w:color w:val="000000" w:themeColor="text1"/>
          <w:sz w:val="28"/>
          <w:szCs w:val="28"/>
          <w:vertAlign w:val="subscript"/>
        </w:rPr>
        <w:t>тяж</w:t>
      </w:r>
      <w:proofErr w:type="spellEnd"/>
      <w:r w:rsidRPr="00AF2B82">
        <w:rPr>
          <w:rFonts w:ascii="Times New Roman" w:hAnsi="Times New Roman"/>
          <w:color w:val="000000" w:themeColor="text1"/>
          <w:sz w:val="28"/>
          <w:szCs w:val="28"/>
        </w:rPr>
        <w:t> = F</w:t>
      </w:r>
      <w:r w:rsidRPr="00AF2B82">
        <w:rPr>
          <w:rFonts w:ascii="Times New Roman" w:hAnsi="Times New Roman"/>
          <w:color w:val="000000" w:themeColor="text1"/>
          <w:sz w:val="28"/>
          <w:szCs w:val="28"/>
          <w:vertAlign w:val="subscript"/>
        </w:rPr>
        <w:t>A</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proofErr w:type="spellStart"/>
      <w:proofErr w:type="gramStart"/>
      <w:r w:rsidRPr="00AF2B82">
        <w:rPr>
          <w:rFonts w:ascii="Times New Roman" w:hAnsi="Times New Roman"/>
          <w:color w:val="000000" w:themeColor="text1"/>
          <w:sz w:val="28"/>
          <w:szCs w:val="28"/>
        </w:rPr>
        <w:t>F</w:t>
      </w:r>
      <w:proofErr w:type="gramEnd"/>
      <w:r w:rsidRPr="00AF2B82">
        <w:rPr>
          <w:rFonts w:ascii="Times New Roman" w:hAnsi="Times New Roman"/>
          <w:color w:val="000000" w:themeColor="text1"/>
          <w:sz w:val="28"/>
          <w:szCs w:val="28"/>
          <w:vertAlign w:val="subscript"/>
        </w:rPr>
        <w:t>тяж</w:t>
      </w:r>
      <w:proofErr w:type="spellEnd"/>
      <w:r w:rsidRPr="00AF2B82">
        <w:rPr>
          <w:rFonts w:ascii="Times New Roman" w:hAnsi="Times New Roman"/>
          <w:color w:val="000000" w:themeColor="text1"/>
          <w:sz w:val="28"/>
          <w:szCs w:val="28"/>
          <w:vertAlign w:val="subscript"/>
        </w:rPr>
        <w:t> </w:t>
      </w:r>
      <w:r w:rsidRPr="00AF2B82">
        <w:rPr>
          <w:rFonts w:ascii="Times New Roman" w:hAnsi="Times New Roman"/>
          <w:color w:val="000000" w:themeColor="text1"/>
          <w:sz w:val="28"/>
          <w:szCs w:val="28"/>
        </w:rPr>
        <w:t>&gt; F</w:t>
      </w:r>
      <w:r w:rsidRPr="00AF2B82">
        <w:rPr>
          <w:rFonts w:ascii="Times New Roman" w:hAnsi="Times New Roman"/>
          <w:color w:val="000000" w:themeColor="text1"/>
          <w:sz w:val="28"/>
          <w:szCs w:val="28"/>
          <w:vertAlign w:val="subscript"/>
        </w:rPr>
        <w:t>A</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w:t>
      </w:r>
      <w:proofErr w:type="spellStart"/>
      <w:proofErr w:type="gramStart"/>
      <w:r w:rsidRPr="00AF2B82">
        <w:rPr>
          <w:rFonts w:ascii="Times New Roman" w:hAnsi="Times New Roman"/>
          <w:color w:val="000000" w:themeColor="text1"/>
          <w:sz w:val="28"/>
          <w:szCs w:val="28"/>
        </w:rPr>
        <w:t>F</w:t>
      </w:r>
      <w:proofErr w:type="gramEnd"/>
      <w:r w:rsidRPr="00AF2B82">
        <w:rPr>
          <w:rFonts w:ascii="Times New Roman" w:hAnsi="Times New Roman"/>
          <w:color w:val="000000" w:themeColor="text1"/>
          <w:sz w:val="28"/>
          <w:szCs w:val="28"/>
          <w:vertAlign w:val="subscript"/>
        </w:rPr>
        <w:t>тяж</w:t>
      </w:r>
      <w:proofErr w:type="spellEnd"/>
      <w:r w:rsidRPr="00AF2B82">
        <w:rPr>
          <w:rFonts w:ascii="Times New Roman" w:hAnsi="Times New Roman"/>
          <w:color w:val="000000" w:themeColor="text1"/>
          <w:sz w:val="28"/>
          <w:szCs w:val="28"/>
        </w:rPr>
        <w:t> &lt; F</w:t>
      </w:r>
      <w:r w:rsidRPr="00AF2B82">
        <w:rPr>
          <w:rFonts w:ascii="Times New Roman" w:hAnsi="Times New Roman"/>
          <w:color w:val="000000" w:themeColor="text1"/>
          <w:sz w:val="28"/>
          <w:szCs w:val="28"/>
          <w:vertAlign w:val="subscript"/>
        </w:rPr>
        <w:t>A</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5. ИТОГОВЫЙ ТЕСТ (по теме «АТМОСФЕРНОЕ ДАВЛЕНИЕ», «А</w:t>
      </w:r>
      <w:r w:rsidRPr="00AF2B82">
        <w:rPr>
          <w:rFonts w:ascii="Times New Roman" w:hAnsi="Times New Roman"/>
          <w:b/>
          <w:bCs/>
          <w:color w:val="000000" w:themeColor="text1"/>
          <w:sz w:val="28"/>
          <w:szCs w:val="28"/>
        </w:rPr>
        <w:t>Р</w:t>
      </w:r>
      <w:r w:rsidRPr="00AF2B82">
        <w:rPr>
          <w:rFonts w:ascii="Times New Roman" w:hAnsi="Times New Roman"/>
          <w:b/>
          <w:bCs/>
          <w:color w:val="000000" w:themeColor="text1"/>
          <w:sz w:val="28"/>
          <w:szCs w:val="28"/>
        </w:rPr>
        <w:t>ХИМЕДОВА СИЛА», «ПЛАВАНИЕ ТЕЛ»)</w:t>
      </w:r>
    </w:p>
    <w:p w:rsidR="0024048D" w:rsidRPr="00AF2B82" w:rsidRDefault="0024048D" w:rsidP="0024048D">
      <w:pPr>
        <w:overflowPunct/>
        <w:autoSpaceDE/>
        <w:autoSpaceDN/>
        <w:adjustRightInd/>
        <w:spacing w:line="240" w:lineRule="auto"/>
        <w:ind w:firstLine="0"/>
        <w:jc w:val="righ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II ВАРИАНТ</w:t>
      </w:r>
    </w:p>
    <w:p w:rsidR="0024048D" w:rsidRPr="00AF2B82" w:rsidRDefault="0024048D" w:rsidP="0024048D">
      <w:pPr>
        <w:numPr>
          <w:ilvl w:val="0"/>
          <w:numId w:val="13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Высота столбика ртути в трубке Торричелли увеличилась. Как измен</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лось атмосферное давление?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Уменьшилось</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Не изменилось</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Увеличилось</w:t>
      </w:r>
    </w:p>
    <w:p w:rsidR="0024048D" w:rsidRPr="00AF2B82" w:rsidRDefault="0024048D" w:rsidP="0024048D">
      <w:pPr>
        <w:numPr>
          <w:ilvl w:val="0"/>
          <w:numId w:val="13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Единицы измерения атмосферного давления – это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паскаль</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ньютон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миллиметр</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миллиметр и сантиметр ртутного столба</w:t>
      </w:r>
    </w:p>
    <w:p w:rsidR="0024048D" w:rsidRPr="00AF2B82" w:rsidRDefault="0024048D" w:rsidP="0024048D">
      <w:pPr>
        <w:numPr>
          <w:ilvl w:val="0"/>
          <w:numId w:val="13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С какой силой давит воздух на </w:t>
      </w:r>
      <w:proofErr w:type="gramStart"/>
      <w:r w:rsidRPr="00AF2B82">
        <w:rPr>
          <w:rFonts w:ascii="Times New Roman" w:hAnsi="Times New Roman"/>
          <w:color w:val="000000" w:themeColor="text1"/>
          <w:sz w:val="28"/>
          <w:szCs w:val="28"/>
        </w:rPr>
        <w:t>пол комнаты</w:t>
      </w:r>
      <w:proofErr w:type="gramEnd"/>
      <w:r w:rsidRPr="00AF2B82">
        <w:rPr>
          <w:rFonts w:ascii="Times New Roman" w:hAnsi="Times New Roman"/>
          <w:color w:val="000000" w:themeColor="text1"/>
          <w:sz w:val="28"/>
          <w:szCs w:val="28"/>
        </w:rPr>
        <w:t>, площадь которой 20м</w:t>
      </w:r>
      <w:r w:rsidRPr="00AF2B82">
        <w:rPr>
          <w:rFonts w:ascii="Times New Roman" w:hAnsi="Times New Roman"/>
          <w:color w:val="000000" w:themeColor="text1"/>
          <w:sz w:val="28"/>
          <w:szCs w:val="28"/>
          <w:vertAlign w:val="superscript"/>
        </w:rPr>
        <w:t>2</w:t>
      </w:r>
      <w:r w:rsidRPr="00AF2B82">
        <w:rPr>
          <w:rFonts w:ascii="Times New Roman" w:hAnsi="Times New Roman"/>
          <w:color w:val="000000" w:themeColor="text1"/>
          <w:sz w:val="28"/>
          <w:szCs w:val="28"/>
        </w:rPr>
        <w:t>, при нормальном атмосферном давлении?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А) 2026 кН В) 2026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202,6 кН Г) 202,6 Н</w:t>
      </w:r>
    </w:p>
    <w:p w:rsidR="0024048D" w:rsidRPr="00AF2B82" w:rsidRDefault="0024048D" w:rsidP="0024048D">
      <w:pPr>
        <w:numPr>
          <w:ilvl w:val="0"/>
          <w:numId w:val="13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Формула, по которой можно вычислить, выталкивающую силу, - это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293370" cy="120650"/>
            <wp:effectExtent l="19050" t="0" r="0" b="0"/>
            <wp:docPr id="352" name="Рисунок 352" descr="hello_html_feac2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ello_html_feac2a4.gif"/>
                    <pic:cNvPicPr>
                      <a:picLocks noChangeAspect="1" noChangeArrowheads="1"/>
                    </pic:cNvPicPr>
                  </pic:nvPicPr>
                  <pic:blipFill>
                    <a:blip r:embed="rId130"/>
                    <a:srcRect/>
                    <a:stretch>
                      <a:fillRect/>
                    </a:stretch>
                  </pic:blipFill>
                  <pic:spPr bwMode="auto">
                    <a:xfrm>
                      <a:off x="0" y="0"/>
                      <a:ext cx="293370"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319405" cy="103505"/>
            <wp:effectExtent l="19050" t="0" r="4445" b="0"/>
            <wp:docPr id="353" name="Рисунок 353" descr="hello_html_7995a5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ello_html_7995a5e5.gif"/>
                    <pic:cNvPicPr>
                      <a:picLocks noChangeAspect="1" noChangeArrowheads="1"/>
                    </pic:cNvPicPr>
                  </pic:nvPicPr>
                  <pic:blipFill>
                    <a:blip r:embed="rId122"/>
                    <a:srcRect/>
                    <a:stretch>
                      <a:fillRect/>
                    </a:stretch>
                  </pic:blipFill>
                  <pic:spPr bwMode="auto">
                    <a:xfrm>
                      <a:off x="0" y="0"/>
                      <a:ext cx="319405" cy="10350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327660" cy="120650"/>
            <wp:effectExtent l="19050" t="0" r="0" b="0"/>
            <wp:docPr id="354" name="Рисунок 354" descr="hello_html_m45cd49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ello_html_m45cd4963.gif"/>
                    <pic:cNvPicPr>
                      <a:picLocks noChangeAspect="1" noChangeArrowheads="1"/>
                    </pic:cNvPicPr>
                  </pic:nvPicPr>
                  <pic:blipFill>
                    <a:blip r:embed="rId118"/>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440055" cy="146685"/>
            <wp:effectExtent l="19050" t="0" r="0" b="0"/>
            <wp:docPr id="355" name="Рисунок 355" descr="hello_html_m6eb8a3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ello_html_m6eb8a3ef.gif"/>
                    <pic:cNvPicPr>
                      <a:picLocks noChangeAspect="1" noChangeArrowheads="1"/>
                    </pic:cNvPicPr>
                  </pic:nvPicPr>
                  <pic:blipFill>
                    <a:blip r:embed="rId129"/>
                    <a:srcRect/>
                    <a:stretch>
                      <a:fillRect/>
                    </a:stretch>
                  </pic:blipFill>
                  <pic:spPr bwMode="auto">
                    <a:xfrm>
                      <a:off x="0" y="0"/>
                      <a:ext cx="440055" cy="146685"/>
                    </a:xfrm>
                    <a:prstGeom prst="rect">
                      <a:avLst/>
                    </a:prstGeom>
                    <a:noFill/>
                    <a:ln w="9525">
                      <a:noFill/>
                      <a:miter lim="800000"/>
                      <a:headEnd/>
                      <a:tailEnd/>
                    </a:ln>
                  </pic:spPr>
                </pic:pic>
              </a:graphicData>
            </a:graphic>
          </wp:inline>
        </w:drawing>
      </w:r>
    </w:p>
    <w:p w:rsidR="0024048D" w:rsidRPr="00AF2B82" w:rsidRDefault="0024048D" w:rsidP="0024048D">
      <w:pPr>
        <w:numPr>
          <w:ilvl w:val="0"/>
          <w:numId w:val="13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Какое название получила выталкивающая сила, действующая на тело, погруженное в жидкость?</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Сила Паскаля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Архимедова сила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В) </w:t>
      </w:r>
      <w:proofErr w:type="spellStart"/>
      <w:r w:rsidRPr="00AF2B82">
        <w:rPr>
          <w:rFonts w:ascii="Times New Roman" w:hAnsi="Times New Roman"/>
          <w:color w:val="000000" w:themeColor="text1"/>
          <w:sz w:val="28"/>
          <w:szCs w:val="28"/>
        </w:rPr>
        <w:t>Ньютоновская</w:t>
      </w:r>
      <w:proofErr w:type="spellEnd"/>
      <w:r w:rsidRPr="00AF2B82">
        <w:rPr>
          <w:rFonts w:ascii="Times New Roman" w:hAnsi="Times New Roman"/>
          <w:color w:val="000000" w:themeColor="text1"/>
          <w:sz w:val="28"/>
          <w:szCs w:val="28"/>
        </w:rPr>
        <w:t xml:space="preserve"> сила</w:t>
      </w:r>
    </w:p>
    <w:p w:rsidR="0024048D" w:rsidRPr="00AF2B82" w:rsidRDefault="0024048D" w:rsidP="0024048D">
      <w:pPr>
        <w:numPr>
          <w:ilvl w:val="0"/>
          <w:numId w:val="13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Найдите архимедову силу, действующую на погрузившуюся в воду бочку объемом 0,2 м</w:t>
      </w:r>
      <w:r w:rsidRPr="00AF2B82">
        <w:rPr>
          <w:rFonts w:ascii="Times New Roman" w:hAnsi="Times New Roman"/>
          <w:color w:val="000000" w:themeColor="text1"/>
          <w:sz w:val="28"/>
          <w:szCs w:val="28"/>
          <w:vertAlign w:val="superscript"/>
        </w:rPr>
        <w:t>3</w:t>
      </w:r>
      <w:r w:rsidRPr="00AF2B82">
        <w:rPr>
          <w:rFonts w:ascii="Times New Roman" w:hAnsi="Times New Roman"/>
          <w:color w:val="000000" w:themeColor="text1"/>
          <w:sz w:val="28"/>
          <w:szCs w:val="28"/>
        </w:rPr>
        <w:t>.</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20 Н В) 2 кН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200 Н Г) 20 кН</w:t>
      </w:r>
    </w:p>
    <w:p w:rsidR="0024048D" w:rsidRPr="00AF2B82" w:rsidRDefault="0024048D" w:rsidP="0024048D">
      <w:pPr>
        <w:numPr>
          <w:ilvl w:val="0"/>
          <w:numId w:val="13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Какое из этих тел всплывет?</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862330" cy="560705"/>
            <wp:effectExtent l="19050" t="0" r="0" b="0"/>
            <wp:docPr id="356" name="Рисунок 356" descr="hello_html_ma8122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ello_html_ma81220d.gif"/>
                    <pic:cNvPicPr>
                      <a:picLocks noChangeAspect="1" noChangeArrowheads="1"/>
                    </pic:cNvPicPr>
                  </pic:nvPicPr>
                  <pic:blipFill>
                    <a:blip r:embed="rId132"/>
                    <a:srcRect/>
                    <a:stretch>
                      <a:fillRect/>
                    </a:stretch>
                  </pic:blipFill>
                  <pic:spPr bwMode="auto">
                    <a:xfrm>
                      <a:off x="0" y="0"/>
                      <a:ext cx="862330" cy="56070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numPr>
          <w:ilvl w:val="0"/>
          <w:numId w:val="13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сосуд с ртутью опускают тела одинакового объема, изготовленные из меди (№1), стали (№2) и чугуна (№3). Какое из них погрузится в жи</w:t>
      </w:r>
      <w:r w:rsidRPr="00AF2B82">
        <w:rPr>
          <w:rFonts w:ascii="Times New Roman" w:hAnsi="Times New Roman"/>
          <w:color w:val="000000" w:themeColor="text1"/>
          <w:sz w:val="28"/>
          <w:szCs w:val="28"/>
        </w:rPr>
        <w:t>д</w:t>
      </w:r>
      <w:r w:rsidRPr="00AF2B82">
        <w:rPr>
          <w:rFonts w:ascii="Times New Roman" w:hAnsi="Times New Roman"/>
          <w:color w:val="000000" w:themeColor="text1"/>
          <w:sz w:val="28"/>
          <w:szCs w:val="28"/>
        </w:rPr>
        <w:t>кость больше других?</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13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сосуд налиты несмешивающиеся жидкости: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1 – вода;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2 –масло;</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3 – жидкий (расплавленный) парафин.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какой последовательности сверху вниз они расположатся?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 №2,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 №3,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№3, №1,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№3, №2,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13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Для наполнения шара, который нужно поднять в атмосферу, есть во</w:t>
      </w:r>
      <w:r w:rsidRPr="00AF2B82">
        <w:rPr>
          <w:rFonts w:ascii="Times New Roman" w:hAnsi="Times New Roman"/>
          <w:color w:val="000000" w:themeColor="text1"/>
          <w:sz w:val="28"/>
          <w:szCs w:val="28"/>
        </w:rPr>
        <w:t>з</w:t>
      </w:r>
      <w:r w:rsidRPr="00AF2B82">
        <w:rPr>
          <w:rFonts w:ascii="Times New Roman" w:hAnsi="Times New Roman"/>
          <w:color w:val="000000" w:themeColor="text1"/>
          <w:sz w:val="28"/>
          <w:szCs w:val="28"/>
        </w:rPr>
        <w:t>можность использовать углекислый газ (№1), природный газ (№2) и хлор (№3). Какой газ сможет поднять шар?</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Никакой</w:t>
      </w:r>
    </w:p>
    <w:p w:rsidR="0024048D" w:rsidRPr="00AF2B82" w:rsidRDefault="0024048D" w:rsidP="00E07A1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6. ИТОГОВЫЙ ТЕСТ</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теме «РАБОТА», «МОЩНОСТЬ», «ЭНЕРГИЯ»)</w:t>
      </w:r>
    </w:p>
    <w:p w:rsidR="0024048D" w:rsidRPr="00AF2B82" w:rsidRDefault="0024048D" w:rsidP="00E07A1E">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6. ИТОГОВЫЙ ТЕСТ (по теме «РАБОТА», «МОЩНОСТЬ», «ЭНЕ</w:t>
      </w:r>
      <w:r w:rsidRPr="00AF2B82">
        <w:rPr>
          <w:rFonts w:ascii="Times New Roman" w:hAnsi="Times New Roman"/>
          <w:b/>
          <w:bCs/>
          <w:color w:val="000000" w:themeColor="text1"/>
          <w:sz w:val="28"/>
          <w:szCs w:val="28"/>
        </w:rPr>
        <w:t>Р</w:t>
      </w:r>
      <w:r w:rsidRPr="00AF2B82">
        <w:rPr>
          <w:rFonts w:ascii="Times New Roman" w:hAnsi="Times New Roman"/>
          <w:b/>
          <w:bCs/>
          <w:color w:val="000000" w:themeColor="text1"/>
          <w:sz w:val="28"/>
          <w:szCs w:val="28"/>
        </w:rPr>
        <w:t>ГИЯ»)</w:t>
      </w:r>
    </w:p>
    <w:p w:rsidR="0024048D" w:rsidRPr="00AF2B82" w:rsidRDefault="0024048D" w:rsidP="0024048D">
      <w:pPr>
        <w:overflowPunct/>
        <w:autoSpaceDE/>
        <w:autoSpaceDN/>
        <w:adjustRightInd/>
        <w:spacing w:line="240" w:lineRule="auto"/>
        <w:ind w:firstLine="0"/>
        <w:jc w:val="righ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 ВАРИАНТ</w:t>
      </w:r>
    </w:p>
    <w:p w:rsidR="0024048D" w:rsidRPr="00AF2B82" w:rsidRDefault="0024048D" w:rsidP="0024048D">
      <w:pPr>
        <w:numPr>
          <w:ilvl w:val="0"/>
          <w:numId w:val="14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из названных здесь случаев совершается работа?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Лифт поднимает человека на верхний этаж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Ребенок смотрит телепередачу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Тяжелоатлет удерживает над головой штангу с предельно большими для него грузами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Птица сидит на ветке дерева</w:t>
      </w:r>
    </w:p>
    <w:p w:rsidR="0024048D" w:rsidRPr="00AF2B82" w:rsidRDefault="0024048D" w:rsidP="0024048D">
      <w:pPr>
        <w:numPr>
          <w:ilvl w:val="0"/>
          <w:numId w:val="14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Механическую работу вычисляют по формуле-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293370" cy="120650"/>
            <wp:effectExtent l="19050" t="0" r="0" b="0"/>
            <wp:docPr id="357" name="Рисунок 357" descr="hello_html_m392bfb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ello_html_m392bfb95.gif"/>
                    <pic:cNvPicPr>
                      <a:picLocks noChangeAspect="1" noChangeArrowheads="1"/>
                    </pic:cNvPicPr>
                  </pic:nvPicPr>
                  <pic:blipFill>
                    <a:blip r:embed="rId133"/>
                    <a:srcRect/>
                    <a:stretch>
                      <a:fillRect/>
                    </a:stretch>
                  </pic:blipFill>
                  <pic:spPr bwMode="auto">
                    <a:xfrm>
                      <a:off x="0" y="0"/>
                      <a:ext cx="293370"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276225" cy="103505"/>
            <wp:effectExtent l="19050" t="0" r="9525" b="0"/>
            <wp:docPr id="358" name="Рисунок 358" descr="hello_html_m70c0d7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ello_html_m70c0d7a5.gif"/>
                    <pic:cNvPicPr>
                      <a:picLocks noChangeAspect="1" noChangeArrowheads="1"/>
                    </pic:cNvPicPr>
                  </pic:nvPicPr>
                  <pic:blipFill>
                    <a:blip r:embed="rId134"/>
                    <a:srcRect/>
                    <a:stretch>
                      <a:fillRect/>
                    </a:stretch>
                  </pic:blipFill>
                  <pic:spPr bwMode="auto">
                    <a:xfrm>
                      <a:off x="0" y="0"/>
                      <a:ext cx="276225" cy="10350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301625" cy="120650"/>
            <wp:effectExtent l="19050" t="0" r="3175" b="0"/>
            <wp:docPr id="359" name="Рисунок 359" descr="hello_html_4c2b4b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ello_html_4c2b4b74.gif"/>
                    <pic:cNvPicPr>
                      <a:picLocks noChangeAspect="1" noChangeArrowheads="1"/>
                    </pic:cNvPicPr>
                  </pic:nvPicPr>
                  <pic:blipFill>
                    <a:blip r:embed="rId135"/>
                    <a:srcRect/>
                    <a:stretch>
                      <a:fillRect/>
                    </a:stretch>
                  </pic:blipFill>
                  <pic:spPr bwMode="auto">
                    <a:xfrm>
                      <a:off x="0" y="0"/>
                      <a:ext cx="301625"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319405" cy="103505"/>
            <wp:effectExtent l="19050" t="0" r="4445" b="0"/>
            <wp:docPr id="360" name="Рисунок 360" descr="hello_html_m37e2a9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ello_html_m37e2a9e1.gif"/>
                    <pic:cNvPicPr>
                      <a:picLocks noChangeAspect="1" noChangeArrowheads="1"/>
                    </pic:cNvPicPr>
                  </pic:nvPicPr>
                  <pic:blipFill>
                    <a:blip r:embed="rId136"/>
                    <a:srcRect/>
                    <a:stretch>
                      <a:fillRect/>
                    </a:stretch>
                  </pic:blipFill>
                  <pic:spPr bwMode="auto">
                    <a:xfrm>
                      <a:off x="0" y="0"/>
                      <a:ext cx="319405" cy="103505"/>
                    </a:xfrm>
                    <a:prstGeom prst="rect">
                      <a:avLst/>
                    </a:prstGeom>
                    <a:noFill/>
                    <a:ln w="9525">
                      <a:noFill/>
                      <a:miter lim="800000"/>
                      <a:headEnd/>
                      <a:tailEnd/>
                    </a:ln>
                  </pic:spPr>
                </pic:pic>
              </a:graphicData>
            </a:graphic>
          </wp:inline>
        </w:drawing>
      </w:r>
    </w:p>
    <w:p w:rsidR="0024048D" w:rsidRPr="00AF2B82" w:rsidRDefault="0024048D" w:rsidP="0024048D">
      <w:pPr>
        <w:numPr>
          <w:ilvl w:val="0"/>
          <w:numId w:val="14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Мощность можно рассчитать по формуле…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267335" cy="224155"/>
            <wp:effectExtent l="19050" t="0" r="0" b="0"/>
            <wp:docPr id="361" name="Рисунок 361" descr="hello_html_53e93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ello_html_53e93941.gif"/>
                    <pic:cNvPicPr>
                      <a:picLocks noChangeAspect="1" noChangeArrowheads="1"/>
                    </pic:cNvPicPr>
                  </pic:nvPicPr>
                  <pic:blipFill>
                    <a:blip r:embed="rId137"/>
                    <a:srcRect/>
                    <a:stretch>
                      <a:fillRect/>
                    </a:stretch>
                  </pic:blipFill>
                  <pic:spPr bwMode="auto">
                    <a:xfrm>
                      <a:off x="0" y="0"/>
                      <a:ext cx="267335"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267335" cy="250190"/>
            <wp:effectExtent l="19050" t="0" r="0" b="0"/>
            <wp:docPr id="362" name="Рисунок 362" descr="hello_html_45ce7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ello_html_45ce7645.gif"/>
                    <pic:cNvPicPr>
                      <a:picLocks noChangeAspect="1" noChangeArrowheads="1"/>
                    </pic:cNvPicPr>
                  </pic:nvPicPr>
                  <pic:blipFill>
                    <a:blip r:embed="rId116"/>
                    <a:srcRect/>
                    <a:stretch>
                      <a:fillRect/>
                    </a:stretch>
                  </pic:blipFill>
                  <pic:spPr bwMode="auto">
                    <a:xfrm>
                      <a:off x="0" y="0"/>
                      <a:ext cx="267335" cy="25019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267335" cy="224155"/>
            <wp:effectExtent l="19050" t="0" r="0" b="0"/>
            <wp:docPr id="363" name="Рисунок 363" descr="hello_html_mb40b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ello_html_mb40b135.gif"/>
                    <pic:cNvPicPr>
                      <a:picLocks noChangeAspect="1" noChangeArrowheads="1"/>
                    </pic:cNvPicPr>
                  </pic:nvPicPr>
                  <pic:blipFill>
                    <a:blip r:embed="rId117"/>
                    <a:srcRect/>
                    <a:stretch>
                      <a:fillRect/>
                    </a:stretch>
                  </pic:blipFill>
                  <pic:spPr bwMode="auto">
                    <a:xfrm>
                      <a:off x="0" y="0"/>
                      <a:ext cx="267335"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267335" cy="224155"/>
            <wp:effectExtent l="19050" t="0" r="0" b="0"/>
            <wp:docPr id="364" name="Рисунок 364" descr="hello_html_m60c94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ello_html_m60c94e16.gif"/>
                    <pic:cNvPicPr>
                      <a:picLocks noChangeAspect="1" noChangeArrowheads="1"/>
                    </pic:cNvPicPr>
                  </pic:nvPicPr>
                  <pic:blipFill>
                    <a:blip r:embed="rId119"/>
                    <a:srcRect/>
                    <a:stretch>
                      <a:fillRect/>
                    </a:stretch>
                  </pic:blipFill>
                  <pic:spPr bwMode="auto">
                    <a:xfrm>
                      <a:off x="0" y="0"/>
                      <a:ext cx="267335" cy="224155"/>
                    </a:xfrm>
                    <a:prstGeom prst="rect">
                      <a:avLst/>
                    </a:prstGeom>
                    <a:noFill/>
                    <a:ln w="9525">
                      <a:noFill/>
                      <a:miter lim="800000"/>
                      <a:headEnd/>
                      <a:tailEnd/>
                    </a:ln>
                  </pic:spPr>
                </pic:pic>
              </a:graphicData>
            </a:graphic>
          </wp:inline>
        </w:drawing>
      </w:r>
    </w:p>
    <w:p w:rsidR="0024048D" w:rsidRPr="00AF2B82" w:rsidRDefault="0024048D" w:rsidP="0024048D">
      <w:pPr>
        <w:numPr>
          <w:ilvl w:val="0"/>
          <w:numId w:val="14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Чему равна мощность двигателя, производящего работу, равную 175 кДж, за 35 </w:t>
      </w:r>
      <w:proofErr w:type="gramStart"/>
      <w:r w:rsidRPr="00AF2B82">
        <w:rPr>
          <w:rFonts w:ascii="Times New Roman" w:hAnsi="Times New Roman"/>
          <w:color w:val="000000" w:themeColor="text1"/>
          <w:sz w:val="28"/>
          <w:szCs w:val="28"/>
        </w:rPr>
        <w:t>с</w:t>
      </w:r>
      <w:proofErr w:type="gramEnd"/>
      <w:r w:rsidRPr="00AF2B82">
        <w:rPr>
          <w:rFonts w:ascii="Times New Roman" w:hAnsi="Times New Roman"/>
          <w:color w:val="000000" w:themeColor="text1"/>
          <w:sz w:val="28"/>
          <w:szCs w:val="28"/>
        </w:rPr>
        <w:t>?</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500 Вт В) 5 кВт</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50 Вт Г) 50 кВт</w:t>
      </w:r>
    </w:p>
    <w:p w:rsidR="0024048D" w:rsidRPr="00AF2B82" w:rsidRDefault="0024048D" w:rsidP="0024048D">
      <w:pPr>
        <w:numPr>
          <w:ilvl w:val="0"/>
          <w:numId w:val="14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Какой из рычагов, схемы которых изображены на рисунке, будет нах</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диться в равновесии?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337310" cy="448310"/>
            <wp:effectExtent l="19050" t="0" r="0" b="0"/>
            <wp:docPr id="365" name="Рисунок 365" descr="hello_html_794413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ello_html_794413d7.gif"/>
                    <pic:cNvPicPr>
                      <a:picLocks noChangeAspect="1" noChangeArrowheads="1"/>
                    </pic:cNvPicPr>
                  </pic:nvPicPr>
                  <pic:blipFill>
                    <a:blip r:embed="rId138"/>
                    <a:srcRect/>
                    <a:stretch>
                      <a:fillRect/>
                    </a:stretch>
                  </pic:blipFill>
                  <pic:spPr bwMode="auto">
                    <a:xfrm>
                      <a:off x="0" y="0"/>
                      <a:ext cx="1337310" cy="44831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1 и № 3</w:t>
      </w:r>
    </w:p>
    <w:p w:rsidR="0024048D" w:rsidRPr="00AF2B82" w:rsidRDefault="0024048D" w:rsidP="0024048D">
      <w:pPr>
        <w:numPr>
          <w:ilvl w:val="0"/>
          <w:numId w:val="14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одно плечо рычага длиной 30 см действует сила 20 Н, на другое – сила 100 Н. Какой длины должно быть второе плечо, чтобы рычаг 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ходился в равновесии?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5 см В) 60 см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6 см Г) 50 см</w:t>
      </w:r>
    </w:p>
    <w:p w:rsidR="0024048D" w:rsidRPr="00AF2B82" w:rsidRDefault="0024048D" w:rsidP="0024048D">
      <w:pPr>
        <w:numPr>
          <w:ilvl w:val="0"/>
          <w:numId w:val="14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Определите КПД наклонной плоскости, длина которой 5 м, высота 1 м, если при подъеме по ней груза весом 350 Н его тянули вверх силой 80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20%</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22,8%</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87,5%</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65,5%</w:t>
      </w:r>
    </w:p>
    <w:p w:rsidR="0024048D" w:rsidRPr="00AF2B82" w:rsidRDefault="0024048D" w:rsidP="0024048D">
      <w:pPr>
        <w:numPr>
          <w:ilvl w:val="0"/>
          <w:numId w:val="14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Какие из названных здесь тел обладают потенциальной энергией?</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Растянутая пружина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Снаряд, вылетевший из ствола орудия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Плывущий прогулочный катер</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Сосулька на крыше</w:t>
      </w:r>
    </w:p>
    <w:p w:rsidR="0024048D" w:rsidRPr="00AF2B82" w:rsidRDefault="0024048D" w:rsidP="0024048D">
      <w:pPr>
        <w:numPr>
          <w:ilvl w:val="0"/>
          <w:numId w:val="14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Чему равна потенциальная энергия облицовочной плитки массой 250 г, находящейся на стене здания, на высоте 10 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2,5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25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250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500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14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Рассчитайте кинетическую энергию тела массой 4 кг, движущегося со скоростью 3 м/</w:t>
      </w:r>
      <w:proofErr w:type="gramStart"/>
      <w:r w:rsidRPr="00AF2B82">
        <w:rPr>
          <w:rFonts w:ascii="Times New Roman" w:hAnsi="Times New Roman"/>
          <w:color w:val="000000" w:themeColor="text1"/>
          <w:sz w:val="28"/>
          <w:szCs w:val="28"/>
        </w:rPr>
        <w:t>с</w:t>
      </w:r>
      <w:proofErr w:type="gramEnd"/>
      <w:r w:rsidRPr="00AF2B82">
        <w:rPr>
          <w:rFonts w:ascii="Times New Roman" w:hAnsi="Times New Roman"/>
          <w:color w:val="000000" w:themeColor="text1"/>
          <w:sz w:val="28"/>
          <w:szCs w:val="28"/>
        </w:rPr>
        <w:t>.</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1,8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9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18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90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6. ИТОГОВЫЙ ТЕСТ (по теме «РАБОТА», «МОЩНОСТЬ», «ЭНЕ</w:t>
      </w:r>
      <w:r w:rsidRPr="00AF2B82">
        <w:rPr>
          <w:rFonts w:ascii="Times New Roman" w:hAnsi="Times New Roman"/>
          <w:b/>
          <w:bCs/>
          <w:color w:val="000000" w:themeColor="text1"/>
          <w:sz w:val="28"/>
          <w:szCs w:val="28"/>
        </w:rPr>
        <w:t>Р</w:t>
      </w:r>
      <w:r w:rsidRPr="00AF2B82">
        <w:rPr>
          <w:rFonts w:ascii="Times New Roman" w:hAnsi="Times New Roman"/>
          <w:b/>
          <w:bCs/>
          <w:color w:val="000000" w:themeColor="text1"/>
          <w:sz w:val="28"/>
          <w:szCs w:val="28"/>
        </w:rPr>
        <w:t>ГИЯ»)</w:t>
      </w:r>
    </w:p>
    <w:p w:rsidR="0024048D" w:rsidRPr="00AF2B82" w:rsidRDefault="0024048D" w:rsidP="0024048D">
      <w:pPr>
        <w:overflowPunct/>
        <w:autoSpaceDE/>
        <w:autoSpaceDN/>
        <w:adjustRightInd/>
        <w:spacing w:line="240" w:lineRule="auto"/>
        <w:ind w:firstLine="0"/>
        <w:jc w:val="righ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II ВАРИАНТ</w:t>
      </w:r>
    </w:p>
    <w:p w:rsidR="0024048D" w:rsidRPr="00AF2B82" w:rsidRDefault="0024048D" w:rsidP="0024048D">
      <w:pPr>
        <w:numPr>
          <w:ilvl w:val="0"/>
          <w:numId w:val="15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каких упомянутых здесь ситуациях работа не совершается?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Велосипедист обгоняет пешехода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Пловец тренируется в скорости преодолении своей дистанции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В лесу грибник, присев на пень, считает собранные подосиновики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Участники соревнований ожидают на старте сигнал к бегу</w:t>
      </w:r>
    </w:p>
    <w:p w:rsidR="0024048D" w:rsidRPr="00AF2B82" w:rsidRDefault="0024048D" w:rsidP="0024048D">
      <w:pPr>
        <w:numPr>
          <w:ilvl w:val="0"/>
          <w:numId w:val="15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Механическую работу вычисляют по формуле-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362585" cy="120650"/>
            <wp:effectExtent l="19050" t="0" r="0" b="0"/>
            <wp:docPr id="366" name="Рисунок 366" descr="hello_html_m7c2207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ello_html_m7c22076a.gif"/>
                    <pic:cNvPicPr>
                      <a:picLocks noChangeAspect="1" noChangeArrowheads="1"/>
                    </pic:cNvPicPr>
                  </pic:nvPicPr>
                  <pic:blipFill>
                    <a:blip r:embed="rId139"/>
                    <a:srcRect/>
                    <a:stretch>
                      <a:fillRect/>
                    </a:stretch>
                  </pic:blipFill>
                  <pic:spPr bwMode="auto">
                    <a:xfrm>
                      <a:off x="0" y="0"/>
                      <a:ext cx="362585"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327660" cy="120650"/>
            <wp:effectExtent l="19050" t="0" r="0" b="0"/>
            <wp:docPr id="367" name="Рисунок 367" descr="hello_html_m45cd49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ello_html_m45cd4963.gif"/>
                    <pic:cNvPicPr>
                      <a:picLocks noChangeAspect="1" noChangeArrowheads="1"/>
                    </pic:cNvPicPr>
                  </pic:nvPicPr>
                  <pic:blipFill>
                    <a:blip r:embed="rId118"/>
                    <a:srcRect/>
                    <a:stretch>
                      <a:fillRect/>
                    </a:stretch>
                  </pic:blipFill>
                  <pic:spPr bwMode="auto">
                    <a:xfrm>
                      <a:off x="0" y="0"/>
                      <a:ext cx="327660" cy="12065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276225" cy="103505"/>
            <wp:effectExtent l="19050" t="0" r="9525" b="0"/>
            <wp:docPr id="368" name="Рисунок 368" descr="hello_html_m70c0d7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ello_html_m70c0d7a5.gif"/>
                    <pic:cNvPicPr>
                      <a:picLocks noChangeAspect="1" noChangeArrowheads="1"/>
                    </pic:cNvPicPr>
                  </pic:nvPicPr>
                  <pic:blipFill>
                    <a:blip r:embed="rId134"/>
                    <a:srcRect/>
                    <a:stretch>
                      <a:fillRect/>
                    </a:stretch>
                  </pic:blipFill>
                  <pic:spPr bwMode="auto">
                    <a:xfrm>
                      <a:off x="0" y="0"/>
                      <a:ext cx="276225" cy="10350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293370" cy="120650"/>
            <wp:effectExtent l="19050" t="0" r="0" b="0"/>
            <wp:docPr id="369" name="Рисунок 369" descr="hello_html_m392bfb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ello_html_m392bfb95.gif"/>
                    <pic:cNvPicPr>
                      <a:picLocks noChangeAspect="1" noChangeArrowheads="1"/>
                    </pic:cNvPicPr>
                  </pic:nvPicPr>
                  <pic:blipFill>
                    <a:blip r:embed="rId133"/>
                    <a:srcRect/>
                    <a:stretch>
                      <a:fillRect/>
                    </a:stretch>
                  </pic:blipFill>
                  <pic:spPr bwMode="auto">
                    <a:xfrm>
                      <a:off x="0" y="0"/>
                      <a:ext cx="293370" cy="120650"/>
                    </a:xfrm>
                    <a:prstGeom prst="rect">
                      <a:avLst/>
                    </a:prstGeom>
                    <a:noFill/>
                    <a:ln w="9525">
                      <a:noFill/>
                      <a:miter lim="800000"/>
                      <a:headEnd/>
                      <a:tailEnd/>
                    </a:ln>
                  </pic:spPr>
                </pic:pic>
              </a:graphicData>
            </a:graphic>
          </wp:inline>
        </w:drawing>
      </w:r>
    </w:p>
    <w:p w:rsidR="0024048D" w:rsidRPr="00AF2B82" w:rsidRDefault="0024048D" w:rsidP="0024048D">
      <w:pPr>
        <w:numPr>
          <w:ilvl w:val="0"/>
          <w:numId w:val="15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Чтобы определить мощность, надо воспользоваться формулой …</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267335" cy="224155"/>
            <wp:effectExtent l="19050" t="0" r="0" b="0"/>
            <wp:docPr id="370" name="Рисунок 370" descr="hello_html_m60c94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ello_html_m60c94e16.gif"/>
                    <pic:cNvPicPr>
                      <a:picLocks noChangeAspect="1" noChangeArrowheads="1"/>
                    </pic:cNvPicPr>
                  </pic:nvPicPr>
                  <pic:blipFill>
                    <a:blip r:embed="rId119"/>
                    <a:srcRect/>
                    <a:stretch>
                      <a:fillRect/>
                    </a:stretch>
                  </pic:blipFill>
                  <pic:spPr bwMode="auto">
                    <a:xfrm>
                      <a:off x="0" y="0"/>
                      <a:ext cx="267335"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267335" cy="224155"/>
            <wp:effectExtent l="19050" t="0" r="0" b="0"/>
            <wp:docPr id="371" name="Рисунок 371" descr="hello_html_mb40b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ello_html_mb40b135.gif"/>
                    <pic:cNvPicPr>
                      <a:picLocks noChangeAspect="1" noChangeArrowheads="1"/>
                    </pic:cNvPicPr>
                  </pic:nvPicPr>
                  <pic:blipFill>
                    <a:blip r:embed="rId117"/>
                    <a:srcRect/>
                    <a:stretch>
                      <a:fillRect/>
                    </a:stretch>
                  </pic:blipFill>
                  <pic:spPr bwMode="auto">
                    <a:xfrm>
                      <a:off x="0" y="0"/>
                      <a:ext cx="267335" cy="224155"/>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267335" cy="224155"/>
            <wp:effectExtent l="19050" t="0" r="0" b="0"/>
            <wp:docPr id="372" name="Рисунок 372" descr="hello_html_53e93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ello_html_53e93941.gif"/>
                    <pic:cNvPicPr>
                      <a:picLocks noChangeAspect="1" noChangeArrowheads="1"/>
                    </pic:cNvPicPr>
                  </pic:nvPicPr>
                  <pic:blipFill>
                    <a:blip r:embed="rId137"/>
                    <a:srcRect/>
                    <a:stretch>
                      <a:fillRect/>
                    </a:stretch>
                  </pic:blipFill>
                  <pic:spPr bwMode="auto">
                    <a:xfrm>
                      <a:off x="0" y="0"/>
                      <a:ext cx="267335"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224155" cy="224155"/>
            <wp:effectExtent l="19050" t="0" r="4445" b="0"/>
            <wp:docPr id="373" name="Рисунок 373" descr="hello_html_m6d1660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ello_html_m6d1660ce.gif"/>
                    <pic:cNvPicPr>
                      <a:picLocks noChangeAspect="1" noChangeArrowheads="1"/>
                    </pic:cNvPicPr>
                  </pic:nvPicPr>
                  <pic:blipFill>
                    <a:blip r:embed="rId140"/>
                    <a:srcRect/>
                    <a:stretch>
                      <a:fillRect/>
                    </a:stretch>
                  </pic:blipFill>
                  <pic:spPr bwMode="auto">
                    <a:xfrm>
                      <a:off x="0" y="0"/>
                      <a:ext cx="224155" cy="224155"/>
                    </a:xfrm>
                    <a:prstGeom prst="rect">
                      <a:avLst/>
                    </a:prstGeom>
                    <a:noFill/>
                    <a:ln w="9525">
                      <a:noFill/>
                      <a:miter lim="800000"/>
                      <a:headEnd/>
                      <a:tailEnd/>
                    </a:ln>
                  </pic:spPr>
                </pic:pic>
              </a:graphicData>
            </a:graphic>
          </wp:inline>
        </w:drawing>
      </w:r>
    </w:p>
    <w:p w:rsidR="0024048D" w:rsidRPr="00AF2B82" w:rsidRDefault="0024048D" w:rsidP="0024048D">
      <w:pPr>
        <w:numPr>
          <w:ilvl w:val="0"/>
          <w:numId w:val="15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Какой мощностью обладает подъемный кран, если работу, равную 42000 кДж, он производит за 1 мин 10 </w:t>
      </w:r>
      <w:proofErr w:type="gramStart"/>
      <w:r w:rsidRPr="00AF2B82">
        <w:rPr>
          <w:rFonts w:ascii="Times New Roman" w:hAnsi="Times New Roman"/>
          <w:color w:val="000000" w:themeColor="text1"/>
          <w:sz w:val="28"/>
          <w:szCs w:val="28"/>
        </w:rPr>
        <w:t>с</w:t>
      </w:r>
      <w:proofErr w:type="gramEnd"/>
      <w:r w:rsidRPr="00AF2B82">
        <w:rPr>
          <w:rFonts w:ascii="Times New Roman" w:hAnsi="Times New Roman"/>
          <w:color w:val="000000" w:themeColor="text1"/>
          <w:sz w:val="28"/>
          <w:szCs w:val="28"/>
        </w:rPr>
        <w:t>?</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6 кВт В) 600 кВт</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60 кВт Г) 6000 кВт</w:t>
      </w:r>
    </w:p>
    <w:p w:rsidR="0024048D" w:rsidRPr="00AF2B82" w:rsidRDefault="0024048D" w:rsidP="0024048D">
      <w:pPr>
        <w:numPr>
          <w:ilvl w:val="0"/>
          <w:numId w:val="15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Какой из рычагов, схемы которых изображены на рисунке, не может находиться в равновесии?</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lastRenderedPageBreak/>
        <w:drawing>
          <wp:inline distT="0" distB="0" distL="0" distR="0">
            <wp:extent cx="1449070" cy="405130"/>
            <wp:effectExtent l="19050" t="0" r="0" b="0"/>
            <wp:docPr id="374" name="Рисунок 374" descr="hello_html_3dd6c0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ello_html_3dd6c0ac.gif"/>
                    <pic:cNvPicPr>
                      <a:picLocks noChangeAspect="1" noChangeArrowheads="1"/>
                    </pic:cNvPicPr>
                  </pic:nvPicPr>
                  <pic:blipFill>
                    <a:blip r:embed="rId141"/>
                    <a:srcRect/>
                    <a:stretch>
                      <a:fillRect/>
                    </a:stretch>
                  </pic:blipFill>
                  <pic:spPr bwMode="auto">
                    <a:xfrm>
                      <a:off x="0" y="0"/>
                      <a:ext cx="1449070" cy="405130"/>
                    </a:xfrm>
                    <a:prstGeom prst="rect">
                      <a:avLst/>
                    </a:prstGeom>
                    <a:noFill/>
                    <a:ln w="9525">
                      <a:noFill/>
                      <a:miter lim="800000"/>
                      <a:headEnd/>
                      <a:tailEnd/>
                    </a:ln>
                  </pic:spPr>
                </pic:pic>
              </a:graphicData>
            </a:graphic>
          </wp:inline>
        </w:drawing>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15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Плечи сил F</w:t>
      </w:r>
      <w:r w:rsidRPr="00AF2B82">
        <w:rPr>
          <w:rFonts w:ascii="Times New Roman" w:hAnsi="Times New Roman"/>
          <w:color w:val="000000" w:themeColor="text1"/>
          <w:sz w:val="28"/>
          <w:szCs w:val="28"/>
          <w:vertAlign w:val="subscript"/>
        </w:rPr>
        <w:t>1</w:t>
      </w:r>
      <w:r w:rsidRPr="00AF2B82">
        <w:rPr>
          <w:rFonts w:ascii="Times New Roman" w:hAnsi="Times New Roman"/>
          <w:color w:val="000000" w:themeColor="text1"/>
          <w:sz w:val="28"/>
          <w:szCs w:val="28"/>
        </w:rPr>
        <w:t> и F</w:t>
      </w:r>
      <w:r w:rsidRPr="00AF2B82">
        <w:rPr>
          <w:rFonts w:ascii="Times New Roman" w:hAnsi="Times New Roman"/>
          <w:color w:val="000000" w:themeColor="text1"/>
          <w:sz w:val="28"/>
          <w:szCs w:val="28"/>
          <w:vertAlign w:val="subscript"/>
        </w:rPr>
        <w:t>2</w:t>
      </w:r>
      <w:r w:rsidRPr="00AF2B82">
        <w:rPr>
          <w:rFonts w:ascii="Times New Roman" w:hAnsi="Times New Roman"/>
          <w:color w:val="000000" w:themeColor="text1"/>
          <w:sz w:val="28"/>
          <w:szCs w:val="28"/>
        </w:rPr>
        <w:t> уравновешивающих рычаг, составляют l</w:t>
      </w:r>
      <w:r w:rsidRPr="00AF2B82">
        <w:rPr>
          <w:rFonts w:ascii="Times New Roman" w:hAnsi="Times New Roman"/>
          <w:color w:val="000000" w:themeColor="text1"/>
          <w:sz w:val="28"/>
          <w:szCs w:val="28"/>
          <w:vertAlign w:val="subscript"/>
        </w:rPr>
        <w:t>1</w:t>
      </w:r>
      <w:r w:rsidRPr="00AF2B82">
        <w:rPr>
          <w:rFonts w:ascii="Times New Roman" w:hAnsi="Times New Roman"/>
          <w:color w:val="000000" w:themeColor="text1"/>
          <w:sz w:val="28"/>
          <w:szCs w:val="28"/>
        </w:rPr>
        <w:t>=60см и l</w:t>
      </w:r>
      <w:r w:rsidRPr="00AF2B82">
        <w:rPr>
          <w:rFonts w:ascii="Times New Roman" w:hAnsi="Times New Roman"/>
          <w:color w:val="000000" w:themeColor="text1"/>
          <w:sz w:val="28"/>
          <w:szCs w:val="28"/>
          <w:vertAlign w:val="subscript"/>
        </w:rPr>
        <w:t>2</w:t>
      </w:r>
      <w:r w:rsidRPr="00AF2B82">
        <w:rPr>
          <w:rFonts w:ascii="Times New Roman" w:hAnsi="Times New Roman"/>
          <w:color w:val="000000" w:themeColor="text1"/>
          <w:sz w:val="28"/>
          <w:szCs w:val="28"/>
        </w:rPr>
        <w:t>=80см. Модуль силы F</w:t>
      </w:r>
      <w:r w:rsidRPr="00AF2B82">
        <w:rPr>
          <w:rFonts w:ascii="Times New Roman" w:hAnsi="Times New Roman"/>
          <w:color w:val="000000" w:themeColor="text1"/>
          <w:sz w:val="28"/>
          <w:szCs w:val="28"/>
          <w:vertAlign w:val="subscript"/>
        </w:rPr>
        <w:t>1</w:t>
      </w:r>
      <w:r w:rsidRPr="00AF2B82">
        <w:rPr>
          <w:rFonts w:ascii="Times New Roman" w:hAnsi="Times New Roman"/>
          <w:color w:val="000000" w:themeColor="text1"/>
          <w:sz w:val="28"/>
          <w:szCs w:val="28"/>
        </w:rPr>
        <w:t>=120 H. Чему равен модуль силы F</w:t>
      </w:r>
      <w:r w:rsidRPr="00AF2B82">
        <w:rPr>
          <w:rFonts w:ascii="Times New Roman" w:hAnsi="Times New Roman"/>
          <w:color w:val="000000" w:themeColor="text1"/>
          <w:sz w:val="28"/>
          <w:szCs w:val="28"/>
          <w:vertAlign w:val="subscript"/>
        </w:rPr>
        <w:t>2</w:t>
      </w:r>
      <w:r w:rsidRPr="00AF2B82">
        <w:rPr>
          <w:rFonts w:ascii="Times New Roman" w:hAnsi="Times New Roman"/>
          <w:color w:val="000000" w:themeColor="text1"/>
          <w:sz w:val="28"/>
          <w:szCs w:val="28"/>
        </w:rPr>
        <w:t>?</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90 Н В) 150 Н</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160 Н Г) 200 Н</w:t>
      </w:r>
    </w:p>
    <w:p w:rsidR="0024048D" w:rsidRPr="00AF2B82" w:rsidRDefault="0024048D" w:rsidP="0024048D">
      <w:pPr>
        <w:numPr>
          <w:ilvl w:val="0"/>
          <w:numId w:val="156"/>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Каков КПД подвижного блока, с помощью которого груз массой 90 кг поднят на высоту 4 м? Известно, что работа, совершенная при этом, равна 4000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90%</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92%</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95%</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96%</w:t>
      </w:r>
    </w:p>
    <w:p w:rsidR="0024048D" w:rsidRPr="00AF2B82" w:rsidRDefault="0024048D" w:rsidP="0024048D">
      <w:pPr>
        <w:numPr>
          <w:ilvl w:val="0"/>
          <w:numId w:val="157"/>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Какое из названных здесь тел не обладает кинетической энергией?</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Тигр, преследующий антилопу</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Сжатая пружина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Стартовавшая с космодрома ракета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Мотоциклист, обгоняющий грузовик</w:t>
      </w:r>
    </w:p>
    <w:p w:rsidR="0024048D" w:rsidRPr="00AF2B82" w:rsidRDefault="0024048D" w:rsidP="0024048D">
      <w:pPr>
        <w:numPr>
          <w:ilvl w:val="0"/>
          <w:numId w:val="158"/>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Определите потенциальную энергию воздушного шара массой 0,5 кг, поднявшегося на высоту 80 м.</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40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20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200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400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24048D" w:rsidRPr="00AF2B82" w:rsidRDefault="0024048D" w:rsidP="0024048D">
      <w:pPr>
        <w:numPr>
          <w:ilvl w:val="0"/>
          <w:numId w:val="159"/>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Шар массой 100 г катится по полу со </w:t>
      </w:r>
      <w:proofErr w:type="gramStart"/>
      <w:r w:rsidRPr="00AF2B82">
        <w:rPr>
          <w:rFonts w:ascii="Times New Roman" w:hAnsi="Times New Roman"/>
          <w:color w:val="000000" w:themeColor="text1"/>
          <w:sz w:val="28"/>
          <w:szCs w:val="28"/>
        </w:rPr>
        <w:t>скоростью</w:t>
      </w:r>
      <w:proofErr w:type="gramEnd"/>
      <w:r w:rsidRPr="00AF2B82">
        <w:rPr>
          <w:rFonts w:ascii="Times New Roman" w:hAnsi="Times New Roman"/>
          <w:color w:val="000000" w:themeColor="text1"/>
          <w:sz w:val="28"/>
          <w:szCs w:val="28"/>
        </w:rPr>
        <w:t xml:space="preserve"> 0,2 м/с. </w:t>
      </w:r>
      <w:proofErr w:type="gramStart"/>
      <w:r w:rsidRPr="00AF2B82">
        <w:rPr>
          <w:rFonts w:ascii="Times New Roman" w:hAnsi="Times New Roman"/>
          <w:color w:val="000000" w:themeColor="text1"/>
          <w:sz w:val="28"/>
          <w:szCs w:val="28"/>
        </w:rPr>
        <w:t>Какова</w:t>
      </w:r>
      <w:proofErr w:type="gramEnd"/>
      <w:r w:rsidRPr="00AF2B82">
        <w:rPr>
          <w:rFonts w:ascii="Times New Roman" w:hAnsi="Times New Roman"/>
          <w:color w:val="000000" w:themeColor="text1"/>
          <w:sz w:val="28"/>
          <w:szCs w:val="28"/>
        </w:rPr>
        <w:t xml:space="preserve"> его к</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нетическая энергия?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0,002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0,02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0,2 Дж</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2 Дж</w:t>
      </w:r>
    </w:p>
    <w:p w:rsidR="0024048D" w:rsidRPr="00AF2B82" w:rsidRDefault="0024048D" w:rsidP="00E07A1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ОТВЕТЫ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 (по теме ВВЕДЕНИЕ)</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4</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Б</w:t>
      </w:r>
      <w:proofErr w:type="gramEnd"/>
      <w:r w:rsidRPr="00AF2B82">
        <w:rPr>
          <w:rFonts w:ascii="Times New Roman" w:hAnsi="Times New Roman"/>
          <w:color w:val="000000" w:themeColor="text1"/>
          <w:sz w:val="28"/>
          <w:szCs w:val="28"/>
        </w:rPr>
        <w:t>, 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Б</w:t>
      </w:r>
      <w:proofErr w:type="gramEnd"/>
      <w:r w:rsidRPr="00AF2B82">
        <w:rPr>
          <w:rFonts w:ascii="Times New Roman" w:hAnsi="Times New Roman"/>
          <w:color w:val="000000" w:themeColor="text1"/>
          <w:sz w:val="28"/>
          <w:szCs w:val="28"/>
        </w:rPr>
        <w:t>, 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numPr>
          <w:ilvl w:val="0"/>
          <w:numId w:val="160"/>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 (по теме «ПЕРВОНАЧАЛЬНЫЕ СВЕДЕНИЯ О СТРОЕНИИ ВЕЩЕСТВА»)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Б</w:t>
      </w:r>
      <w:proofErr w:type="gramEnd"/>
      <w:r w:rsidRPr="00AF2B82">
        <w:rPr>
          <w:rFonts w:ascii="Times New Roman" w:hAnsi="Times New Roman"/>
          <w:color w:val="000000" w:themeColor="text1"/>
          <w:sz w:val="28"/>
          <w:szCs w:val="28"/>
        </w:rPr>
        <w:t>, 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Б</w:t>
      </w:r>
      <w:proofErr w:type="gramEnd"/>
      <w:r w:rsidRPr="00AF2B82">
        <w:rPr>
          <w:rFonts w:ascii="Times New Roman" w:hAnsi="Times New Roman"/>
          <w:color w:val="000000" w:themeColor="text1"/>
          <w:sz w:val="28"/>
          <w:szCs w:val="28"/>
        </w:rPr>
        <w:t>, 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numPr>
          <w:ilvl w:val="0"/>
          <w:numId w:val="161"/>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 (по теме «МЕХАНИЧЕСКОЕ ДВИЖЕНИЕ», «МАССА ТЕЛА», «ПЛОТНОСТЬ ВЕЩЕСТВА»)</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numPr>
          <w:ilvl w:val="0"/>
          <w:numId w:val="162"/>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 (по теме «СИЛЫ»)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numPr>
          <w:ilvl w:val="0"/>
          <w:numId w:val="163"/>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ИТОГОВЫЙ ТЕСТ (по темам «ДАВЛЕНИЕ», «ДАВЛЕНИЕ В ЖИ</w:t>
      </w:r>
      <w:r w:rsidRPr="00AF2B82">
        <w:rPr>
          <w:rFonts w:ascii="Times New Roman" w:hAnsi="Times New Roman"/>
          <w:color w:val="000000" w:themeColor="text1"/>
          <w:sz w:val="28"/>
          <w:szCs w:val="28"/>
        </w:rPr>
        <w:t>Д</w:t>
      </w:r>
      <w:r w:rsidRPr="00AF2B82">
        <w:rPr>
          <w:rFonts w:ascii="Times New Roman" w:hAnsi="Times New Roman"/>
          <w:color w:val="000000" w:themeColor="text1"/>
          <w:sz w:val="28"/>
          <w:szCs w:val="28"/>
        </w:rPr>
        <w:t>КОСТЯХ И ГАЗАХ», «СООБЩАЮЩИЕ СОСУДЫ»)</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numPr>
          <w:ilvl w:val="0"/>
          <w:numId w:val="164"/>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 (по теме «АТМОСФЕРНОЕ ДАВЛЕНИЕ», «А</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ХИМЕДОВА СИЛА», «ПЛАВАНИЕ ТЕЛ»)</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8</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24048D" w:rsidRPr="00AF2B82" w:rsidRDefault="0024048D" w:rsidP="0024048D">
      <w:pPr>
        <w:numPr>
          <w:ilvl w:val="0"/>
          <w:numId w:val="165"/>
        </w:numPr>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 (по теме «РАБОТА», «МОЩНОСТЬ», «ЭНЕ</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ГИЯ»)</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24048D" w:rsidRPr="00AF2B82" w:rsidRDefault="0024048D" w:rsidP="0024048D">
      <w:pPr>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E07A1E" w:rsidRDefault="00E07A1E" w:rsidP="007B1129">
      <w:pPr>
        <w:jc w:val="center"/>
        <w:rPr>
          <w:rFonts w:ascii="Times New Roman" w:hAnsi="Times New Roman"/>
          <w:b/>
          <w:color w:val="000000" w:themeColor="text1"/>
          <w:sz w:val="28"/>
          <w:szCs w:val="28"/>
        </w:rPr>
      </w:pPr>
    </w:p>
    <w:p w:rsidR="00F863E0" w:rsidRPr="00AF2B82" w:rsidRDefault="007B1129" w:rsidP="007B1129">
      <w:pPr>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Итоговое тестирование 8 класс</w:t>
      </w:r>
    </w:p>
    <w:p w:rsidR="00F863E0" w:rsidRPr="00AF2B82" w:rsidRDefault="00F863E0" w:rsidP="00DF148F">
      <w:pPr>
        <w:rPr>
          <w:rFonts w:ascii="Times New Roman" w:hAnsi="Times New Roman"/>
          <w:color w:val="000000" w:themeColor="text1"/>
          <w:sz w:val="28"/>
          <w:szCs w:val="28"/>
        </w:rPr>
      </w:pPr>
    </w:p>
    <w:p w:rsidR="007B1129" w:rsidRPr="00AF2B82" w:rsidRDefault="007B1129" w:rsidP="007B1129">
      <w:pPr>
        <w:numPr>
          <w:ilvl w:val="0"/>
          <w:numId w:val="166"/>
        </w:numPr>
        <w:shd w:val="clear" w:color="auto" w:fill="FFFFFF"/>
        <w:overflowPunct/>
        <w:autoSpaceDE/>
        <w:autoSpaceDN/>
        <w:adjustRightInd/>
        <w:spacing w:line="240" w:lineRule="auto"/>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теме «ТЕПЛОВЫЕ ЯВЛЕНИЯ»)</w:t>
      </w:r>
    </w:p>
    <w:p w:rsidR="00E07A1E" w:rsidRDefault="00E07A1E" w:rsidP="007B1129">
      <w:pPr>
        <w:shd w:val="clear" w:color="auto" w:fill="FFFFFF"/>
        <w:overflowPunct/>
        <w:autoSpaceDE/>
        <w:autoSpaceDN/>
        <w:adjustRightInd/>
        <w:spacing w:line="240" w:lineRule="auto"/>
        <w:ind w:firstLine="0"/>
        <w:jc w:val="left"/>
        <w:textAlignment w:val="auto"/>
        <w:rPr>
          <w:rFonts w:ascii="Times New Roman" w:hAnsi="Times New Roman"/>
          <w:b/>
          <w:bCs/>
          <w:color w:val="000000" w:themeColor="text1"/>
          <w:sz w:val="28"/>
          <w:szCs w:val="28"/>
        </w:rPr>
      </w:pP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1. ИТОГОВЫЙ ТЕСТ (по теме «ТЕПЛОВЫЕ ЯВЛЕНИЯ») I ВАРИАНТ</w:t>
      </w:r>
    </w:p>
    <w:p w:rsidR="007B1129" w:rsidRPr="00AF2B82" w:rsidRDefault="007B1129" w:rsidP="007B1129">
      <w:pPr>
        <w:numPr>
          <w:ilvl w:val="0"/>
          <w:numId w:val="16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Температура тела зависит </w:t>
      </w:r>
      <w:proofErr w:type="gramStart"/>
      <w:r w:rsidRPr="00AF2B82">
        <w:rPr>
          <w:rFonts w:ascii="Times New Roman" w:hAnsi="Times New Roman"/>
          <w:color w:val="000000" w:themeColor="text1"/>
          <w:sz w:val="28"/>
          <w:szCs w:val="28"/>
        </w:rPr>
        <w:t>от</w:t>
      </w:r>
      <w:proofErr w:type="gramEnd"/>
      <w:r w:rsidRPr="00AF2B82">
        <w:rPr>
          <w:rFonts w:ascii="Times New Roman" w:hAnsi="Times New Roman"/>
          <w:color w:val="000000" w:themeColor="text1"/>
          <w:sz w:val="28"/>
          <w:szCs w:val="28"/>
        </w:rPr>
        <w:t xml:space="preserve"> …</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количества в нем молекул</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скорости движения частиц, из которых состоит тело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их размеров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расположения молекул в теле</w:t>
      </w:r>
    </w:p>
    <w:p w:rsidR="007B1129" w:rsidRPr="00AF2B82" w:rsidRDefault="007B1129" w:rsidP="007B1129">
      <w:pPr>
        <w:numPr>
          <w:ilvl w:val="0"/>
          <w:numId w:val="16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В пробирках находится ртуть во всех трех состояниях: в одной – в </w:t>
      </w:r>
      <w:proofErr w:type="gramStart"/>
      <w:r w:rsidRPr="00AF2B82">
        <w:rPr>
          <w:rFonts w:ascii="Times New Roman" w:hAnsi="Times New Roman"/>
          <w:color w:val="000000" w:themeColor="text1"/>
          <w:sz w:val="28"/>
          <w:szCs w:val="28"/>
        </w:rPr>
        <w:t>жидком</w:t>
      </w:r>
      <w:proofErr w:type="gramEnd"/>
      <w:r w:rsidRPr="00AF2B82">
        <w:rPr>
          <w:rFonts w:ascii="Times New Roman" w:hAnsi="Times New Roman"/>
          <w:color w:val="000000" w:themeColor="text1"/>
          <w:sz w:val="28"/>
          <w:szCs w:val="28"/>
        </w:rPr>
        <w:t>, в другой – газообразном (пар), в третьей – твердом. Чем отл</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чаются частицы ртути в этих пробирках?</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Ничем В) Размером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Скоростью движения и расположением</w:t>
      </w:r>
    </w:p>
    <w:p w:rsidR="007B1129" w:rsidRPr="00AF2B82" w:rsidRDefault="007B1129" w:rsidP="007B1129">
      <w:pPr>
        <w:numPr>
          <w:ilvl w:val="0"/>
          <w:numId w:val="16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Какую энергию называют внутренней энергией тела?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Энергию теплового движения частиц</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Кинетическую и потенциальную энергию всех частиц тела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Энергию их взаимодействия</w:t>
      </w:r>
    </w:p>
    <w:p w:rsidR="007B1129" w:rsidRPr="00AF2B82" w:rsidRDefault="007B1129" w:rsidP="007B1129">
      <w:pPr>
        <w:numPr>
          <w:ilvl w:val="0"/>
          <w:numId w:val="17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Имеются два тела, температура которых 25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 (№1) и 75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vertAlign w:val="superscript"/>
        </w:rPr>
        <w:t> </w:t>
      </w:r>
      <w:r w:rsidRPr="00AF2B82">
        <w:rPr>
          <w:rFonts w:ascii="Times New Roman" w:hAnsi="Times New Roman"/>
          <w:color w:val="000000" w:themeColor="text1"/>
          <w:sz w:val="28"/>
          <w:szCs w:val="28"/>
        </w:rPr>
        <w:t>(№2). Внутренняя энергия, какого из них будет уменьшаться в процессе те</w:t>
      </w:r>
      <w:r w:rsidRPr="00AF2B82">
        <w:rPr>
          <w:rFonts w:ascii="Times New Roman" w:hAnsi="Times New Roman"/>
          <w:color w:val="000000" w:themeColor="text1"/>
          <w:sz w:val="28"/>
          <w:szCs w:val="28"/>
        </w:rPr>
        <w:t>п</w:t>
      </w:r>
      <w:r w:rsidRPr="00AF2B82">
        <w:rPr>
          <w:rFonts w:ascii="Times New Roman" w:hAnsi="Times New Roman"/>
          <w:color w:val="000000" w:themeColor="text1"/>
          <w:sz w:val="28"/>
          <w:szCs w:val="28"/>
        </w:rPr>
        <w:t>лопередачи между ними?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Она не изменится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Обоих тел увеличится</w:t>
      </w:r>
    </w:p>
    <w:p w:rsidR="007B1129" w:rsidRPr="00AF2B82" w:rsidRDefault="007B1129" w:rsidP="007B1129">
      <w:pPr>
        <w:numPr>
          <w:ilvl w:val="0"/>
          <w:numId w:val="17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теле – газообразном, жидком, твердом – конвенция невозмо</w:t>
      </w:r>
      <w:r w:rsidRPr="00AF2B82">
        <w:rPr>
          <w:rFonts w:ascii="Times New Roman" w:hAnsi="Times New Roman"/>
          <w:color w:val="000000" w:themeColor="text1"/>
          <w:sz w:val="28"/>
          <w:szCs w:val="28"/>
        </w:rPr>
        <w:t>ж</w:t>
      </w:r>
      <w:r w:rsidRPr="00AF2B82">
        <w:rPr>
          <w:rFonts w:ascii="Times New Roman" w:hAnsi="Times New Roman"/>
          <w:color w:val="000000" w:themeColor="text1"/>
          <w:sz w:val="28"/>
          <w:szCs w:val="28"/>
        </w:rPr>
        <w:t>на?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А) Газообразном В) Твердом.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w:t>
      </w:r>
      <w:proofErr w:type="gramStart"/>
      <w:r w:rsidRPr="00AF2B82">
        <w:rPr>
          <w:rFonts w:ascii="Times New Roman" w:hAnsi="Times New Roman"/>
          <w:color w:val="000000" w:themeColor="text1"/>
          <w:sz w:val="28"/>
          <w:szCs w:val="28"/>
        </w:rPr>
        <w:t>Жидком</w:t>
      </w:r>
      <w:proofErr w:type="gramEnd"/>
      <w:r w:rsidRPr="00AF2B82">
        <w:rPr>
          <w:rFonts w:ascii="Times New Roman" w:hAnsi="Times New Roman"/>
          <w:color w:val="000000" w:themeColor="text1"/>
          <w:sz w:val="28"/>
          <w:szCs w:val="28"/>
        </w:rPr>
        <w:t xml:space="preserve"> Г) Таких тел нет</w:t>
      </w:r>
    </w:p>
    <w:p w:rsidR="007B1129" w:rsidRPr="00AF2B82" w:rsidRDefault="007B1129" w:rsidP="007B1129">
      <w:pPr>
        <w:numPr>
          <w:ilvl w:val="0"/>
          <w:numId w:val="17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каких единицах измеряют количество теплоты?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w:t>
      </w:r>
      <w:proofErr w:type="gramStart"/>
      <w:r w:rsidRPr="00AF2B82">
        <w:rPr>
          <w:rFonts w:ascii="Times New Roman" w:hAnsi="Times New Roman"/>
          <w:color w:val="000000" w:themeColor="text1"/>
          <w:sz w:val="28"/>
          <w:szCs w:val="28"/>
        </w:rPr>
        <w:t>Ньютонах</w:t>
      </w:r>
      <w:proofErr w:type="gramEnd"/>
      <w:r w:rsidRPr="00AF2B82">
        <w:rPr>
          <w:rFonts w:ascii="Times New Roman" w:hAnsi="Times New Roman"/>
          <w:color w:val="000000" w:themeColor="text1"/>
          <w:sz w:val="28"/>
          <w:szCs w:val="28"/>
        </w:rPr>
        <w:t xml:space="preserve"> и килоньютонах В) Паскалях и мм </w:t>
      </w:r>
      <w:proofErr w:type="spellStart"/>
      <w:r w:rsidRPr="00AF2B82">
        <w:rPr>
          <w:rFonts w:ascii="Times New Roman" w:hAnsi="Times New Roman"/>
          <w:color w:val="000000" w:themeColor="text1"/>
          <w:sz w:val="28"/>
          <w:szCs w:val="28"/>
        </w:rPr>
        <w:t>рт</w:t>
      </w:r>
      <w:proofErr w:type="spellEnd"/>
      <w:r w:rsidRPr="00AF2B82">
        <w:rPr>
          <w:rFonts w:ascii="Times New Roman" w:hAnsi="Times New Roman"/>
          <w:color w:val="000000" w:themeColor="text1"/>
          <w:sz w:val="28"/>
          <w:szCs w:val="28"/>
        </w:rPr>
        <w:t>. ст.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w:t>
      </w:r>
      <w:proofErr w:type="gramStart"/>
      <w:r w:rsidRPr="00AF2B82">
        <w:rPr>
          <w:rFonts w:ascii="Times New Roman" w:hAnsi="Times New Roman"/>
          <w:color w:val="000000" w:themeColor="text1"/>
          <w:sz w:val="28"/>
          <w:szCs w:val="28"/>
        </w:rPr>
        <w:t>Ваттах</w:t>
      </w:r>
      <w:proofErr w:type="gramEnd"/>
      <w:r w:rsidRPr="00AF2B82">
        <w:rPr>
          <w:rFonts w:ascii="Times New Roman" w:hAnsi="Times New Roman"/>
          <w:color w:val="000000" w:themeColor="text1"/>
          <w:sz w:val="28"/>
          <w:szCs w:val="28"/>
        </w:rPr>
        <w:t xml:space="preserve"> и мегаваттах Г) Джоулях и калориях</w:t>
      </w:r>
    </w:p>
    <w:p w:rsidR="007B1129" w:rsidRPr="00AF2B82" w:rsidRDefault="007B1129" w:rsidP="007B1129">
      <w:pPr>
        <w:numPr>
          <w:ilvl w:val="0"/>
          <w:numId w:val="17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Вычислите количество теплоты, необходимое для повышения темпер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туры стальной заготовки на 200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 Её масса 35 кг.</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3,5 ∙ 10</w:t>
      </w:r>
      <w:r w:rsidRPr="00AF2B82">
        <w:rPr>
          <w:rFonts w:ascii="Times New Roman" w:hAnsi="Times New Roman"/>
          <w:color w:val="000000" w:themeColor="text1"/>
          <w:sz w:val="28"/>
          <w:szCs w:val="28"/>
          <w:vertAlign w:val="superscript"/>
        </w:rPr>
        <w:t>4</w:t>
      </w:r>
      <w:r w:rsidRPr="00AF2B82">
        <w:rPr>
          <w:rFonts w:ascii="Times New Roman" w:hAnsi="Times New Roman"/>
          <w:color w:val="000000" w:themeColor="text1"/>
          <w:sz w:val="28"/>
          <w:szCs w:val="28"/>
        </w:rPr>
        <w:t> Дж В) 17,5 ∙ 10</w:t>
      </w:r>
      <w:r w:rsidRPr="00AF2B82">
        <w:rPr>
          <w:rFonts w:ascii="Times New Roman" w:hAnsi="Times New Roman"/>
          <w:color w:val="000000" w:themeColor="text1"/>
          <w:sz w:val="28"/>
          <w:szCs w:val="28"/>
          <w:vertAlign w:val="superscript"/>
        </w:rPr>
        <w:t>4</w:t>
      </w:r>
      <w:r w:rsidRPr="00AF2B82">
        <w:rPr>
          <w:rFonts w:ascii="Times New Roman" w:hAnsi="Times New Roman"/>
          <w:color w:val="000000" w:themeColor="text1"/>
          <w:sz w:val="28"/>
          <w:szCs w:val="28"/>
        </w:rPr>
        <w:t>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17,5 ∙ 10</w:t>
      </w:r>
      <w:r w:rsidRPr="00AF2B82">
        <w:rPr>
          <w:rFonts w:ascii="Times New Roman" w:hAnsi="Times New Roman"/>
          <w:color w:val="000000" w:themeColor="text1"/>
          <w:sz w:val="28"/>
          <w:szCs w:val="28"/>
          <w:vertAlign w:val="superscript"/>
        </w:rPr>
        <w:t>5</w:t>
      </w:r>
      <w:r w:rsidRPr="00AF2B82">
        <w:rPr>
          <w:rFonts w:ascii="Times New Roman" w:hAnsi="Times New Roman"/>
          <w:color w:val="000000" w:themeColor="text1"/>
          <w:sz w:val="28"/>
          <w:szCs w:val="28"/>
        </w:rPr>
        <w:t> Дж Г) 3,5 ∙ 10</w:t>
      </w:r>
      <w:r w:rsidRPr="00AF2B82">
        <w:rPr>
          <w:rFonts w:ascii="Times New Roman" w:hAnsi="Times New Roman"/>
          <w:color w:val="000000" w:themeColor="text1"/>
          <w:sz w:val="28"/>
          <w:szCs w:val="28"/>
          <w:vertAlign w:val="superscript"/>
        </w:rPr>
        <w:t>6</w:t>
      </w:r>
      <w:r w:rsidRPr="00AF2B82">
        <w:rPr>
          <w:rFonts w:ascii="Times New Roman" w:hAnsi="Times New Roman"/>
          <w:color w:val="000000" w:themeColor="text1"/>
          <w:sz w:val="28"/>
          <w:szCs w:val="28"/>
        </w:rPr>
        <w:t> Дж</w:t>
      </w:r>
    </w:p>
    <w:p w:rsidR="007B1129" w:rsidRPr="00AF2B82" w:rsidRDefault="007B1129" w:rsidP="007B1129">
      <w:pPr>
        <w:numPr>
          <w:ilvl w:val="0"/>
          <w:numId w:val="17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какой формуле вычисляют количество теплоты, выделяемое при сгорании топлива?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301625" cy="120650"/>
            <wp:effectExtent l="19050" t="0" r="3175" b="0"/>
            <wp:docPr id="104" name="Рисунок 1" descr="hello_html_m7aea7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aea7245.gif"/>
                    <pic:cNvPicPr>
                      <a:picLocks noChangeAspect="1" noChangeArrowheads="1"/>
                    </pic:cNvPicPr>
                  </pic:nvPicPr>
                  <pic:blipFill>
                    <a:blip r:embed="rId121"/>
                    <a:srcRect/>
                    <a:stretch>
                      <a:fillRect/>
                    </a:stretch>
                  </pic:blipFill>
                  <pic:spPr bwMode="auto">
                    <a:xfrm>
                      <a:off x="0" y="0"/>
                      <a:ext cx="301625"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276225" cy="103505"/>
            <wp:effectExtent l="19050" t="0" r="9525" b="0"/>
            <wp:docPr id="103" name="Рисунок 2" descr="hello_html_5b6c74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b6c7489.gif"/>
                    <pic:cNvPicPr>
                      <a:picLocks noChangeAspect="1" noChangeArrowheads="1"/>
                    </pic:cNvPicPr>
                  </pic:nvPicPr>
                  <pic:blipFill>
                    <a:blip r:embed="rId142"/>
                    <a:srcRect/>
                    <a:stretch>
                      <a:fillRect/>
                    </a:stretch>
                  </pic:blipFill>
                  <pic:spPr bwMode="auto">
                    <a:xfrm>
                      <a:off x="0" y="0"/>
                      <a:ext cx="276225" cy="10350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301625" cy="120650"/>
            <wp:effectExtent l="19050" t="0" r="3175" b="0"/>
            <wp:docPr id="101" name="Рисунок 3" descr="hello_html_5f8041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f8041eb.gif"/>
                    <pic:cNvPicPr>
                      <a:picLocks noChangeAspect="1" noChangeArrowheads="1"/>
                    </pic:cNvPicPr>
                  </pic:nvPicPr>
                  <pic:blipFill>
                    <a:blip r:embed="rId143"/>
                    <a:srcRect/>
                    <a:stretch>
                      <a:fillRect/>
                    </a:stretch>
                  </pic:blipFill>
                  <pic:spPr bwMode="auto">
                    <a:xfrm>
                      <a:off x="0" y="0"/>
                      <a:ext cx="301625"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293370" cy="120650"/>
            <wp:effectExtent l="19050" t="0" r="0" b="0"/>
            <wp:docPr id="100" name="Рисунок 4" descr="hello_html_feac2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eac2a4.gif"/>
                    <pic:cNvPicPr>
                      <a:picLocks noChangeAspect="1" noChangeArrowheads="1"/>
                    </pic:cNvPicPr>
                  </pic:nvPicPr>
                  <pic:blipFill>
                    <a:blip r:embed="rId130"/>
                    <a:srcRect/>
                    <a:stretch>
                      <a:fillRect/>
                    </a:stretch>
                  </pic:blipFill>
                  <pic:spPr bwMode="auto">
                    <a:xfrm>
                      <a:off x="0" y="0"/>
                      <a:ext cx="293370" cy="120650"/>
                    </a:xfrm>
                    <a:prstGeom prst="rect">
                      <a:avLst/>
                    </a:prstGeom>
                    <a:noFill/>
                    <a:ln w="9525">
                      <a:noFill/>
                      <a:miter lim="800000"/>
                      <a:headEnd/>
                      <a:tailEnd/>
                    </a:ln>
                  </pic:spPr>
                </pic:pic>
              </a:graphicData>
            </a:graphic>
          </wp:inline>
        </w:drawing>
      </w:r>
    </w:p>
    <w:p w:rsidR="007B1129" w:rsidRPr="00AF2B82" w:rsidRDefault="007B1129" w:rsidP="007B1129">
      <w:pPr>
        <w:numPr>
          <w:ilvl w:val="0"/>
          <w:numId w:val="17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Закон сохранения механической энергии заключается в том, что …</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 полная механическая энергия тела сохраняется </w:t>
      </w:r>
      <w:proofErr w:type="gramStart"/>
      <w:r w:rsidRPr="00AF2B82">
        <w:rPr>
          <w:rFonts w:ascii="Times New Roman" w:hAnsi="Times New Roman"/>
          <w:color w:val="000000" w:themeColor="text1"/>
          <w:sz w:val="28"/>
          <w:szCs w:val="28"/>
        </w:rPr>
        <w:t>постоянной</w:t>
      </w:r>
      <w:proofErr w:type="gramEnd"/>
      <w:r w:rsidRPr="00AF2B82">
        <w:rPr>
          <w:rFonts w:ascii="Times New Roman" w:hAnsi="Times New Roman"/>
          <w:color w:val="000000" w:themeColor="text1"/>
          <w:sz w:val="28"/>
          <w:szCs w:val="28"/>
        </w:rPr>
        <w:t>, если на н</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го не действует сила трения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 в разных механических явлениях кинетическая энергия тела переходит в </w:t>
      </w:r>
      <w:proofErr w:type="gramStart"/>
      <w:r w:rsidRPr="00AF2B82">
        <w:rPr>
          <w:rFonts w:ascii="Times New Roman" w:hAnsi="Times New Roman"/>
          <w:color w:val="000000" w:themeColor="text1"/>
          <w:sz w:val="28"/>
          <w:szCs w:val="28"/>
        </w:rPr>
        <w:t>потенциальную</w:t>
      </w:r>
      <w:proofErr w:type="gramEnd"/>
      <w:r w:rsidRPr="00AF2B82">
        <w:rPr>
          <w:rFonts w:ascii="Times New Roman" w:hAnsi="Times New Roman"/>
          <w:color w:val="000000" w:themeColor="text1"/>
          <w:sz w:val="28"/>
          <w:szCs w:val="28"/>
        </w:rPr>
        <w:t>, а потенциальная энергия переходит в кинетическую</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тело может одновременно обладать как потенциальной, так и кинетич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ской энергией</w:t>
      </w:r>
    </w:p>
    <w:p w:rsidR="007B1129" w:rsidRPr="00AF2B82" w:rsidRDefault="007B1129" w:rsidP="007B1129">
      <w:pPr>
        <w:numPr>
          <w:ilvl w:val="0"/>
          <w:numId w:val="17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Какой известный вам физический закон называют одним из основных законов природы?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Закон сохранения и превращения энергии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Закон Паскаля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Закон Гука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Закон Архимеда</w:t>
      </w:r>
    </w:p>
    <w:p w:rsidR="007B1129" w:rsidRPr="00AF2B82" w:rsidRDefault="007B1129" w:rsidP="00E07A1E">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1. ИТОГОВЫЙ ТЕСТ (по теме «ТЕПЛОВЫЕ ЯВЛЕНИЯ») II ВАРИАНТ</w:t>
      </w:r>
    </w:p>
    <w:p w:rsidR="007B1129" w:rsidRPr="00AF2B82" w:rsidRDefault="007B1129" w:rsidP="007B1129">
      <w:pPr>
        <w:numPr>
          <w:ilvl w:val="0"/>
          <w:numId w:val="17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Температура тела повысится, если …</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его молекулы будут взаимодействовать сильнее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увеличится его масса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скорость его молекул возрастет</w:t>
      </w:r>
    </w:p>
    <w:p w:rsidR="007B1129" w:rsidRPr="00AF2B82" w:rsidRDefault="007B1129" w:rsidP="007B1129">
      <w:pPr>
        <w:numPr>
          <w:ilvl w:val="0"/>
          <w:numId w:val="17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Тепловое движение – это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быстрое движение тела, при котором оно нагревается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движение молекул в нагретом (теплом) теле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постоянное хаотическое движение частиц, из которых состоит тело</w:t>
      </w:r>
    </w:p>
    <w:p w:rsidR="007B1129" w:rsidRPr="00AF2B82" w:rsidRDefault="007B1129" w:rsidP="007B1129">
      <w:pPr>
        <w:numPr>
          <w:ilvl w:val="0"/>
          <w:numId w:val="17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Внутренняя энергия тела зависит </w:t>
      </w:r>
      <w:proofErr w:type="gramStart"/>
      <w:r w:rsidRPr="00AF2B82">
        <w:rPr>
          <w:rFonts w:ascii="Times New Roman" w:hAnsi="Times New Roman"/>
          <w:color w:val="000000" w:themeColor="text1"/>
          <w:sz w:val="28"/>
          <w:szCs w:val="28"/>
        </w:rPr>
        <w:t>от</w:t>
      </w:r>
      <w:proofErr w:type="gramEnd"/>
      <w:r w:rsidRPr="00AF2B82">
        <w:rPr>
          <w:rFonts w:ascii="Times New Roman" w:hAnsi="Times New Roman"/>
          <w:color w:val="000000" w:themeColor="text1"/>
          <w:sz w:val="28"/>
          <w:szCs w:val="28"/>
        </w:rPr>
        <w:t xml:space="preserve"> …</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теплового движения частиц, из которых состоит тело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его внутреннего строения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количества молекул, входящих в состав тела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потенциальной и кинетической энергий все частиц тела</w:t>
      </w:r>
    </w:p>
    <w:p w:rsidR="007B1129" w:rsidRPr="00AF2B82" w:rsidRDefault="007B1129" w:rsidP="007B1129">
      <w:pPr>
        <w:numPr>
          <w:ilvl w:val="0"/>
          <w:numId w:val="18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Температура одного тела - 10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 (№1), а другого - 20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 (№2). Если привести их в соприкосновение, то температура, какого тела будет п</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вышаться?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Теплопередача не произойдет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Температура обоих тел будут повышаться</w:t>
      </w:r>
    </w:p>
    <w:p w:rsidR="007B1129" w:rsidRPr="00AF2B82" w:rsidRDefault="007B1129" w:rsidP="007B1129">
      <w:pPr>
        <w:numPr>
          <w:ilvl w:val="0"/>
          <w:numId w:val="18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Что из названного обладает самой малой теплопроводностью?</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Медь В) Железо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Пористый кирпич Г) Вакуум</w:t>
      </w:r>
    </w:p>
    <w:p w:rsidR="007B1129" w:rsidRPr="00AF2B82" w:rsidRDefault="007B1129" w:rsidP="007B1129">
      <w:pPr>
        <w:numPr>
          <w:ilvl w:val="0"/>
          <w:numId w:val="18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каких единицах измеряют удельную теплоемкость веществ?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155575" cy="224155"/>
            <wp:effectExtent l="19050" t="0" r="0" b="0"/>
            <wp:docPr id="94" name="Рисунок 5" descr="hello_html_m2a1ef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a1ef261.gif"/>
                    <pic:cNvPicPr>
                      <a:picLocks noChangeAspect="1" noChangeArrowheads="1"/>
                    </pic:cNvPicPr>
                  </pic:nvPicPr>
                  <pic:blipFill>
                    <a:blip r:embed="rId144"/>
                    <a:srcRect/>
                    <a:stretch>
                      <a:fillRect/>
                    </a:stretch>
                  </pic:blipFill>
                  <pic:spPr bwMode="auto">
                    <a:xfrm>
                      <a:off x="0" y="0"/>
                      <a:ext cx="155575"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198120" cy="224155"/>
            <wp:effectExtent l="0" t="0" r="0" b="0"/>
            <wp:docPr id="92" name="Рисунок 6" descr="hello_html_m4a00fa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a00fa86.gif"/>
                    <pic:cNvPicPr>
                      <a:picLocks noChangeAspect="1" noChangeArrowheads="1"/>
                    </pic:cNvPicPr>
                  </pic:nvPicPr>
                  <pic:blipFill>
                    <a:blip r:embed="rId145"/>
                    <a:srcRect/>
                    <a:stretch>
                      <a:fillRect/>
                    </a:stretch>
                  </pic:blipFill>
                  <pic:spPr bwMode="auto">
                    <a:xfrm>
                      <a:off x="0" y="0"/>
                      <a:ext cx="198120" cy="22415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250190" cy="224155"/>
            <wp:effectExtent l="19050" t="0" r="0" b="0"/>
            <wp:docPr id="91" name="Рисунок 7" descr="hello_html_33645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3645445.gif"/>
                    <pic:cNvPicPr>
                      <a:picLocks noChangeAspect="1" noChangeArrowheads="1"/>
                    </pic:cNvPicPr>
                  </pic:nvPicPr>
                  <pic:blipFill>
                    <a:blip r:embed="rId146"/>
                    <a:srcRect/>
                    <a:stretch>
                      <a:fillRect/>
                    </a:stretch>
                  </pic:blipFill>
                  <pic:spPr bwMode="auto">
                    <a:xfrm>
                      <a:off x="0" y="0"/>
                      <a:ext cx="250190"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155575" cy="224155"/>
            <wp:effectExtent l="19050" t="0" r="0" b="0"/>
            <wp:docPr id="89" name="Рисунок 8" descr="hello_html_m1d25f4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d25f4e3.gif"/>
                    <pic:cNvPicPr>
                      <a:picLocks noChangeAspect="1" noChangeArrowheads="1"/>
                    </pic:cNvPicPr>
                  </pic:nvPicPr>
                  <pic:blipFill>
                    <a:blip r:embed="rId147"/>
                    <a:srcRect/>
                    <a:stretch>
                      <a:fillRect/>
                    </a:stretch>
                  </pic:blipFill>
                  <pic:spPr bwMode="auto">
                    <a:xfrm>
                      <a:off x="0" y="0"/>
                      <a:ext cx="155575" cy="224155"/>
                    </a:xfrm>
                    <a:prstGeom prst="rect">
                      <a:avLst/>
                    </a:prstGeom>
                    <a:noFill/>
                    <a:ln w="9525">
                      <a:noFill/>
                      <a:miter lim="800000"/>
                      <a:headEnd/>
                      <a:tailEnd/>
                    </a:ln>
                  </pic:spPr>
                </pic:pic>
              </a:graphicData>
            </a:graphic>
          </wp:inline>
        </w:drawing>
      </w:r>
    </w:p>
    <w:p w:rsidR="007B1129" w:rsidRPr="00AF2B82" w:rsidRDefault="007B1129" w:rsidP="007B1129">
      <w:pPr>
        <w:numPr>
          <w:ilvl w:val="0"/>
          <w:numId w:val="18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Ведро горячей воды, температура которой 100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 а масса 10 кг, ост</w:t>
      </w:r>
      <w:r w:rsidRPr="00AF2B82">
        <w:rPr>
          <w:rFonts w:ascii="Times New Roman" w:hAnsi="Times New Roman"/>
          <w:color w:val="000000" w:themeColor="text1"/>
          <w:sz w:val="28"/>
          <w:szCs w:val="28"/>
        </w:rPr>
        <w:t>ы</w:t>
      </w:r>
      <w:r w:rsidRPr="00AF2B82">
        <w:rPr>
          <w:rFonts w:ascii="Times New Roman" w:hAnsi="Times New Roman"/>
          <w:color w:val="000000" w:themeColor="text1"/>
          <w:sz w:val="28"/>
          <w:szCs w:val="28"/>
        </w:rPr>
        <w:t>вает до комнатной температуры (20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 Какое количество</w:t>
      </w:r>
      <w:r w:rsidRPr="00AF2B82">
        <w:rPr>
          <w:rFonts w:ascii="Times New Roman" w:hAnsi="Times New Roman"/>
          <w:color w:val="000000" w:themeColor="text1"/>
          <w:sz w:val="28"/>
          <w:szCs w:val="28"/>
          <w:vertAlign w:val="superscript"/>
        </w:rPr>
        <w:t> </w:t>
      </w:r>
      <w:r w:rsidRPr="00AF2B82">
        <w:rPr>
          <w:rFonts w:ascii="Times New Roman" w:hAnsi="Times New Roman"/>
          <w:color w:val="000000" w:themeColor="text1"/>
          <w:sz w:val="28"/>
          <w:szCs w:val="28"/>
        </w:rPr>
        <w:t>теплоты вода отдает окружающим телам и воздуху?</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3360 кДж В) 33,6 кДж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336 кДж Г) 3360 Дж</w:t>
      </w:r>
    </w:p>
    <w:p w:rsidR="007B1129" w:rsidRPr="00AF2B82" w:rsidRDefault="007B1129" w:rsidP="007B1129">
      <w:pPr>
        <w:numPr>
          <w:ilvl w:val="0"/>
          <w:numId w:val="18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какой формуле рассчитывают количество теплоты, полученное 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греваемым телом или выделенное остывающим телом?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301625" cy="120650"/>
            <wp:effectExtent l="19050" t="0" r="3175" b="0"/>
            <wp:docPr id="88" name="Рисунок 9" descr="hello_html_5f8041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f8041eb.gif"/>
                    <pic:cNvPicPr>
                      <a:picLocks noChangeAspect="1" noChangeArrowheads="1"/>
                    </pic:cNvPicPr>
                  </pic:nvPicPr>
                  <pic:blipFill>
                    <a:blip r:embed="rId143"/>
                    <a:srcRect/>
                    <a:stretch>
                      <a:fillRect/>
                    </a:stretch>
                  </pic:blipFill>
                  <pic:spPr bwMode="auto">
                    <a:xfrm>
                      <a:off x="0" y="0"/>
                      <a:ext cx="301625"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551815" cy="120650"/>
            <wp:effectExtent l="19050" t="0" r="0" b="0"/>
            <wp:docPr id="87" name="Рисунок 10" descr="hello_html_94d0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94d0641.gif"/>
                    <pic:cNvPicPr>
                      <a:picLocks noChangeAspect="1" noChangeArrowheads="1"/>
                    </pic:cNvPicPr>
                  </pic:nvPicPr>
                  <pic:blipFill>
                    <a:blip r:embed="rId148"/>
                    <a:srcRect/>
                    <a:stretch>
                      <a:fillRect/>
                    </a:stretch>
                  </pic:blipFill>
                  <pic:spPr bwMode="auto">
                    <a:xfrm>
                      <a:off x="0" y="0"/>
                      <a:ext cx="551815" cy="12065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509270" cy="120650"/>
            <wp:effectExtent l="19050" t="0" r="0" b="0"/>
            <wp:docPr id="85" name="Рисунок 11" descr="hello_html_m2ed954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ed9543a.gif"/>
                    <pic:cNvPicPr>
                      <a:picLocks noChangeAspect="1" noChangeArrowheads="1"/>
                    </pic:cNvPicPr>
                  </pic:nvPicPr>
                  <pic:blipFill>
                    <a:blip r:embed="rId149"/>
                    <a:srcRect/>
                    <a:stretch>
                      <a:fillRect/>
                    </a:stretch>
                  </pic:blipFill>
                  <pic:spPr bwMode="auto">
                    <a:xfrm>
                      <a:off x="0" y="0"/>
                      <a:ext cx="509270"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327660" cy="120650"/>
            <wp:effectExtent l="19050" t="0" r="0" b="0"/>
            <wp:docPr id="84" name="Рисунок 12" descr="hello_html_m45cd49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45cd4963.gif"/>
                    <pic:cNvPicPr>
                      <a:picLocks noChangeAspect="1" noChangeArrowheads="1"/>
                    </pic:cNvPicPr>
                  </pic:nvPicPr>
                  <pic:blipFill>
                    <a:blip r:embed="rId118"/>
                    <a:srcRect/>
                    <a:stretch>
                      <a:fillRect/>
                    </a:stretch>
                  </pic:blipFill>
                  <pic:spPr bwMode="auto">
                    <a:xfrm>
                      <a:off x="0" y="0"/>
                      <a:ext cx="327660" cy="120650"/>
                    </a:xfrm>
                    <a:prstGeom prst="rect">
                      <a:avLst/>
                    </a:prstGeom>
                    <a:noFill/>
                    <a:ln w="9525">
                      <a:noFill/>
                      <a:miter lim="800000"/>
                      <a:headEnd/>
                      <a:tailEnd/>
                    </a:ln>
                  </pic:spPr>
                </pic:pic>
              </a:graphicData>
            </a:graphic>
          </wp:inline>
        </w:drawing>
      </w:r>
    </w:p>
    <w:p w:rsidR="007B1129" w:rsidRPr="00AF2B82" w:rsidRDefault="007B1129" w:rsidP="007B1129">
      <w:pPr>
        <w:numPr>
          <w:ilvl w:val="0"/>
          <w:numId w:val="18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случае теплообмена между телами закон сохранения и превращения энергии проявляется в том, что …</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тело, имеющее высокую температуру, передает энергию телу, обл</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дающему низкой температурой</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передача энергии может происходить до установления любой темпер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туры тел</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количество теплоты, отданное одним телом, равно количеству теплоты, полученному другим телом</w:t>
      </w:r>
    </w:p>
    <w:p w:rsidR="007B1129" w:rsidRPr="00AF2B82" w:rsidRDefault="007B1129" w:rsidP="007B1129">
      <w:pPr>
        <w:numPr>
          <w:ilvl w:val="0"/>
          <w:numId w:val="18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Удельная теплота </w:t>
      </w:r>
      <w:proofErr w:type="gramStart"/>
      <w:r w:rsidRPr="00AF2B82">
        <w:rPr>
          <w:rFonts w:ascii="Times New Roman" w:hAnsi="Times New Roman"/>
          <w:color w:val="000000" w:themeColor="text1"/>
          <w:sz w:val="28"/>
          <w:szCs w:val="28"/>
        </w:rPr>
        <w:t>сгорания</w:t>
      </w:r>
      <w:proofErr w:type="gramEnd"/>
      <w:r w:rsidRPr="00AF2B82">
        <w:rPr>
          <w:rFonts w:ascii="Times New Roman" w:hAnsi="Times New Roman"/>
          <w:color w:val="000000" w:themeColor="text1"/>
          <w:sz w:val="28"/>
          <w:szCs w:val="28"/>
        </w:rPr>
        <w:t xml:space="preserve"> керосина 4,6 ∙10</w:t>
      </w:r>
      <w:r w:rsidRPr="00AF2B82">
        <w:rPr>
          <w:rFonts w:ascii="Times New Roman" w:hAnsi="Times New Roman"/>
          <w:color w:val="000000" w:themeColor="text1"/>
          <w:sz w:val="28"/>
          <w:szCs w:val="28"/>
          <w:vertAlign w:val="superscript"/>
        </w:rPr>
        <w:t>7</w:t>
      </w:r>
      <w:r w:rsidRPr="00AF2B82">
        <w:rPr>
          <w:rFonts w:ascii="Times New Roman" w:hAnsi="Times New Roman"/>
          <w:noProof/>
          <w:color w:val="000000" w:themeColor="text1"/>
          <w:sz w:val="28"/>
          <w:szCs w:val="28"/>
        </w:rPr>
        <w:drawing>
          <wp:inline distT="0" distB="0" distL="0" distR="0">
            <wp:extent cx="198120" cy="224155"/>
            <wp:effectExtent l="0" t="0" r="0" b="0"/>
            <wp:docPr id="83" name="Рисунок 13" descr="hello_html_m2ad632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ad6326c.gif"/>
                    <pic:cNvPicPr>
                      <a:picLocks noChangeAspect="1" noChangeArrowheads="1"/>
                    </pic:cNvPicPr>
                  </pic:nvPicPr>
                  <pic:blipFill>
                    <a:blip r:embed="rId150"/>
                    <a:srcRect/>
                    <a:stretch>
                      <a:fillRect/>
                    </a:stretch>
                  </pic:blipFill>
                  <pic:spPr bwMode="auto">
                    <a:xfrm>
                      <a:off x="0" y="0"/>
                      <a:ext cx="198120"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vertAlign w:val="superscript"/>
        </w:rPr>
        <w:t>. </w:t>
      </w:r>
      <w:proofErr w:type="gramStart"/>
      <w:r w:rsidRPr="00AF2B82">
        <w:rPr>
          <w:rFonts w:ascii="Times New Roman" w:hAnsi="Times New Roman"/>
          <w:color w:val="000000" w:themeColor="text1"/>
          <w:sz w:val="28"/>
          <w:szCs w:val="28"/>
        </w:rPr>
        <w:t>Какое</w:t>
      </w:r>
      <w:proofErr w:type="gramEnd"/>
      <w:r w:rsidRPr="00AF2B82">
        <w:rPr>
          <w:rFonts w:ascii="Times New Roman" w:hAnsi="Times New Roman"/>
          <w:color w:val="000000" w:themeColor="text1"/>
          <w:sz w:val="28"/>
          <w:szCs w:val="28"/>
        </w:rPr>
        <w:t xml:space="preserve"> количество те</w:t>
      </w:r>
      <w:r w:rsidRPr="00AF2B82">
        <w:rPr>
          <w:rFonts w:ascii="Times New Roman" w:hAnsi="Times New Roman"/>
          <w:color w:val="000000" w:themeColor="text1"/>
          <w:sz w:val="28"/>
          <w:szCs w:val="28"/>
        </w:rPr>
        <w:t>п</w:t>
      </w:r>
      <w:r w:rsidRPr="00AF2B82">
        <w:rPr>
          <w:rFonts w:ascii="Times New Roman" w:hAnsi="Times New Roman"/>
          <w:color w:val="000000" w:themeColor="text1"/>
          <w:sz w:val="28"/>
          <w:szCs w:val="28"/>
        </w:rPr>
        <w:t>лоты выделит при полном сгорании 1 кг керосина?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9,8 ∙ 10</w:t>
      </w:r>
      <w:r w:rsidRPr="00AF2B82">
        <w:rPr>
          <w:rFonts w:ascii="Times New Roman" w:hAnsi="Times New Roman"/>
          <w:color w:val="000000" w:themeColor="text1"/>
          <w:sz w:val="28"/>
          <w:szCs w:val="28"/>
          <w:vertAlign w:val="superscript"/>
        </w:rPr>
        <w:t>7</w:t>
      </w:r>
      <w:r w:rsidRPr="00AF2B82">
        <w:rPr>
          <w:rFonts w:ascii="Times New Roman" w:hAnsi="Times New Roman"/>
          <w:color w:val="000000" w:themeColor="text1"/>
          <w:sz w:val="28"/>
          <w:szCs w:val="28"/>
        </w:rPr>
        <w:t> </w:t>
      </w:r>
      <w:r w:rsidRPr="00AF2B82">
        <w:rPr>
          <w:rFonts w:ascii="Times New Roman" w:hAnsi="Times New Roman"/>
          <w:noProof/>
          <w:color w:val="000000" w:themeColor="text1"/>
          <w:sz w:val="28"/>
          <w:szCs w:val="28"/>
        </w:rPr>
        <w:drawing>
          <wp:inline distT="0" distB="0" distL="0" distR="0">
            <wp:extent cx="198120" cy="224155"/>
            <wp:effectExtent l="0" t="0" r="0" b="0"/>
            <wp:docPr id="82" name="Рисунок 14" descr="hello_html_m2ad632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2ad6326c.gif"/>
                    <pic:cNvPicPr>
                      <a:picLocks noChangeAspect="1" noChangeArrowheads="1"/>
                    </pic:cNvPicPr>
                  </pic:nvPicPr>
                  <pic:blipFill>
                    <a:blip r:embed="rId150"/>
                    <a:srcRect/>
                    <a:stretch>
                      <a:fillRect/>
                    </a:stretch>
                  </pic:blipFill>
                  <pic:spPr bwMode="auto">
                    <a:xfrm>
                      <a:off x="0" y="0"/>
                      <a:ext cx="198120"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4,2 ∙ 10</w:t>
      </w:r>
      <w:r w:rsidRPr="00AF2B82">
        <w:rPr>
          <w:rFonts w:ascii="Times New Roman" w:hAnsi="Times New Roman"/>
          <w:color w:val="000000" w:themeColor="text1"/>
          <w:sz w:val="28"/>
          <w:szCs w:val="28"/>
          <w:vertAlign w:val="superscript"/>
        </w:rPr>
        <w:t>7</w:t>
      </w:r>
      <w:r w:rsidRPr="00AF2B82">
        <w:rPr>
          <w:rFonts w:ascii="Times New Roman" w:hAnsi="Times New Roman"/>
          <w:color w:val="000000" w:themeColor="text1"/>
          <w:sz w:val="28"/>
          <w:szCs w:val="28"/>
        </w:rPr>
        <w:t> </w:t>
      </w:r>
      <w:r w:rsidRPr="00AF2B82">
        <w:rPr>
          <w:rFonts w:ascii="Times New Roman" w:hAnsi="Times New Roman"/>
          <w:noProof/>
          <w:color w:val="000000" w:themeColor="text1"/>
          <w:sz w:val="28"/>
          <w:szCs w:val="28"/>
        </w:rPr>
        <w:drawing>
          <wp:inline distT="0" distB="0" distL="0" distR="0">
            <wp:extent cx="198120" cy="224155"/>
            <wp:effectExtent l="0" t="0" r="0" b="0"/>
            <wp:docPr id="80" name="Рисунок 15" descr="hello_html_m2ad632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2ad6326c.gif"/>
                    <pic:cNvPicPr>
                      <a:picLocks noChangeAspect="1" noChangeArrowheads="1"/>
                    </pic:cNvPicPr>
                  </pic:nvPicPr>
                  <pic:blipFill>
                    <a:blip r:embed="rId150"/>
                    <a:srcRect/>
                    <a:stretch>
                      <a:fillRect/>
                    </a:stretch>
                  </pic:blipFill>
                  <pic:spPr bwMode="auto">
                    <a:xfrm>
                      <a:off x="0" y="0"/>
                      <a:ext cx="198120" cy="22415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1,4 ∙ 10</w:t>
      </w:r>
      <w:r w:rsidRPr="00AF2B82">
        <w:rPr>
          <w:rFonts w:ascii="Times New Roman" w:hAnsi="Times New Roman"/>
          <w:color w:val="000000" w:themeColor="text1"/>
          <w:sz w:val="28"/>
          <w:szCs w:val="28"/>
          <w:vertAlign w:val="superscript"/>
        </w:rPr>
        <w:t>7</w:t>
      </w:r>
      <w:r w:rsidRPr="00AF2B82">
        <w:rPr>
          <w:rFonts w:ascii="Times New Roman" w:hAnsi="Times New Roman"/>
          <w:color w:val="000000" w:themeColor="text1"/>
          <w:sz w:val="28"/>
          <w:szCs w:val="28"/>
        </w:rPr>
        <w:t> </w:t>
      </w:r>
      <w:r w:rsidRPr="00AF2B82">
        <w:rPr>
          <w:rFonts w:ascii="Times New Roman" w:hAnsi="Times New Roman"/>
          <w:noProof/>
          <w:color w:val="000000" w:themeColor="text1"/>
          <w:sz w:val="28"/>
          <w:szCs w:val="28"/>
        </w:rPr>
        <w:drawing>
          <wp:inline distT="0" distB="0" distL="0" distR="0">
            <wp:extent cx="198120" cy="224155"/>
            <wp:effectExtent l="0" t="0" r="0" b="0"/>
            <wp:docPr id="79" name="Рисунок 16" descr="hello_html_m2ad632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2ad6326c.gif"/>
                    <pic:cNvPicPr>
                      <a:picLocks noChangeAspect="1" noChangeArrowheads="1"/>
                    </pic:cNvPicPr>
                  </pic:nvPicPr>
                  <pic:blipFill>
                    <a:blip r:embed="rId150"/>
                    <a:srcRect/>
                    <a:stretch>
                      <a:fillRect/>
                    </a:stretch>
                  </pic:blipFill>
                  <pic:spPr bwMode="auto">
                    <a:xfrm>
                      <a:off x="0" y="0"/>
                      <a:ext cx="198120"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68,6 </w:t>
      </w:r>
      <w:r w:rsidRPr="00AF2B82">
        <w:rPr>
          <w:rFonts w:ascii="Times New Roman" w:hAnsi="Times New Roman"/>
          <w:noProof/>
          <w:color w:val="000000" w:themeColor="text1"/>
          <w:sz w:val="28"/>
          <w:szCs w:val="28"/>
        </w:rPr>
        <w:drawing>
          <wp:inline distT="0" distB="0" distL="0" distR="0">
            <wp:extent cx="198120" cy="224155"/>
            <wp:effectExtent l="0" t="0" r="0" b="0"/>
            <wp:docPr id="77" name="Рисунок 17" descr="hello_html_m2ad632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ad6326c.gif"/>
                    <pic:cNvPicPr>
                      <a:picLocks noChangeAspect="1" noChangeArrowheads="1"/>
                    </pic:cNvPicPr>
                  </pic:nvPicPr>
                  <pic:blipFill>
                    <a:blip r:embed="rId150"/>
                    <a:srcRect/>
                    <a:stretch>
                      <a:fillRect/>
                    </a:stretch>
                  </pic:blipFill>
                  <pic:spPr bwMode="auto">
                    <a:xfrm>
                      <a:off x="0" y="0"/>
                      <a:ext cx="198120" cy="22415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numPr>
          <w:ilvl w:val="0"/>
          <w:numId w:val="187"/>
        </w:numPr>
        <w:shd w:val="clear" w:color="auto" w:fill="FFFFFF"/>
        <w:overflowPunct/>
        <w:autoSpaceDE/>
        <w:autoSpaceDN/>
        <w:adjustRightInd/>
        <w:spacing w:line="240" w:lineRule="auto"/>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теме «ИЗМЕНЕНИЕ АГРЕГАТНЫХ СОСТОЯНИЙ ВЕЩЕСТВА»)</w:t>
      </w:r>
    </w:p>
    <w:p w:rsidR="007B1129" w:rsidRPr="00AF2B82" w:rsidRDefault="007B1129" w:rsidP="00E07A1E">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2. ИТОГОВЫЙ ТЕСТ (по теме «ИЗМЕНЕНИЕ АГРЕГАТНЫХ С</w:t>
      </w:r>
      <w:r w:rsidRPr="00AF2B82">
        <w:rPr>
          <w:rFonts w:ascii="Times New Roman" w:hAnsi="Times New Roman"/>
          <w:b/>
          <w:bCs/>
          <w:color w:val="000000" w:themeColor="text1"/>
          <w:sz w:val="28"/>
          <w:szCs w:val="28"/>
        </w:rPr>
        <w:t>О</w:t>
      </w:r>
      <w:r w:rsidRPr="00AF2B82">
        <w:rPr>
          <w:rFonts w:ascii="Times New Roman" w:hAnsi="Times New Roman"/>
          <w:b/>
          <w:bCs/>
          <w:color w:val="000000" w:themeColor="text1"/>
          <w:sz w:val="28"/>
          <w:szCs w:val="28"/>
        </w:rPr>
        <w:t>СТОЯНИЙ ВЕЩЕСТВА») I ВАРИАНТ</w:t>
      </w:r>
    </w:p>
    <w:p w:rsidR="007B1129" w:rsidRPr="00AF2B82" w:rsidRDefault="007B1129" w:rsidP="007B1129">
      <w:pPr>
        <w:numPr>
          <w:ilvl w:val="0"/>
          <w:numId w:val="18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Температура плавления олова 232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 При какой температуре оно о</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вердевает? Как изменяется его внутренняя энергия при переходе в твердое состояние?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При любой температуре; увеличивается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При 232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 уменьшается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При температуре плавления; увеличивается</w:t>
      </w:r>
    </w:p>
    <w:p w:rsidR="007B1129" w:rsidRPr="00AF2B82" w:rsidRDefault="007B1129" w:rsidP="007B1129">
      <w:pPr>
        <w:numPr>
          <w:ilvl w:val="0"/>
          <w:numId w:val="18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Кусок льда нагрели и расплавили. График этого процесса представлен на рисунке. Определите по нему, сколько минут плавился лед, какому процессу соответствует участок АВ графика.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561465" cy="681355"/>
            <wp:effectExtent l="19050" t="0" r="635" b="0"/>
            <wp:docPr id="76" name="Рисунок 18" descr="hello_html_m3b21b9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b21b9b4.gif"/>
                    <pic:cNvPicPr>
                      <a:picLocks noChangeAspect="1" noChangeArrowheads="1"/>
                    </pic:cNvPicPr>
                  </pic:nvPicPr>
                  <pic:blipFill>
                    <a:blip r:embed="rId151"/>
                    <a:srcRect/>
                    <a:stretch>
                      <a:fillRect/>
                    </a:stretch>
                  </pic:blipFill>
                  <pic:spPr bwMode="auto">
                    <a:xfrm>
                      <a:off x="0" y="0"/>
                      <a:ext cx="1561465" cy="68135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6 минут; нагреванию льда 0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4 минуты; нагреванию льда до температуры плавления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4 минуты; плавлению льда</w:t>
      </w:r>
    </w:p>
    <w:p w:rsidR="007B1129" w:rsidRPr="00AF2B82" w:rsidRDefault="007B1129" w:rsidP="007B1129">
      <w:pPr>
        <w:numPr>
          <w:ilvl w:val="0"/>
          <w:numId w:val="19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Сколько энергии необходимо для превращения в жидкость 3 кг пар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фина при температуре его плавления?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7,5 ∙ 10</w:t>
      </w:r>
      <w:r w:rsidRPr="00AF2B82">
        <w:rPr>
          <w:rFonts w:ascii="Times New Roman" w:hAnsi="Times New Roman"/>
          <w:color w:val="000000" w:themeColor="text1"/>
          <w:sz w:val="28"/>
          <w:szCs w:val="28"/>
          <w:vertAlign w:val="superscript"/>
        </w:rPr>
        <w:t>5</w:t>
      </w:r>
      <w:r w:rsidRPr="00AF2B82">
        <w:rPr>
          <w:rFonts w:ascii="Times New Roman" w:hAnsi="Times New Roman"/>
          <w:color w:val="000000" w:themeColor="text1"/>
          <w:sz w:val="28"/>
          <w:szCs w:val="28"/>
        </w:rPr>
        <w:t> Дж В) 0,5 ∙ 10</w:t>
      </w:r>
      <w:r w:rsidRPr="00AF2B82">
        <w:rPr>
          <w:rFonts w:ascii="Times New Roman" w:hAnsi="Times New Roman"/>
          <w:color w:val="000000" w:themeColor="text1"/>
          <w:sz w:val="28"/>
          <w:szCs w:val="28"/>
          <w:vertAlign w:val="superscript"/>
        </w:rPr>
        <w:t>5</w:t>
      </w:r>
      <w:r w:rsidRPr="00AF2B82">
        <w:rPr>
          <w:rFonts w:ascii="Times New Roman" w:hAnsi="Times New Roman"/>
          <w:color w:val="000000" w:themeColor="text1"/>
          <w:sz w:val="28"/>
          <w:szCs w:val="28"/>
        </w:rPr>
        <w:t>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4,5 ∙ 10</w:t>
      </w:r>
      <w:r w:rsidRPr="00AF2B82">
        <w:rPr>
          <w:rFonts w:ascii="Times New Roman" w:hAnsi="Times New Roman"/>
          <w:color w:val="000000" w:themeColor="text1"/>
          <w:sz w:val="28"/>
          <w:szCs w:val="28"/>
          <w:vertAlign w:val="superscript"/>
        </w:rPr>
        <w:t>5</w:t>
      </w:r>
      <w:r w:rsidRPr="00AF2B82">
        <w:rPr>
          <w:rFonts w:ascii="Times New Roman" w:hAnsi="Times New Roman"/>
          <w:color w:val="000000" w:themeColor="text1"/>
          <w:sz w:val="28"/>
          <w:szCs w:val="28"/>
        </w:rPr>
        <w:t> Дж</w:t>
      </w:r>
    </w:p>
    <w:p w:rsidR="007B1129" w:rsidRPr="00AF2B82" w:rsidRDefault="007B1129" w:rsidP="007B1129">
      <w:pPr>
        <w:numPr>
          <w:ilvl w:val="0"/>
          <w:numId w:val="19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При какой температуре жидкость не испаряется?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При отрицательной температуре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При той, при которой вещество отвердевает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Жидкость испаряется при любой температуре</w:t>
      </w:r>
    </w:p>
    <w:p w:rsidR="007B1129" w:rsidRPr="00AF2B82" w:rsidRDefault="007B1129" w:rsidP="007B1129">
      <w:pPr>
        <w:numPr>
          <w:ilvl w:val="0"/>
          <w:numId w:val="19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случае возможно при росте абсолютной влажности воздуха уменьшение его относительной влажности?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При очень медленном увеличении абсолютной влажности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В случае понижения температуры воздуха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При повышении температуры воздуха</w:t>
      </w:r>
    </w:p>
    <w:p w:rsidR="007B1129" w:rsidRPr="00AF2B82" w:rsidRDefault="007B1129" w:rsidP="007B1129">
      <w:pPr>
        <w:numPr>
          <w:ilvl w:val="0"/>
          <w:numId w:val="19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Какой вид парообразования – испарение или кипение – происходит при определенной для каждого вещества температуре?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Испарение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Кипение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Оба вида парообразования происходят при любой температуре</w:t>
      </w:r>
    </w:p>
    <w:p w:rsidR="007B1129" w:rsidRPr="00AF2B82" w:rsidRDefault="007B1129" w:rsidP="007B1129">
      <w:pPr>
        <w:numPr>
          <w:ilvl w:val="0"/>
          <w:numId w:val="19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какой формуле можно вычислить количество теплоты, расходуемой на кипение жидкости?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301625" cy="120650"/>
            <wp:effectExtent l="19050" t="0" r="3175" b="0"/>
            <wp:docPr id="74" name="Рисунок 19" descr="hello_html_13cd7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13cd7421.gif"/>
                    <pic:cNvPicPr>
                      <a:picLocks noChangeAspect="1" noChangeArrowheads="1"/>
                    </pic:cNvPicPr>
                  </pic:nvPicPr>
                  <pic:blipFill>
                    <a:blip r:embed="rId152"/>
                    <a:srcRect/>
                    <a:stretch>
                      <a:fillRect/>
                    </a:stretch>
                  </pic:blipFill>
                  <pic:spPr bwMode="auto">
                    <a:xfrm>
                      <a:off x="0" y="0"/>
                      <a:ext cx="301625" cy="12065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293370" cy="120650"/>
            <wp:effectExtent l="19050" t="0" r="0" b="0"/>
            <wp:docPr id="73" name="Рисунок 20" descr="hello_html_m383d9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383d9db.gif"/>
                    <pic:cNvPicPr>
                      <a:picLocks noChangeAspect="1" noChangeArrowheads="1"/>
                    </pic:cNvPicPr>
                  </pic:nvPicPr>
                  <pic:blipFill>
                    <a:blip r:embed="rId153"/>
                    <a:srcRect/>
                    <a:stretch>
                      <a:fillRect/>
                    </a:stretch>
                  </pic:blipFill>
                  <pic:spPr bwMode="auto">
                    <a:xfrm>
                      <a:off x="0" y="0"/>
                      <a:ext cx="293370" cy="12065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w:t>
      </w:r>
      <w:r w:rsidRPr="00AF2B82">
        <w:rPr>
          <w:rFonts w:ascii="Times New Roman" w:hAnsi="Times New Roman"/>
          <w:noProof/>
          <w:color w:val="000000" w:themeColor="text1"/>
          <w:sz w:val="28"/>
          <w:szCs w:val="28"/>
        </w:rPr>
        <w:drawing>
          <wp:inline distT="0" distB="0" distL="0" distR="0">
            <wp:extent cx="293370" cy="120650"/>
            <wp:effectExtent l="19050" t="0" r="0" b="0"/>
            <wp:docPr id="71" name="Рисунок 21" descr="hello_html_1c41c8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1c41c83b.gif"/>
                    <pic:cNvPicPr>
                      <a:picLocks noChangeAspect="1" noChangeArrowheads="1"/>
                    </pic:cNvPicPr>
                  </pic:nvPicPr>
                  <pic:blipFill>
                    <a:blip r:embed="rId154"/>
                    <a:srcRect/>
                    <a:stretch>
                      <a:fillRect/>
                    </a:stretch>
                  </pic:blipFill>
                  <pic:spPr bwMode="auto">
                    <a:xfrm>
                      <a:off x="0" y="0"/>
                      <a:ext cx="293370" cy="120650"/>
                    </a:xfrm>
                    <a:prstGeom prst="rect">
                      <a:avLst/>
                    </a:prstGeom>
                    <a:noFill/>
                    <a:ln w="9525">
                      <a:noFill/>
                      <a:miter lim="800000"/>
                      <a:headEnd/>
                      <a:tailEnd/>
                    </a:ln>
                  </pic:spPr>
                </pic:pic>
              </a:graphicData>
            </a:graphic>
          </wp:inline>
        </w:drawing>
      </w:r>
    </w:p>
    <w:p w:rsidR="007B1129" w:rsidRPr="00AF2B82" w:rsidRDefault="007B1129" w:rsidP="007B1129">
      <w:pPr>
        <w:numPr>
          <w:ilvl w:val="0"/>
          <w:numId w:val="19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Если эфир находится при комнатной температуре (20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xml:space="preserve">С), </w:t>
      </w:r>
      <w:proofErr w:type="gramStart"/>
      <w:r w:rsidRPr="00AF2B82">
        <w:rPr>
          <w:rFonts w:ascii="Times New Roman" w:hAnsi="Times New Roman"/>
          <w:color w:val="000000" w:themeColor="text1"/>
          <w:sz w:val="28"/>
          <w:szCs w:val="28"/>
        </w:rPr>
        <w:t>то</w:t>
      </w:r>
      <w:proofErr w:type="gramEnd"/>
      <w:r w:rsidRPr="00AF2B82">
        <w:rPr>
          <w:rFonts w:ascii="Times New Roman" w:hAnsi="Times New Roman"/>
          <w:color w:val="000000" w:themeColor="text1"/>
          <w:sz w:val="28"/>
          <w:szCs w:val="28"/>
        </w:rPr>
        <w:t xml:space="preserve"> сколько потребуется энергии, чтобы превратить в пар при кипении 200 г этого вещества?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8705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96450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87050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19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Какие превращения энергии происходят в тепловом двигателе?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А) Выделяющаяся при сгорании топлива энергия превращается в механич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скую энергию двигателя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Внутренняя (химическая) энергия топлива превращается во внутреннюю энергию газа или пара, которая преобразуется в механическую энергию поршня двигателя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В) Газ, образующийся в двигателе, приобретает механическую </w:t>
      </w:r>
      <w:proofErr w:type="gramStart"/>
      <w:r w:rsidRPr="00AF2B82">
        <w:rPr>
          <w:rFonts w:ascii="Times New Roman" w:hAnsi="Times New Roman"/>
          <w:color w:val="000000" w:themeColor="text1"/>
          <w:sz w:val="28"/>
          <w:szCs w:val="28"/>
        </w:rPr>
        <w:t>энергию</w:t>
      </w:r>
      <w:proofErr w:type="gramEnd"/>
      <w:r w:rsidRPr="00AF2B82">
        <w:rPr>
          <w:rFonts w:ascii="Times New Roman" w:hAnsi="Times New Roman"/>
          <w:color w:val="000000" w:themeColor="text1"/>
          <w:sz w:val="28"/>
          <w:szCs w:val="28"/>
        </w:rPr>
        <w:t xml:space="preserve"> за счет которой производит работу</w:t>
      </w:r>
    </w:p>
    <w:p w:rsidR="007B1129" w:rsidRPr="00AF2B82" w:rsidRDefault="007B1129" w:rsidP="007B1129">
      <w:pPr>
        <w:numPr>
          <w:ilvl w:val="0"/>
          <w:numId w:val="19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двигателе внутреннего сгорания сожжен 1 кг бензина. За это время он совершил работу, равную 13,8∙10</w:t>
      </w:r>
      <w:r w:rsidRPr="00AF2B82">
        <w:rPr>
          <w:rFonts w:ascii="Times New Roman" w:hAnsi="Times New Roman"/>
          <w:color w:val="000000" w:themeColor="text1"/>
          <w:sz w:val="28"/>
          <w:szCs w:val="28"/>
          <w:vertAlign w:val="superscript"/>
        </w:rPr>
        <w:t>6</w:t>
      </w:r>
      <w:r w:rsidRPr="00AF2B82">
        <w:rPr>
          <w:rFonts w:ascii="Times New Roman" w:hAnsi="Times New Roman"/>
          <w:color w:val="000000" w:themeColor="text1"/>
          <w:sz w:val="28"/>
          <w:szCs w:val="28"/>
        </w:rPr>
        <w:t> </w:t>
      </w:r>
      <w:proofErr w:type="gramStart"/>
      <w:r w:rsidRPr="00AF2B82">
        <w:rPr>
          <w:rFonts w:ascii="Times New Roman" w:hAnsi="Times New Roman"/>
          <w:color w:val="000000" w:themeColor="text1"/>
          <w:sz w:val="28"/>
          <w:szCs w:val="28"/>
        </w:rPr>
        <w:t>Дж</w:t>
      </w:r>
      <w:proofErr w:type="gramEnd"/>
      <w:r w:rsidRPr="00AF2B82">
        <w:rPr>
          <w:rFonts w:ascii="Times New Roman" w:hAnsi="Times New Roman"/>
          <w:color w:val="000000" w:themeColor="text1"/>
          <w:sz w:val="28"/>
          <w:szCs w:val="28"/>
        </w:rPr>
        <w:t>. Каков КПД двигателя?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20 %</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25 %</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30 %</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2. ИТОГОВЫЙ ТЕСТ (по теме «ИЗМЕНЕНИЕ АГРЕГАТНЫХ С</w:t>
      </w:r>
      <w:r w:rsidRPr="00AF2B82">
        <w:rPr>
          <w:rFonts w:ascii="Times New Roman" w:hAnsi="Times New Roman"/>
          <w:b/>
          <w:bCs/>
          <w:color w:val="000000" w:themeColor="text1"/>
          <w:sz w:val="28"/>
          <w:szCs w:val="28"/>
        </w:rPr>
        <w:t>О</w:t>
      </w:r>
      <w:r w:rsidRPr="00AF2B82">
        <w:rPr>
          <w:rFonts w:ascii="Times New Roman" w:hAnsi="Times New Roman"/>
          <w:b/>
          <w:bCs/>
          <w:color w:val="000000" w:themeColor="text1"/>
          <w:sz w:val="28"/>
          <w:szCs w:val="28"/>
        </w:rPr>
        <w:t>СТОЯНИЙ ВЕЩЕСТВА») II ВАРИАНТ</w:t>
      </w:r>
    </w:p>
    <w:p w:rsidR="007B1129" w:rsidRPr="00AF2B82" w:rsidRDefault="007B1129" w:rsidP="007B1129">
      <w:pPr>
        <w:numPr>
          <w:ilvl w:val="0"/>
          <w:numId w:val="19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Известно, что олова находится при температуре 232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 Плавится оно или отвердевает?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Частично плавится, частично отвердевает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Если получает энергию, то плавится, если отдает – отвердевает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Плавится, но иногда отвердевает в зависимости от его количества</w:t>
      </w:r>
    </w:p>
    <w:p w:rsidR="007B1129" w:rsidRPr="00AF2B82" w:rsidRDefault="007B1129" w:rsidP="007B1129">
      <w:pPr>
        <w:numPr>
          <w:ilvl w:val="0"/>
          <w:numId w:val="19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Какому процессу изменения агрегатного состояния воды соответствует представленный на рисунке график? Какой длительности интервал времени занял этот процесс?</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405890" cy="586740"/>
            <wp:effectExtent l="19050" t="0" r="3810" b="0"/>
            <wp:docPr id="70" name="Рисунок 22" descr="hello_html_1e56bc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1e56bc24.gif"/>
                    <pic:cNvPicPr>
                      <a:picLocks noChangeAspect="1" noChangeArrowheads="1"/>
                    </pic:cNvPicPr>
                  </pic:nvPicPr>
                  <pic:blipFill>
                    <a:blip r:embed="rId155"/>
                    <a:srcRect/>
                    <a:stretch>
                      <a:fillRect/>
                    </a:stretch>
                  </pic:blipFill>
                  <pic:spPr bwMode="auto">
                    <a:xfrm>
                      <a:off x="0" y="0"/>
                      <a:ext cx="1405890" cy="58674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Отвердеванию; 5 минут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Охлаждению без изменения агрегатного состояния вещества; 5 минут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Плавлению; 10 минут</w:t>
      </w:r>
    </w:p>
    <w:p w:rsidR="007B1129" w:rsidRPr="00AF2B82" w:rsidRDefault="007B1129" w:rsidP="007B1129">
      <w:pPr>
        <w:numPr>
          <w:ilvl w:val="0"/>
          <w:numId w:val="20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Сколько энергии нужно для плавления 10 кг меди? Ее температура 585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4,1 ∙ 10</w:t>
      </w:r>
      <w:r w:rsidRPr="00AF2B82">
        <w:rPr>
          <w:rFonts w:ascii="Times New Roman" w:hAnsi="Times New Roman"/>
          <w:color w:val="000000" w:themeColor="text1"/>
          <w:sz w:val="28"/>
          <w:szCs w:val="28"/>
          <w:vertAlign w:val="superscript"/>
        </w:rPr>
        <w:t>6</w:t>
      </w:r>
      <w:r w:rsidRPr="00AF2B82">
        <w:rPr>
          <w:rFonts w:ascii="Times New Roman" w:hAnsi="Times New Roman"/>
          <w:color w:val="000000" w:themeColor="text1"/>
          <w:sz w:val="28"/>
          <w:szCs w:val="28"/>
        </w:rPr>
        <w:t> Дж В) 2,3 ∙ 10</w:t>
      </w:r>
      <w:r w:rsidRPr="00AF2B82">
        <w:rPr>
          <w:rFonts w:ascii="Times New Roman" w:hAnsi="Times New Roman"/>
          <w:color w:val="000000" w:themeColor="text1"/>
          <w:sz w:val="28"/>
          <w:szCs w:val="28"/>
          <w:vertAlign w:val="superscript"/>
        </w:rPr>
        <w:t>6</w:t>
      </w:r>
      <w:r w:rsidRPr="00AF2B82">
        <w:rPr>
          <w:rFonts w:ascii="Times New Roman" w:hAnsi="Times New Roman"/>
          <w:color w:val="000000" w:themeColor="text1"/>
          <w:sz w:val="28"/>
          <w:szCs w:val="28"/>
        </w:rPr>
        <w:t>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4,6 ∙ 10</w:t>
      </w:r>
      <w:r w:rsidRPr="00AF2B82">
        <w:rPr>
          <w:rFonts w:ascii="Times New Roman" w:hAnsi="Times New Roman"/>
          <w:color w:val="000000" w:themeColor="text1"/>
          <w:sz w:val="28"/>
          <w:szCs w:val="28"/>
          <w:vertAlign w:val="superscript"/>
        </w:rPr>
        <w:t>6</w:t>
      </w:r>
      <w:r w:rsidRPr="00AF2B82">
        <w:rPr>
          <w:rFonts w:ascii="Times New Roman" w:hAnsi="Times New Roman"/>
          <w:color w:val="000000" w:themeColor="text1"/>
          <w:sz w:val="28"/>
          <w:szCs w:val="28"/>
        </w:rPr>
        <w:t> Дж Г) 41 ∙ 10</w:t>
      </w:r>
      <w:r w:rsidRPr="00AF2B82">
        <w:rPr>
          <w:rFonts w:ascii="Times New Roman" w:hAnsi="Times New Roman"/>
          <w:color w:val="000000" w:themeColor="text1"/>
          <w:sz w:val="28"/>
          <w:szCs w:val="28"/>
          <w:vertAlign w:val="superscript"/>
        </w:rPr>
        <w:t>6</w:t>
      </w:r>
      <w:r w:rsidRPr="00AF2B82">
        <w:rPr>
          <w:rFonts w:ascii="Times New Roman" w:hAnsi="Times New Roman"/>
          <w:color w:val="000000" w:themeColor="text1"/>
          <w:sz w:val="28"/>
          <w:szCs w:val="28"/>
        </w:rPr>
        <w:t> Дж</w:t>
      </w:r>
    </w:p>
    <w:p w:rsidR="007B1129" w:rsidRPr="00AF2B82" w:rsidRDefault="007B1129" w:rsidP="007B1129">
      <w:pPr>
        <w:numPr>
          <w:ilvl w:val="0"/>
          <w:numId w:val="20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 испарение жидкости зависит от площади ее поверхности?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Не зависит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Чем больше площадь поверхности, тем испарение интенсивнее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При увеличении площади поверхности испарение замедляется</w:t>
      </w:r>
    </w:p>
    <w:p w:rsidR="007B1129" w:rsidRPr="00AF2B82" w:rsidRDefault="007B1129" w:rsidP="007B1129">
      <w:pPr>
        <w:numPr>
          <w:ilvl w:val="0"/>
          <w:numId w:val="20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Что показывает точка росы?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Температуру, при которой водяной пар, находящийся в воздухе, станови</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ся насыщенным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Момент, когда пар воды, содержащийся в воздухе, достигает насыщения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Г) переход при понижении температуры ненасыщенного пара </w:t>
      </w:r>
      <w:proofErr w:type="gramStart"/>
      <w:r w:rsidRPr="00AF2B82">
        <w:rPr>
          <w:rFonts w:ascii="Times New Roman" w:hAnsi="Times New Roman"/>
          <w:color w:val="000000" w:themeColor="text1"/>
          <w:sz w:val="28"/>
          <w:szCs w:val="28"/>
        </w:rPr>
        <w:t>в</w:t>
      </w:r>
      <w:proofErr w:type="gramEnd"/>
      <w:r w:rsidRPr="00AF2B82">
        <w:rPr>
          <w:rFonts w:ascii="Times New Roman" w:hAnsi="Times New Roman"/>
          <w:color w:val="000000" w:themeColor="text1"/>
          <w:sz w:val="28"/>
          <w:szCs w:val="28"/>
        </w:rPr>
        <w:t xml:space="preserve"> насыщенный</w:t>
      </w:r>
    </w:p>
    <w:p w:rsidR="007B1129" w:rsidRPr="00AF2B82" w:rsidRDefault="007B1129" w:rsidP="007B1129">
      <w:pPr>
        <w:numPr>
          <w:ilvl w:val="0"/>
          <w:numId w:val="20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Какой вид парообразования более интенсивен? Почему?</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Испарение, потому что у жидкости может быть большая поверхность</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Кипение, так как пар образуется во всем объеме жидкости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Их интенсивность нельзя сравнить, поскольку нет нужных данных</w:t>
      </w:r>
    </w:p>
    <w:p w:rsidR="007B1129" w:rsidRPr="00AF2B82" w:rsidRDefault="007B1129" w:rsidP="007B1129">
      <w:pPr>
        <w:numPr>
          <w:ilvl w:val="0"/>
          <w:numId w:val="20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По какой формуле можно вычислить количество теплоты, выделя</w:t>
      </w:r>
      <w:r w:rsidRPr="00AF2B82">
        <w:rPr>
          <w:rFonts w:ascii="Times New Roman" w:hAnsi="Times New Roman"/>
          <w:color w:val="000000" w:themeColor="text1"/>
          <w:sz w:val="28"/>
          <w:szCs w:val="28"/>
        </w:rPr>
        <w:t>ю</w:t>
      </w:r>
      <w:r w:rsidRPr="00AF2B82">
        <w:rPr>
          <w:rFonts w:ascii="Times New Roman" w:hAnsi="Times New Roman"/>
          <w:color w:val="000000" w:themeColor="text1"/>
          <w:sz w:val="28"/>
          <w:szCs w:val="28"/>
        </w:rPr>
        <w:t>щееся при конденсации пара?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293370" cy="120650"/>
            <wp:effectExtent l="19050" t="0" r="0" b="0"/>
            <wp:docPr id="68" name="Рисунок 23" descr="hello_html_m383d9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383d9db.gif"/>
                    <pic:cNvPicPr>
                      <a:picLocks noChangeAspect="1" noChangeArrowheads="1"/>
                    </pic:cNvPicPr>
                  </pic:nvPicPr>
                  <pic:blipFill>
                    <a:blip r:embed="rId153"/>
                    <a:srcRect/>
                    <a:stretch>
                      <a:fillRect/>
                    </a:stretch>
                  </pic:blipFill>
                  <pic:spPr bwMode="auto">
                    <a:xfrm>
                      <a:off x="0" y="0"/>
                      <a:ext cx="293370"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551815" cy="137795"/>
            <wp:effectExtent l="0" t="0" r="635" b="0"/>
            <wp:docPr id="67" name="Рисунок 24" descr="hello_html_146510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146510ed.gif"/>
                    <pic:cNvPicPr>
                      <a:picLocks noChangeAspect="1" noChangeArrowheads="1"/>
                    </pic:cNvPicPr>
                  </pic:nvPicPr>
                  <pic:blipFill>
                    <a:blip r:embed="rId156"/>
                    <a:srcRect/>
                    <a:stretch>
                      <a:fillRect/>
                    </a:stretch>
                  </pic:blipFill>
                  <pic:spPr bwMode="auto">
                    <a:xfrm>
                      <a:off x="0" y="0"/>
                      <a:ext cx="551815" cy="13779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301625" cy="120650"/>
            <wp:effectExtent l="19050" t="0" r="3175" b="0"/>
            <wp:docPr id="66" name="Рисунок 25" descr="hello_html_13cd7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13cd7421.gif"/>
                    <pic:cNvPicPr>
                      <a:picLocks noChangeAspect="1" noChangeArrowheads="1"/>
                    </pic:cNvPicPr>
                  </pic:nvPicPr>
                  <pic:blipFill>
                    <a:blip r:embed="rId152"/>
                    <a:srcRect/>
                    <a:stretch>
                      <a:fillRect/>
                    </a:stretch>
                  </pic:blipFill>
                  <pic:spPr bwMode="auto">
                    <a:xfrm>
                      <a:off x="0" y="0"/>
                      <a:ext cx="301625"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293370" cy="120650"/>
            <wp:effectExtent l="19050" t="0" r="0" b="0"/>
            <wp:docPr id="65" name="Рисунок 26" descr="hello_html_1c41c8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1c41c83b.gif"/>
                    <pic:cNvPicPr>
                      <a:picLocks noChangeAspect="1" noChangeArrowheads="1"/>
                    </pic:cNvPicPr>
                  </pic:nvPicPr>
                  <pic:blipFill>
                    <a:blip r:embed="rId154"/>
                    <a:srcRect/>
                    <a:stretch>
                      <a:fillRect/>
                    </a:stretch>
                  </pic:blipFill>
                  <pic:spPr bwMode="auto">
                    <a:xfrm>
                      <a:off x="0" y="0"/>
                      <a:ext cx="293370" cy="12065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20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Какое количество теплоты потребуется для превращения при кипении в пар 0,5кг воды, находящейся при температуре 40 </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С?</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12,34 ∙ 10</w:t>
      </w:r>
      <w:r w:rsidRPr="00AF2B82">
        <w:rPr>
          <w:rFonts w:ascii="Times New Roman" w:hAnsi="Times New Roman"/>
          <w:color w:val="000000" w:themeColor="text1"/>
          <w:sz w:val="28"/>
          <w:szCs w:val="28"/>
          <w:vertAlign w:val="superscript"/>
        </w:rPr>
        <w:t>5</w:t>
      </w:r>
      <w:r w:rsidRPr="00AF2B82">
        <w:rPr>
          <w:rFonts w:ascii="Times New Roman" w:hAnsi="Times New Roman"/>
          <w:color w:val="000000" w:themeColor="text1"/>
          <w:sz w:val="28"/>
          <w:szCs w:val="28"/>
        </w:rPr>
        <w:t> Дж В) 12,76 ∙ 10</w:t>
      </w:r>
      <w:r w:rsidRPr="00AF2B82">
        <w:rPr>
          <w:rFonts w:ascii="Times New Roman" w:hAnsi="Times New Roman"/>
          <w:color w:val="000000" w:themeColor="text1"/>
          <w:sz w:val="28"/>
          <w:szCs w:val="28"/>
          <w:vertAlign w:val="superscript"/>
        </w:rPr>
        <w:t>5</w:t>
      </w:r>
      <w:r w:rsidRPr="00AF2B82">
        <w:rPr>
          <w:rFonts w:ascii="Times New Roman" w:hAnsi="Times New Roman"/>
          <w:color w:val="000000" w:themeColor="text1"/>
          <w:sz w:val="28"/>
          <w:szCs w:val="28"/>
        </w:rPr>
        <w:t>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12,76 ∙ 10</w:t>
      </w:r>
      <w:r w:rsidRPr="00AF2B82">
        <w:rPr>
          <w:rFonts w:ascii="Times New Roman" w:hAnsi="Times New Roman"/>
          <w:color w:val="000000" w:themeColor="text1"/>
          <w:sz w:val="28"/>
          <w:szCs w:val="28"/>
          <w:vertAlign w:val="superscript"/>
        </w:rPr>
        <w:t>4</w:t>
      </w:r>
      <w:r w:rsidRPr="00AF2B82">
        <w:rPr>
          <w:rFonts w:ascii="Times New Roman" w:hAnsi="Times New Roman"/>
          <w:color w:val="000000" w:themeColor="text1"/>
          <w:sz w:val="28"/>
          <w:szCs w:val="28"/>
        </w:rPr>
        <w:t>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20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каким формулам рассчитывается КПД тепловых двигателей?</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664210" cy="267335"/>
            <wp:effectExtent l="19050" t="0" r="0" b="0"/>
            <wp:docPr id="64" name="Рисунок 27" descr="hello_html_m224d4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224d4619.gif"/>
                    <pic:cNvPicPr>
                      <a:picLocks noChangeAspect="1" noChangeArrowheads="1"/>
                    </pic:cNvPicPr>
                  </pic:nvPicPr>
                  <pic:blipFill>
                    <a:blip r:embed="rId157"/>
                    <a:srcRect/>
                    <a:stretch>
                      <a:fillRect/>
                    </a:stretch>
                  </pic:blipFill>
                  <pic:spPr bwMode="auto">
                    <a:xfrm>
                      <a:off x="0" y="0"/>
                      <a:ext cx="664210" cy="26733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836930" cy="267335"/>
            <wp:effectExtent l="19050" t="0" r="0" b="0"/>
            <wp:docPr id="63" name="Рисунок 28" descr="hello_html_1053a8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1053a8b0.gif"/>
                    <pic:cNvPicPr>
                      <a:picLocks noChangeAspect="1" noChangeArrowheads="1"/>
                    </pic:cNvPicPr>
                  </pic:nvPicPr>
                  <pic:blipFill>
                    <a:blip r:embed="rId158"/>
                    <a:srcRect/>
                    <a:stretch>
                      <a:fillRect/>
                    </a:stretch>
                  </pic:blipFill>
                  <pic:spPr bwMode="auto">
                    <a:xfrm>
                      <a:off x="0" y="0"/>
                      <a:ext cx="836930" cy="26733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664210" cy="267335"/>
            <wp:effectExtent l="19050" t="0" r="0" b="0"/>
            <wp:docPr id="62" name="Рисунок 29" descr="hello_html_m330aeb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330aeba5.gif"/>
                    <pic:cNvPicPr>
                      <a:picLocks noChangeAspect="1" noChangeArrowheads="1"/>
                    </pic:cNvPicPr>
                  </pic:nvPicPr>
                  <pic:blipFill>
                    <a:blip r:embed="rId159"/>
                    <a:srcRect/>
                    <a:stretch>
                      <a:fillRect/>
                    </a:stretch>
                  </pic:blipFill>
                  <pic:spPr bwMode="auto">
                    <a:xfrm>
                      <a:off x="0" y="0"/>
                      <a:ext cx="664210" cy="267335"/>
                    </a:xfrm>
                    <a:prstGeom prst="rect">
                      <a:avLst/>
                    </a:prstGeom>
                    <a:noFill/>
                    <a:ln w="9525">
                      <a:noFill/>
                      <a:miter lim="800000"/>
                      <a:headEnd/>
                      <a:tailEnd/>
                    </a:ln>
                  </pic:spPr>
                </pic:pic>
              </a:graphicData>
            </a:graphic>
          </wp:inline>
        </w:drawing>
      </w:r>
    </w:p>
    <w:p w:rsidR="007B1129" w:rsidRPr="00AF2B82" w:rsidRDefault="007B1129" w:rsidP="007B1129">
      <w:pPr>
        <w:numPr>
          <w:ilvl w:val="0"/>
          <w:numId w:val="20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Какую полезную работу может совершить двигатель внутреннего сг</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рания, имеющий КПД = 36%, если бензина в его баке осталось 3 кг?</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5∙10</w:t>
      </w:r>
      <w:r w:rsidRPr="00AF2B82">
        <w:rPr>
          <w:rFonts w:ascii="Times New Roman" w:hAnsi="Times New Roman"/>
          <w:color w:val="000000" w:themeColor="text1"/>
          <w:sz w:val="28"/>
          <w:szCs w:val="28"/>
          <w:vertAlign w:val="superscript"/>
        </w:rPr>
        <w:t>5</w:t>
      </w:r>
      <w:r w:rsidRPr="00AF2B82">
        <w:rPr>
          <w:rFonts w:ascii="Times New Roman" w:hAnsi="Times New Roman"/>
          <w:color w:val="000000" w:themeColor="text1"/>
          <w:sz w:val="28"/>
          <w:szCs w:val="28"/>
        </w:rPr>
        <w:t>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5∙10</w:t>
      </w:r>
      <w:r w:rsidRPr="00AF2B82">
        <w:rPr>
          <w:rFonts w:ascii="Times New Roman" w:hAnsi="Times New Roman"/>
          <w:color w:val="000000" w:themeColor="text1"/>
          <w:sz w:val="28"/>
          <w:szCs w:val="28"/>
          <w:vertAlign w:val="superscript"/>
        </w:rPr>
        <w:t>6</w:t>
      </w:r>
      <w:r w:rsidRPr="00AF2B82">
        <w:rPr>
          <w:rFonts w:ascii="Times New Roman" w:hAnsi="Times New Roman"/>
          <w:color w:val="000000" w:themeColor="text1"/>
          <w:sz w:val="28"/>
          <w:szCs w:val="28"/>
        </w:rPr>
        <w:t>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5∙10</w:t>
      </w:r>
      <w:r w:rsidRPr="00AF2B82">
        <w:rPr>
          <w:rFonts w:ascii="Times New Roman" w:hAnsi="Times New Roman"/>
          <w:color w:val="000000" w:themeColor="text1"/>
          <w:sz w:val="28"/>
          <w:szCs w:val="28"/>
          <w:vertAlign w:val="superscript"/>
        </w:rPr>
        <w:t>7</w:t>
      </w:r>
      <w:r w:rsidRPr="00AF2B82">
        <w:rPr>
          <w:rFonts w:ascii="Times New Roman" w:hAnsi="Times New Roman"/>
          <w:color w:val="000000" w:themeColor="text1"/>
          <w:sz w:val="28"/>
          <w:szCs w:val="28"/>
        </w:rPr>
        <w:t>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208"/>
        </w:numPr>
        <w:shd w:val="clear" w:color="auto" w:fill="FFFFFF"/>
        <w:overflowPunct/>
        <w:autoSpaceDE/>
        <w:autoSpaceDN/>
        <w:adjustRightInd/>
        <w:spacing w:line="240" w:lineRule="auto"/>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w:t>
      </w:r>
    </w:p>
    <w:p w:rsidR="007B1129" w:rsidRPr="00AF2B82" w:rsidRDefault="00E07A1E"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r w:rsidR="007B1129" w:rsidRPr="00AF2B82">
        <w:rPr>
          <w:rFonts w:ascii="Times New Roman" w:hAnsi="Times New Roman"/>
          <w:color w:val="000000" w:themeColor="text1"/>
          <w:sz w:val="28"/>
          <w:szCs w:val="28"/>
        </w:rPr>
        <w:t>(по теме «ЭЛЕКТРИЧЕСКИЕ ЗАРЯДЫ И ЭЛЕКТРИЧЕСКИЙ ТОК»)</w:t>
      </w:r>
    </w:p>
    <w:p w:rsidR="007B1129" w:rsidRPr="00AF2B82" w:rsidRDefault="007B1129" w:rsidP="00E07A1E">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3. ИТОГОВЫЙ ТЕСТ (по теме «ЭЛЕКТРИЧЕСКИЕ ЗАРЯДЫ И ЭЛЕ</w:t>
      </w:r>
      <w:r w:rsidRPr="00AF2B82">
        <w:rPr>
          <w:rFonts w:ascii="Times New Roman" w:hAnsi="Times New Roman"/>
          <w:b/>
          <w:bCs/>
          <w:color w:val="000000" w:themeColor="text1"/>
          <w:sz w:val="28"/>
          <w:szCs w:val="28"/>
        </w:rPr>
        <w:t>К</w:t>
      </w:r>
      <w:r w:rsidRPr="00AF2B82">
        <w:rPr>
          <w:rFonts w:ascii="Times New Roman" w:hAnsi="Times New Roman"/>
          <w:b/>
          <w:bCs/>
          <w:color w:val="000000" w:themeColor="text1"/>
          <w:sz w:val="28"/>
          <w:szCs w:val="28"/>
        </w:rPr>
        <w:t>ТРИЧЕСКИЙ ТОК») I ВАРИАНТ</w:t>
      </w:r>
    </w:p>
    <w:p w:rsidR="007B1129" w:rsidRPr="00AF2B82" w:rsidRDefault="007B1129" w:rsidP="007B1129">
      <w:pPr>
        <w:numPr>
          <w:ilvl w:val="0"/>
          <w:numId w:val="20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рисунке схематично показаны три пары наэлектризованных шаров. В какой паре шары должны притянуться друг к другу?</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716405" cy="422910"/>
            <wp:effectExtent l="19050" t="0" r="0" b="0"/>
            <wp:docPr id="61" name="Рисунок 30" descr="hello_html_m7cae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7caee053.gif"/>
                    <pic:cNvPicPr>
                      <a:picLocks noChangeAspect="1" noChangeArrowheads="1"/>
                    </pic:cNvPicPr>
                  </pic:nvPicPr>
                  <pic:blipFill>
                    <a:blip r:embed="rId160"/>
                    <a:srcRect/>
                    <a:stretch>
                      <a:fillRect/>
                    </a:stretch>
                  </pic:blipFill>
                  <pic:spPr bwMode="auto">
                    <a:xfrm>
                      <a:off x="0" y="0"/>
                      <a:ext cx="1716405" cy="42291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21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Какому из этих электроскопов сообщен наибольший электрический з</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ряд? Какой из электроскопов не заряжен?</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121410" cy="707390"/>
            <wp:effectExtent l="19050" t="0" r="2540" b="0"/>
            <wp:docPr id="31" name="Рисунок 31" descr="hello_html_a13c4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a13c4ed.gif"/>
                    <pic:cNvPicPr>
                      <a:picLocks noChangeAspect="1" noChangeArrowheads="1"/>
                    </pic:cNvPicPr>
                  </pic:nvPicPr>
                  <pic:blipFill>
                    <a:blip r:embed="rId161"/>
                    <a:srcRect/>
                    <a:stretch>
                      <a:fillRect/>
                    </a:stretch>
                  </pic:blipFill>
                  <pic:spPr bwMode="auto">
                    <a:xfrm>
                      <a:off x="0" y="0"/>
                      <a:ext cx="1121410" cy="70739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 № 3</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 № 3</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2;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21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Какое из названных здесь веществ диэлектрик?</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А) Раствор поваренной соли в воде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Дистиллированная вода В) Ртуть</w:t>
      </w:r>
    </w:p>
    <w:p w:rsidR="007B1129" w:rsidRPr="00AF2B82" w:rsidRDefault="007B1129" w:rsidP="007B1129">
      <w:pPr>
        <w:numPr>
          <w:ilvl w:val="0"/>
          <w:numId w:val="21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 названа частица, которая обладает наименьшим (неделимым) о</w:t>
      </w:r>
      <w:r w:rsidRPr="00AF2B82">
        <w:rPr>
          <w:rFonts w:ascii="Times New Roman" w:hAnsi="Times New Roman"/>
          <w:color w:val="000000" w:themeColor="text1"/>
          <w:sz w:val="28"/>
          <w:szCs w:val="28"/>
        </w:rPr>
        <w:t>т</w:t>
      </w:r>
      <w:r w:rsidRPr="00AF2B82">
        <w:rPr>
          <w:rFonts w:ascii="Times New Roman" w:hAnsi="Times New Roman"/>
          <w:color w:val="000000" w:themeColor="text1"/>
          <w:sz w:val="28"/>
          <w:szCs w:val="28"/>
        </w:rPr>
        <w:t>рицательным электрическим зарядом?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Диэлектриком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Электрометром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Электроном</w:t>
      </w:r>
    </w:p>
    <w:p w:rsidR="007B1129" w:rsidRPr="00AF2B82" w:rsidRDefault="007B1129" w:rsidP="007B1129">
      <w:pPr>
        <w:numPr>
          <w:ilvl w:val="0"/>
          <w:numId w:val="21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Если в атоме 6 электронов, а в его ядре 7 нейтронов, то, сколько в ядре протонов?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7</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6</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Не хватает данных: сколько в атоме частиц всего</w:t>
      </w:r>
    </w:p>
    <w:p w:rsidR="007B1129" w:rsidRPr="00AF2B82" w:rsidRDefault="007B1129" w:rsidP="007B1129">
      <w:pPr>
        <w:numPr>
          <w:ilvl w:val="0"/>
          <w:numId w:val="21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Что представляет собой электрический ток?</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Движение по проводнику заряженных частиц</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Упорядоченное движение частиц тела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Упорядоченное (однонаправленное) движение заряженных частиц</w:t>
      </w:r>
    </w:p>
    <w:p w:rsidR="007B1129" w:rsidRPr="00AF2B82" w:rsidRDefault="007B1129" w:rsidP="007B1129">
      <w:pPr>
        <w:numPr>
          <w:ilvl w:val="0"/>
          <w:numId w:val="21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Какие два условия должны быть обязательно выполнены, чтобы в цепи существовал электрический ток?</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Наличие в цепи источника и потребителей тока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Отсутствие разрывов в цепи и наличие потребителей тока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Замкнутость цепи и наличие в ней источника тока</w:t>
      </w:r>
    </w:p>
    <w:p w:rsidR="007B1129" w:rsidRPr="00AF2B82" w:rsidRDefault="007B1129" w:rsidP="007B1129">
      <w:pPr>
        <w:numPr>
          <w:ilvl w:val="0"/>
          <w:numId w:val="21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Какие приборы входят в состав электрической цепи, изображенной на рисунке?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500380" cy="457200"/>
            <wp:effectExtent l="19050" t="0" r="0" b="0"/>
            <wp:docPr id="32" name="Рисунок 32" descr="hello_html_196539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19653904.gif"/>
                    <pic:cNvPicPr>
                      <a:picLocks noChangeAspect="1" noChangeArrowheads="1"/>
                    </pic:cNvPicPr>
                  </pic:nvPicPr>
                  <pic:blipFill>
                    <a:blip r:embed="rId162"/>
                    <a:srcRect/>
                    <a:stretch>
                      <a:fillRect/>
                    </a:stretch>
                  </pic:blipFill>
                  <pic:spPr bwMode="auto">
                    <a:xfrm>
                      <a:off x="0" y="0"/>
                      <a:ext cx="500380" cy="45720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Гальванический элемент, ключ, электроприбор</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Источник тока, размыкающее устройство, звонок</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Батарея элементов, выключатель, звонок</w:t>
      </w:r>
    </w:p>
    <w:p w:rsidR="007B1129" w:rsidRPr="00AF2B82" w:rsidRDefault="007B1129" w:rsidP="007B1129">
      <w:pPr>
        <w:numPr>
          <w:ilvl w:val="0"/>
          <w:numId w:val="21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Упорядоченное движение, каких заряженных частиц в электрическом поле принято за направление электрического тока?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Частиц с положительным зарядом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Частиц с отрицательным зарядом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Электронов</w:t>
      </w:r>
    </w:p>
    <w:p w:rsidR="007B1129" w:rsidRPr="00AF2B82" w:rsidRDefault="007B1129" w:rsidP="007B1129">
      <w:pPr>
        <w:numPr>
          <w:ilvl w:val="0"/>
          <w:numId w:val="21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приведенных справа примерах проявляются разные действия эле</w:t>
      </w:r>
      <w:r w:rsidRPr="00AF2B82">
        <w:rPr>
          <w:rFonts w:ascii="Times New Roman" w:hAnsi="Times New Roman"/>
          <w:color w:val="000000" w:themeColor="text1"/>
          <w:sz w:val="28"/>
          <w:szCs w:val="28"/>
        </w:rPr>
        <w:t>к</w:t>
      </w:r>
      <w:r w:rsidRPr="00AF2B82">
        <w:rPr>
          <w:rFonts w:ascii="Times New Roman" w:hAnsi="Times New Roman"/>
          <w:color w:val="000000" w:themeColor="text1"/>
          <w:sz w:val="28"/>
          <w:szCs w:val="28"/>
        </w:rPr>
        <w:t>трического тока. В каком случае используется магнитное действие т</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Кипячение воды в электрическом чайнике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Получение чистого металла на электроде, опущенном в раствор соли, м</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лекулы которой содержат этот металл</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Сбор гвоздиков сердечником катушки с током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3. ИТОГОВЫЙ ТЕСТ (по теме «ЭЛЕКТРИЧЕСКИЕ ЗАРЯДЫ И ЭЛЕ</w:t>
      </w:r>
      <w:r w:rsidRPr="00AF2B82">
        <w:rPr>
          <w:rFonts w:ascii="Times New Roman" w:hAnsi="Times New Roman"/>
          <w:b/>
          <w:bCs/>
          <w:color w:val="000000" w:themeColor="text1"/>
          <w:sz w:val="28"/>
          <w:szCs w:val="28"/>
        </w:rPr>
        <w:t>К</w:t>
      </w:r>
      <w:r w:rsidRPr="00AF2B82">
        <w:rPr>
          <w:rFonts w:ascii="Times New Roman" w:hAnsi="Times New Roman"/>
          <w:b/>
          <w:bCs/>
          <w:color w:val="000000" w:themeColor="text1"/>
          <w:sz w:val="28"/>
          <w:szCs w:val="28"/>
        </w:rPr>
        <w:t>ТРИЧЕСКИЙ ТОК») II ВАРИАНТ</w:t>
      </w:r>
    </w:p>
    <w:p w:rsidR="007B1129" w:rsidRPr="00AF2B82" w:rsidRDefault="007B1129" w:rsidP="007B1129">
      <w:pPr>
        <w:numPr>
          <w:ilvl w:val="0"/>
          <w:numId w:val="21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 xml:space="preserve">Трем парам </w:t>
      </w:r>
      <w:proofErr w:type="gramStart"/>
      <w:r w:rsidRPr="00AF2B82">
        <w:rPr>
          <w:rFonts w:ascii="Times New Roman" w:hAnsi="Times New Roman"/>
          <w:color w:val="000000" w:themeColor="text1"/>
          <w:sz w:val="28"/>
          <w:szCs w:val="28"/>
        </w:rPr>
        <w:t>одинаковых</w:t>
      </w:r>
      <w:proofErr w:type="gramEnd"/>
      <w:r w:rsidRPr="00AF2B82">
        <w:rPr>
          <w:rFonts w:ascii="Times New Roman" w:hAnsi="Times New Roman"/>
          <w:color w:val="000000" w:themeColor="text1"/>
          <w:sz w:val="28"/>
          <w:szCs w:val="28"/>
        </w:rPr>
        <w:t xml:space="preserve"> бумажных </w:t>
      </w:r>
      <w:proofErr w:type="spellStart"/>
      <w:r w:rsidRPr="00AF2B82">
        <w:rPr>
          <w:rFonts w:ascii="Times New Roman" w:hAnsi="Times New Roman"/>
          <w:color w:val="000000" w:themeColor="text1"/>
          <w:sz w:val="28"/>
          <w:szCs w:val="28"/>
        </w:rPr>
        <w:t>цилиндриков</w:t>
      </w:r>
      <w:proofErr w:type="spellEnd"/>
      <w:r w:rsidRPr="00AF2B82">
        <w:rPr>
          <w:rFonts w:ascii="Times New Roman" w:hAnsi="Times New Roman"/>
          <w:color w:val="000000" w:themeColor="text1"/>
          <w:sz w:val="28"/>
          <w:szCs w:val="28"/>
        </w:rPr>
        <w:t xml:space="preserve"> сообщены заряды. В какой паре цилиндрики оттолкнутся друг от друга?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043940" cy="396875"/>
            <wp:effectExtent l="19050" t="0" r="3810" b="0"/>
            <wp:docPr id="27" name="Рисунок 33" descr="hello_html_bd3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bd3424.gif"/>
                    <pic:cNvPicPr>
                      <a:picLocks noChangeAspect="1" noChangeArrowheads="1"/>
                    </pic:cNvPicPr>
                  </pic:nvPicPr>
                  <pic:blipFill>
                    <a:blip r:embed="rId163"/>
                    <a:srcRect/>
                    <a:stretch>
                      <a:fillRect/>
                    </a:stretch>
                  </pic:blipFill>
                  <pic:spPr bwMode="auto">
                    <a:xfrm>
                      <a:off x="0" y="0"/>
                      <a:ext cx="1043940" cy="39687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22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Незаряженных электроскопов касаются наэлектризованными палочк</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ми так, как показано на рисунке. Как оказался заряженным электроскоп № 1? Электроскоп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733425" cy="483235"/>
            <wp:effectExtent l="19050" t="0" r="9525" b="0"/>
            <wp:docPr id="26" name="Рисунок 34" descr="hello_html_25eeb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25eeb785.gif"/>
                    <pic:cNvPicPr>
                      <a:picLocks noChangeAspect="1" noChangeArrowheads="1"/>
                    </pic:cNvPicPr>
                  </pic:nvPicPr>
                  <pic:blipFill>
                    <a:blip r:embed="rId164"/>
                    <a:srcRect/>
                    <a:stretch>
                      <a:fillRect/>
                    </a:stretch>
                  </pic:blipFill>
                  <pic:spPr bwMode="auto">
                    <a:xfrm>
                      <a:off x="0" y="0"/>
                      <a:ext cx="733425" cy="48323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1 - отрицательно; № 2 – положительно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1 - положительно; № 2 – отрицательно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2 и № 1 – отрицательно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1 и № 2 – положительно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22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Какое из веществ – проводник электричества?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Резина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Серебро В) Шёлк</w:t>
      </w:r>
    </w:p>
    <w:p w:rsidR="007B1129" w:rsidRPr="00AF2B82" w:rsidRDefault="007B1129" w:rsidP="007B1129">
      <w:pPr>
        <w:numPr>
          <w:ilvl w:val="0"/>
          <w:numId w:val="22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каких единицах измеряют электрический заряд?</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w:t>
      </w:r>
      <w:proofErr w:type="gramStart"/>
      <w:r w:rsidRPr="00AF2B82">
        <w:rPr>
          <w:rFonts w:ascii="Times New Roman" w:hAnsi="Times New Roman"/>
          <w:color w:val="000000" w:themeColor="text1"/>
          <w:sz w:val="28"/>
          <w:szCs w:val="28"/>
        </w:rPr>
        <w:t>Ваттах</w:t>
      </w:r>
      <w:proofErr w:type="gramEnd"/>
      <w:r w:rsidRPr="00AF2B82">
        <w:rPr>
          <w:rFonts w:ascii="Times New Roman" w:hAnsi="Times New Roman"/>
          <w:color w:val="000000" w:themeColor="text1"/>
          <w:sz w:val="28"/>
          <w:szCs w:val="28"/>
        </w:rPr>
        <w:t xml:space="preserve"> (Вт)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w:t>
      </w:r>
      <w:proofErr w:type="gramStart"/>
      <w:r w:rsidRPr="00AF2B82">
        <w:rPr>
          <w:rFonts w:ascii="Times New Roman" w:hAnsi="Times New Roman"/>
          <w:color w:val="000000" w:themeColor="text1"/>
          <w:sz w:val="28"/>
          <w:szCs w:val="28"/>
        </w:rPr>
        <w:t>Джоулях</w:t>
      </w:r>
      <w:proofErr w:type="gramEnd"/>
      <w:r w:rsidRPr="00AF2B82">
        <w:rPr>
          <w:rFonts w:ascii="Times New Roman" w:hAnsi="Times New Roman"/>
          <w:color w:val="000000" w:themeColor="text1"/>
          <w:sz w:val="28"/>
          <w:szCs w:val="28"/>
        </w:rPr>
        <w:t xml:space="preserve"> (Дж) В) Кулонах (Кл)</w:t>
      </w:r>
    </w:p>
    <w:p w:rsidR="007B1129" w:rsidRPr="00AF2B82" w:rsidRDefault="007B1129" w:rsidP="007B1129">
      <w:pPr>
        <w:numPr>
          <w:ilvl w:val="0"/>
          <w:numId w:val="22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атоме находится 19 частиц, причем протонов в его ядре 6. Сколько в нем электронов и нейтронов?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6, 7</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7, 6</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6, 6</w:t>
      </w:r>
    </w:p>
    <w:p w:rsidR="007B1129" w:rsidRPr="00AF2B82" w:rsidRDefault="007B1129" w:rsidP="007B1129">
      <w:pPr>
        <w:numPr>
          <w:ilvl w:val="0"/>
          <w:numId w:val="22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При каком условии в проводнике возникает электрический ток?</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Если в нем создано электрическое поле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Если в нем много заряженных частиц</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Если частицы с электрическим зарядом приходят в движение</w:t>
      </w:r>
    </w:p>
    <w:p w:rsidR="007B1129" w:rsidRPr="00AF2B82" w:rsidRDefault="007B1129" w:rsidP="007B1129">
      <w:pPr>
        <w:numPr>
          <w:ilvl w:val="0"/>
          <w:numId w:val="22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Что такое схема электрической цепи?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Рисунок, на котором условно обозначены электроприборы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Чертеж, на котором с помощью условных обозначений показаны соедин</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ния всех составных частей цепи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Чертеж, показывающий, как соединены между собой проводниками п</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требители тока</w:t>
      </w:r>
    </w:p>
    <w:p w:rsidR="007B1129" w:rsidRPr="00AF2B82" w:rsidRDefault="007B1129" w:rsidP="007B1129">
      <w:pPr>
        <w:numPr>
          <w:ilvl w:val="0"/>
          <w:numId w:val="22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Электрическая цепь состоит из аккумулятора, звонка и ключа. Какая из схем соответствует описанию?</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794510" cy="362585"/>
            <wp:effectExtent l="19050" t="0" r="0" b="0"/>
            <wp:docPr id="35" name="Рисунок 35" descr="hello_html_1fb8cc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1fb8cce2.gif"/>
                    <pic:cNvPicPr>
                      <a:picLocks noChangeAspect="1" noChangeArrowheads="1"/>
                    </pic:cNvPicPr>
                  </pic:nvPicPr>
                  <pic:blipFill>
                    <a:blip r:embed="rId165"/>
                    <a:srcRect/>
                    <a:stretch>
                      <a:fillRect/>
                    </a:stretch>
                  </pic:blipFill>
                  <pic:spPr bwMode="auto">
                    <a:xfrm>
                      <a:off x="0" y="0"/>
                      <a:ext cx="1794510" cy="36258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В) № 3</w:t>
      </w:r>
    </w:p>
    <w:p w:rsidR="007B1129" w:rsidRPr="00AF2B82" w:rsidRDefault="007B1129" w:rsidP="007B1129">
      <w:pPr>
        <w:numPr>
          <w:ilvl w:val="0"/>
          <w:numId w:val="22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Какое действие электрического тока не проявляется в металлах?</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Магнитное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Химическое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Тепловое</w:t>
      </w:r>
    </w:p>
    <w:p w:rsidR="007B1129" w:rsidRPr="00AF2B82" w:rsidRDefault="007B1129" w:rsidP="007B1129">
      <w:pPr>
        <w:numPr>
          <w:ilvl w:val="0"/>
          <w:numId w:val="22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Какой прибор предназначен для обнаружения в цепи электрического </w:t>
      </w:r>
      <w:proofErr w:type="spellStart"/>
      <w:r w:rsidRPr="00AF2B82">
        <w:rPr>
          <w:rFonts w:ascii="Times New Roman" w:hAnsi="Times New Roman"/>
          <w:color w:val="000000" w:themeColor="text1"/>
          <w:sz w:val="28"/>
          <w:szCs w:val="28"/>
        </w:rPr>
        <w:t>тока</w:t>
      </w:r>
      <w:proofErr w:type="gramStart"/>
      <w:r w:rsidRPr="00AF2B82">
        <w:rPr>
          <w:rFonts w:ascii="Times New Roman" w:hAnsi="Times New Roman"/>
          <w:color w:val="000000" w:themeColor="text1"/>
          <w:sz w:val="28"/>
          <w:szCs w:val="28"/>
        </w:rPr>
        <w:t>?К</w:t>
      </w:r>
      <w:proofErr w:type="gramEnd"/>
      <w:r w:rsidRPr="00AF2B82">
        <w:rPr>
          <w:rFonts w:ascii="Times New Roman" w:hAnsi="Times New Roman"/>
          <w:color w:val="000000" w:themeColor="text1"/>
          <w:sz w:val="28"/>
          <w:szCs w:val="28"/>
        </w:rPr>
        <w:t>акое</w:t>
      </w:r>
      <w:proofErr w:type="spellEnd"/>
      <w:r w:rsidRPr="00AF2B82">
        <w:rPr>
          <w:rFonts w:ascii="Times New Roman" w:hAnsi="Times New Roman"/>
          <w:color w:val="000000" w:themeColor="text1"/>
          <w:sz w:val="28"/>
          <w:szCs w:val="28"/>
        </w:rPr>
        <w:t xml:space="preserve"> действие тока использовано в его устройстве?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Гальванический элемент; </w:t>
      </w:r>
      <w:proofErr w:type="gramStart"/>
      <w:r w:rsidRPr="00AF2B82">
        <w:rPr>
          <w:rFonts w:ascii="Times New Roman" w:hAnsi="Times New Roman"/>
          <w:color w:val="000000" w:themeColor="text1"/>
          <w:sz w:val="28"/>
          <w:szCs w:val="28"/>
        </w:rPr>
        <w:t>химическое</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Электрометр; </w:t>
      </w:r>
      <w:proofErr w:type="gramStart"/>
      <w:r w:rsidRPr="00AF2B82">
        <w:rPr>
          <w:rFonts w:ascii="Times New Roman" w:hAnsi="Times New Roman"/>
          <w:color w:val="000000" w:themeColor="text1"/>
          <w:sz w:val="28"/>
          <w:szCs w:val="28"/>
        </w:rPr>
        <w:t>магнитное</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В) Гальванометр; </w:t>
      </w:r>
      <w:proofErr w:type="gramStart"/>
      <w:r w:rsidRPr="00AF2B82">
        <w:rPr>
          <w:rFonts w:ascii="Times New Roman" w:hAnsi="Times New Roman"/>
          <w:color w:val="000000" w:themeColor="text1"/>
          <w:sz w:val="28"/>
          <w:szCs w:val="28"/>
        </w:rPr>
        <w:t>магнитное</w:t>
      </w:r>
      <w:proofErr w:type="gramEnd"/>
    </w:p>
    <w:p w:rsidR="00E07A1E" w:rsidRDefault="007B1129" w:rsidP="00E07A1E">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E07A1E">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теме «ЗАКОНЫ ЭЛЕКТРИЧЕСКОГО ТОКА»)</w:t>
      </w:r>
    </w:p>
    <w:p w:rsidR="007B1129" w:rsidRPr="00AF2B82" w:rsidRDefault="007B1129" w:rsidP="00E07A1E">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4. ИТОГОВЫЙ ТЕСТ (по теме «ЗАКОНЫ ЭЛЕКТРИЧЕСКОГО Т</w:t>
      </w:r>
      <w:r w:rsidRPr="00AF2B82">
        <w:rPr>
          <w:rFonts w:ascii="Times New Roman" w:hAnsi="Times New Roman"/>
          <w:b/>
          <w:bCs/>
          <w:color w:val="000000" w:themeColor="text1"/>
          <w:sz w:val="28"/>
          <w:szCs w:val="28"/>
        </w:rPr>
        <w:t>О</w:t>
      </w:r>
      <w:r w:rsidRPr="00AF2B82">
        <w:rPr>
          <w:rFonts w:ascii="Times New Roman" w:hAnsi="Times New Roman"/>
          <w:b/>
          <w:bCs/>
          <w:color w:val="000000" w:themeColor="text1"/>
          <w:sz w:val="28"/>
          <w:szCs w:val="28"/>
        </w:rPr>
        <w:t>КА») </w:t>
      </w:r>
      <w:proofErr w:type="gramStart"/>
      <w:r w:rsidRPr="00AF2B82">
        <w:rPr>
          <w:rFonts w:ascii="Times New Roman" w:hAnsi="Times New Roman"/>
          <w:b/>
          <w:bCs/>
          <w:color w:val="000000" w:themeColor="text1"/>
          <w:sz w:val="28"/>
          <w:szCs w:val="28"/>
        </w:rPr>
        <w:t>I</w:t>
      </w:r>
      <w:proofErr w:type="gramEnd"/>
      <w:r w:rsidRPr="00AF2B82">
        <w:rPr>
          <w:rFonts w:ascii="Times New Roman" w:hAnsi="Times New Roman"/>
          <w:b/>
          <w:bCs/>
          <w:color w:val="000000" w:themeColor="text1"/>
          <w:sz w:val="28"/>
          <w:szCs w:val="28"/>
        </w:rPr>
        <w:t>ВАРИАНТ</w:t>
      </w:r>
    </w:p>
    <w:p w:rsidR="007B1129" w:rsidRPr="00AF2B82" w:rsidRDefault="007B1129" w:rsidP="007B1129">
      <w:pPr>
        <w:numPr>
          <w:ilvl w:val="0"/>
          <w:numId w:val="23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каких единицах измеряют силу тока?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В кулонах (Кл) В) В </w:t>
      </w:r>
      <w:proofErr w:type="spellStart"/>
      <w:r w:rsidRPr="00AF2B82">
        <w:rPr>
          <w:rFonts w:ascii="Times New Roman" w:hAnsi="Times New Roman"/>
          <w:color w:val="000000" w:themeColor="text1"/>
          <w:sz w:val="28"/>
          <w:szCs w:val="28"/>
        </w:rPr>
        <w:t>омах</w:t>
      </w:r>
      <w:proofErr w:type="spellEnd"/>
      <w:r w:rsidRPr="00AF2B82">
        <w:rPr>
          <w:rFonts w:ascii="Times New Roman" w:hAnsi="Times New Roman"/>
          <w:color w:val="000000" w:themeColor="text1"/>
          <w:sz w:val="28"/>
          <w:szCs w:val="28"/>
        </w:rPr>
        <w:t xml:space="preserve"> (Ом)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В амперах (А) Г) В вольтах (В)</w:t>
      </w:r>
    </w:p>
    <w:p w:rsidR="007B1129" w:rsidRPr="00AF2B82" w:rsidRDefault="007B1129" w:rsidP="007B1129">
      <w:pPr>
        <w:numPr>
          <w:ilvl w:val="0"/>
          <w:numId w:val="23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Известно, что через поперечное сечение проводника, включенного в цепь на 2 мин, прошел заряд, равный 36 Кл. Найти силу тока в прово</w:t>
      </w:r>
      <w:r w:rsidRPr="00AF2B82">
        <w:rPr>
          <w:rFonts w:ascii="Times New Roman" w:hAnsi="Times New Roman"/>
          <w:color w:val="000000" w:themeColor="text1"/>
          <w:sz w:val="28"/>
          <w:szCs w:val="28"/>
        </w:rPr>
        <w:t>д</w:t>
      </w:r>
      <w:r w:rsidRPr="00AF2B82">
        <w:rPr>
          <w:rFonts w:ascii="Times New Roman" w:hAnsi="Times New Roman"/>
          <w:color w:val="000000" w:themeColor="text1"/>
          <w:sz w:val="28"/>
          <w:szCs w:val="28"/>
        </w:rPr>
        <w:t>нике.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0,3</w:t>
      </w:r>
      <w:proofErr w:type="gramStart"/>
      <w:r w:rsidRPr="00AF2B82">
        <w:rPr>
          <w:rFonts w:ascii="Times New Roman" w:hAnsi="Times New Roman"/>
          <w:color w:val="000000" w:themeColor="text1"/>
          <w:sz w:val="28"/>
          <w:szCs w:val="28"/>
        </w:rPr>
        <w:t xml:space="preserve"> А</w:t>
      </w:r>
      <w:proofErr w:type="gramEnd"/>
      <w:r w:rsidRPr="00AF2B82">
        <w:rPr>
          <w:rFonts w:ascii="Times New Roman" w:hAnsi="Times New Roman"/>
          <w:color w:val="000000" w:themeColor="text1"/>
          <w:sz w:val="28"/>
          <w:szCs w:val="28"/>
        </w:rPr>
        <w:t xml:space="preserve"> В) 36 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18</w:t>
      </w:r>
      <w:proofErr w:type="gramStart"/>
      <w:r w:rsidRPr="00AF2B82">
        <w:rPr>
          <w:rFonts w:ascii="Times New Roman" w:hAnsi="Times New Roman"/>
          <w:color w:val="000000" w:themeColor="text1"/>
          <w:sz w:val="28"/>
          <w:szCs w:val="28"/>
        </w:rPr>
        <w:t xml:space="preserve"> А</w:t>
      </w:r>
      <w:proofErr w:type="gramEnd"/>
      <w:r w:rsidRPr="00AF2B82">
        <w:rPr>
          <w:rFonts w:ascii="Times New Roman" w:hAnsi="Times New Roman"/>
          <w:color w:val="000000" w:themeColor="text1"/>
          <w:sz w:val="28"/>
          <w:szCs w:val="28"/>
        </w:rPr>
        <w:t xml:space="preserve"> Г) 72 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23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Сила тока в проводнике 0,25</w:t>
      </w:r>
      <w:proofErr w:type="gramStart"/>
      <w:r w:rsidRPr="00AF2B82">
        <w:rPr>
          <w:rFonts w:ascii="Times New Roman" w:hAnsi="Times New Roman"/>
          <w:color w:val="000000" w:themeColor="text1"/>
          <w:sz w:val="28"/>
          <w:szCs w:val="28"/>
        </w:rPr>
        <w:t xml:space="preserve"> А</w:t>
      </w:r>
      <w:proofErr w:type="gramEnd"/>
      <w:r w:rsidRPr="00AF2B82">
        <w:rPr>
          <w:rFonts w:ascii="Times New Roman" w:hAnsi="Times New Roman"/>
          <w:color w:val="000000" w:themeColor="text1"/>
          <w:sz w:val="28"/>
          <w:szCs w:val="28"/>
        </w:rPr>
        <w:t>, напряжение на его концах 150 В. К</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ким сопротивлением обладает этот проводник?</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60 Ом В) 37,5 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600 Ом Г) 3,75 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23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какой формуле рассчитывают сопротивление проводника, если и</w:t>
      </w:r>
      <w:r w:rsidRPr="00AF2B82">
        <w:rPr>
          <w:rFonts w:ascii="Times New Roman" w:hAnsi="Times New Roman"/>
          <w:color w:val="000000" w:themeColor="text1"/>
          <w:sz w:val="28"/>
          <w:szCs w:val="28"/>
        </w:rPr>
        <w:t>з</w:t>
      </w:r>
      <w:r w:rsidRPr="00AF2B82">
        <w:rPr>
          <w:rFonts w:ascii="Times New Roman" w:hAnsi="Times New Roman"/>
          <w:color w:val="000000" w:themeColor="text1"/>
          <w:sz w:val="28"/>
          <w:szCs w:val="28"/>
        </w:rPr>
        <w:t>вестны его размеры?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267335" cy="224155"/>
            <wp:effectExtent l="19050" t="0" r="0" b="0"/>
            <wp:docPr id="36" name="Рисунок 36" descr="hello_html_m10b4f4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10b4f490.gif"/>
                    <pic:cNvPicPr>
                      <a:picLocks noChangeAspect="1" noChangeArrowheads="1"/>
                    </pic:cNvPicPr>
                  </pic:nvPicPr>
                  <pic:blipFill>
                    <a:blip r:embed="rId166"/>
                    <a:srcRect/>
                    <a:stretch>
                      <a:fillRect/>
                    </a:stretch>
                  </pic:blipFill>
                  <pic:spPr bwMode="auto">
                    <a:xfrm>
                      <a:off x="0" y="0"/>
                      <a:ext cx="267335"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319405" cy="224155"/>
            <wp:effectExtent l="19050" t="0" r="4445" b="0"/>
            <wp:docPr id="37" name="Рисунок 37" descr="hello_html_m716ed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716ed611.gif"/>
                    <pic:cNvPicPr>
                      <a:picLocks noChangeAspect="1" noChangeArrowheads="1"/>
                    </pic:cNvPicPr>
                  </pic:nvPicPr>
                  <pic:blipFill>
                    <a:blip r:embed="rId167"/>
                    <a:srcRect/>
                    <a:stretch>
                      <a:fillRect/>
                    </a:stretch>
                  </pic:blipFill>
                  <pic:spPr bwMode="auto">
                    <a:xfrm>
                      <a:off x="0" y="0"/>
                      <a:ext cx="319405" cy="22415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353695" cy="120650"/>
            <wp:effectExtent l="19050" t="0" r="8255" b="0"/>
            <wp:docPr id="38" name="Рисунок 38" descr="hello_html_m3c8cc6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3c8cc6d0.gif"/>
                    <pic:cNvPicPr>
                      <a:picLocks noChangeAspect="1" noChangeArrowheads="1"/>
                    </pic:cNvPicPr>
                  </pic:nvPicPr>
                  <pic:blipFill>
                    <a:blip r:embed="rId168"/>
                    <a:srcRect/>
                    <a:stretch>
                      <a:fillRect/>
                    </a:stretch>
                  </pic:blipFill>
                  <pic:spPr bwMode="auto">
                    <a:xfrm>
                      <a:off x="0" y="0"/>
                      <a:ext cx="353695" cy="120650"/>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353695" cy="146685"/>
            <wp:effectExtent l="19050" t="0" r="8255" b="0"/>
            <wp:docPr id="39" name="Рисунок 39" descr="hello_html_m70ee2f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70ee2f6b.gif"/>
                    <pic:cNvPicPr>
                      <a:picLocks noChangeAspect="1" noChangeArrowheads="1"/>
                    </pic:cNvPicPr>
                  </pic:nvPicPr>
                  <pic:blipFill>
                    <a:blip r:embed="rId169"/>
                    <a:srcRect/>
                    <a:stretch>
                      <a:fillRect/>
                    </a:stretch>
                  </pic:blipFill>
                  <pic:spPr bwMode="auto">
                    <a:xfrm>
                      <a:off x="0" y="0"/>
                      <a:ext cx="353695" cy="146685"/>
                    </a:xfrm>
                    <a:prstGeom prst="rect">
                      <a:avLst/>
                    </a:prstGeom>
                    <a:noFill/>
                    <a:ln w="9525">
                      <a:noFill/>
                      <a:miter lim="800000"/>
                      <a:headEnd/>
                      <a:tailEnd/>
                    </a:ln>
                  </pic:spPr>
                </pic:pic>
              </a:graphicData>
            </a:graphic>
          </wp:inline>
        </w:drawing>
      </w:r>
      <w:proofErr w:type="spellStart"/>
      <w:proofErr w:type="gramStart"/>
      <w:r w:rsidRPr="00AF2B82">
        <w:rPr>
          <w:rFonts w:ascii="Times New Roman" w:hAnsi="Times New Roman"/>
          <w:color w:val="000000" w:themeColor="text1"/>
          <w:sz w:val="28"/>
          <w:szCs w:val="28"/>
        </w:rPr>
        <w:t>V</w:t>
      </w:r>
      <w:proofErr w:type="gramEnd"/>
      <w:r w:rsidRPr="00AF2B82">
        <w:rPr>
          <w:rFonts w:ascii="Times New Roman" w:hAnsi="Times New Roman"/>
          <w:color w:val="000000" w:themeColor="text1"/>
          <w:sz w:val="28"/>
          <w:szCs w:val="28"/>
          <w:vertAlign w:val="subscript"/>
        </w:rPr>
        <w:t>т</w:t>
      </w:r>
      <w:proofErr w:type="spellEnd"/>
    </w:p>
    <w:p w:rsidR="007B1129" w:rsidRPr="00AF2B82" w:rsidRDefault="007B1129" w:rsidP="007B1129">
      <w:pPr>
        <w:numPr>
          <w:ilvl w:val="0"/>
          <w:numId w:val="23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 источнику тока подключены последовательно соединенные лампа, резистор и реостат. Под каким номером обозначен реостат? Какова в нем сила тока, если в лампе она равна 0,3</w:t>
      </w:r>
      <w:proofErr w:type="gramStart"/>
      <w:r w:rsidRPr="00AF2B82">
        <w:rPr>
          <w:rFonts w:ascii="Times New Roman" w:hAnsi="Times New Roman"/>
          <w:color w:val="000000" w:themeColor="text1"/>
          <w:sz w:val="28"/>
          <w:szCs w:val="28"/>
        </w:rPr>
        <w:t>А</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974725" cy="534670"/>
            <wp:effectExtent l="19050" t="0" r="0" b="0"/>
            <wp:docPr id="40" name="Рисунок 40" descr="hello_html_15b66a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15b66a42.gif"/>
                    <pic:cNvPicPr>
                      <a:picLocks noChangeAspect="1" noChangeArrowheads="1"/>
                    </pic:cNvPicPr>
                  </pic:nvPicPr>
                  <pic:blipFill>
                    <a:blip r:embed="rId170"/>
                    <a:srcRect/>
                    <a:stretch>
                      <a:fillRect/>
                    </a:stretch>
                  </pic:blipFill>
                  <pic:spPr bwMode="auto">
                    <a:xfrm>
                      <a:off x="0" y="0"/>
                      <a:ext cx="974725" cy="53467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3; 0,1</w:t>
      </w:r>
      <w:proofErr w:type="gramStart"/>
      <w:r w:rsidRPr="00AF2B82">
        <w:rPr>
          <w:rFonts w:ascii="Times New Roman" w:hAnsi="Times New Roman"/>
          <w:color w:val="000000" w:themeColor="text1"/>
          <w:sz w:val="28"/>
          <w:szCs w:val="28"/>
        </w:rPr>
        <w:t xml:space="preserve"> А</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 0,1</w:t>
      </w:r>
      <w:proofErr w:type="gramStart"/>
      <w:r w:rsidRPr="00AF2B82">
        <w:rPr>
          <w:rFonts w:ascii="Times New Roman" w:hAnsi="Times New Roman"/>
          <w:color w:val="000000" w:themeColor="text1"/>
          <w:sz w:val="28"/>
          <w:szCs w:val="28"/>
        </w:rPr>
        <w:t xml:space="preserve"> А</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 0,3</w:t>
      </w:r>
      <w:proofErr w:type="gramStart"/>
      <w:r w:rsidRPr="00AF2B82">
        <w:rPr>
          <w:rFonts w:ascii="Times New Roman" w:hAnsi="Times New Roman"/>
          <w:color w:val="000000" w:themeColor="text1"/>
          <w:sz w:val="28"/>
          <w:szCs w:val="28"/>
        </w:rPr>
        <w:t xml:space="preserve"> А</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 2; 0,3</w:t>
      </w:r>
      <w:proofErr w:type="gramStart"/>
      <w:r w:rsidRPr="00AF2B82">
        <w:rPr>
          <w:rFonts w:ascii="Times New Roman" w:hAnsi="Times New Roman"/>
          <w:color w:val="000000" w:themeColor="text1"/>
          <w:sz w:val="28"/>
          <w:szCs w:val="28"/>
        </w:rPr>
        <w:t xml:space="preserve"> А</w:t>
      </w:r>
      <w:proofErr w:type="gramEnd"/>
    </w:p>
    <w:p w:rsidR="007B1129" w:rsidRPr="00AF2B82" w:rsidRDefault="007B1129" w:rsidP="007B1129">
      <w:pPr>
        <w:numPr>
          <w:ilvl w:val="0"/>
          <w:numId w:val="23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Приведите две формулы, по которым рассчитывают работу электрич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ского тока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lang w:val="en-US"/>
        </w:rPr>
      </w:pP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lang w:val="en-US"/>
        </w:rPr>
        <w:t xml:space="preserve">) A = </w:t>
      </w:r>
      <w:proofErr w:type="spellStart"/>
      <w:r w:rsidRPr="00AF2B82">
        <w:rPr>
          <w:rFonts w:ascii="Times New Roman" w:hAnsi="Times New Roman"/>
          <w:color w:val="000000" w:themeColor="text1"/>
          <w:sz w:val="28"/>
          <w:szCs w:val="28"/>
          <w:lang w:val="en-US"/>
        </w:rPr>
        <w:t>Uq</w:t>
      </w:r>
      <w:proofErr w:type="spellEnd"/>
      <w:r w:rsidRPr="00AF2B82">
        <w:rPr>
          <w:rFonts w:ascii="Times New Roman" w:hAnsi="Times New Roman"/>
          <w:color w:val="000000" w:themeColor="text1"/>
          <w:sz w:val="28"/>
          <w:szCs w:val="28"/>
          <w:lang w:val="en-US"/>
        </w:rPr>
        <w:t xml:space="preserve">; U = </w:t>
      </w:r>
      <w:proofErr w:type="spellStart"/>
      <w:r w:rsidRPr="00AF2B82">
        <w:rPr>
          <w:rFonts w:ascii="Times New Roman" w:hAnsi="Times New Roman"/>
          <w:color w:val="000000" w:themeColor="text1"/>
          <w:sz w:val="28"/>
          <w:szCs w:val="28"/>
          <w:lang w:val="en-US"/>
        </w:rPr>
        <w:t>Iq</w:t>
      </w:r>
      <w:proofErr w:type="spellEnd"/>
      <w:r w:rsidRPr="00AF2B82">
        <w:rPr>
          <w:rFonts w:ascii="Times New Roman" w:hAnsi="Times New Roman"/>
          <w:color w:val="000000" w:themeColor="text1"/>
          <w:sz w:val="28"/>
          <w:szCs w:val="28"/>
          <w:lang w:val="en-US"/>
        </w:rPr>
        <w:t> </w:t>
      </w:r>
      <w:r w:rsidRPr="00AF2B82">
        <w:rPr>
          <w:rFonts w:ascii="Times New Roman" w:hAnsi="Times New Roman"/>
          <w:color w:val="000000" w:themeColor="text1"/>
          <w:sz w:val="28"/>
          <w:szCs w:val="28"/>
        </w:rPr>
        <w:t>В</w:t>
      </w:r>
      <w:r w:rsidRPr="00AF2B82">
        <w:rPr>
          <w:rFonts w:ascii="Times New Roman" w:hAnsi="Times New Roman"/>
          <w:color w:val="000000" w:themeColor="text1"/>
          <w:sz w:val="28"/>
          <w:szCs w:val="28"/>
          <w:lang w:val="en-US"/>
        </w:rPr>
        <w:t xml:space="preserve">) A = </w:t>
      </w:r>
      <w:proofErr w:type="spellStart"/>
      <w:r w:rsidRPr="00AF2B82">
        <w:rPr>
          <w:rFonts w:ascii="Times New Roman" w:hAnsi="Times New Roman"/>
          <w:color w:val="000000" w:themeColor="text1"/>
          <w:sz w:val="28"/>
          <w:szCs w:val="28"/>
          <w:lang w:val="en-US"/>
        </w:rPr>
        <w:t>Uq</w:t>
      </w:r>
      <w:proofErr w:type="spellEnd"/>
      <w:r w:rsidRPr="00AF2B82">
        <w:rPr>
          <w:rFonts w:ascii="Times New Roman" w:hAnsi="Times New Roman"/>
          <w:color w:val="000000" w:themeColor="text1"/>
          <w:sz w:val="28"/>
          <w:szCs w:val="28"/>
          <w:lang w:val="en-US"/>
        </w:rPr>
        <w:t xml:space="preserve">; A = </w:t>
      </w:r>
      <w:proofErr w:type="spellStart"/>
      <w:r w:rsidRPr="00AF2B82">
        <w:rPr>
          <w:rFonts w:ascii="Times New Roman" w:hAnsi="Times New Roman"/>
          <w:color w:val="000000" w:themeColor="text1"/>
          <w:sz w:val="28"/>
          <w:szCs w:val="28"/>
          <w:lang w:val="en-US"/>
        </w:rPr>
        <w:t>UIt</w:t>
      </w:r>
      <w:proofErr w:type="spell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w:t>
      </w:r>
      <w:proofErr w:type="spellStart"/>
      <w:r w:rsidRPr="00AF2B82">
        <w:rPr>
          <w:rFonts w:ascii="Times New Roman" w:hAnsi="Times New Roman"/>
          <w:color w:val="000000" w:themeColor="text1"/>
          <w:sz w:val="28"/>
          <w:szCs w:val="28"/>
        </w:rPr>
        <w:t>q</w:t>
      </w:r>
      <w:proofErr w:type="spellEnd"/>
      <w:r w:rsidRPr="00AF2B82">
        <w:rPr>
          <w:rFonts w:ascii="Times New Roman" w:hAnsi="Times New Roman"/>
          <w:color w:val="000000" w:themeColor="text1"/>
          <w:sz w:val="28"/>
          <w:szCs w:val="28"/>
        </w:rPr>
        <w:t xml:space="preserve"> = </w:t>
      </w:r>
      <w:proofErr w:type="spellStart"/>
      <w:r w:rsidRPr="00AF2B82">
        <w:rPr>
          <w:rFonts w:ascii="Times New Roman" w:hAnsi="Times New Roman"/>
          <w:color w:val="000000" w:themeColor="text1"/>
          <w:sz w:val="28"/>
          <w:szCs w:val="28"/>
        </w:rPr>
        <w:t>It</w:t>
      </w:r>
      <w:proofErr w:type="spellEnd"/>
      <w:r w:rsidRPr="00AF2B82">
        <w:rPr>
          <w:rFonts w:ascii="Times New Roman" w:hAnsi="Times New Roman"/>
          <w:color w:val="000000" w:themeColor="text1"/>
          <w:sz w:val="28"/>
          <w:szCs w:val="28"/>
        </w:rPr>
        <w:t xml:space="preserve">; A = </w:t>
      </w:r>
      <w:proofErr w:type="spellStart"/>
      <w:r w:rsidRPr="00AF2B82">
        <w:rPr>
          <w:rFonts w:ascii="Times New Roman" w:hAnsi="Times New Roman"/>
          <w:color w:val="000000" w:themeColor="text1"/>
          <w:sz w:val="28"/>
          <w:szCs w:val="28"/>
        </w:rPr>
        <w:t>UIt</w:t>
      </w:r>
      <w:proofErr w:type="spellEnd"/>
    </w:p>
    <w:p w:rsidR="007B1129" w:rsidRPr="00AF2B82" w:rsidRDefault="007B1129" w:rsidP="007B1129">
      <w:pPr>
        <w:numPr>
          <w:ilvl w:val="0"/>
          <w:numId w:val="23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Сила тока в лампе 0,8</w:t>
      </w:r>
      <w:proofErr w:type="gramStart"/>
      <w:r w:rsidRPr="00AF2B82">
        <w:rPr>
          <w:rFonts w:ascii="Times New Roman" w:hAnsi="Times New Roman"/>
          <w:color w:val="000000" w:themeColor="text1"/>
          <w:sz w:val="28"/>
          <w:szCs w:val="28"/>
        </w:rPr>
        <w:t xml:space="preserve"> А</w:t>
      </w:r>
      <w:proofErr w:type="gramEnd"/>
      <w:r w:rsidRPr="00AF2B82">
        <w:rPr>
          <w:rFonts w:ascii="Times New Roman" w:hAnsi="Times New Roman"/>
          <w:color w:val="000000" w:themeColor="text1"/>
          <w:sz w:val="28"/>
          <w:szCs w:val="28"/>
        </w:rPr>
        <w:t>, напряжение на ней 150 В. Какова мощность электрического тока в лампе? Какую работу он совершит за 2 мин ее горения?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120 Вт; 22,5 кДж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187,5 Вт; 14,4 кДж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1875 Вт; 14,4 кДж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120 Вт; 14,4 кДж</w:t>
      </w:r>
    </w:p>
    <w:p w:rsidR="007B1129" w:rsidRPr="00AF2B82" w:rsidRDefault="007B1129" w:rsidP="007B1129">
      <w:pPr>
        <w:numPr>
          <w:ilvl w:val="0"/>
          <w:numId w:val="23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От каких величин зависит количество теплоты, выделяемой проводн</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ком при прохождении по нему электрического тока?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Силы тока и длины проводника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силы тока и площади его поперечного сечения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Силы тока, времени и сопротивления проводника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Силы тока, напряжения и материала, из которого изготовлен проводник</w:t>
      </w:r>
    </w:p>
    <w:p w:rsidR="007B1129" w:rsidRPr="00AF2B82" w:rsidRDefault="007B1129" w:rsidP="007B1129">
      <w:pPr>
        <w:numPr>
          <w:ilvl w:val="0"/>
          <w:numId w:val="23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Силу тока в цепи увеличили в 2 раза, а ее сопротивление уменьшили в 2 раза. Изменилось ли в цепи и как выделение теплоты?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Увеличилось в 2 раза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Не изменилось</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Уменьшилось в 2 раза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Увеличилось в 4 раза</w:t>
      </w:r>
    </w:p>
    <w:p w:rsidR="007B1129" w:rsidRPr="00AF2B82" w:rsidRDefault="007B1129" w:rsidP="007B1129">
      <w:pPr>
        <w:numPr>
          <w:ilvl w:val="0"/>
          <w:numId w:val="23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Лампа, сопротивление нити накала которой 10 Ом, включена на 10 мин в цепь, где сила тока равна 0,1 </w:t>
      </w:r>
      <w:proofErr w:type="gramStart"/>
      <w:r w:rsidRPr="00AF2B82">
        <w:rPr>
          <w:rFonts w:ascii="Times New Roman" w:hAnsi="Times New Roman"/>
          <w:color w:val="000000" w:themeColor="text1"/>
          <w:sz w:val="28"/>
          <w:szCs w:val="28"/>
        </w:rPr>
        <w:t>А.</w:t>
      </w:r>
      <w:proofErr w:type="gramEnd"/>
      <w:r w:rsidRPr="00AF2B82">
        <w:rPr>
          <w:rFonts w:ascii="Times New Roman" w:hAnsi="Times New Roman"/>
          <w:color w:val="000000" w:themeColor="text1"/>
          <w:sz w:val="28"/>
          <w:szCs w:val="28"/>
        </w:rPr>
        <w:t xml:space="preserve"> Сколько энергии в ней выделилось?</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1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6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60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600 Дж</w:t>
      </w:r>
    </w:p>
    <w:p w:rsidR="00E07A1E" w:rsidRDefault="00E07A1E" w:rsidP="007B1129">
      <w:pPr>
        <w:shd w:val="clear" w:color="auto" w:fill="FFFFFF"/>
        <w:overflowPunct/>
        <w:autoSpaceDE/>
        <w:autoSpaceDN/>
        <w:adjustRightInd/>
        <w:spacing w:line="240" w:lineRule="auto"/>
        <w:ind w:firstLine="0"/>
        <w:jc w:val="left"/>
        <w:textAlignment w:val="auto"/>
        <w:rPr>
          <w:rFonts w:ascii="Times New Roman" w:hAnsi="Times New Roman"/>
          <w:b/>
          <w:bCs/>
          <w:color w:val="000000" w:themeColor="text1"/>
          <w:sz w:val="28"/>
          <w:szCs w:val="28"/>
        </w:rPr>
      </w:pP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4. ИТОГОВЫЙ ТЕСТ (по теме «ЗАКОНЫ ЭЛЕКТРИЧЕСКОГО Т</w:t>
      </w:r>
      <w:r w:rsidRPr="00AF2B82">
        <w:rPr>
          <w:rFonts w:ascii="Times New Roman" w:hAnsi="Times New Roman"/>
          <w:b/>
          <w:bCs/>
          <w:color w:val="000000" w:themeColor="text1"/>
          <w:sz w:val="28"/>
          <w:szCs w:val="28"/>
        </w:rPr>
        <w:t>О</w:t>
      </w:r>
      <w:r w:rsidRPr="00AF2B82">
        <w:rPr>
          <w:rFonts w:ascii="Times New Roman" w:hAnsi="Times New Roman"/>
          <w:b/>
          <w:bCs/>
          <w:color w:val="000000" w:themeColor="text1"/>
          <w:sz w:val="28"/>
          <w:szCs w:val="28"/>
        </w:rPr>
        <w:t>КА») </w:t>
      </w:r>
      <w:proofErr w:type="gramStart"/>
      <w:r w:rsidRPr="00AF2B82">
        <w:rPr>
          <w:rFonts w:ascii="Times New Roman" w:hAnsi="Times New Roman"/>
          <w:b/>
          <w:bCs/>
          <w:color w:val="000000" w:themeColor="text1"/>
          <w:sz w:val="28"/>
          <w:szCs w:val="28"/>
        </w:rPr>
        <w:t>II</w:t>
      </w:r>
      <w:proofErr w:type="gramEnd"/>
      <w:r w:rsidRPr="00AF2B82">
        <w:rPr>
          <w:rFonts w:ascii="Times New Roman" w:hAnsi="Times New Roman"/>
          <w:b/>
          <w:bCs/>
          <w:color w:val="000000" w:themeColor="text1"/>
          <w:sz w:val="28"/>
          <w:szCs w:val="28"/>
        </w:rPr>
        <w:t>ВАРИАНТ</w:t>
      </w:r>
    </w:p>
    <w:p w:rsidR="007B1129" w:rsidRPr="00AF2B82" w:rsidRDefault="007B1129" w:rsidP="007B1129">
      <w:pPr>
        <w:numPr>
          <w:ilvl w:val="0"/>
          <w:numId w:val="24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какой формуле</w:t>
      </w:r>
      <w:r w:rsidRPr="00AF2B82">
        <w:rPr>
          <w:rFonts w:ascii="Times New Roman" w:hAnsi="Times New Roman"/>
          <w:b/>
          <w:bCs/>
          <w:color w:val="000000" w:themeColor="text1"/>
          <w:sz w:val="28"/>
          <w:szCs w:val="28"/>
        </w:rPr>
        <w:t> </w:t>
      </w:r>
      <w:r w:rsidRPr="00AF2B82">
        <w:rPr>
          <w:rFonts w:ascii="Times New Roman" w:hAnsi="Times New Roman"/>
          <w:color w:val="000000" w:themeColor="text1"/>
          <w:sz w:val="28"/>
          <w:szCs w:val="28"/>
        </w:rPr>
        <w:t>можно вычислить силу тока в цепи?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267335" cy="224155"/>
            <wp:effectExtent l="19050" t="0" r="0" b="0"/>
            <wp:docPr id="41" name="Рисунок 41" descr="hello_html_m54238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542387f.gif"/>
                    <pic:cNvPicPr>
                      <a:picLocks noChangeAspect="1" noChangeArrowheads="1"/>
                    </pic:cNvPicPr>
                  </pic:nvPicPr>
                  <pic:blipFill>
                    <a:blip r:embed="rId171"/>
                    <a:srcRect/>
                    <a:stretch>
                      <a:fillRect/>
                    </a:stretch>
                  </pic:blipFill>
                  <pic:spPr bwMode="auto">
                    <a:xfrm>
                      <a:off x="0" y="0"/>
                      <a:ext cx="267335"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267335" cy="224155"/>
            <wp:effectExtent l="19050" t="0" r="0" b="0"/>
            <wp:docPr id="42" name="Рисунок 42" descr="hello_html_m28e222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28e2223f.gif"/>
                    <pic:cNvPicPr>
                      <a:picLocks noChangeAspect="1" noChangeArrowheads="1"/>
                    </pic:cNvPicPr>
                  </pic:nvPicPr>
                  <pic:blipFill>
                    <a:blip r:embed="rId172"/>
                    <a:srcRect/>
                    <a:stretch>
                      <a:fillRect/>
                    </a:stretch>
                  </pic:blipFill>
                  <pic:spPr bwMode="auto">
                    <a:xfrm>
                      <a:off x="0" y="0"/>
                      <a:ext cx="267335" cy="22415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224155" cy="224155"/>
            <wp:effectExtent l="19050" t="0" r="4445" b="0"/>
            <wp:docPr id="23" name="Рисунок 43" descr="hello_html_73a92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73a92b3.gif"/>
                    <pic:cNvPicPr>
                      <a:picLocks noChangeAspect="1" noChangeArrowheads="1"/>
                    </pic:cNvPicPr>
                  </pic:nvPicPr>
                  <pic:blipFill>
                    <a:blip r:embed="rId173"/>
                    <a:srcRect/>
                    <a:stretch>
                      <a:fillRect/>
                    </a:stretch>
                  </pic:blipFill>
                  <pic:spPr bwMode="auto">
                    <a:xfrm>
                      <a:off x="0" y="0"/>
                      <a:ext cx="224155"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Г) </w:t>
      </w:r>
      <w:r w:rsidRPr="00AF2B82">
        <w:rPr>
          <w:rFonts w:ascii="Times New Roman" w:hAnsi="Times New Roman"/>
          <w:noProof/>
          <w:color w:val="000000" w:themeColor="text1"/>
          <w:sz w:val="28"/>
          <w:szCs w:val="28"/>
        </w:rPr>
        <w:drawing>
          <wp:inline distT="0" distB="0" distL="0" distR="0">
            <wp:extent cx="267335" cy="250190"/>
            <wp:effectExtent l="19050" t="0" r="0" b="0"/>
            <wp:docPr id="44" name="Рисунок 44" descr="hello_html_m77d5ce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m77d5ce34.gif"/>
                    <pic:cNvPicPr>
                      <a:picLocks noChangeAspect="1" noChangeArrowheads="1"/>
                    </pic:cNvPicPr>
                  </pic:nvPicPr>
                  <pic:blipFill>
                    <a:blip r:embed="rId174"/>
                    <a:srcRect/>
                    <a:stretch>
                      <a:fillRect/>
                    </a:stretch>
                  </pic:blipFill>
                  <pic:spPr bwMode="auto">
                    <a:xfrm>
                      <a:off x="0" y="0"/>
                      <a:ext cx="267335" cy="250190"/>
                    </a:xfrm>
                    <a:prstGeom prst="rect">
                      <a:avLst/>
                    </a:prstGeom>
                    <a:noFill/>
                    <a:ln w="9525">
                      <a:noFill/>
                      <a:miter lim="800000"/>
                      <a:headEnd/>
                      <a:tailEnd/>
                    </a:ln>
                  </pic:spPr>
                </pic:pic>
              </a:graphicData>
            </a:graphic>
          </wp:inline>
        </w:drawing>
      </w:r>
    </w:p>
    <w:p w:rsidR="007B1129" w:rsidRPr="00AF2B82" w:rsidRDefault="007B1129" w:rsidP="007B1129">
      <w:pPr>
        <w:numPr>
          <w:ilvl w:val="0"/>
          <w:numId w:val="24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каких единицах измеряется электрическое напряжение?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В джоулях (</w:t>
      </w:r>
      <w:proofErr w:type="gramStart"/>
      <w:r w:rsidRPr="00AF2B82">
        <w:rPr>
          <w:rFonts w:ascii="Times New Roman" w:hAnsi="Times New Roman"/>
          <w:color w:val="000000" w:themeColor="text1"/>
          <w:sz w:val="28"/>
          <w:szCs w:val="28"/>
        </w:rPr>
        <w:t>Дж</w:t>
      </w:r>
      <w:proofErr w:type="gramEnd"/>
      <w:r w:rsidRPr="00AF2B82">
        <w:rPr>
          <w:rFonts w:ascii="Times New Roman" w:hAnsi="Times New Roman"/>
          <w:color w:val="000000" w:themeColor="text1"/>
          <w:sz w:val="28"/>
          <w:szCs w:val="28"/>
        </w:rPr>
        <w:t xml:space="preserve">) В) В </w:t>
      </w:r>
      <w:proofErr w:type="spellStart"/>
      <w:r w:rsidRPr="00AF2B82">
        <w:rPr>
          <w:rFonts w:ascii="Times New Roman" w:hAnsi="Times New Roman"/>
          <w:color w:val="000000" w:themeColor="text1"/>
          <w:sz w:val="28"/>
          <w:szCs w:val="28"/>
        </w:rPr>
        <w:t>омах</w:t>
      </w:r>
      <w:proofErr w:type="spellEnd"/>
      <w:r w:rsidRPr="00AF2B82">
        <w:rPr>
          <w:rFonts w:ascii="Times New Roman" w:hAnsi="Times New Roman"/>
          <w:color w:val="000000" w:themeColor="text1"/>
          <w:sz w:val="28"/>
          <w:szCs w:val="28"/>
        </w:rPr>
        <w:t xml:space="preserve"> (Ом)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В амперах (А) Г) В вольтах (В)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24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 изменится сопротивление проводника, если сила тока в нем во</w:t>
      </w:r>
      <w:r w:rsidRPr="00AF2B82">
        <w:rPr>
          <w:rFonts w:ascii="Times New Roman" w:hAnsi="Times New Roman"/>
          <w:color w:val="000000" w:themeColor="text1"/>
          <w:sz w:val="28"/>
          <w:szCs w:val="28"/>
        </w:rPr>
        <w:t>з</w:t>
      </w:r>
      <w:r w:rsidRPr="00AF2B82">
        <w:rPr>
          <w:rFonts w:ascii="Times New Roman" w:hAnsi="Times New Roman"/>
          <w:color w:val="000000" w:themeColor="text1"/>
          <w:sz w:val="28"/>
          <w:szCs w:val="28"/>
        </w:rPr>
        <w:t>растет в 2 раза?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Увеличится в 4 раза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Уменьшится в 2 раза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Не изменится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Увеличится в 2 раза</w:t>
      </w:r>
    </w:p>
    <w:p w:rsidR="007B1129" w:rsidRPr="00AF2B82" w:rsidRDefault="007B1129" w:rsidP="007B1129">
      <w:pPr>
        <w:numPr>
          <w:ilvl w:val="0"/>
          <w:numId w:val="24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Какова сила тока в резисторе, сопротивление которого 10 Ом, при 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пряжении 220</w:t>
      </w:r>
      <w:proofErr w:type="gramStart"/>
      <w:r w:rsidRPr="00AF2B82">
        <w:rPr>
          <w:rFonts w:ascii="Times New Roman" w:hAnsi="Times New Roman"/>
          <w:color w:val="000000" w:themeColor="text1"/>
          <w:sz w:val="28"/>
          <w:szCs w:val="28"/>
        </w:rPr>
        <w:t xml:space="preserve"> В</w:t>
      </w:r>
      <w:proofErr w:type="gramEnd"/>
      <w:r w:rsidRPr="00AF2B82">
        <w:rPr>
          <w:rFonts w:ascii="Times New Roman" w:hAnsi="Times New Roman"/>
          <w:color w:val="000000" w:themeColor="text1"/>
          <w:sz w:val="28"/>
          <w:szCs w:val="28"/>
        </w:rPr>
        <w:t>?</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2,2</w:t>
      </w:r>
      <w:proofErr w:type="gramStart"/>
      <w:r w:rsidRPr="00AF2B82">
        <w:rPr>
          <w:rFonts w:ascii="Times New Roman" w:hAnsi="Times New Roman"/>
          <w:color w:val="000000" w:themeColor="text1"/>
          <w:sz w:val="28"/>
          <w:szCs w:val="28"/>
        </w:rPr>
        <w:t xml:space="preserve"> А</w:t>
      </w:r>
      <w:proofErr w:type="gramEnd"/>
      <w:r w:rsidRPr="00AF2B82">
        <w:rPr>
          <w:rFonts w:ascii="Times New Roman" w:hAnsi="Times New Roman"/>
          <w:color w:val="000000" w:themeColor="text1"/>
          <w:sz w:val="28"/>
          <w:szCs w:val="28"/>
        </w:rPr>
        <w:t xml:space="preserve"> В) 2,2 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22</w:t>
      </w:r>
      <w:proofErr w:type="gramStart"/>
      <w:r w:rsidRPr="00AF2B82">
        <w:rPr>
          <w:rFonts w:ascii="Times New Roman" w:hAnsi="Times New Roman"/>
          <w:color w:val="000000" w:themeColor="text1"/>
          <w:sz w:val="28"/>
          <w:szCs w:val="28"/>
        </w:rPr>
        <w:t xml:space="preserve"> А</w:t>
      </w:r>
      <w:proofErr w:type="gramEnd"/>
      <w:r w:rsidRPr="00AF2B82">
        <w:rPr>
          <w:rFonts w:ascii="Times New Roman" w:hAnsi="Times New Roman"/>
          <w:color w:val="000000" w:themeColor="text1"/>
          <w:sz w:val="28"/>
          <w:szCs w:val="28"/>
        </w:rPr>
        <w:t xml:space="preserve"> Г) 22 кА</w:t>
      </w:r>
    </w:p>
    <w:p w:rsidR="007B1129" w:rsidRPr="00AF2B82" w:rsidRDefault="007B1129" w:rsidP="007B1129">
      <w:pPr>
        <w:numPr>
          <w:ilvl w:val="0"/>
          <w:numId w:val="24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Серебро имеет малое удельное сопротивление. Оно – хороший или плохой проводник электричества?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Ответить нельзя – нет нужных данных</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Плохой</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Хороший</w:t>
      </w:r>
    </w:p>
    <w:p w:rsidR="007B1129" w:rsidRPr="00AF2B82" w:rsidRDefault="007B1129" w:rsidP="007B1129">
      <w:pPr>
        <w:numPr>
          <w:ilvl w:val="0"/>
          <w:numId w:val="24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Цепь, схема которой показана на рисунке, состоит из источника тока, амперметра и двух одинаковых параллельно соединенных электр</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ламп. Амперметр показывает силу тока, равную 0,6 А. Каковы силы тока в лампах?</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690245" cy="560705"/>
            <wp:effectExtent l="19050" t="0" r="0" b="0"/>
            <wp:docPr id="45" name="Рисунок 45" descr="hello_html_m14e1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14e1785.gif"/>
                    <pic:cNvPicPr>
                      <a:picLocks noChangeAspect="1" noChangeArrowheads="1"/>
                    </pic:cNvPicPr>
                  </pic:nvPicPr>
                  <pic:blipFill>
                    <a:blip r:embed="rId175"/>
                    <a:srcRect/>
                    <a:stretch>
                      <a:fillRect/>
                    </a:stretch>
                  </pic:blipFill>
                  <pic:spPr bwMode="auto">
                    <a:xfrm>
                      <a:off x="0" y="0"/>
                      <a:ext cx="690245" cy="56070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В обеих лампах 0,6 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В № 1 – 0,6</w:t>
      </w:r>
      <w:proofErr w:type="gramStart"/>
      <w:r w:rsidRPr="00AF2B82">
        <w:rPr>
          <w:rFonts w:ascii="Times New Roman" w:hAnsi="Times New Roman"/>
          <w:color w:val="000000" w:themeColor="text1"/>
          <w:sz w:val="28"/>
          <w:szCs w:val="28"/>
        </w:rPr>
        <w:t xml:space="preserve"> А</w:t>
      </w:r>
      <w:proofErr w:type="gramEnd"/>
      <w:r w:rsidRPr="00AF2B82">
        <w:rPr>
          <w:rFonts w:ascii="Times New Roman" w:hAnsi="Times New Roman"/>
          <w:color w:val="000000" w:themeColor="text1"/>
          <w:sz w:val="28"/>
          <w:szCs w:val="28"/>
        </w:rPr>
        <w:t>; № 2 - 0,3 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В № 1 – 0,3</w:t>
      </w:r>
      <w:proofErr w:type="gramStart"/>
      <w:r w:rsidRPr="00AF2B82">
        <w:rPr>
          <w:rFonts w:ascii="Times New Roman" w:hAnsi="Times New Roman"/>
          <w:color w:val="000000" w:themeColor="text1"/>
          <w:sz w:val="28"/>
          <w:szCs w:val="28"/>
        </w:rPr>
        <w:t xml:space="preserve"> А</w:t>
      </w:r>
      <w:proofErr w:type="gramEnd"/>
      <w:r w:rsidRPr="00AF2B82">
        <w:rPr>
          <w:rFonts w:ascii="Times New Roman" w:hAnsi="Times New Roman"/>
          <w:color w:val="000000" w:themeColor="text1"/>
          <w:sz w:val="28"/>
          <w:szCs w:val="28"/>
        </w:rPr>
        <w:t>; № 2 - 0,6 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В обеих лампах 0,3</w:t>
      </w:r>
      <w:proofErr w:type="gramStart"/>
      <w:r w:rsidRPr="00AF2B82">
        <w:rPr>
          <w:rFonts w:ascii="Times New Roman" w:hAnsi="Times New Roman"/>
          <w:color w:val="000000" w:themeColor="text1"/>
          <w:sz w:val="28"/>
          <w:szCs w:val="28"/>
        </w:rPr>
        <w:t xml:space="preserve"> А</w:t>
      </w:r>
      <w:proofErr w:type="gramEnd"/>
    </w:p>
    <w:p w:rsidR="007B1129" w:rsidRPr="00AF2B82" w:rsidRDefault="007B1129" w:rsidP="007B1129">
      <w:pPr>
        <w:numPr>
          <w:ilvl w:val="0"/>
          <w:numId w:val="24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какой формуле рассчитывают мощность электрического тока?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lang w:val="en-US"/>
        </w:rPr>
      </w:pP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lang w:val="en-US"/>
        </w:rPr>
        <w:t>) q = It</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lang w:val="en-US"/>
        </w:rPr>
      </w:pPr>
      <w:r w:rsidRPr="00AF2B82">
        <w:rPr>
          <w:rFonts w:ascii="Times New Roman" w:hAnsi="Times New Roman"/>
          <w:color w:val="000000" w:themeColor="text1"/>
          <w:sz w:val="28"/>
          <w:szCs w:val="28"/>
        </w:rPr>
        <w:t>Б</w:t>
      </w:r>
      <w:r w:rsidRPr="00AF2B82">
        <w:rPr>
          <w:rFonts w:ascii="Times New Roman" w:hAnsi="Times New Roman"/>
          <w:color w:val="000000" w:themeColor="text1"/>
          <w:sz w:val="28"/>
          <w:szCs w:val="28"/>
          <w:lang w:val="en-US"/>
        </w:rPr>
        <w:t xml:space="preserve">) A = </w:t>
      </w:r>
      <w:proofErr w:type="spellStart"/>
      <w:r w:rsidRPr="00AF2B82">
        <w:rPr>
          <w:rFonts w:ascii="Times New Roman" w:hAnsi="Times New Roman"/>
          <w:color w:val="000000" w:themeColor="text1"/>
          <w:sz w:val="28"/>
          <w:szCs w:val="28"/>
          <w:lang w:val="en-US"/>
        </w:rPr>
        <w:t>Uq</w:t>
      </w:r>
      <w:proofErr w:type="spell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lang w:val="en-US"/>
        </w:rPr>
      </w:pPr>
      <w:r w:rsidRPr="00AF2B82">
        <w:rPr>
          <w:rFonts w:ascii="Times New Roman" w:hAnsi="Times New Roman"/>
          <w:color w:val="000000" w:themeColor="text1"/>
          <w:sz w:val="28"/>
          <w:szCs w:val="28"/>
        </w:rPr>
        <w:t>В</w:t>
      </w:r>
      <w:r w:rsidRPr="00AF2B82">
        <w:rPr>
          <w:rFonts w:ascii="Times New Roman" w:hAnsi="Times New Roman"/>
          <w:color w:val="000000" w:themeColor="text1"/>
          <w:sz w:val="28"/>
          <w:szCs w:val="28"/>
          <w:lang w:val="en-US"/>
        </w:rPr>
        <w:t>) P = UI</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U = IR</w:t>
      </w:r>
    </w:p>
    <w:p w:rsidR="007B1129" w:rsidRPr="00AF2B82" w:rsidRDefault="007B1129" w:rsidP="007B1129">
      <w:pPr>
        <w:numPr>
          <w:ilvl w:val="0"/>
          <w:numId w:val="24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Сопротивление участка цепи 75 Ом, напряжение на его концах 150 В. Чему равна мощность электрического тока на этом участке? Какую р</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боту он совершит здесь за 0,5 мин?</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300 Вт; 9 кДж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300 Вт; 0,6 кДж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300 Вт; 90 кДж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300 Вт; 900 кДж</w:t>
      </w:r>
    </w:p>
    <w:p w:rsidR="007B1129" w:rsidRPr="00AF2B82" w:rsidRDefault="007B1129" w:rsidP="007B1129">
      <w:pPr>
        <w:numPr>
          <w:ilvl w:val="0"/>
          <w:numId w:val="24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 зависит теплота, выделяющаяся в проводнике, от силы тока?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Чем больше сила тока, тем больше выделяется теплоты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Чем больше сила тока, тем меньше выделяется теплоты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Количество теплоты прямо пропорционально силе тока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Количество теплоты прямо пропорционально квадрату силы тока</w:t>
      </w:r>
    </w:p>
    <w:p w:rsidR="007B1129" w:rsidRPr="00AF2B82" w:rsidRDefault="007B1129" w:rsidP="007B1129">
      <w:pPr>
        <w:numPr>
          <w:ilvl w:val="0"/>
          <w:numId w:val="24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Проводник сопротивлением 250 Ом при силе тока, равной 200 мА, 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гревался 3 мин. Сколько энергии электрического тока перешло при этом в его внутреннюю энергию?</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180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1800 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18 кДж</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30 кДж</w:t>
      </w:r>
    </w:p>
    <w:p w:rsidR="00E07A1E" w:rsidRDefault="00E07A1E"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numPr>
          <w:ilvl w:val="0"/>
          <w:numId w:val="250"/>
        </w:numPr>
        <w:shd w:val="clear" w:color="auto" w:fill="FFFFFF"/>
        <w:overflowPunct/>
        <w:autoSpaceDE/>
        <w:autoSpaceDN/>
        <w:adjustRightInd/>
        <w:spacing w:line="240" w:lineRule="auto"/>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ИТОГОВЫЙ ТЕСТ</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темам «ЭЛЕКТРОМАГНИТНЫЕ ЯВЛЕНИЯ»)</w:t>
      </w:r>
    </w:p>
    <w:p w:rsidR="00E07A1E" w:rsidRDefault="00E07A1E" w:rsidP="007B1129">
      <w:pPr>
        <w:shd w:val="clear" w:color="auto" w:fill="FFFFFF"/>
        <w:overflowPunct/>
        <w:autoSpaceDE/>
        <w:autoSpaceDN/>
        <w:adjustRightInd/>
        <w:spacing w:line="240" w:lineRule="auto"/>
        <w:ind w:firstLine="0"/>
        <w:jc w:val="left"/>
        <w:textAlignment w:val="auto"/>
        <w:rPr>
          <w:rFonts w:ascii="Times New Roman" w:hAnsi="Times New Roman"/>
          <w:b/>
          <w:bCs/>
          <w:color w:val="000000" w:themeColor="text1"/>
          <w:sz w:val="28"/>
          <w:szCs w:val="28"/>
        </w:rPr>
      </w:pP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5. ИТОГОВЫЙ ТЕСТ (по темам «ЭЛЕКТРОМАГНИТНЫЕ ЯВЛ</w:t>
      </w:r>
      <w:r w:rsidRPr="00AF2B82">
        <w:rPr>
          <w:rFonts w:ascii="Times New Roman" w:hAnsi="Times New Roman"/>
          <w:b/>
          <w:bCs/>
          <w:color w:val="000000" w:themeColor="text1"/>
          <w:sz w:val="28"/>
          <w:szCs w:val="28"/>
        </w:rPr>
        <w:t>Е</w:t>
      </w:r>
      <w:r w:rsidRPr="00AF2B82">
        <w:rPr>
          <w:rFonts w:ascii="Times New Roman" w:hAnsi="Times New Roman"/>
          <w:b/>
          <w:bCs/>
          <w:color w:val="000000" w:themeColor="text1"/>
          <w:sz w:val="28"/>
          <w:szCs w:val="28"/>
        </w:rPr>
        <w:t>НИЯ»)</w:t>
      </w:r>
      <w:r w:rsidRPr="00AF2B82">
        <w:rPr>
          <w:rFonts w:ascii="Times New Roman" w:hAnsi="Times New Roman"/>
          <w:color w:val="000000" w:themeColor="text1"/>
          <w:sz w:val="28"/>
          <w:szCs w:val="28"/>
        </w:rPr>
        <w:t> </w:t>
      </w:r>
      <w:proofErr w:type="gramStart"/>
      <w:r w:rsidRPr="00AF2B82">
        <w:rPr>
          <w:rFonts w:ascii="Times New Roman" w:hAnsi="Times New Roman"/>
          <w:b/>
          <w:bCs/>
          <w:color w:val="000000" w:themeColor="text1"/>
          <w:sz w:val="28"/>
          <w:szCs w:val="28"/>
        </w:rPr>
        <w:t>I</w:t>
      </w:r>
      <w:proofErr w:type="gramEnd"/>
      <w:r w:rsidRPr="00AF2B82">
        <w:rPr>
          <w:rFonts w:ascii="Times New Roman" w:hAnsi="Times New Roman"/>
          <w:b/>
          <w:bCs/>
          <w:color w:val="000000" w:themeColor="text1"/>
          <w:sz w:val="28"/>
          <w:szCs w:val="28"/>
        </w:rPr>
        <w:t>ВАРИАНТ</w:t>
      </w:r>
    </w:p>
    <w:p w:rsidR="007B1129" w:rsidRPr="00AF2B82" w:rsidRDefault="007B1129" w:rsidP="007B1129">
      <w:pPr>
        <w:numPr>
          <w:ilvl w:val="0"/>
          <w:numId w:val="25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Какой опыт свидетельствует о существовании магнитного поля вокруг проводника с током?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Опыт Эрстеда В) Опыт Ома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Опыт Кулона Г) Опыт Иоффе и </w:t>
      </w:r>
      <w:proofErr w:type="spellStart"/>
      <w:r w:rsidRPr="00AF2B82">
        <w:rPr>
          <w:rFonts w:ascii="Times New Roman" w:hAnsi="Times New Roman"/>
          <w:color w:val="000000" w:themeColor="text1"/>
          <w:sz w:val="28"/>
          <w:szCs w:val="28"/>
        </w:rPr>
        <w:t>Милликена</w:t>
      </w:r>
      <w:proofErr w:type="spellEnd"/>
    </w:p>
    <w:p w:rsidR="007B1129" w:rsidRPr="00AF2B82" w:rsidRDefault="007B1129" w:rsidP="007B1129">
      <w:pPr>
        <w:numPr>
          <w:ilvl w:val="0"/>
          <w:numId w:val="25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Какую линию называют магнитной линией магнитного поля?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Ту, которая видна благодаря железным опилкам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Ту, вдоль которых располагаются в магнитном поле оси магнитных стр</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лочек</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Любую линию в магнитном поле, по которой движется к магниту прит</w:t>
      </w:r>
      <w:r w:rsidRPr="00AF2B82">
        <w:rPr>
          <w:rFonts w:ascii="Times New Roman" w:hAnsi="Times New Roman"/>
          <w:color w:val="000000" w:themeColor="text1"/>
          <w:sz w:val="28"/>
          <w:szCs w:val="28"/>
        </w:rPr>
        <w:t>я</w:t>
      </w:r>
      <w:r w:rsidRPr="00AF2B82">
        <w:rPr>
          <w:rFonts w:ascii="Times New Roman" w:hAnsi="Times New Roman"/>
          <w:color w:val="000000" w:themeColor="text1"/>
          <w:sz w:val="28"/>
          <w:szCs w:val="28"/>
        </w:rPr>
        <w:t>гиваемое им тело</w:t>
      </w:r>
    </w:p>
    <w:p w:rsidR="007B1129" w:rsidRPr="00AF2B82" w:rsidRDefault="007B1129" w:rsidP="007B1129">
      <w:pPr>
        <w:numPr>
          <w:ilvl w:val="0"/>
          <w:numId w:val="25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каком рисунке направление магнитных линий магнитного поля к</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тушки с током показано правильно?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802765" cy="396875"/>
            <wp:effectExtent l="19050" t="0" r="6985" b="0"/>
            <wp:docPr id="22" name="Рисунок 46" descr="hello_html_80b0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80b0518.gif"/>
                    <pic:cNvPicPr>
                      <a:picLocks noChangeAspect="1" noChangeArrowheads="1"/>
                    </pic:cNvPicPr>
                  </pic:nvPicPr>
                  <pic:blipFill>
                    <a:blip r:embed="rId176"/>
                    <a:srcRect/>
                    <a:stretch>
                      <a:fillRect/>
                    </a:stretch>
                  </pic:blipFill>
                  <pic:spPr bwMode="auto">
                    <a:xfrm>
                      <a:off x="0" y="0"/>
                      <a:ext cx="1802765" cy="39687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7B1129" w:rsidRPr="00AF2B82" w:rsidRDefault="007B1129" w:rsidP="007B1129">
      <w:pPr>
        <w:numPr>
          <w:ilvl w:val="0"/>
          <w:numId w:val="25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 взаимодействуют одноименные полюсы магнитов?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Отталкиваются друг от друга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Притягиваются друг к другу</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Они не взаимодействуют</w:t>
      </w:r>
    </w:p>
    <w:p w:rsidR="007B1129" w:rsidRPr="00AF2B82" w:rsidRDefault="007B1129" w:rsidP="007B1129">
      <w:pPr>
        <w:numPr>
          <w:ilvl w:val="0"/>
          <w:numId w:val="25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Где находится южный магнитный полюс Земли?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Там, где находится южный географический полюс</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Там, где находится северный географический полюс Земли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Вблизи северного географического полюса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Вблизи южного географического полюса</w:t>
      </w:r>
    </w:p>
    <w:p w:rsidR="007B1129" w:rsidRPr="00AF2B82" w:rsidRDefault="007B1129" w:rsidP="007B1129">
      <w:pPr>
        <w:numPr>
          <w:ilvl w:val="0"/>
          <w:numId w:val="25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Какой из представленных здесь рисунков соответствует картине ма</w:t>
      </w:r>
      <w:r w:rsidRPr="00AF2B82">
        <w:rPr>
          <w:rFonts w:ascii="Times New Roman" w:hAnsi="Times New Roman"/>
          <w:color w:val="000000" w:themeColor="text1"/>
          <w:sz w:val="28"/>
          <w:szCs w:val="28"/>
        </w:rPr>
        <w:t>г</w:t>
      </w:r>
      <w:r w:rsidRPr="00AF2B82">
        <w:rPr>
          <w:rFonts w:ascii="Times New Roman" w:hAnsi="Times New Roman"/>
          <w:color w:val="000000" w:themeColor="text1"/>
          <w:sz w:val="28"/>
          <w:szCs w:val="28"/>
        </w:rPr>
        <w:t>нитного поля при взаимодействии разноименных полюсов магнитов?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224915" cy="396875"/>
            <wp:effectExtent l="19050" t="0" r="0" b="0"/>
            <wp:docPr id="19" name="Рисунок 47" descr="hello_html_m15ed2d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15ed2d8c.gif"/>
                    <pic:cNvPicPr>
                      <a:picLocks noChangeAspect="1" noChangeArrowheads="1"/>
                    </pic:cNvPicPr>
                  </pic:nvPicPr>
                  <pic:blipFill>
                    <a:blip r:embed="rId177"/>
                    <a:srcRect/>
                    <a:stretch>
                      <a:fillRect/>
                    </a:stretch>
                  </pic:blipFill>
                  <pic:spPr bwMode="auto">
                    <a:xfrm>
                      <a:off x="0" y="0"/>
                      <a:ext cx="1224915" cy="39687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7B1129" w:rsidRPr="00AF2B82" w:rsidRDefault="007B1129" w:rsidP="007B1129">
      <w:pPr>
        <w:numPr>
          <w:ilvl w:val="0"/>
          <w:numId w:val="25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виду магнитных линий магнитных полей между полюсами магн</w:t>
      </w:r>
      <w:r w:rsidRPr="00AF2B82">
        <w:rPr>
          <w:rFonts w:ascii="Times New Roman" w:hAnsi="Times New Roman"/>
          <w:color w:val="000000" w:themeColor="text1"/>
          <w:sz w:val="28"/>
          <w:szCs w:val="28"/>
        </w:rPr>
        <w:t>и</w:t>
      </w:r>
      <w:r w:rsidRPr="00AF2B82">
        <w:rPr>
          <w:rFonts w:ascii="Times New Roman" w:hAnsi="Times New Roman"/>
          <w:color w:val="000000" w:themeColor="text1"/>
          <w:sz w:val="28"/>
          <w:szCs w:val="28"/>
        </w:rPr>
        <w:t>тов определите их правый полюс.</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897255" cy="440055"/>
            <wp:effectExtent l="19050" t="0" r="0" b="0"/>
            <wp:docPr id="48" name="Рисунок 48" descr="hello_html_m561cb5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561cb545.gif"/>
                    <pic:cNvPicPr>
                      <a:picLocks noChangeAspect="1" noChangeArrowheads="1"/>
                    </pic:cNvPicPr>
                  </pic:nvPicPr>
                  <pic:blipFill>
                    <a:blip r:embed="rId178"/>
                    <a:srcRect/>
                    <a:stretch>
                      <a:fillRect/>
                    </a:stretch>
                  </pic:blipFill>
                  <pic:spPr bwMode="auto">
                    <a:xfrm>
                      <a:off x="0" y="0"/>
                      <a:ext cx="897255" cy="44005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На рис. № 1 – южный, на рис. № 2 - северный</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На обоих рисунках – </w:t>
      </w:r>
      <w:proofErr w:type="gramStart"/>
      <w:r w:rsidRPr="00AF2B82">
        <w:rPr>
          <w:rFonts w:ascii="Times New Roman" w:hAnsi="Times New Roman"/>
          <w:color w:val="000000" w:themeColor="text1"/>
          <w:sz w:val="28"/>
          <w:szCs w:val="28"/>
        </w:rPr>
        <w:t>северный</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В) На обоих рисунках – </w:t>
      </w:r>
      <w:proofErr w:type="gramStart"/>
      <w:r w:rsidRPr="00AF2B82">
        <w:rPr>
          <w:rFonts w:ascii="Times New Roman" w:hAnsi="Times New Roman"/>
          <w:color w:val="000000" w:themeColor="text1"/>
          <w:sz w:val="28"/>
          <w:szCs w:val="28"/>
        </w:rPr>
        <w:t>южный</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Г) На рис. № 1 – северный, на рис. № 2 - южный</w:t>
      </w:r>
    </w:p>
    <w:p w:rsidR="007B1129" w:rsidRPr="00AF2B82" w:rsidRDefault="007B1129" w:rsidP="007B1129">
      <w:pPr>
        <w:numPr>
          <w:ilvl w:val="0"/>
          <w:numId w:val="25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какой проводник с током – прямой, в форме спирали, катушки, ра</w:t>
      </w:r>
      <w:r w:rsidRPr="00AF2B82">
        <w:rPr>
          <w:rFonts w:ascii="Times New Roman" w:hAnsi="Times New Roman"/>
          <w:color w:val="000000" w:themeColor="text1"/>
          <w:sz w:val="28"/>
          <w:szCs w:val="28"/>
        </w:rPr>
        <w:t>м</w:t>
      </w:r>
      <w:r w:rsidRPr="00AF2B82">
        <w:rPr>
          <w:rFonts w:ascii="Times New Roman" w:hAnsi="Times New Roman"/>
          <w:color w:val="000000" w:themeColor="text1"/>
          <w:sz w:val="28"/>
          <w:szCs w:val="28"/>
        </w:rPr>
        <w:t>ки – действует магнитное поле?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На </w:t>
      </w:r>
      <w:proofErr w:type="gramStart"/>
      <w:r w:rsidRPr="00AF2B82">
        <w:rPr>
          <w:rFonts w:ascii="Times New Roman" w:hAnsi="Times New Roman"/>
          <w:color w:val="000000" w:themeColor="text1"/>
          <w:sz w:val="28"/>
          <w:szCs w:val="28"/>
        </w:rPr>
        <w:t>прямой</w:t>
      </w:r>
      <w:proofErr w:type="gramEnd"/>
      <w:r w:rsidRPr="00AF2B82">
        <w:rPr>
          <w:rFonts w:ascii="Times New Roman" w:hAnsi="Times New Roman"/>
          <w:color w:val="000000" w:themeColor="text1"/>
          <w:sz w:val="28"/>
          <w:szCs w:val="28"/>
        </w:rPr>
        <w:t xml:space="preserve"> В) На рамку</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На катушку Г) на все проводники с током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numPr>
          <w:ilvl w:val="0"/>
          <w:numId w:val="25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Какой механизм действует благодаря использованию в его устройстве принципа вращения рамки с током в магнитное поле?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Электромагнит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Электродвигатель</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Электрический чайник</w:t>
      </w:r>
    </w:p>
    <w:p w:rsidR="007B1129" w:rsidRPr="00AF2B82" w:rsidRDefault="007B1129" w:rsidP="007B1129">
      <w:pPr>
        <w:numPr>
          <w:ilvl w:val="0"/>
          <w:numId w:val="26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Какая физическая величина характеризует энергетическую эффекти</w:t>
      </w:r>
      <w:r w:rsidRPr="00AF2B82">
        <w:rPr>
          <w:rFonts w:ascii="Times New Roman" w:hAnsi="Times New Roman"/>
          <w:color w:val="000000" w:themeColor="text1"/>
          <w:sz w:val="28"/>
          <w:szCs w:val="28"/>
        </w:rPr>
        <w:t>в</w:t>
      </w:r>
      <w:r w:rsidRPr="00AF2B82">
        <w:rPr>
          <w:rFonts w:ascii="Times New Roman" w:hAnsi="Times New Roman"/>
          <w:color w:val="000000" w:themeColor="text1"/>
          <w:sz w:val="28"/>
          <w:szCs w:val="28"/>
        </w:rPr>
        <w:t>ность электродвигателя?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Его мощность</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Произведенная им работа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КПД двигателя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Масса и размеры двигателя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5. ИТОГОВЫЙ ТЕСТ (по темам «ЭЛЕКТРОМАГНИТНЫЕ ЯВЛ</w:t>
      </w:r>
      <w:r w:rsidRPr="00AF2B82">
        <w:rPr>
          <w:rFonts w:ascii="Times New Roman" w:hAnsi="Times New Roman"/>
          <w:b/>
          <w:bCs/>
          <w:color w:val="000000" w:themeColor="text1"/>
          <w:sz w:val="28"/>
          <w:szCs w:val="28"/>
        </w:rPr>
        <w:t>Е</w:t>
      </w:r>
      <w:r w:rsidRPr="00AF2B82">
        <w:rPr>
          <w:rFonts w:ascii="Times New Roman" w:hAnsi="Times New Roman"/>
          <w:b/>
          <w:bCs/>
          <w:color w:val="000000" w:themeColor="text1"/>
          <w:sz w:val="28"/>
          <w:szCs w:val="28"/>
        </w:rPr>
        <w:t>НИЯ»)</w:t>
      </w:r>
      <w:r w:rsidRPr="00AF2B82">
        <w:rPr>
          <w:rFonts w:ascii="Times New Roman" w:hAnsi="Times New Roman"/>
          <w:color w:val="000000" w:themeColor="text1"/>
          <w:sz w:val="28"/>
          <w:szCs w:val="28"/>
        </w:rPr>
        <w:t> </w:t>
      </w:r>
      <w:proofErr w:type="gramStart"/>
      <w:r w:rsidRPr="00AF2B82">
        <w:rPr>
          <w:rFonts w:ascii="Times New Roman" w:hAnsi="Times New Roman"/>
          <w:b/>
          <w:bCs/>
          <w:color w:val="000000" w:themeColor="text1"/>
          <w:sz w:val="28"/>
          <w:szCs w:val="28"/>
        </w:rPr>
        <w:t>II</w:t>
      </w:r>
      <w:proofErr w:type="gramEnd"/>
      <w:r w:rsidRPr="00AF2B82">
        <w:rPr>
          <w:rFonts w:ascii="Times New Roman" w:hAnsi="Times New Roman"/>
          <w:b/>
          <w:bCs/>
          <w:color w:val="000000" w:themeColor="text1"/>
          <w:sz w:val="28"/>
          <w:szCs w:val="28"/>
        </w:rPr>
        <w:t>ВАРИАНТ</w:t>
      </w:r>
    </w:p>
    <w:p w:rsidR="007B1129" w:rsidRPr="00AF2B82" w:rsidRDefault="007B1129" w:rsidP="007B1129">
      <w:pPr>
        <w:numPr>
          <w:ilvl w:val="0"/>
          <w:numId w:val="26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Проводник включен в работающую электрическую цепь. Какое поле существует вокруг него?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w:t>
      </w:r>
      <w:proofErr w:type="gramStart"/>
      <w:r w:rsidRPr="00AF2B82">
        <w:rPr>
          <w:rFonts w:ascii="Times New Roman" w:hAnsi="Times New Roman"/>
          <w:color w:val="000000" w:themeColor="text1"/>
          <w:sz w:val="28"/>
          <w:szCs w:val="28"/>
        </w:rPr>
        <w:t>Электрическое</w:t>
      </w:r>
      <w:proofErr w:type="gramEnd"/>
      <w:r w:rsidRPr="00AF2B82">
        <w:rPr>
          <w:rFonts w:ascii="Times New Roman" w:hAnsi="Times New Roman"/>
          <w:color w:val="000000" w:themeColor="text1"/>
          <w:sz w:val="28"/>
          <w:szCs w:val="28"/>
        </w:rPr>
        <w:t xml:space="preserve"> Г) Поля в этом случае нет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Магнитное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Электромагнитное</w:t>
      </w:r>
    </w:p>
    <w:p w:rsidR="007B1129" w:rsidRPr="00AF2B82" w:rsidRDefault="007B1129" w:rsidP="007B1129">
      <w:pPr>
        <w:numPr>
          <w:ilvl w:val="0"/>
          <w:numId w:val="26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Какова форма магнитных линий магнитного поля прямого проводника с током?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Замкнутые кривые вокруг проводника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Отходящие от проводника радиальные линии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Замкнутые кривые вокруг проводника, расположенные в перпендикуля</w:t>
      </w:r>
      <w:r w:rsidRPr="00AF2B82">
        <w:rPr>
          <w:rFonts w:ascii="Times New Roman" w:hAnsi="Times New Roman"/>
          <w:color w:val="000000" w:themeColor="text1"/>
          <w:sz w:val="28"/>
          <w:szCs w:val="28"/>
        </w:rPr>
        <w:t>р</w:t>
      </w:r>
      <w:r w:rsidRPr="00AF2B82">
        <w:rPr>
          <w:rFonts w:ascii="Times New Roman" w:hAnsi="Times New Roman"/>
          <w:color w:val="000000" w:themeColor="text1"/>
          <w:sz w:val="28"/>
          <w:szCs w:val="28"/>
        </w:rPr>
        <w:t>ных ему плоскостях</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Концентрические окружности, охватывающие проводник</w:t>
      </w:r>
    </w:p>
    <w:p w:rsidR="007B1129" w:rsidRPr="00AF2B82" w:rsidRDefault="007B1129" w:rsidP="007B1129">
      <w:pPr>
        <w:numPr>
          <w:ilvl w:val="0"/>
          <w:numId w:val="26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каком рисунке направление магнитных линий магнитного поля к</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тушки с током показано стрелками неправильно?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527175" cy="379730"/>
            <wp:effectExtent l="19050" t="0" r="0" b="0"/>
            <wp:docPr id="17" name="Рисунок 49" descr="hello_html_160418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160418e5.gif"/>
                    <pic:cNvPicPr>
                      <a:picLocks noChangeAspect="1" noChangeArrowheads="1"/>
                    </pic:cNvPicPr>
                  </pic:nvPicPr>
                  <pic:blipFill>
                    <a:blip r:embed="rId179"/>
                    <a:srcRect/>
                    <a:stretch>
                      <a:fillRect/>
                    </a:stretch>
                  </pic:blipFill>
                  <pic:spPr bwMode="auto">
                    <a:xfrm>
                      <a:off x="0" y="0"/>
                      <a:ext cx="1527175" cy="37973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7B1129" w:rsidRPr="00AF2B82" w:rsidRDefault="007B1129" w:rsidP="007B1129">
      <w:pPr>
        <w:numPr>
          <w:ilvl w:val="0"/>
          <w:numId w:val="26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 можно усилить магнитное поле катушки?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Увеличить силу тока в ней</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Сделать ее более длинной</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Увеличить радиус катушки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Намотать провод на каркас менее плотно</w:t>
      </w:r>
    </w:p>
    <w:p w:rsidR="007B1129" w:rsidRPr="00AF2B82" w:rsidRDefault="007B1129" w:rsidP="007B1129">
      <w:pPr>
        <w:numPr>
          <w:ilvl w:val="0"/>
          <w:numId w:val="26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Какое из названных ниже веществ не притянется к магниту?</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Чугун В) Стекло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Кобальт Г) Сталь</w:t>
      </w:r>
    </w:p>
    <w:p w:rsidR="007B1129" w:rsidRPr="00AF2B82" w:rsidRDefault="007B1129" w:rsidP="007B1129">
      <w:pPr>
        <w:numPr>
          <w:ilvl w:val="0"/>
          <w:numId w:val="26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Магнитная буря – это …</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изменение магнитного поля Земли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неожиданное усиление магнитного поля планеты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резкое кратковременное изменение магнитного поля Земли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Г) Среди ответов нет </w:t>
      </w:r>
      <w:proofErr w:type="gramStart"/>
      <w:r w:rsidRPr="00AF2B82">
        <w:rPr>
          <w:rFonts w:ascii="Times New Roman" w:hAnsi="Times New Roman"/>
          <w:color w:val="000000" w:themeColor="text1"/>
          <w:sz w:val="28"/>
          <w:szCs w:val="28"/>
        </w:rPr>
        <w:t>верного</w:t>
      </w:r>
      <w:proofErr w:type="gramEnd"/>
    </w:p>
    <w:p w:rsidR="007B1129" w:rsidRPr="00AF2B82" w:rsidRDefault="007B1129" w:rsidP="007B1129">
      <w:pPr>
        <w:numPr>
          <w:ilvl w:val="0"/>
          <w:numId w:val="26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каком рисунке изображена картина магнитного поля при взаим</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действии одноименных полюсов магнитов?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250950" cy="466090"/>
            <wp:effectExtent l="19050" t="0" r="6350" b="0"/>
            <wp:docPr id="50" name="Рисунок 50" descr="hello_html_m5abe43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5abe43fc.gif"/>
                    <pic:cNvPicPr>
                      <a:picLocks noChangeAspect="1" noChangeArrowheads="1"/>
                    </pic:cNvPicPr>
                  </pic:nvPicPr>
                  <pic:blipFill>
                    <a:blip r:embed="rId180"/>
                    <a:srcRect/>
                    <a:stretch>
                      <a:fillRect/>
                    </a:stretch>
                  </pic:blipFill>
                  <pic:spPr bwMode="auto">
                    <a:xfrm>
                      <a:off x="0" y="0"/>
                      <a:ext cx="1250950" cy="46609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7B1129" w:rsidRPr="00AF2B82" w:rsidRDefault="007B1129" w:rsidP="007B1129">
      <w:pPr>
        <w:numPr>
          <w:ilvl w:val="0"/>
          <w:numId w:val="26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рисунке показаны две картинки магнитных полей между полюсами магнитов. Определите их левый полюс.</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828040" cy="457200"/>
            <wp:effectExtent l="19050" t="0" r="0" b="0"/>
            <wp:docPr id="51" name="Рисунок 51" descr="hello_html_m1c5c8a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1c5c8ac2.gif"/>
                    <pic:cNvPicPr>
                      <a:picLocks noChangeAspect="1" noChangeArrowheads="1"/>
                    </pic:cNvPicPr>
                  </pic:nvPicPr>
                  <pic:blipFill>
                    <a:blip r:embed="rId181"/>
                    <a:srcRect/>
                    <a:stretch>
                      <a:fillRect/>
                    </a:stretch>
                  </pic:blipFill>
                  <pic:spPr bwMode="auto">
                    <a:xfrm>
                      <a:off x="0" y="0"/>
                      <a:ext cx="828040" cy="45720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На обоих рисунках – </w:t>
      </w:r>
      <w:proofErr w:type="gramStart"/>
      <w:r w:rsidRPr="00AF2B82">
        <w:rPr>
          <w:rFonts w:ascii="Times New Roman" w:hAnsi="Times New Roman"/>
          <w:color w:val="000000" w:themeColor="text1"/>
          <w:sz w:val="28"/>
          <w:szCs w:val="28"/>
        </w:rPr>
        <w:t>северный</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Б) На обоих рисунках – </w:t>
      </w:r>
      <w:proofErr w:type="gramStart"/>
      <w:r w:rsidRPr="00AF2B82">
        <w:rPr>
          <w:rFonts w:ascii="Times New Roman" w:hAnsi="Times New Roman"/>
          <w:color w:val="000000" w:themeColor="text1"/>
          <w:sz w:val="28"/>
          <w:szCs w:val="28"/>
        </w:rPr>
        <w:t>южный</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На рис. № 1 – южный, на рис. № 2 - северный</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На рис. № 1 – северный, на рис. № 2 - южный</w:t>
      </w:r>
    </w:p>
    <w:p w:rsidR="007B1129" w:rsidRPr="00AF2B82" w:rsidRDefault="007B1129" w:rsidP="007B1129">
      <w:pPr>
        <w:numPr>
          <w:ilvl w:val="0"/>
          <w:numId w:val="26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 – прямолинейно, криволинейно, поворачиваясь вокруг оси – может двигаться в магнитном поле рамка с током?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Прямолинейно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Криволинейно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Поворачиваясь вокруг оси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 Ответ неоднозначен</w:t>
      </w:r>
    </w:p>
    <w:p w:rsidR="007B1129" w:rsidRPr="00AF2B82" w:rsidRDefault="007B1129" w:rsidP="007B1129">
      <w:pPr>
        <w:numPr>
          <w:ilvl w:val="0"/>
          <w:numId w:val="27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какому из названных здесь признаков электродвигатели превосх</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дят тепловые двигатели?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w:t>
      </w:r>
      <w:proofErr w:type="spellStart"/>
      <w:r w:rsidRPr="00AF2B82">
        <w:rPr>
          <w:rFonts w:ascii="Times New Roman" w:hAnsi="Times New Roman"/>
          <w:color w:val="000000" w:themeColor="text1"/>
          <w:sz w:val="28"/>
          <w:szCs w:val="28"/>
        </w:rPr>
        <w:t>Экологичности</w:t>
      </w:r>
      <w:proofErr w:type="spellEnd"/>
      <w:r w:rsidRPr="00AF2B82">
        <w:rPr>
          <w:rFonts w:ascii="Times New Roman" w:hAnsi="Times New Roman"/>
          <w:color w:val="000000" w:themeColor="text1"/>
          <w:sz w:val="28"/>
          <w:szCs w:val="28"/>
        </w:rPr>
        <w:t xml:space="preserve"> В) Массе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Мощности Г) Размеру</w:t>
      </w:r>
    </w:p>
    <w:p w:rsidR="007B1129" w:rsidRPr="00AF2B82" w:rsidRDefault="007B1129" w:rsidP="00E07A1E">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numPr>
          <w:ilvl w:val="0"/>
          <w:numId w:val="271"/>
        </w:numPr>
        <w:shd w:val="clear" w:color="auto" w:fill="FFFFFF"/>
        <w:overflowPunct/>
        <w:autoSpaceDE/>
        <w:autoSpaceDN/>
        <w:adjustRightInd/>
        <w:spacing w:line="240" w:lineRule="auto"/>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теме «СВЕТОВЫЕ ЯВЛЕНИЯ»)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6. ИТОГОВЫЙ ТЕСТ (по теме «СВЕТОВЫЕ ЯВЛЕНИЯ»)</w:t>
      </w:r>
      <w:r w:rsidRPr="00AF2B82">
        <w:rPr>
          <w:rFonts w:ascii="Times New Roman" w:hAnsi="Times New Roman"/>
          <w:color w:val="000000" w:themeColor="text1"/>
          <w:sz w:val="28"/>
          <w:szCs w:val="28"/>
        </w:rPr>
        <w:t> </w:t>
      </w:r>
      <w:r w:rsidRPr="00AF2B82">
        <w:rPr>
          <w:rFonts w:ascii="Times New Roman" w:hAnsi="Times New Roman"/>
          <w:b/>
          <w:bCs/>
          <w:color w:val="000000" w:themeColor="text1"/>
          <w:sz w:val="28"/>
          <w:szCs w:val="28"/>
        </w:rPr>
        <w:t>I ВАРИАНТ</w:t>
      </w:r>
    </w:p>
    <w:p w:rsidR="007B1129" w:rsidRPr="00AF2B82" w:rsidRDefault="007B1129" w:rsidP="007B1129">
      <w:pPr>
        <w:numPr>
          <w:ilvl w:val="0"/>
          <w:numId w:val="27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Точечным или протяженным должен быть источник света, чтобы за о</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вещенным им предметом были тень и полутень?</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Точечным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Протяженным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Любым</w:t>
      </w:r>
    </w:p>
    <w:p w:rsidR="007B1129" w:rsidRPr="00AF2B82" w:rsidRDefault="007B1129" w:rsidP="007B1129">
      <w:pPr>
        <w:numPr>
          <w:ilvl w:val="0"/>
          <w:numId w:val="27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На каком рисунке угол падения светового луча обозначен неправил</w:t>
      </w:r>
      <w:r w:rsidRPr="00AF2B82">
        <w:rPr>
          <w:rFonts w:ascii="Times New Roman" w:hAnsi="Times New Roman"/>
          <w:color w:val="000000" w:themeColor="text1"/>
          <w:sz w:val="28"/>
          <w:szCs w:val="28"/>
        </w:rPr>
        <w:t>ь</w:t>
      </w:r>
      <w:r w:rsidRPr="00AF2B82">
        <w:rPr>
          <w:rFonts w:ascii="Times New Roman" w:hAnsi="Times New Roman"/>
          <w:color w:val="000000" w:themeColor="text1"/>
          <w:sz w:val="28"/>
          <w:szCs w:val="28"/>
        </w:rPr>
        <w:t>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009015" cy="509270"/>
            <wp:effectExtent l="19050" t="0" r="635" b="0"/>
            <wp:docPr id="16" name="Рисунок 52" descr="hello_html_12dbc0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12dbc0dd.gif"/>
                    <pic:cNvPicPr>
                      <a:picLocks noChangeAspect="1" noChangeArrowheads="1"/>
                    </pic:cNvPicPr>
                  </pic:nvPicPr>
                  <pic:blipFill>
                    <a:blip r:embed="rId182"/>
                    <a:srcRect/>
                    <a:stretch>
                      <a:fillRect/>
                    </a:stretch>
                  </pic:blipFill>
                  <pic:spPr bwMode="auto">
                    <a:xfrm>
                      <a:off x="0" y="0"/>
                      <a:ext cx="1009015" cy="50927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7B1129" w:rsidRPr="00AF2B82" w:rsidRDefault="007B1129" w:rsidP="007B1129">
      <w:pPr>
        <w:numPr>
          <w:ilvl w:val="0"/>
          <w:numId w:val="27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каком рисунке отраженный луч построен правильно?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294130" cy="483235"/>
            <wp:effectExtent l="19050" t="0" r="1270" b="0"/>
            <wp:docPr id="53" name="Рисунок 53" descr="hello_html_m36c218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36c2187d.gif"/>
                    <pic:cNvPicPr>
                      <a:picLocks noChangeAspect="1" noChangeArrowheads="1"/>
                    </pic:cNvPicPr>
                  </pic:nvPicPr>
                  <pic:blipFill>
                    <a:blip r:embed="rId183"/>
                    <a:srcRect/>
                    <a:stretch>
                      <a:fillRect/>
                    </a:stretch>
                  </pic:blipFill>
                  <pic:spPr bwMode="auto">
                    <a:xfrm>
                      <a:off x="0" y="0"/>
                      <a:ext cx="1294130" cy="48323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7B1129" w:rsidRPr="00AF2B82" w:rsidRDefault="007B1129" w:rsidP="007B1129">
      <w:pPr>
        <w:numPr>
          <w:ilvl w:val="0"/>
          <w:numId w:val="27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Угол падения трех световых лучей на зеркальную поверхность равны 25</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30</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и 45</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Каковы их углы отражения?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25</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30</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45</w:t>
      </w:r>
      <w:r w:rsidRPr="00AF2B82">
        <w:rPr>
          <w:rFonts w:ascii="Times New Roman" w:hAnsi="Times New Roman"/>
          <w:color w:val="000000" w:themeColor="text1"/>
          <w:sz w:val="28"/>
          <w:szCs w:val="28"/>
          <w:vertAlign w:val="superscript"/>
        </w:rPr>
        <w:t>0</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45</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30</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25</w:t>
      </w:r>
      <w:r w:rsidRPr="00AF2B82">
        <w:rPr>
          <w:rFonts w:ascii="Times New Roman" w:hAnsi="Times New Roman"/>
          <w:color w:val="000000" w:themeColor="text1"/>
          <w:sz w:val="28"/>
          <w:szCs w:val="28"/>
          <w:vertAlign w:val="superscript"/>
        </w:rPr>
        <w:t>0</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50</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60</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90</w:t>
      </w:r>
      <w:r w:rsidRPr="00AF2B82">
        <w:rPr>
          <w:rFonts w:ascii="Times New Roman" w:hAnsi="Times New Roman"/>
          <w:color w:val="000000" w:themeColor="text1"/>
          <w:sz w:val="28"/>
          <w:szCs w:val="28"/>
          <w:vertAlign w:val="superscript"/>
        </w:rPr>
        <w:t>0</w:t>
      </w:r>
    </w:p>
    <w:p w:rsidR="007B1129" w:rsidRPr="00AF2B82" w:rsidRDefault="007B1129" w:rsidP="007B1129">
      <w:pPr>
        <w:numPr>
          <w:ilvl w:val="0"/>
          <w:numId w:val="27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Какое изображение предмета дает плоское зеркало?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Мнимое, за зеркалом, на том же расстоянии от него, что и предмет, и т</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кого же, как он, размера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Действительное, перед зеркалом дальше, чем предмет, и меньшего, чем он, размера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В) Мнимое, на разном за зеркалом расстоянии от него и разного размера в зависимости от того, где находится предмет перед зеркалом</w:t>
      </w:r>
      <w:proofErr w:type="gramEnd"/>
    </w:p>
    <w:p w:rsidR="007B1129" w:rsidRPr="00AF2B82" w:rsidRDefault="007B1129" w:rsidP="007B1129">
      <w:pPr>
        <w:numPr>
          <w:ilvl w:val="0"/>
          <w:numId w:val="27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На каком рисунке показано преломление луча света при переходе из оптически менее плотной среды в оптически более </w:t>
      </w:r>
      <w:proofErr w:type="gramStart"/>
      <w:r w:rsidRPr="00AF2B82">
        <w:rPr>
          <w:rFonts w:ascii="Times New Roman" w:hAnsi="Times New Roman"/>
          <w:color w:val="000000" w:themeColor="text1"/>
          <w:sz w:val="28"/>
          <w:szCs w:val="28"/>
        </w:rPr>
        <w:t>плотную</w:t>
      </w:r>
      <w:proofErr w:type="gramEnd"/>
      <w:r w:rsidRPr="00AF2B82">
        <w:rPr>
          <w:rFonts w:ascii="Times New Roman" w:hAnsi="Times New Roman"/>
          <w:color w:val="000000" w:themeColor="text1"/>
          <w:sz w:val="28"/>
          <w:szCs w:val="28"/>
        </w:rPr>
        <w:t>?</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966470" cy="534670"/>
            <wp:effectExtent l="19050" t="0" r="5080" b="0"/>
            <wp:docPr id="54" name="Рисунок 54" descr="hello_html_m7023a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7023a414.gif"/>
                    <pic:cNvPicPr>
                      <a:picLocks noChangeAspect="1" noChangeArrowheads="1"/>
                    </pic:cNvPicPr>
                  </pic:nvPicPr>
                  <pic:blipFill>
                    <a:blip r:embed="rId184"/>
                    <a:srcRect/>
                    <a:stretch>
                      <a:fillRect/>
                    </a:stretch>
                  </pic:blipFill>
                  <pic:spPr bwMode="auto">
                    <a:xfrm>
                      <a:off x="0" y="0"/>
                      <a:ext cx="966470" cy="53467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7B1129" w:rsidRPr="00AF2B82" w:rsidRDefault="007B1129" w:rsidP="007B1129">
      <w:pPr>
        <w:numPr>
          <w:ilvl w:val="0"/>
          <w:numId w:val="27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Какая линза – вогнутая или выпуклая – представляет собой собира</w:t>
      </w:r>
      <w:r w:rsidRPr="00AF2B82">
        <w:rPr>
          <w:rFonts w:ascii="Times New Roman" w:hAnsi="Times New Roman"/>
          <w:color w:val="000000" w:themeColor="text1"/>
          <w:sz w:val="28"/>
          <w:szCs w:val="28"/>
        </w:rPr>
        <w:t>ю</w:t>
      </w:r>
      <w:r w:rsidRPr="00AF2B82">
        <w:rPr>
          <w:rFonts w:ascii="Times New Roman" w:hAnsi="Times New Roman"/>
          <w:color w:val="000000" w:themeColor="text1"/>
          <w:sz w:val="28"/>
          <w:szCs w:val="28"/>
        </w:rPr>
        <w:t>щую линзу?</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w:t>
      </w:r>
      <w:proofErr w:type="gramStart"/>
      <w:r w:rsidRPr="00AF2B82">
        <w:rPr>
          <w:rFonts w:ascii="Times New Roman" w:hAnsi="Times New Roman"/>
          <w:color w:val="000000" w:themeColor="text1"/>
          <w:sz w:val="28"/>
          <w:szCs w:val="28"/>
        </w:rPr>
        <w:t>Вогнутая</w:t>
      </w:r>
      <w:proofErr w:type="gramEnd"/>
      <w:r w:rsidRPr="00AF2B82">
        <w:rPr>
          <w:rFonts w:ascii="Times New Roman" w:hAnsi="Times New Roman"/>
          <w:color w:val="000000" w:themeColor="text1"/>
          <w:sz w:val="28"/>
          <w:szCs w:val="28"/>
        </w:rPr>
        <w:t xml:space="preserve"> В) Все виды линз собирают свет</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Выпуклая</w:t>
      </w:r>
    </w:p>
    <w:p w:rsidR="007B1129" w:rsidRPr="00AF2B82" w:rsidRDefault="007B1129" w:rsidP="007B1129">
      <w:pPr>
        <w:numPr>
          <w:ilvl w:val="0"/>
          <w:numId w:val="27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Чем больше кривизна поверхности собирающей линзы, тем ее фоку</w:t>
      </w:r>
      <w:r w:rsidRPr="00AF2B82">
        <w:rPr>
          <w:rFonts w:ascii="Times New Roman" w:hAnsi="Times New Roman"/>
          <w:color w:val="000000" w:themeColor="text1"/>
          <w:sz w:val="28"/>
          <w:szCs w:val="28"/>
        </w:rPr>
        <w:t>с</w:t>
      </w:r>
      <w:r w:rsidRPr="00AF2B82">
        <w:rPr>
          <w:rFonts w:ascii="Times New Roman" w:hAnsi="Times New Roman"/>
          <w:color w:val="000000" w:themeColor="text1"/>
          <w:sz w:val="28"/>
          <w:szCs w:val="28"/>
        </w:rPr>
        <w:t>ное расстояние …</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короче В) Оно неизменно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длиннее</w:t>
      </w:r>
    </w:p>
    <w:p w:rsidR="007B1129" w:rsidRPr="00AF2B82" w:rsidRDefault="007B1129" w:rsidP="007B1129">
      <w:pPr>
        <w:numPr>
          <w:ilvl w:val="0"/>
          <w:numId w:val="28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 какой формуле можно определить оптическую силу линзы?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w:t>
      </w:r>
      <w:r w:rsidRPr="00AF2B82">
        <w:rPr>
          <w:rFonts w:ascii="Times New Roman" w:hAnsi="Times New Roman"/>
          <w:noProof/>
          <w:color w:val="000000" w:themeColor="text1"/>
          <w:sz w:val="28"/>
          <w:szCs w:val="28"/>
        </w:rPr>
        <w:drawing>
          <wp:inline distT="0" distB="0" distL="0" distR="0">
            <wp:extent cx="259080" cy="224155"/>
            <wp:effectExtent l="19050" t="0" r="7620" b="0"/>
            <wp:docPr id="14" name="Рисунок 55" descr="hello_html_m7f6e24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7f6e24be.gif"/>
                    <pic:cNvPicPr>
                      <a:picLocks noChangeAspect="1" noChangeArrowheads="1"/>
                    </pic:cNvPicPr>
                  </pic:nvPicPr>
                  <pic:blipFill>
                    <a:blip r:embed="rId185"/>
                    <a:srcRect/>
                    <a:stretch>
                      <a:fillRect/>
                    </a:stretch>
                  </pic:blipFill>
                  <pic:spPr bwMode="auto">
                    <a:xfrm>
                      <a:off x="0" y="0"/>
                      <a:ext cx="259080" cy="224155"/>
                    </a:xfrm>
                    <a:prstGeom prst="rect">
                      <a:avLst/>
                    </a:prstGeom>
                    <a:noFill/>
                    <a:ln w="9525">
                      <a:noFill/>
                      <a:miter lim="800000"/>
                      <a:headEnd/>
                      <a:tailEnd/>
                    </a:ln>
                  </pic:spPr>
                </pic:pic>
              </a:graphicData>
            </a:graphic>
          </wp:inline>
        </w:drawing>
      </w:r>
      <w:r w:rsidRPr="00AF2B82">
        <w:rPr>
          <w:rFonts w:ascii="Times New Roman" w:hAnsi="Times New Roman"/>
          <w:color w:val="000000" w:themeColor="text1"/>
          <w:sz w:val="28"/>
          <w:szCs w:val="28"/>
        </w:rPr>
        <w:t> В) </w:t>
      </w:r>
      <w:r w:rsidRPr="00AF2B82">
        <w:rPr>
          <w:rFonts w:ascii="Times New Roman" w:hAnsi="Times New Roman"/>
          <w:noProof/>
          <w:color w:val="000000" w:themeColor="text1"/>
          <w:sz w:val="28"/>
          <w:szCs w:val="28"/>
        </w:rPr>
        <w:drawing>
          <wp:inline distT="0" distB="0" distL="0" distR="0">
            <wp:extent cx="267335" cy="224155"/>
            <wp:effectExtent l="19050" t="0" r="0" b="0"/>
            <wp:docPr id="56" name="Рисунок 56" descr="hello_html_m10b4f4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10b4f490.gif"/>
                    <pic:cNvPicPr>
                      <a:picLocks noChangeAspect="1" noChangeArrowheads="1"/>
                    </pic:cNvPicPr>
                  </pic:nvPicPr>
                  <pic:blipFill>
                    <a:blip r:embed="rId166"/>
                    <a:srcRect/>
                    <a:stretch>
                      <a:fillRect/>
                    </a:stretch>
                  </pic:blipFill>
                  <pic:spPr bwMode="auto">
                    <a:xfrm>
                      <a:off x="0" y="0"/>
                      <a:ext cx="267335" cy="224155"/>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w:t>
      </w:r>
      <w:r w:rsidRPr="00AF2B82">
        <w:rPr>
          <w:rFonts w:ascii="Times New Roman" w:hAnsi="Times New Roman"/>
          <w:noProof/>
          <w:color w:val="000000" w:themeColor="text1"/>
          <w:sz w:val="28"/>
          <w:szCs w:val="28"/>
        </w:rPr>
        <w:drawing>
          <wp:inline distT="0" distB="0" distL="0" distR="0">
            <wp:extent cx="276225" cy="224155"/>
            <wp:effectExtent l="19050" t="0" r="9525" b="0"/>
            <wp:docPr id="13" name="Рисунок 57" descr="hello_html_m2ebe9b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2ebe9ba7.gif"/>
                    <pic:cNvPicPr>
                      <a:picLocks noChangeAspect="1" noChangeArrowheads="1"/>
                    </pic:cNvPicPr>
                  </pic:nvPicPr>
                  <pic:blipFill>
                    <a:blip r:embed="rId186"/>
                    <a:srcRect/>
                    <a:stretch>
                      <a:fillRect/>
                    </a:stretch>
                  </pic:blipFill>
                  <pic:spPr bwMode="auto">
                    <a:xfrm>
                      <a:off x="0" y="0"/>
                      <a:ext cx="276225" cy="224155"/>
                    </a:xfrm>
                    <a:prstGeom prst="rect">
                      <a:avLst/>
                    </a:prstGeom>
                    <a:noFill/>
                    <a:ln w="9525">
                      <a:noFill/>
                      <a:miter lim="800000"/>
                      <a:headEnd/>
                      <a:tailEnd/>
                    </a:ln>
                  </pic:spPr>
                </pic:pic>
              </a:graphicData>
            </a:graphic>
          </wp:inline>
        </w:drawing>
      </w:r>
    </w:p>
    <w:p w:rsidR="007B1129" w:rsidRPr="00AF2B82" w:rsidRDefault="007B1129" w:rsidP="007B1129">
      <w:pPr>
        <w:numPr>
          <w:ilvl w:val="0"/>
          <w:numId w:val="28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При каком расстоянии </w:t>
      </w:r>
      <w:proofErr w:type="spellStart"/>
      <w:r w:rsidRPr="00AF2B82">
        <w:rPr>
          <w:rFonts w:ascii="Times New Roman" w:hAnsi="Times New Roman"/>
          <w:color w:val="000000" w:themeColor="text1"/>
          <w:sz w:val="28"/>
          <w:szCs w:val="28"/>
        </w:rPr>
        <w:t>d</w:t>
      </w:r>
      <w:proofErr w:type="spellEnd"/>
      <w:r w:rsidRPr="00AF2B82">
        <w:rPr>
          <w:rFonts w:ascii="Times New Roman" w:hAnsi="Times New Roman"/>
          <w:color w:val="000000" w:themeColor="text1"/>
          <w:sz w:val="28"/>
          <w:szCs w:val="28"/>
        </w:rPr>
        <w:t> предмета от собирающей линзы его изображ</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ние будет действительным, перевернутым и увеличенным?</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При </w:t>
      </w:r>
      <w:proofErr w:type="spellStart"/>
      <w:r w:rsidRPr="00AF2B82">
        <w:rPr>
          <w:rFonts w:ascii="Times New Roman" w:hAnsi="Times New Roman"/>
          <w:color w:val="000000" w:themeColor="text1"/>
          <w:sz w:val="28"/>
          <w:szCs w:val="28"/>
        </w:rPr>
        <w:t>d</w:t>
      </w:r>
      <w:proofErr w:type="spellEnd"/>
      <w:r w:rsidRPr="00AF2B82">
        <w:rPr>
          <w:rFonts w:ascii="Times New Roman" w:hAnsi="Times New Roman"/>
          <w:color w:val="000000" w:themeColor="text1"/>
          <w:sz w:val="28"/>
          <w:szCs w:val="28"/>
        </w:rPr>
        <w:t> &lt; F</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При F</w:t>
      </w:r>
      <w:r w:rsidRPr="00AF2B82">
        <w:rPr>
          <w:rFonts w:ascii="Times New Roman" w:hAnsi="Times New Roman"/>
          <w:color w:val="000000" w:themeColor="text1"/>
          <w:sz w:val="28"/>
          <w:szCs w:val="28"/>
          <w:vertAlign w:val="subscript"/>
        </w:rPr>
        <w:t> </w:t>
      </w:r>
      <w:r w:rsidRPr="00AF2B82">
        <w:rPr>
          <w:rFonts w:ascii="Times New Roman" w:hAnsi="Times New Roman"/>
          <w:color w:val="000000" w:themeColor="text1"/>
          <w:sz w:val="28"/>
          <w:szCs w:val="28"/>
        </w:rPr>
        <w:t>&lt; </w:t>
      </w:r>
      <w:proofErr w:type="spellStart"/>
      <w:r w:rsidRPr="00AF2B82">
        <w:rPr>
          <w:rFonts w:ascii="Times New Roman" w:hAnsi="Times New Roman"/>
          <w:color w:val="000000" w:themeColor="text1"/>
          <w:sz w:val="28"/>
          <w:szCs w:val="28"/>
        </w:rPr>
        <w:t>d</w:t>
      </w:r>
      <w:proofErr w:type="spellEnd"/>
      <w:r w:rsidRPr="00AF2B82">
        <w:rPr>
          <w:rFonts w:ascii="Times New Roman" w:hAnsi="Times New Roman"/>
          <w:color w:val="000000" w:themeColor="text1"/>
          <w:sz w:val="28"/>
          <w:szCs w:val="28"/>
        </w:rPr>
        <w:t> &lt; 2F</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При </w:t>
      </w:r>
      <w:proofErr w:type="spellStart"/>
      <w:r w:rsidRPr="00AF2B82">
        <w:rPr>
          <w:rFonts w:ascii="Times New Roman" w:hAnsi="Times New Roman"/>
          <w:color w:val="000000" w:themeColor="text1"/>
          <w:sz w:val="28"/>
          <w:szCs w:val="28"/>
        </w:rPr>
        <w:t>d</w:t>
      </w:r>
      <w:proofErr w:type="spellEnd"/>
      <w:r w:rsidRPr="00AF2B82">
        <w:rPr>
          <w:rFonts w:ascii="Times New Roman" w:hAnsi="Times New Roman"/>
          <w:color w:val="000000" w:themeColor="text1"/>
          <w:sz w:val="28"/>
          <w:szCs w:val="28"/>
        </w:rPr>
        <w:t> &gt; 2F</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6. ИТОГОВЫЙ ТЕСТ (по теме «СВЕТОВЫЕ ЯВЛЕНИЯ»)</w:t>
      </w:r>
      <w:r w:rsidRPr="00AF2B82">
        <w:rPr>
          <w:rFonts w:ascii="Times New Roman" w:hAnsi="Times New Roman"/>
          <w:color w:val="000000" w:themeColor="text1"/>
          <w:sz w:val="28"/>
          <w:szCs w:val="28"/>
        </w:rPr>
        <w:t> </w:t>
      </w:r>
      <w:r w:rsidRPr="00AF2B82">
        <w:rPr>
          <w:rFonts w:ascii="Times New Roman" w:hAnsi="Times New Roman"/>
          <w:b/>
          <w:bCs/>
          <w:color w:val="000000" w:themeColor="text1"/>
          <w:sz w:val="28"/>
          <w:szCs w:val="28"/>
        </w:rPr>
        <w:t>II ВАРИАНТ</w:t>
      </w:r>
    </w:p>
    <w:p w:rsidR="007B1129" w:rsidRPr="00AF2B82" w:rsidRDefault="007B1129" w:rsidP="007B1129">
      <w:pPr>
        <w:numPr>
          <w:ilvl w:val="0"/>
          <w:numId w:val="28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От какого источника света образуется только тень предмета?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Точечного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Протяженного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Любого</w:t>
      </w:r>
    </w:p>
    <w:p w:rsidR="007B1129" w:rsidRPr="00AF2B82" w:rsidRDefault="007B1129" w:rsidP="007B1129">
      <w:pPr>
        <w:numPr>
          <w:ilvl w:val="0"/>
          <w:numId w:val="28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Определить на каком рисунке угол падения светового луча обозначен правильно?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224915" cy="543560"/>
            <wp:effectExtent l="19050" t="0" r="0" b="0"/>
            <wp:docPr id="58" name="Рисунок 58" descr="hello_html_m2fbcf9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2fbcf9f5.gif"/>
                    <pic:cNvPicPr>
                      <a:picLocks noChangeAspect="1" noChangeArrowheads="1"/>
                    </pic:cNvPicPr>
                  </pic:nvPicPr>
                  <pic:blipFill>
                    <a:blip r:embed="rId187"/>
                    <a:srcRect/>
                    <a:stretch>
                      <a:fillRect/>
                    </a:stretch>
                  </pic:blipFill>
                  <pic:spPr bwMode="auto">
                    <a:xfrm>
                      <a:off x="0" y="0"/>
                      <a:ext cx="1224915" cy="54356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7B1129" w:rsidRPr="00AF2B82" w:rsidRDefault="007B1129" w:rsidP="007B1129">
      <w:pPr>
        <w:numPr>
          <w:ilvl w:val="0"/>
          <w:numId w:val="28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На каком рисунке отраженный луч построен неправильно?</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328420" cy="534670"/>
            <wp:effectExtent l="19050" t="0" r="5080" b="0"/>
            <wp:docPr id="59" name="Рисунок 59" descr="hello_html_143603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1436039c.gif"/>
                    <pic:cNvPicPr>
                      <a:picLocks noChangeAspect="1" noChangeArrowheads="1"/>
                    </pic:cNvPicPr>
                  </pic:nvPicPr>
                  <pic:blipFill>
                    <a:blip r:embed="rId188"/>
                    <a:srcRect/>
                    <a:stretch>
                      <a:fillRect/>
                    </a:stretch>
                  </pic:blipFill>
                  <pic:spPr bwMode="auto">
                    <a:xfrm>
                      <a:off x="0" y="0"/>
                      <a:ext cx="1328420" cy="53467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 3</w:t>
      </w:r>
    </w:p>
    <w:p w:rsidR="007B1129" w:rsidRPr="00AF2B82" w:rsidRDefault="007B1129" w:rsidP="007B1129">
      <w:pPr>
        <w:numPr>
          <w:ilvl w:val="0"/>
          <w:numId w:val="28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Известно, что углы отражения световых лучей составляют 25</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и 40</w:t>
      </w:r>
      <w:r w:rsidRPr="00AF2B82">
        <w:rPr>
          <w:rFonts w:ascii="Times New Roman" w:hAnsi="Times New Roman"/>
          <w:color w:val="000000" w:themeColor="text1"/>
          <w:sz w:val="28"/>
          <w:szCs w:val="28"/>
          <w:vertAlign w:val="superscript"/>
        </w:rPr>
        <w:t>0</w:t>
      </w:r>
      <w:r w:rsidRPr="00AF2B82">
        <w:rPr>
          <w:rFonts w:ascii="Times New Roman" w:hAnsi="Times New Roman"/>
          <w:color w:val="000000" w:themeColor="text1"/>
          <w:sz w:val="28"/>
          <w:szCs w:val="28"/>
        </w:rPr>
        <w:t>. Каковы их углы падения?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40</w:t>
      </w:r>
      <w:r w:rsidRPr="00AF2B82">
        <w:rPr>
          <w:rFonts w:ascii="Times New Roman" w:hAnsi="Times New Roman"/>
          <w:color w:val="000000" w:themeColor="text1"/>
          <w:sz w:val="28"/>
          <w:szCs w:val="28"/>
          <w:vertAlign w:val="superscript"/>
        </w:rPr>
        <w:t>0 </w:t>
      </w:r>
      <w:r w:rsidRPr="00AF2B82">
        <w:rPr>
          <w:rFonts w:ascii="Times New Roman" w:hAnsi="Times New Roman"/>
          <w:color w:val="000000" w:themeColor="text1"/>
          <w:sz w:val="28"/>
          <w:szCs w:val="28"/>
        </w:rPr>
        <w:t>и 80</w:t>
      </w:r>
      <w:r w:rsidRPr="00AF2B82">
        <w:rPr>
          <w:rFonts w:ascii="Times New Roman" w:hAnsi="Times New Roman"/>
          <w:color w:val="000000" w:themeColor="text1"/>
          <w:sz w:val="28"/>
          <w:szCs w:val="28"/>
          <w:vertAlign w:val="superscript"/>
        </w:rPr>
        <w:t>0</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20</w:t>
      </w:r>
      <w:r w:rsidRPr="00AF2B82">
        <w:rPr>
          <w:rFonts w:ascii="Times New Roman" w:hAnsi="Times New Roman"/>
          <w:color w:val="000000" w:themeColor="text1"/>
          <w:sz w:val="28"/>
          <w:szCs w:val="28"/>
          <w:vertAlign w:val="superscript"/>
        </w:rPr>
        <w:t>0 </w:t>
      </w:r>
      <w:r w:rsidRPr="00AF2B82">
        <w:rPr>
          <w:rFonts w:ascii="Times New Roman" w:hAnsi="Times New Roman"/>
          <w:color w:val="000000" w:themeColor="text1"/>
          <w:sz w:val="28"/>
          <w:szCs w:val="28"/>
        </w:rPr>
        <w:t>и 40</w:t>
      </w:r>
      <w:r w:rsidRPr="00AF2B82">
        <w:rPr>
          <w:rFonts w:ascii="Times New Roman" w:hAnsi="Times New Roman"/>
          <w:color w:val="000000" w:themeColor="text1"/>
          <w:sz w:val="28"/>
          <w:szCs w:val="28"/>
          <w:vertAlign w:val="superscript"/>
        </w:rPr>
        <w:t>0</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30</w:t>
      </w:r>
      <w:r w:rsidRPr="00AF2B82">
        <w:rPr>
          <w:rFonts w:ascii="Times New Roman" w:hAnsi="Times New Roman"/>
          <w:color w:val="000000" w:themeColor="text1"/>
          <w:sz w:val="28"/>
          <w:szCs w:val="28"/>
          <w:vertAlign w:val="superscript"/>
        </w:rPr>
        <w:t>0 </w:t>
      </w:r>
      <w:r w:rsidRPr="00AF2B82">
        <w:rPr>
          <w:rFonts w:ascii="Times New Roman" w:hAnsi="Times New Roman"/>
          <w:color w:val="000000" w:themeColor="text1"/>
          <w:sz w:val="28"/>
          <w:szCs w:val="28"/>
        </w:rPr>
        <w:t>и 60</w:t>
      </w:r>
      <w:r w:rsidRPr="00AF2B82">
        <w:rPr>
          <w:rFonts w:ascii="Times New Roman" w:hAnsi="Times New Roman"/>
          <w:color w:val="000000" w:themeColor="text1"/>
          <w:sz w:val="28"/>
          <w:szCs w:val="28"/>
          <w:vertAlign w:val="superscript"/>
        </w:rPr>
        <w:t>0</w:t>
      </w:r>
    </w:p>
    <w:p w:rsidR="007B1129" w:rsidRPr="00AF2B82" w:rsidRDefault="007B1129" w:rsidP="007B1129">
      <w:pPr>
        <w:numPr>
          <w:ilvl w:val="0"/>
          <w:numId w:val="28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Светящаяся точка находится на расстоянии 1 м от зеркала. Какое и где образуется ее изображение в зеркале?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А) Мнимое, в виде светящейся точки, находящейся за зеркалом на рассто</w:t>
      </w:r>
      <w:r w:rsidRPr="00AF2B82">
        <w:rPr>
          <w:rFonts w:ascii="Times New Roman" w:hAnsi="Times New Roman"/>
          <w:color w:val="000000" w:themeColor="text1"/>
          <w:sz w:val="28"/>
          <w:szCs w:val="28"/>
        </w:rPr>
        <w:t>я</w:t>
      </w:r>
      <w:r w:rsidRPr="00AF2B82">
        <w:rPr>
          <w:rFonts w:ascii="Times New Roman" w:hAnsi="Times New Roman"/>
          <w:color w:val="000000" w:themeColor="text1"/>
          <w:sz w:val="28"/>
          <w:szCs w:val="28"/>
        </w:rPr>
        <w:t>нии 1 м от него</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Б) Мнимое, находящееся за зеркалом и удаленное от него на расстояние, зн</w:t>
      </w:r>
      <w:r w:rsidRPr="00AF2B82">
        <w:rPr>
          <w:rFonts w:ascii="Times New Roman" w:hAnsi="Times New Roman"/>
          <w:color w:val="000000" w:themeColor="text1"/>
          <w:sz w:val="28"/>
          <w:szCs w:val="28"/>
        </w:rPr>
        <w:t>а</w:t>
      </w:r>
      <w:r w:rsidRPr="00AF2B82">
        <w:rPr>
          <w:rFonts w:ascii="Times New Roman" w:hAnsi="Times New Roman"/>
          <w:color w:val="000000" w:themeColor="text1"/>
          <w:sz w:val="28"/>
          <w:szCs w:val="28"/>
        </w:rPr>
        <w:t>чительно больше, чем 1 м</w:t>
      </w:r>
      <w:proofErr w:type="gramEnd"/>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proofErr w:type="gramStart"/>
      <w:r w:rsidRPr="00AF2B82">
        <w:rPr>
          <w:rFonts w:ascii="Times New Roman" w:hAnsi="Times New Roman"/>
          <w:color w:val="000000" w:themeColor="text1"/>
          <w:sz w:val="28"/>
          <w:szCs w:val="28"/>
        </w:rPr>
        <w:t>В) Мнимое, расположенное перед зеркалом на расстоянии 1 м от него си</w:t>
      </w:r>
      <w:r w:rsidRPr="00AF2B82">
        <w:rPr>
          <w:rFonts w:ascii="Times New Roman" w:hAnsi="Times New Roman"/>
          <w:color w:val="000000" w:themeColor="text1"/>
          <w:sz w:val="28"/>
          <w:szCs w:val="28"/>
        </w:rPr>
        <w:t>м</w:t>
      </w:r>
      <w:r w:rsidRPr="00AF2B82">
        <w:rPr>
          <w:rFonts w:ascii="Times New Roman" w:hAnsi="Times New Roman"/>
          <w:color w:val="000000" w:themeColor="text1"/>
          <w:sz w:val="28"/>
          <w:szCs w:val="28"/>
        </w:rPr>
        <w:t>метрично самой точке</w:t>
      </w:r>
      <w:proofErr w:type="gramEnd"/>
    </w:p>
    <w:p w:rsidR="007B1129" w:rsidRPr="00AF2B82" w:rsidRDefault="007B1129" w:rsidP="007B1129">
      <w:pPr>
        <w:numPr>
          <w:ilvl w:val="0"/>
          <w:numId w:val="28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Луч света падает на границу раздела двух сред. В каком направлении – 1, 2 или 3 – пойдет преломленный луч, если среда I </w:t>
      </w:r>
      <w:proofErr w:type="gramStart"/>
      <w:r w:rsidRPr="00AF2B82">
        <w:rPr>
          <w:rFonts w:ascii="Times New Roman" w:hAnsi="Times New Roman"/>
          <w:color w:val="000000" w:themeColor="text1"/>
          <w:sz w:val="28"/>
          <w:szCs w:val="28"/>
        </w:rPr>
        <w:t>более оптически</w:t>
      </w:r>
      <w:proofErr w:type="gramEnd"/>
      <w:r w:rsidRPr="00AF2B82">
        <w:rPr>
          <w:rFonts w:ascii="Times New Roman" w:hAnsi="Times New Roman"/>
          <w:color w:val="000000" w:themeColor="text1"/>
          <w:sz w:val="28"/>
          <w:szCs w:val="28"/>
        </w:rPr>
        <w:t xml:space="preserve"> плотная, чем среда II?</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621030" cy="457200"/>
            <wp:effectExtent l="19050" t="0" r="7620" b="0"/>
            <wp:docPr id="11" name="Рисунок 60" descr="hello_html_6583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6583800.gif"/>
                    <pic:cNvPicPr>
                      <a:picLocks noChangeAspect="1" noChangeArrowheads="1"/>
                    </pic:cNvPicPr>
                  </pic:nvPicPr>
                  <pic:blipFill>
                    <a:blip r:embed="rId189"/>
                    <a:srcRect/>
                    <a:stretch>
                      <a:fillRect/>
                    </a:stretch>
                  </pic:blipFill>
                  <pic:spPr bwMode="auto">
                    <a:xfrm>
                      <a:off x="0" y="0"/>
                      <a:ext cx="621030" cy="457200"/>
                    </a:xfrm>
                    <a:prstGeom prst="rect">
                      <a:avLst/>
                    </a:prstGeom>
                    <a:noFill/>
                    <a:ln w="9525">
                      <a:noFill/>
                      <a:miter lim="800000"/>
                      <a:headEnd/>
                      <a:tailEnd/>
                    </a:ln>
                  </pic:spPr>
                </pic:pic>
              </a:graphicData>
            </a:graphic>
          </wp:inline>
        </w:drawing>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А) 1</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2</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3</w:t>
      </w:r>
    </w:p>
    <w:p w:rsidR="007B1129" w:rsidRPr="00AF2B82" w:rsidRDefault="007B1129" w:rsidP="007B1129">
      <w:pPr>
        <w:numPr>
          <w:ilvl w:val="0"/>
          <w:numId w:val="288"/>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Что такое фокус собирающей линзы?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Точка, в которой пересекаются преломленные линзой лучи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Место, в которое линза собирает все лучи</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Точка на оптической оси линзы, в которой пересекаются преломленные ею лучи света, падающие на линзу параллельно оптической оси</w:t>
      </w:r>
    </w:p>
    <w:p w:rsidR="007B1129" w:rsidRPr="00AF2B82" w:rsidRDefault="007B1129" w:rsidP="007B1129">
      <w:pPr>
        <w:numPr>
          <w:ilvl w:val="0"/>
          <w:numId w:val="289"/>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Фокусное расстояние одной линзы короче, чем другой. У какой из них кривизна поверхности больше?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А) </w:t>
      </w:r>
      <w:proofErr w:type="gramStart"/>
      <w:r w:rsidRPr="00AF2B82">
        <w:rPr>
          <w:rFonts w:ascii="Times New Roman" w:hAnsi="Times New Roman"/>
          <w:color w:val="000000" w:themeColor="text1"/>
          <w:sz w:val="28"/>
          <w:szCs w:val="28"/>
        </w:rPr>
        <w:t>У</w:t>
      </w:r>
      <w:proofErr w:type="gramEnd"/>
      <w:r w:rsidRPr="00AF2B82">
        <w:rPr>
          <w:rFonts w:ascii="Times New Roman" w:hAnsi="Times New Roman"/>
          <w:color w:val="000000" w:themeColor="text1"/>
          <w:sz w:val="28"/>
          <w:szCs w:val="28"/>
        </w:rPr>
        <w:t xml:space="preserve"> короткофокусной В) Не знаю</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У длиннофокусной</w:t>
      </w:r>
    </w:p>
    <w:p w:rsidR="007B1129" w:rsidRPr="00AF2B82" w:rsidRDefault="007B1129" w:rsidP="007B1129">
      <w:pPr>
        <w:numPr>
          <w:ilvl w:val="0"/>
          <w:numId w:val="290"/>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каких единицах измеряют оптическую силу линзы?</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В калориях В) В ваттах</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В диоптриях</w:t>
      </w:r>
    </w:p>
    <w:p w:rsidR="007B1129" w:rsidRPr="00AF2B82" w:rsidRDefault="007B1129" w:rsidP="007B1129">
      <w:pPr>
        <w:numPr>
          <w:ilvl w:val="0"/>
          <w:numId w:val="291"/>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каком случае собирающая линза дает действительное, перевернутое и уменьшенное изображение?</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Если </w:t>
      </w:r>
      <w:proofErr w:type="spellStart"/>
      <w:r w:rsidRPr="00AF2B82">
        <w:rPr>
          <w:rFonts w:ascii="Times New Roman" w:hAnsi="Times New Roman"/>
          <w:color w:val="000000" w:themeColor="text1"/>
          <w:sz w:val="28"/>
          <w:szCs w:val="28"/>
        </w:rPr>
        <w:t>d</w:t>
      </w:r>
      <w:proofErr w:type="spellEnd"/>
      <w:r w:rsidRPr="00AF2B82">
        <w:rPr>
          <w:rFonts w:ascii="Times New Roman" w:hAnsi="Times New Roman"/>
          <w:color w:val="000000" w:themeColor="text1"/>
          <w:sz w:val="28"/>
          <w:szCs w:val="28"/>
        </w:rPr>
        <w:t> &gt; 2F</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 Когда </w:t>
      </w:r>
      <w:proofErr w:type="spellStart"/>
      <w:r w:rsidRPr="00AF2B82">
        <w:rPr>
          <w:rFonts w:ascii="Times New Roman" w:hAnsi="Times New Roman"/>
          <w:color w:val="000000" w:themeColor="text1"/>
          <w:sz w:val="28"/>
          <w:szCs w:val="28"/>
        </w:rPr>
        <w:t>d</w:t>
      </w:r>
      <w:proofErr w:type="spellEnd"/>
      <w:r w:rsidRPr="00AF2B82">
        <w:rPr>
          <w:rFonts w:ascii="Times New Roman" w:hAnsi="Times New Roman"/>
          <w:color w:val="000000" w:themeColor="text1"/>
          <w:sz w:val="28"/>
          <w:szCs w:val="28"/>
        </w:rPr>
        <w:t> &lt; F</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 При F</w:t>
      </w:r>
      <w:r w:rsidRPr="00AF2B82">
        <w:rPr>
          <w:rFonts w:ascii="Times New Roman" w:hAnsi="Times New Roman"/>
          <w:color w:val="000000" w:themeColor="text1"/>
          <w:sz w:val="28"/>
          <w:szCs w:val="28"/>
          <w:vertAlign w:val="subscript"/>
        </w:rPr>
        <w:t> </w:t>
      </w:r>
      <w:r w:rsidRPr="00AF2B82">
        <w:rPr>
          <w:rFonts w:ascii="Times New Roman" w:hAnsi="Times New Roman"/>
          <w:color w:val="000000" w:themeColor="text1"/>
          <w:sz w:val="28"/>
          <w:szCs w:val="28"/>
        </w:rPr>
        <w:t>&lt; </w:t>
      </w:r>
      <w:proofErr w:type="spellStart"/>
      <w:r w:rsidRPr="00AF2B82">
        <w:rPr>
          <w:rFonts w:ascii="Times New Roman" w:hAnsi="Times New Roman"/>
          <w:color w:val="000000" w:themeColor="text1"/>
          <w:sz w:val="28"/>
          <w:szCs w:val="28"/>
        </w:rPr>
        <w:t>d</w:t>
      </w:r>
      <w:proofErr w:type="spellEnd"/>
      <w:r w:rsidRPr="00AF2B82">
        <w:rPr>
          <w:rFonts w:ascii="Times New Roman" w:hAnsi="Times New Roman"/>
          <w:color w:val="000000" w:themeColor="text1"/>
          <w:sz w:val="28"/>
          <w:szCs w:val="28"/>
        </w:rPr>
        <w:t> &lt; 2F</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ОТВЕТЫ</w:t>
      </w:r>
    </w:p>
    <w:p w:rsidR="007B1129" w:rsidRPr="00AF2B82" w:rsidRDefault="007B1129" w:rsidP="007B1129">
      <w:pPr>
        <w:numPr>
          <w:ilvl w:val="0"/>
          <w:numId w:val="292"/>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 (по теме «ТЕПЛОВЫЕ ЯВЛЕНИЯ»)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Г</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numPr>
          <w:ilvl w:val="0"/>
          <w:numId w:val="293"/>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 (по теме «ИЗМЕНЕНИЕ АГРЕГАТНЫХ С</w:t>
      </w:r>
      <w:r w:rsidRPr="00AF2B82">
        <w:rPr>
          <w:rFonts w:ascii="Times New Roman" w:hAnsi="Times New Roman"/>
          <w:color w:val="000000" w:themeColor="text1"/>
          <w:sz w:val="28"/>
          <w:szCs w:val="28"/>
        </w:rPr>
        <w:t>О</w:t>
      </w:r>
      <w:r w:rsidRPr="00AF2B82">
        <w:rPr>
          <w:rFonts w:ascii="Times New Roman" w:hAnsi="Times New Roman"/>
          <w:color w:val="000000" w:themeColor="text1"/>
          <w:sz w:val="28"/>
          <w:szCs w:val="28"/>
        </w:rPr>
        <w:t>СТОЯНИЙ ВЕЩЕСТВА»)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 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numPr>
          <w:ilvl w:val="0"/>
          <w:numId w:val="294"/>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ИТОГОВЫЙ ТЕСТ (по теме «ЭЛЕКТРИЧЕСКИЕ ЗАРЯДЫ И ЭЛЕ</w:t>
      </w:r>
      <w:r w:rsidRPr="00AF2B82">
        <w:rPr>
          <w:rFonts w:ascii="Times New Roman" w:hAnsi="Times New Roman"/>
          <w:color w:val="000000" w:themeColor="text1"/>
          <w:sz w:val="28"/>
          <w:szCs w:val="28"/>
        </w:rPr>
        <w:t>К</w:t>
      </w:r>
      <w:r w:rsidRPr="00AF2B82">
        <w:rPr>
          <w:rFonts w:ascii="Times New Roman" w:hAnsi="Times New Roman"/>
          <w:color w:val="000000" w:themeColor="text1"/>
          <w:sz w:val="28"/>
          <w:szCs w:val="28"/>
        </w:rPr>
        <w:t>ТРИЧЕСКИЙ ТОК»)</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numPr>
          <w:ilvl w:val="0"/>
          <w:numId w:val="295"/>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 (по теме «ЗАКОНЫ ЭЛЕКТРИЧЕСКОГО ТОКА»)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9</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numPr>
          <w:ilvl w:val="0"/>
          <w:numId w:val="296"/>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 (по темам «ЭЛЕКТРОМАГНИТНЫЕ ЯВЛЕНИЯ»)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7B1129" w:rsidRPr="00AF2B82" w:rsidRDefault="007B1129" w:rsidP="007B1129">
      <w:pPr>
        <w:numPr>
          <w:ilvl w:val="0"/>
          <w:numId w:val="297"/>
        </w:numPr>
        <w:shd w:val="clear" w:color="auto" w:fill="FFFFFF"/>
        <w:overflowPunct/>
        <w:autoSpaceDE/>
        <w:autoSpaceDN/>
        <w:adjustRightInd/>
        <w:spacing w:line="240" w:lineRule="auto"/>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ИТОГОВЫЙ ТЕСТ (по теме «СВЕТОВЫЕ ЯВЛЕНИЯ»)</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задания</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6</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7</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8</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9</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10</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Вариант II</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Б</w:t>
      </w:r>
    </w:p>
    <w:p w:rsidR="007B1129" w:rsidRPr="00AF2B82" w:rsidRDefault="007B1129" w:rsidP="007B1129">
      <w:pPr>
        <w:shd w:val="clear" w:color="auto" w:fill="FFFFFF"/>
        <w:overflowPunct/>
        <w:autoSpaceDE/>
        <w:autoSpaceDN/>
        <w:adjustRightInd/>
        <w:spacing w:line="240" w:lineRule="auto"/>
        <w:ind w:firstLine="0"/>
        <w:jc w:val="center"/>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
    <w:p w:rsidR="007B1129" w:rsidRPr="00AF2B82" w:rsidRDefault="007B1129" w:rsidP="007B1129">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br/>
      </w: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311AA3" w:rsidP="00311AA3">
      <w:pPr>
        <w:jc w:val="center"/>
        <w:rPr>
          <w:rFonts w:ascii="Times New Roman" w:hAnsi="Times New Roman"/>
          <w:b/>
          <w:color w:val="000000" w:themeColor="text1"/>
          <w:sz w:val="28"/>
          <w:szCs w:val="28"/>
        </w:rPr>
      </w:pPr>
      <w:r w:rsidRPr="00AF2B82">
        <w:rPr>
          <w:rFonts w:ascii="Times New Roman" w:hAnsi="Times New Roman"/>
          <w:b/>
          <w:color w:val="000000" w:themeColor="text1"/>
          <w:sz w:val="28"/>
          <w:szCs w:val="28"/>
        </w:rPr>
        <w:t>9 класс. Итоговый тест</w:t>
      </w: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p w:rsidR="00F863E0" w:rsidRPr="00AF2B82" w:rsidRDefault="00F863E0" w:rsidP="00DF148F">
      <w:pPr>
        <w:rPr>
          <w:rFonts w:ascii="Times New Roman" w:hAnsi="Times New Roman"/>
          <w:color w:val="000000" w:themeColor="text1"/>
          <w:sz w:val="28"/>
          <w:szCs w:val="28"/>
        </w:rPr>
      </w:pPr>
    </w:p>
    <w:tbl>
      <w:tblPr>
        <w:tblW w:w="11112" w:type="dxa"/>
        <w:tblCellMar>
          <w:top w:w="15" w:type="dxa"/>
          <w:left w:w="15" w:type="dxa"/>
          <w:bottom w:w="15" w:type="dxa"/>
          <w:right w:w="15" w:type="dxa"/>
        </w:tblCellMar>
        <w:tblLook w:val="04A0"/>
      </w:tblPr>
      <w:tblGrid>
        <w:gridCol w:w="68"/>
        <w:gridCol w:w="5659"/>
        <w:gridCol w:w="1088"/>
        <w:gridCol w:w="1592"/>
        <w:gridCol w:w="1088"/>
        <w:gridCol w:w="220"/>
        <w:gridCol w:w="1397"/>
      </w:tblGrid>
      <w:tr w:rsidR="0017462B" w:rsidRPr="00AF2B82" w:rsidTr="00E07A1E">
        <w:trPr>
          <w:gridBefore w:val="1"/>
          <w:gridAfter w:val="1"/>
          <w:wBefore w:w="68" w:type="dxa"/>
          <w:wAfter w:w="204" w:type="dxa"/>
        </w:trPr>
        <w:tc>
          <w:tcPr>
            <w:tcW w:w="0" w:type="auto"/>
            <w:gridSpan w:val="5"/>
            <w:shd w:val="clear" w:color="auto" w:fill="FFFFFF" w:themeFill="background1"/>
            <w:tcMar>
              <w:top w:w="68" w:type="dxa"/>
              <w:left w:w="204" w:type="dxa"/>
              <w:bottom w:w="0" w:type="dxa"/>
              <w:right w:w="136" w:type="dxa"/>
            </w:tcMar>
            <w:vAlign w:val="center"/>
            <w:hideMark/>
          </w:tcPr>
          <w:p w:rsidR="0017462B" w:rsidRPr="00AF2B82" w:rsidRDefault="0017462B" w:rsidP="00E07A1E">
            <w:pPr>
              <w:pStyle w:val="a6"/>
              <w:numPr>
                <w:ilvl w:val="0"/>
                <w:numId w:val="298"/>
              </w:numPr>
              <w:overflowPunct/>
              <w:autoSpaceDE/>
              <w:autoSpaceDN/>
              <w:adjustRightInd/>
              <w:spacing w:after="0" w:line="240" w:lineRule="auto"/>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Установите соответствие между физическими величинами и пр</w:t>
            </w:r>
            <w:r w:rsidRPr="00AF2B82">
              <w:rPr>
                <w:rFonts w:ascii="Times New Roman" w:hAnsi="Times New Roman"/>
                <w:b/>
                <w:bCs/>
                <w:color w:val="000000" w:themeColor="text1"/>
                <w:sz w:val="28"/>
                <w:szCs w:val="28"/>
              </w:rPr>
              <w:t>и</w:t>
            </w:r>
            <w:r w:rsidRPr="00AF2B82">
              <w:rPr>
                <w:rFonts w:ascii="Times New Roman" w:hAnsi="Times New Roman"/>
                <w:b/>
                <w:bCs/>
                <w:color w:val="000000" w:themeColor="text1"/>
                <w:sz w:val="28"/>
                <w:szCs w:val="28"/>
              </w:rPr>
              <w:t>борами для измерения этих величин: к каждому элементу первого столбца подберите соответствующий элемент из второго столбца.</w:t>
            </w:r>
          </w:p>
          <w:p w:rsidR="0017462B" w:rsidRPr="00AF2B82" w:rsidRDefault="0017462B" w:rsidP="00E07A1E">
            <w:pPr>
              <w:shd w:val="clear" w:color="auto" w:fill="FFFFFF" w:themeFill="background1"/>
              <w:overflowPunct/>
              <w:autoSpaceDE/>
              <w:autoSpaceDN/>
              <w:adjustRightInd/>
              <w:spacing w:line="240" w:lineRule="auto"/>
              <w:ind w:firstLine="0"/>
              <w:jc w:val="center"/>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ФИЗИЧЕСКИЕ ВЕЛИЧИНЫ</w:t>
            </w:r>
          </w:p>
          <w:tbl>
            <w:tblPr>
              <w:tblW w:w="3396" w:type="dxa"/>
              <w:tblCellMar>
                <w:top w:w="15" w:type="dxa"/>
                <w:left w:w="15" w:type="dxa"/>
                <w:bottom w:w="15" w:type="dxa"/>
                <w:right w:w="15" w:type="dxa"/>
              </w:tblCellMar>
              <w:tblLook w:val="04A0"/>
            </w:tblPr>
            <w:tblGrid>
              <w:gridCol w:w="2156"/>
              <w:gridCol w:w="1240"/>
            </w:tblGrid>
            <w:tr w:rsidR="0017462B" w:rsidRPr="00AF2B82" w:rsidTr="0017462B">
              <w:trPr>
                <w:trHeight w:val="340"/>
              </w:trPr>
              <w:tc>
                <w:tcPr>
                  <w:tcW w:w="0" w:type="auto"/>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А</w:t>
                  </w:r>
                  <w:proofErr w:type="gramStart"/>
                  <w:r w:rsidRPr="00AF2B82">
                    <w:rPr>
                      <w:rFonts w:ascii="Times New Roman" w:hAnsi="Times New Roman"/>
                      <w:color w:val="000000" w:themeColor="text1"/>
                      <w:sz w:val="28"/>
                      <w:szCs w:val="28"/>
                    </w:rPr>
                    <w:t>)а</w:t>
                  </w:r>
                  <w:proofErr w:type="gramEnd"/>
                  <w:r w:rsidRPr="00AF2B82">
                    <w:rPr>
                      <w:rFonts w:ascii="Times New Roman" w:hAnsi="Times New Roman"/>
                      <w:color w:val="000000" w:themeColor="text1"/>
                      <w:sz w:val="28"/>
                      <w:szCs w:val="28"/>
                    </w:rPr>
                    <w:t>тмосферное давление</w:t>
                  </w:r>
                </w:p>
              </w:tc>
              <w:tc>
                <w:tcPr>
                  <w:tcW w:w="747" w:type="dxa"/>
                  <w:shd w:val="clear" w:color="auto" w:fill="auto"/>
                  <w:tcMar>
                    <w:top w:w="68" w:type="dxa"/>
                    <w:left w:w="95" w:type="dxa"/>
                    <w:bottom w:w="68" w:type="dxa"/>
                    <w:right w:w="95" w:type="dxa"/>
                  </w:tcMar>
                  <w:vAlign w:val="center"/>
                  <w:hideMark/>
                </w:tcPr>
                <w:p w:rsidR="0017462B" w:rsidRPr="00AF2B82" w:rsidRDefault="00A46C95"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52.3pt;height:18.35pt" o:ole="">
                        <v:imagedata r:id="rId190" o:title=""/>
                      </v:shape>
                      <w:control r:id="rId191" w:name="DefaultOcxName" w:shapeid="_x0000_i1134"/>
                    </w:object>
                  </w:r>
                </w:p>
              </w:tc>
            </w:tr>
            <w:tr w:rsidR="0017462B" w:rsidRPr="00AF2B82" w:rsidTr="0017462B">
              <w:trPr>
                <w:trHeight w:val="340"/>
              </w:trPr>
              <w:tc>
                <w:tcPr>
                  <w:tcW w:w="0" w:type="auto"/>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w:t>
                  </w:r>
                  <w:proofErr w:type="gramStart"/>
                  <w:r w:rsidRPr="00AF2B82">
                    <w:rPr>
                      <w:rFonts w:ascii="Times New Roman" w:hAnsi="Times New Roman"/>
                      <w:color w:val="000000" w:themeColor="text1"/>
                      <w:sz w:val="28"/>
                      <w:szCs w:val="28"/>
                    </w:rPr>
                    <w:t>)т</w:t>
                  </w:r>
                  <w:proofErr w:type="gramEnd"/>
                  <w:r w:rsidRPr="00AF2B82">
                    <w:rPr>
                      <w:rFonts w:ascii="Times New Roman" w:hAnsi="Times New Roman"/>
                      <w:color w:val="000000" w:themeColor="text1"/>
                      <w:sz w:val="28"/>
                      <w:szCs w:val="28"/>
                    </w:rPr>
                    <w:t>емпература воздуха</w:t>
                  </w:r>
                </w:p>
              </w:tc>
              <w:tc>
                <w:tcPr>
                  <w:tcW w:w="747" w:type="dxa"/>
                  <w:shd w:val="clear" w:color="auto" w:fill="auto"/>
                  <w:tcMar>
                    <w:top w:w="68" w:type="dxa"/>
                    <w:left w:w="95" w:type="dxa"/>
                    <w:bottom w:w="68" w:type="dxa"/>
                    <w:right w:w="95" w:type="dxa"/>
                  </w:tcMar>
                  <w:vAlign w:val="center"/>
                  <w:hideMark/>
                </w:tcPr>
                <w:p w:rsidR="0017462B" w:rsidRPr="00AF2B82" w:rsidRDefault="00A46C95"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37" type="#_x0000_t75" style="width:52.3pt;height:18.35pt" o:ole="">
                        <v:imagedata r:id="rId190" o:title=""/>
                      </v:shape>
                      <w:control r:id="rId192" w:name="DefaultOcxName1" w:shapeid="_x0000_i1137"/>
                    </w:object>
                  </w:r>
                </w:p>
              </w:tc>
            </w:tr>
            <w:tr w:rsidR="0017462B" w:rsidRPr="00AF2B82" w:rsidTr="0017462B">
              <w:trPr>
                <w:trHeight w:val="340"/>
              </w:trPr>
              <w:tc>
                <w:tcPr>
                  <w:tcW w:w="0" w:type="auto"/>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w:t>
                  </w:r>
                  <w:proofErr w:type="gramStart"/>
                  <w:r w:rsidRPr="00AF2B82">
                    <w:rPr>
                      <w:rFonts w:ascii="Times New Roman" w:hAnsi="Times New Roman"/>
                      <w:color w:val="000000" w:themeColor="text1"/>
                      <w:sz w:val="28"/>
                      <w:szCs w:val="28"/>
                    </w:rPr>
                    <w:t>)в</w:t>
                  </w:r>
                  <w:proofErr w:type="gramEnd"/>
                  <w:r w:rsidRPr="00AF2B82">
                    <w:rPr>
                      <w:rFonts w:ascii="Times New Roman" w:hAnsi="Times New Roman"/>
                      <w:color w:val="000000" w:themeColor="text1"/>
                      <w:sz w:val="28"/>
                      <w:szCs w:val="28"/>
                    </w:rPr>
                    <w:t>лажность воздуха</w:t>
                  </w:r>
                </w:p>
              </w:tc>
              <w:tc>
                <w:tcPr>
                  <w:tcW w:w="747" w:type="dxa"/>
                  <w:shd w:val="clear" w:color="auto" w:fill="auto"/>
                  <w:tcMar>
                    <w:top w:w="68" w:type="dxa"/>
                    <w:left w:w="95" w:type="dxa"/>
                    <w:bottom w:w="68" w:type="dxa"/>
                    <w:right w:w="95" w:type="dxa"/>
                  </w:tcMar>
                  <w:vAlign w:val="center"/>
                  <w:hideMark/>
                </w:tcPr>
                <w:p w:rsidR="0017462B" w:rsidRPr="00AF2B82" w:rsidRDefault="00A46C95"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40" type="#_x0000_t75" style="width:52.3pt;height:18.35pt" o:ole="">
                        <v:imagedata r:id="rId190" o:title=""/>
                      </v:shape>
                      <w:control r:id="rId193" w:name="DefaultOcxName2" w:shapeid="_x0000_i1140"/>
                    </w:object>
                  </w:r>
                </w:p>
              </w:tc>
            </w:tr>
          </w:tbl>
          <w:p w:rsidR="0017462B" w:rsidRPr="00AF2B82" w:rsidRDefault="0017462B" w:rsidP="00E07A1E">
            <w:pPr>
              <w:shd w:val="clear" w:color="auto" w:fill="FFFFFF" w:themeFill="background1"/>
              <w:overflowPunct/>
              <w:autoSpaceDE/>
              <w:autoSpaceDN/>
              <w:adjustRightInd/>
              <w:spacing w:line="240" w:lineRule="auto"/>
              <w:ind w:firstLine="0"/>
              <w:jc w:val="center"/>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ПРИБОРЫ</w:t>
            </w:r>
          </w:p>
          <w:tbl>
            <w:tblPr>
              <w:tblW w:w="2717" w:type="dxa"/>
              <w:tblCellMar>
                <w:top w:w="15" w:type="dxa"/>
                <w:left w:w="15" w:type="dxa"/>
                <w:bottom w:w="15" w:type="dxa"/>
                <w:right w:w="15" w:type="dxa"/>
              </w:tblCellMar>
              <w:tblLook w:val="04A0"/>
            </w:tblPr>
            <w:tblGrid>
              <w:gridCol w:w="475"/>
              <w:gridCol w:w="2242"/>
            </w:tblGrid>
            <w:tr w:rsidR="0017462B" w:rsidRPr="00AF2B82" w:rsidTr="0017462B">
              <w:trPr>
                <w:trHeight w:val="340"/>
              </w:trPr>
              <w:tc>
                <w:tcPr>
                  <w:tcW w:w="475" w:type="dxa"/>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1</w:t>
                  </w:r>
                </w:p>
              </w:tc>
              <w:tc>
                <w:tcPr>
                  <w:tcW w:w="0" w:type="auto"/>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манометр</w:t>
                  </w:r>
                </w:p>
              </w:tc>
            </w:tr>
            <w:tr w:rsidR="0017462B" w:rsidRPr="00AF2B82" w:rsidTr="0017462B">
              <w:trPr>
                <w:trHeight w:val="340"/>
              </w:trPr>
              <w:tc>
                <w:tcPr>
                  <w:tcW w:w="475" w:type="dxa"/>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2</w:t>
                  </w:r>
                </w:p>
              </w:tc>
              <w:tc>
                <w:tcPr>
                  <w:tcW w:w="0" w:type="auto"/>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термометр</w:t>
                  </w:r>
                </w:p>
              </w:tc>
            </w:tr>
            <w:tr w:rsidR="0017462B" w:rsidRPr="00AF2B82" w:rsidTr="0017462B">
              <w:trPr>
                <w:trHeight w:val="340"/>
              </w:trPr>
              <w:tc>
                <w:tcPr>
                  <w:tcW w:w="475" w:type="dxa"/>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3</w:t>
                  </w:r>
                </w:p>
              </w:tc>
              <w:tc>
                <w:tcPr>
                  <w:tcW w:w="0" w:type="auto"/>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калориметр</w:t>
                  </w:r>
                </w:p>
              </w:tc>
            </w:tr>
            <w:tr w:rsidR="0017462B" w:rsidRPr="00AF2B82" w:rsidTr="0017462B">
              <w:trPr>
                <w:trHeight w:val="340"/>
              </w:trPr>
              <w:tc>
                <w:tcPr>
                  <w:tcW w:w="475" w:type="dxa"/>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4</w:t>
                  </w:r>
                </w:p>
              </w:tc>
              <w:tc>
                <w:tcPr>
                  <w:tcW w:w="0" w:type="auto"/>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барометр-анероид</w:t>
                  </w:r>
                </w:p>
              </w:tc>
            </w:tr>
            <w:tr w:rsidR="0017462B" w:rsidRPr="00AF2B82" w:rsidTr="0017462B">
              <w:trPr>
                <w:trHeight w:val="340"/>
              </w:trPr>
              <w:tc>
                <w:tcPr>
                  <w:tcW w:w="475" w:type="dxa"/>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5</w:t>
                  </w:r>
                </w:p>
              </w:tc>
              <w:tc>
                <w:tcPr>
                  <w:tcW w:w="0" w:type="auto"/>
                  <w:shd w:val="clear" w:color="auto" w:fill="auto"/>
                  <w:tcMar>
                    <w:top w:w="68" w:type="dxa"/>
                    <w:left w:w="95" w:type="dxa"/>
                    <w:bottom w:w="68"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гигрометр</w:t>
                  </w:r>
                </w:p>
              </w:tc>
            </w:tr>
          </w:tbl>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r>
      <w:tr w:rsidR="0017462B" w:rsidRPr="00AF2B82" w:rsidTr="0017462B">
        <w:tc>
          <w:tcPr>
            <w:tcW w:w="679" w:type="dxa"/>
            <w:gridSpan w:val="2"/>
            <w:shd w:val="clear" w:color="auto" w:fill="auto"/>
            <w:tcMar>
              <w:top w:w="0" w:type="dxa"/>
              <w:left w:w="272" w:type="dxa"/>
              <w:bottom w:w="0" w:type="dxa"/>
              <w:right w:w="0" w:type="dxa"/>
            </w:tcMar>
            <w:vAlign w:val="center"/>
            <w:hideMark/>
          </w:tcPr>
          <w:p w:rsidR="0017462B" w:rsidRPr="00AF2B82" w:rsidRDefault="0017462B" w:rsidP="00E07A1E">
            <w:pPr>
              <w:pStyle w:val="a6"/>
              <w:numPr>
                <w:ilvl w:val="0"/>
                <w:numId w:val="298"/>
              </w:numPr>
              <w:spacing w:after="0"/>
              <w:rPr>
                <w:rStyle w:val="qtext"/>
                <w:rFonts w:ascii="Times New Roman" w:hAnsi="Times New Roman"/>
                <w:b/>
                <w:bCs/>
                <w:color w:val="000000" w:themeColor="text1"/>
                <w:sz w:val="28"/>
                <w:szCs w:val="28"/>
              </w:rPr>
            </w:pPr>
            <w:r w:rsidRPr="00AF2B82">
              <w:rPr>
                <w:rStyle w:val="qtext"/>
                <w:rFonts w:ascii="Times New Roman" w:hAnsi="Times New Roman"/>
                <w:b/>
                <w:bCs/>
                <w:color w:val="000000" w:themeColor="text1"/>
                <w:sz w:val="28"/>
                <w:szCs w:val="28"/>
              </w:rPr>
              <w:t>На рисунке приведён график зависимости модуля скорости прямол</w:t>
            </w:r>
            <w:r w:rsidRPr="00AF2B82">
              <w:rPr>
                <w:rStyle w:val="qtext"/>
                <w:rFonts w:ascii="Times New Roman" w:hAnsi="Times New Roman"/>
                <w:b/>
                <w:bCs/>
                <w:color w:val="000000" w:themeColor="text1"/>
                <w:sz w:val="28"/>
                <w:szCs w:val="28"/>
              </w:rPr>
              <w:t>и</w:t>
            </w:r>
            <w:r w:rsidRPr="00AF2B82">
              <w:rPr>
                <w:rStyle w:val="qtext"/>
                <w:rFonts w:ascii="Times New Roman" w:hAnsi="Times New Roman"/>
                <w:b/>
                <w:bCs/>
                <w:color w:val="000000" w:themeColor="text1"/>
                <w:sz w:val="28"/>
                <w:szCs w:val="28"/>
              </w:rPr>
              <w:t>нейно движущегося тела от времени (относительно Земли).</w:t>
            </w:r>
          </w:p>
          <w:p w:rsidR="0017462B" w:rsidRPr="00AF2B82" w:rsidRDefault="0017462B" w:rsidP="0017462B">
            <w:pPr>
              <w:spacing w:line="480" w:lineRule="auto"/>
              <w:jc w:val="left"/>
              <w:rPr>
                <w:rFonts w:ascii="Times New Roman" w:hAnsi="Times New Roman"/>
                <w:color w:val="000000" w:themeColor="text1"/>
                <w:sz w:val="28"/>
                <w:szCs w:val="28"/>
              </w:rPr>
            </w:pPr>
            <w:r w:rsidRPr="00AF2B82">
              <w:rPr>
                <w:rFonts w:ascii="Times New Roman" w:hAnsi="Times New Roman"/>
                <w:b/>
                <w:bCs/>
                <w:noProof/>
                <w:color w:val="000000" w:themeColor="text1"/>
                <w:sz w:val="28"/>
                <w:szCs w:val="28"/>
              </w:rPr>
              <w:drawing>
                <wp:inline distT="0" distB="0" distL="0" distR="0">
                  <wp:extent cx="3378859" cy="2251495"/>
                  <wp:effectExtent l="19050" t="0" r="0" b="0"/>
                  <wp:docPr id="648" name="Рисунок 648" descr="http://onlinetestpad.com/filestest/0028500-0029000/28696/%D0%91%D0%B5%D0%B7%D1%8B%D0%BC%D1%8F%D0%BD%D0%BD%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onlinetestpad.com/filestest/0028500-0029000/28696/%D0%91%D0%B5%D0%B7%D1%8B%D0%BC%D1%8F%D0%BD%D0%BD%D1%8B%D0%B9.jpg"/>
                          <pic:cNvPicPr>
                            <a:picLocks noChangeAspect="1" noChangeArrowheads="1"/>
                          </pic:cNvPicPr>
                        </pic:nvPicPr>
                        <pic:blipFill>
                          <a:blip r:embed="rId194"/>
                          <a:srcRect/>
                          <a:stretch>
                            <a:fillRect/>
                          </a:stretch>
                        </pic:blipFill>
                        <pic:spPr bwMode="auto">
                          <a:xfrm>
                            <a:off x="0" y="0"/>
                            <a:ext cx="3381375" cy="2253172"/>
                          </a:xfrm>
                          <a:prstGeom prst="rect">
                            <a:avLst/>
                          </a:prstGeom>
                          <a:noFill/>
                          <a:ln w="9525">
                            <a:noFill/>
                            <a:miter lim="800000"/>
                            <a:headEnd/>
                            <a:tailEnd/>
                          </a:ln>
                        </pic:spPr>
                      </pic:pic>
                    </a:graphicData>
                  </a:graphic>
                </wp:inline>
              </w:drawing>
            </w:r>
          </w:p>
          <w:p w:rsidR="0017462B" w:rsidRDefault="0017462B" w:rsidP="0017462B">
            <w:pPr>
              <w:jc w:val="left"/>
              <w:rPr>
                <w:rStyle w:val="qtext"/>
                <w:rFonts w:ascii="Times New Roman" w:hAnsi="Times New Roman"/>
                <w:b/>
                <w:bCs/>
                <w:color w:val="000000" w:themeColor="text1"/>
                <w:sz w:val="28"/>
                <w:szCs w:val="28"/>
              </w:rPr>
            </w:pPr>
            <w:r w:rsidRPr="00AF2B82">
              <w:rPr>
                <w:rStyle w:val="qtext"/>
                <w:rFonts w:ascii="Times New Roman" w:hAnsi="Times New Roman"/>
                <w:b/>
                <w:bCs/>
                <w:color w:val="000000" w:themeColor="text1"/>
                <w:sz w:val="28"/>
                <w:szCs w:val="28"/>
              </w:rPr>
              <w:lastRenderedPageBreak/>
              <w:t>На како</w:t>
            </w:r>
            <w:proofErr w:type="gramStart"/>
            <w:r w:rsidRPr="00AF2B82">
              <w:rPr>
                <w:rStyle w:val="qtext"/>
                <w:rFonts w:ascii="Times New Roman" w:hAnsi="Times New Roman"/>
                <w:b/>
                <w:bCs/>
                <w:color w:val="000000" w:themeColor="text1"/>
                <w:sz w:val="28"/>
                <w:szCs w:val="28"/>
              </w:rPr>
              <w:t>м(</w:t>
            </w:r>
            <w:proofErr w:type="gramEnd"/>
            <w:r w:rsidRPr="00AF2B82">
              <w:rPr>
                <w:rStyle w:val="qtext"/>
                <w:rFonts w:ascii="Times New Roman" w:hAnsi="Times New Roman"/>
                <w:b/>
                <w:bCs/>
                <w:color w:val="000000" w:themeColor="text1"/>
                <w:sz w:val="28"/>
                <w:szCs w:val="28"/>
              </w:rPr>
              <w:t>-их) участке(-ах) сумма сил, действующих на тело, равна нулю?</w:t>
            </w:r>
          </w:p>
          <w:p w:rsidR="00E07A1E" w:rsidRPr="00AF2B82" w:rsidRDefault="00E07A1E" w:rsidP="0017462B">
            <w:pPr>
              <w:jc w:val="left"/>
              <w:rPr>
                <w:rFonts w:ascii="Times New Roman" w:hAnsi="Times New Roman"/>
                <w:color w:val="000000" w:themeColor="text1"/>
                <w:sz w:val="28"/>
                <w:szCs w:val="28"/>
              </w:rPr>
            </w:pPr>
          </w:p>
          <w:p w:rsidR="0017462B" w:rsidRPr="00AF2B82" w:rsidRDefault="00A46C95" w:rsidP="0017462B">
            <w:pPr>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835" type="#_x0000_t75" style="width:20.4pt;height:18.35pt" o:ole="">
                  <v:imagedata r:id="rId195" o:title=""/>
                </v:shape>
                <w:control r:id="rId196" w:name="DefaultOcxName4" w:shapeid="_x0000_i1835"/>
              </w:object>
            </w:r>
            <w:r w:rsidR="0017462B" w:rsidRPr="00AF2B82">
              <w:rPr>
                <w:rFonts w:ascii="Times New Roman" w:hAnsi="Times New Roman"/>
                <w:color w:val="000000" w:themeColor="text1"/>
                <w:sz w:val="28"/>
                <w:szCs w:val="28"/>
              </w:rPr>
              <w:t xml:space="preserve">на участках ОА и </w:t>
            </w:r>
            <w:proofErr w:type="gramStart"/>
            <w:r w:rsidR="0017462B" w:rsidRPr="00AF2B82">
              <w:rPr>
                <w:rFonts w:ascii="Times New Roman" w:hAnsi="Times New Roman"/>
                <w:color w:val="000000" w:themeColor="text1"/>
                <w:sz w:val="28"/>
                <w:szCs w:val="28"/>
              </w:rPr>
              <w:t>ВС</w:t>
            </w:r>
            <w:proofErr w:type="gramEnd"/>
          </w:p>
          <w:p w:rsidR="0017462B" w:rsidRPr="00AF2B82" w:rsidRDefault="00A46C95" w:rsidP="0017462B">
            <w:pPr>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837" type="#_x0000_t75" style="width:20.4pt;height:18.35pt" o:ole="">
                  <v:imagedata r:id="rId195" o:title=""/>
                </v:shape>
                <w:control r:id="rId197" w:name="DefaultOcxName11" w:shapeid="_x0000_i1837"/>
              </w:object>
            </w:r>
            <w:r w:rsidR="0017462B" w:rsidRPr="00AF2B82">
              <w:rPr>
                <w:rFonts w:ascii="Times New Roman" w:hAnsi="Times New Roman"/>
                <w:color w:val="000000" w:themeColor="text1"/>
                <w:sz w:val="28"/>
                <w:szCs w:val="28"/>
              </w:rPr>
              <w:t>только на участке АВ</w:t>
            </w:r>
          </w:p>
          <w:p w:rsidR="0017462B" w:rsidRPr="00AF2B82" w:rsidRDefault="00A46C95" w:rsidP="0017462B">
            <w:pPr>
              <w:jc w:val="left"/>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839" type="#_x0000_t75" style="width:20.4pt;height:18.35pt" o:ole="">
                  <v:imagedata r:id="rId195" o:title=""/>
                </v:shape>
                <w:control r:id="rId198" w:name="DefaultOcxName21" w:shapeid="_x0000_i1839"/>
              </w:object>
            </w:r>
            <w:r w:rsidR="0017462B" w:rsidRPr="00AF2B82">
              <w:rPr>
                <w:rFonts w:ascii="Times New Roman" w:hAnsi="Times New Roman"/>
                <w:color w:val="000000" w:themeColor="text1"/>
                <w:sz w:val="28"/>
                <w:szCs w:val="28"/>
              </w:rPr>
              <w:t>на участках АВ и С</w:t>
            </w:r>
            <w:proofErr w:type="gramStart"/>
            <w:r w:rsidR="0017462B" w:rsidRPr="00AF2B82">
              <w:rPr>
                <w:rFonts w:ascii="Times New Roman" w:hAnsi="Times New Roman"/>
                <w:color w:val="000000" w:themeColor="text1"/>
                <w:sz w:val="28"/>
                <w:szCs w:val="28"/>
              </w:rPr>
              <w:t>D</w:t>
            </w:r>
            <w:proofErr w:type="gramEnd"/>
          </w:p>
          <w:p w:rsidR="0017462B" w:rsidRPr="00AF2B82" w:rsidRDefault="00A46C95" w:rsidP="0017462B">
            <w:pPr>
              <w:overflowPunct/>
              <w:autoSpaceDE/>
              <w:autoSpaceDN/>
              <w:adjustRightInd/>
              <w:spacing w:line="240" w:lineRule="auto"/>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840" type="#_x0000_t75" style="width:20.4pt;height:18.35pt" o:ole="">
                  <v:imagedata r:id="rId199" o:title=""/>
                </v:shape>
                <w:control r:id="rId200" w:name="DefaultOcxName3" w:shapeid="_x0000_i1840"/>
              </w:object>
            </w:r>
            <w:r w:rsidR="0017462B" w:rsidRPr="00AF2B82">
              <w:rPr>
                <w:rFonts w:ascii="Times New Roman" w:hAnsi="Times New Roman"/>
                <w:color w:val="000000" w:themeColor="text1"/>
                <w:sz w:val="28"/>
                <w:szCs w:val="28"/>
              </w:rPr>
              <w:t>только на участке CD</w:t>
            </w:r>
          </w:p>
        </w:tc>
        <w:tc>
          <w:tcPr>
            <w:tcW w:w="272" w:type="dxa"/>
            <w:shd w:val="clear" w:color="auto" w:fill="auto"/>
            <w:tcMar>
              <w:top w:w="27" w:type="dxa"/>
              <w:left w:w="95" w:type="dxa"/>
              <w:bottom w:w="27"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679" w:type="dxa"/>
            <w:shd w:val="clear" w:color="auto" w:fill="auto"/>
            <w:tcMar>
              <w:top w:w="0" w:type="dxa"/>
              <w:left w:w="0" w:type="dxa"/>
              <w:bottom w:w="0" w:type="dxa"/>
              <w:right w:w="0"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272" w:type="dxa"/>
            <w:shd w:val="clear" w:color="auto" w:fill="auto"/>
            <w:tcMar>
              <w:top w:w="27" w:type="dxa"/>
              <w:left w:w="95" w:type="dxa"/>
              <w:bottom w:w="27" w:type="dxa"/>
              <w:right w:w="95"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0" w:type="auto"/>
            <w:shd w:val="clear" w:color="auto" w:fill="auto"/>
            <w:tcMar>
              <w:top w:w="0" w:type="dxa"/>
              <w:left w:w="0" w:type="dxa"/>
              <w:bottom w:w="0" w:type="dxa"/>
              <w:right w:w="0" w:type="dxa"/>
            </w:tcMar>
            <w:vAlign w:val="center"/>
            <w:hideMark/>
          </w:tcPr>
          <w:p w:rsidR="0017462B" w:rsidRPr="00AF2B82" w:rsidRDefault="0017462B" w:rsidP="0017462B">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w:t>
            </w:r>
          </w:p>
        </w:tc>
        <w:tc>
          <w:tcPr>
            <w:tcW w:w="679" w:type="dxa"/>
            <w:shd w:val="clear" w:color="auto" w:fill="auto"/>
            <w:tcMar>
              <w:top w:w="0" w:type="dxa"/>
              <w:left w:w="0" w:type="dxa"/>
              <w:bottom w:w="0" w:type="dxa"/>
              <w:right w:w="272" w:type="dxa"/>
            </w:tcMar>
            <w:vAlign w:val="center"/>
            <w:hideMark/>
          </w:tcPr>
          <w:p w:rsidR="0017462B" w:rsidRPr="00AF2B82" w:rsidRDefault="00A46C95" w:rsidP="0017462B">
            <w:pPr>
              <w:overflowPunct/>
              <w:autoSpaceDE/>
              <w:autoSpaceDN/>
              <w:adjustRightInd/>
              <w:spacing w:line="240" w:lineRule="auto"/>
              <w:ind w:firstLine="0"/>
              <w:jc w:val="righ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55" type="#_x0000_t75" style="width:36.7pt;height:22.4pt" o:ole="">
                  <v:imagedata r:id="rId201" o:title=""/>
                </v:shape>
                <w:control r:id="rId202" w:name="DefaultOcxName5" w:shapeid="_x0000_i1155"/>
              </w:object>
            </w:r>
            <w:r w:rsidRPr="00AF2B82">
              <w:rPr>
                <w:rFonts w:ascii="Times New Roman" w:hAnsi="Times New Roman"/>
                <w:color w:val="000000" w:themeColor="text1"/>
                <w:sz w:val="28"/>
                <w:szCs w:val="28"/>
              </w:rPr>
              <w:object w:dxaOrig="1440" w:dyaOrig="1440">
                <v:shape id="_x0000_i1158" type="#_x0000_t75" style="width:56.4pt;height:22.4pt" o:ole="">
                  <v:imagedata r:id="rId203" o:title=""/>
                </v:shape>
                <w:control r:id="rId204" w:name="DefaultOcxName6" w:shapeid="_x0000_i1158"/>
              </w:object>
            </w:r>
          </w:p>
        </w:tc>
      </w:tr>
    </w:tbl>
    <w:p w:rsidR="00F863E0" w:rsidRPr="00AF2B82" w:rsidRDefault="00F863E0" w:rsidP="00DF148F">
      <w:pPr>
        <w:rPr>
          <w:rFonts w:ascii="Times New Roman" w:hAnsi="Times New Roman"/>
          <w:color w:val="000000" w:themeColor="text1"/>
          <w:sz w:val="28"/>
          <w:szCs w:val="28"/>
        </w:rPr>
      </w:pPr>
    </w:p>
    <w:p w:rsidR="0017462B" w:rsidRPr="00AF2B82" w:rsidRDefault="0017462B" w:rsidP="00E07A1E">
      <w:pPr>
        <w:pStyle w:val="a6"/>
        <w:numPr>
          <w:ilvl w:val="0"/>
          <w:numId w:val="293"/>
        </w:numPr>
        <w:overflowPunct/>
        <w:autoSpaceDE/>
        <w:autoSpaceDN/>
        <w:adjustRightInd/>
        <w:spacing w:after="0" w:line="240" w:lineRule="auto"/>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Мяч бросают вертикально вверх с поверхности Земли. Сопроти</w:t>
      </w:r>
      <w:r w:rsidRPr="00AF2B82">
        <w:rPr>
          <w:rFonts w:ascii="Times New Roman" w:hAnsi="Times New Roman"/>
          <w:b/>
          <w:bCs/>
          <w:color w:val="000000" w:themeColor="text1"/>
          <w:sz w:val="28"/>
          <w:szCs w:val="28"/>
        </w:rPr>
        <w:t>в</w:t>
      </w:r>
      <w:r w:rsidRPr="00AF2B82">
        <w:rPr>
          <w:rFonts w:ascii="Times New Roman" w:hAnsi="Times New Roman"/>
          <w:b/>
          <w:bCs/>
          <w:color w:val="000000" w:themeColor="text1"/>
          <w:sz w:val="28"/>
          <w:szCs w:val="28"/>
        </w:rPr>
        <w:t>ление воздуха пренебрежимо мало. При увеличении начальной скорости мяча в 2 раза высота подъёма мяча</w:t>
      </w:r>
    </w:p>
    <w:p w:rsidR="0017462B" w:rsidRPr="00AF2B82" w:rsidRDefault="00A46C95" w:rsidP="0017462B">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61" type="#_x0000_t75" style="width:20.4pt;height:18.35pt" o:ole="">
            <v:imagedata r:id="rId195" o:title=""/>
          </v:shape>
          <w:control r:id="rId205" w:name="DefaultOcxName7" w:shapeid="_x0000_i1161"/>
        </w:object>
      </w:r>
      <w:r w:rsidR="0017462B" w:rsidRPr="00AF2B82">
        <w:rPr>
          <w:rFonts w:ascii="Times New Roman" w:hAnsi="Times New Roman"/>
          <w:color w:val="000000" w:themeColor="text1"/>
          <w:sz w:val="28"/>
          <w:szCs w:val="28"/>
        </w:rPr>
        <w:t xml:space="preserve">увеличится </w:t>
      </w:r>
      <w:proofErr w:type="gramStart"/>
      <w:r w:rsidR="0017462B" w:rsidRPr="00AF2B82">
        <w:rPr>
          <w:rFonts w:ascii="Times New Roman" w:hAnsi="Times New Roman"/>
          <w:color w:val="000000" w:themeColor="text1"/>
          <w:sz w:val="28"/>
          <w:szCs w:val="28"/>
        </w:rPr>
        <w:t>в</w:t>
      </w:r>
      <w:proofErr w:type="gramEnd"/>
      <w:r w:rsidR="0017462B" w:rsidRPr="00AF2B82">
        <w:rPr>
          <w:rFonts w:ascii="Times New Roman" w:hAnsi="Times New Roman"/>
          <w:color w:val="000000" w:themeColor="text1"/>
          <w:sz w:val="28"/>
          <w:szCs w:val="28"/>
        </w:rPr>
        <w:t> </w:t>
      </w:r>
      <w:r w:rsidR="0017462B" w:rsidRPr="00AF2B82">
        <w:rPr>
          <w:rFonts w:ascii="Times New Roman" w:hAnsi="Times New Roman"/>
          <w:noProof/>
          <w:color w:val="000000" w:themeColor="text1"/>
          <w:sz w:val="28"/>
          <w:szCs w:val="28"/>
        </w:rPr>
        <w:drawing>
          <wp:inline distT="0" distB="0" distL="0" distR="0">
            <wp:extent cx="293370" cy="301625"/>
            <wp:effectExtent l="0" t="0" r="0" b="0"/>
            <wp:docPr id="668" name="Рисунок 668" descr="http://onlinetestpad.com/filestest/0028500-0029000/28696/f/f52f84df-7c88-4527-9db7-4fd7cd0274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onlinetestpad.com/filestest/0028500-0029000/28696/f/f52f84df-7c88-4527-9db7-4fd7cd0274e4.png"/>
                    <pic:cNvPicPr>
                      <a:picLocks noChangeAspect="1" noChangeArrowheads="1"/>
                    </pic:cNvPicPr>
                  </pic:nvPicPr>
                  <pic:blipFill>
                    <a:blip r:embed="rId206"/>
                    <a:srcRect/>
                    <a:stretch>
                      <a:fillRect/>
                    </a:stretch>
                  </pic:blipFill>
                  <pic:spPr bwMode="auto">
                    <a:xfrm>
                      <a:off x="0" y="0"/>
                      <a:ext cx="293370" cy="301625"/>
                    </a:xfrm>
                    <a:prstGeom prst="rect">
                      <a:avLst/>
                    </a:prstGeom>
                    <a:noFill/>
                    <a:ln w="9525">
                      <a:noFill/>
                      <a:miter lim="800000"/>
                      <a:headEnd/>
                      <a:tailEnd/>
                    </a:ln>
                  </pic:spPr>
                </pic:pic>
              </a:graphicData>
            </a:graphic>
          </wp:inline>
        </w:drawing>
      </w:r>
      <w:r w:rsidR="0017462B" w:rsidRPr="00AF2B82">
        <w:rPr>
          <w:rFonts w:ascii="Times New Roman" w:hAnsi="Times New Roman"/>
          <w:color w:val="000000" w:themeColor="text1"/>
          <w:sz w:val="28"/>
          <w:szCs w:val="28"/>
        </w:rPr>
        <w:t>раза</w:t>
      </w:r>
    </w:p>
    <w:p w:rsidR="0017462B" w:rsidRPr="00AF2B82" w:rsidRDefault="00A46C95" w:rsidP="0017462B">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64" type="#_x0000_t75" style="width:20.4pt;height:18.35pt" o:ole="">
            <v:imagedata r:id="rId195" o:title=""/>
          </v:shape>
          <w:control r:id="rId207" w:name="DefaultOcxName12" w:shapeid="_x0000_i1164"/>
        </w:object>
      </w:r>
      <w:r w:rsidR="0017462B" w:rsidRPr="00AF2B82">
        <w:rPr>
          <w:rFonts w:ascii="Times New Roman" w:hAnsi="Times New Roman"/>
          <w:color w:val="000000" w:themeColor="text1"/>
          <w:sz w:val="28"/>
          <w:szCs w:val="28"/>
        </w:rPr>
        <w:t>увеличится в 2 раза</w:t>
      </w:r>
    </w:p>
    <w:p w:rsidR="0017462B" w:rsidRPr="00AF2B82" w:rsidRDefault="00A46C95" w:rsidP="0017462B">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67" type="#_x0000_t75" style="width:20.4pt;height:18.35pt" o:ole="">
            <v:imagedata r:id="rId195" o:title=""/>
          </v:shape>
          <w:control r:id="rId208" w:name="DefaultOcxName22" w:shapeid="_x0000_i1167"/>
        </w:object>
      </w:r>
      <w:r w:rsidR="0017462B" w:rsidRPr="00AF2B82">
        <w:rPr>
          <w:rFonts w:ascii="Times New Roman" w:hAnsi="Times New Roman"/>
          <w:color w:val="000000" w:themeColor="text1"/>
          <w:sz w:val="28"/>
          <w:szCs w:val="28"/>
        </w:rPr>
        <w:t>увеличится в 4 раза</w:t>
      </w:r>
    </w:p>
    <w:p w:rsidR="0017462B" w:rsidRPr="00AF2B82" w:rsidRDefault="00A46C95" w:rsidP="0017462B">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70" type="#_x0000_t75" style="width:20.4pt;height:18.35pt" o:ole="">
            <v:imagedata r:id="rId195" o:title=""/>
          </v:shape>
          <w:control r:id="rId209" w:name="DefaultOcxName31" w:shapeid="_x0000_i1170"/>
        </w:object>
      </w:r>
      <w:r w:rsidR="0017462B" w:rsidRPr="00AF2B82">
        <w:rPr>
          <w:rFonts w:ascii="Times New Roman" w:hAnsi="Times New Roman"/>
          <w:color w:val="000000" w:themeColor="text1"/>
          <w:sz w:val="28"/>
          <w:szCs w:val="28"/>
        </w:rPr>
        <w:t>не изменится</w:t>
      </w:r>
    </w:p>
    <w:p w:rsidR="0017462B" w:rsidRPr="00AF2B82" w:rsidRDefault="0017462B" w:rsidP="00E07A1E">
      <w:pPr>
        <w:pStyle w:val="a6"/>
        <w:numPr>
          <w:ilvl w:val="0"/>
          <w:numId w:val="293"/>
        </w:numPr>
        <w:overflowPunct/>
        <w:autoSpaceDE/>
        <w:autoSpaceDN/>
        <w:adjustRightInd/>
        <w:spacing w:after="0" w:line="240" w:lineRule="auto"/>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Сравните громкость звука и высоту тона двух звуковых волн, и</w:t>
      </w:r>
      <w:r w:rsidRPr="00AF2B82">
        <w:rPr>
          <w:rFonts w:ascii="Times New Roman" w:hAnsi="Times New Roman"/>
          <w:b/>
          <w:bCs/>
          <w:color w:val="000000" w:themeColor="text1"/>
          <w:sz w:val="28"/>
          <w:szCs w:val="28"/>
        </w:rPr>
        <w:t>с</w:t>
      </w:r>
      <w:r w:rsidRPr="00AF2B82">
        <w:rPr>
          <w:rFonts w:ascii="Times New Roman" w:hAnsi="Times New Roman"/>
          <w:b/>
          <w:bCs/>
          <w:color w:val="000000" w:themeColor="text1"/>
          <w:sz w:val="28"/>
          <w:szCs w:val="28"/>
        </w:rPr>
        <w:t>пускаемых камертонами, если для первой волны амплитуда А</w:t>
      </w:r>
      <w:proofErr w:type="gramStart"/>
      <w:r w:rsidRPr="00AF2B82">
        <w:rPr>
          <w:rFonts w:ascii="Times New Roman" w:hAnsi="Times New Roman"/>
          <w:b/>
          <w:bCs/>
          <w:color w:val="000000" w:themeColor="text1"/>
          <w:sz w:val="28"/>
          <w:szCs w:val="28"/>
          <w:vertAlign w:val="subscript"/>
        </w:rPr>
        <w:t>1</w:t>
      </w:r>
      <w:proofErr w:type="gramEnd"/>
      <w:r w:rsidRPr="00AF2B82">
        <w:rPr>
          <w:rFonts w:ascii="Times New Roman" w:hAnsi="Times New Roman"/>
          <w:b/>
          <w:bCs/>
          <w:color w:val="000000" w:themeColor="text1"/>
          <w:sz w:val="28"/>
          <w:szCs w:val="28"/>
        </w:rPr>
        <w:t> = 1 мм, частота ν</w:t>
      </w:r>
      <w:r w:rsidRPr="00AF2B82">
        <w:rPr>
          <w:rFonts w:ascii="Times New Roman" w:hAnsi="Times New Roman"/>
          <w:b/>
          <w:bCs/>
          <w:color w:val="000000" w:themeColor="text1"/>
          <w:sz w:val="28"/>
          <w:szCs w:val="28"/>
          <w:vertAlign w:val="subscript"/>
        </w:rPr>
        <w:t>1</w:t>
      </w:r>
      <w:r w:rsidRPr="00AF2B82">
        <w:rPr>
          <w:rFonts w:ascii="Times New Roman" w:hAnsi="Times New Roman"/>
          <w:b/>
          <w:bCs/>
          <w:color w:val="000000" w:themeColor="text1"/>
          <w:sz w:val="28"/>
          <w:szCs w:val="28"/>
        </w:rPr>
        <w:t> = 600 Гц, для второй волны амплитуда А</w:t>
      </w:r>
      <w:r w:rsidRPr="00AF2B82">
        <w:rPr>
          <w:rFonts w:ascii="Times New Roman" w:hAnsi="Times New Roman"/>
          <w:b/>
          <w:bCs/>
          <w:color w:val="000000" w:themeColor="text1"/>
          <w:sz w:val="28"/>
          <w:szCs w:val="28"/>
          <w:vertAlign w:val="subscript"/>
        </w:rPr>
        <w:t>2</w:t>
      </w:r>
      <w:r w:rsidRPr="00AF2B82">
        <w:rPr>
          <w:rFonts w:ascii="Times New Roman" w:hAnsi="Times New Roman"/>
          <w:b/>
          <w:bCs/>
          <w:color w:val="000000" w:themeColor="text1"/>
          <w:sz w:val="28"/>
          <w:szCs w:val="28"/>
        </w:rPr>
        <w:t> = 2 мм, частота ν</w:t>
      </w:r>
      <w:r w:rsidRPr="00AF2B82">
        <w:rPr>
          <w:rFonts w:ascii="Times New Roman" w:hAnsi="Times New Roman"/>
          <w:b/>
          <w:bCs/>
          <w:color w:val="000000" w:themeColor="text1"/>
          <w:sz w:val="28"/>
          <w:szCs w:val="28"/>
          <w:vertAlign w:val="subscript"/>
        </w:rPr>
        <w:t>2</w:t>
      </w:r>
      <w:r w:rsidRPr="00AF2B82">
        <w:rPr>
          <w:rFonts w:ascii="Times New Roman" w:hAnsi="Times New Roman"/>
          <w:b/>
          <w:bCs/>
          <w:color w:val="000000" w:themeColor="text1"/>
          <w:sz w:val="28"/>
          <w:szCs w:val="28"/>
        </w:rPr>
        <w:t> = 300 Гц.</w:t>
      </w:r>
    </w:p>
    <w:p w:rsidR="0017462B"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73" type="#_x0000_t75" style="width:20.4pt;height:18.35pt" o:ole="">
            <v:imagedata r:id="rId195" o:title=""/>
          </v:shape>
          <w:control r:id="rId210" w:name="DefaultOcxName8" w:shapeid="_x0000_i1173"/>
        </w:object>
      </w:r>
      <w:r w:rsidR="0017462B" w:rsidRPr="00AF2B82">
        <w:rPr>
          <w:rFonts w:ascii="Times New Roman" w:hAnsi="Times New Roman"/>
          <w:color w:val="000000" w:themeColor="text1"/>
          <w:sz w:val="28"/>
          <w:szCs w:val="28"/>
        </w:rPr>
        <w:t>громкость первого звука больше, чем второго, а высота тона меньше</w:t>
      </w:r>
    </w:p>
    <w:p w:rsidR="0017462B"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76" type="#_x0000_t75" style="width:20.4pt;height:18.35pt" o:ole="">
            <v:imagedata r:id="rId195" o:title=""/>
          </v:shape>
          <w:control r:id="rId211" w:name="DefaultOcxName13" w:shapeid="_x0000_i1176"/>
        </w:object>
      </w:r>
      <w:r w:rsidR="0017462B" w:rsidRPr="00AF2B82">
        <w:rPr>
          <w:rFonts w:ascii="Times New Roman" w:hAnsi="Times New Roman"/>
          <w:color w:val="000000" w:themeColor="text1"/>
          <w:sz w:val="28"/>
          <w:szCs w:val="28"/>
        </w:rPr>
        <w:t>и громкость, и высота тона первого звука больше, чем второго</w:t>
      </w:r>
    </w:p>
    <w:p w:rsidR="0017462B"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79" type="#_x0000_t75" style="width:20.4pt;height:18.35pt" o:ole="">
            <v:imagedata r:id="rId195" o:title=""/>
          </v:shape>
          <w:control r:id="rId212" w:name="DefaultOcxName23" w:shapeid="_x0000_i1179"/>
        </w:object>
      </w:r>
      <w:r w:rsidR="0017462B" w:rsidRPr="00AF2B82">
        <w:rPr>
          <w:rFonts w:ascii="Times New Roman" w:hAnsi="Times New Roman"/>
          <w:color w:val="000000" w:themeColor="text1"/>
          <w:sz w:val="28"/>
          <w:szCs w:val="28"/>
        </w:rPr>
        <w:t>и громкость, и высота тона первого звука меньше, чем второго</w:t>
      </w:r>
    </w:p>
    <w:p w:rsidR="0017462B"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82" type="#_x0000_t75" style="width:20.4pt;height:18.35pt" o:ole="">
            <v:imagedata r:id="rId195" o:title=""/>
          </v:shape>
          <w:control r:id="rId213" w:name="DefaultOcxName32" w:shapeid="_x0000_i1182"/>
        </w:object>
      </w:r>
      <w:r w:rsidR="0017462B" w:rsidRPr="00AF2B82">
        <w:rPr>
          <w:rFonts w:ascii="Times New Roman" w:hAnsi="Times New Roman"/>
          <w:color w:val="000000" w:themeColor="text1"/>
          <w:sz w:val="28"/>
          <w:szCs w:val="28"/>
        </w:rPr>
        <w:t>громкость первого звука меньше, чем второго, а высота тона больше</w:t>
      </w:r>
    </w:p>
    <w:p w:rsidR="0017462B" w:rsidRPr="00AF2B82" w:rsidRDefault="0017462B" w:rsidP="00E07A1E">
      <w:pPr>
        <w:pStyle w:val="a6"/>
        <w:numPr>
          <w:ilvl w:val="0"/>
          <w:numId w:val="295"/>
        </w:numPr>
        <w:overflowPunct/>
        <w:autoSpaceDE/>
        <w:autoSpaceDN/>
        <w:adjustRightInd/>
        <w:spacing w:after="0" w:line="240" w:lineRule="auto"/>
        <w:textAlignment w:val="auto"/>
        <w:rPr>
          <w:rFonts w:ascii="Times New Roman" w:hAnsi="Times New Roman"/>
          <w:b/>
          <w:bCs/>
          <w:color w:val="000000" w:themeColor="text1"/>
          <w:sz w:val="28"/>
          <w:szCs w:val="28"/>
          <w:shd w:val="clear" w:color="auto" w:fill="FFFFFF"/>
        </w:rPr>
      </w:pPr>
      <w:r w:rsidRPr="00AF2B82">
        <w:rPr>
          <w:rFonts w:ascii="Times New Roman" w:hAnsi="Times New Roman"/>
          <w:b/>
          <w:bCs/>
          <w:color w:val="000000" w:themeColor="text1"/>
          <w:sz w:val="28"/>
          <w:szCs w:val="28"/>
        </w:rPr>
        <w:t>Шар 1 последовательно взвешивают на рычажных весах с шаром 2 и шаром 3(рис. а и б). Для объёмов шаров справедливо соотнош</w:t>
      </w:r>
      <w:r w:rsidRPr="00AF2B82">
        <w:rPr>
          <w:rFonts w:ascii="Times New Roman" w:hAnsi="Times New Roman"/>
          <w:b/>
          <w:bCs/>
          <w:color w:val="000000" w:themeColor="text1"/>
          <w:sz w:val="28"/>
          <w:szCs w:val="28"/>
        </w:rPr>
        <w:t>е</w:t>
      </w:r>
      <w:r w:rsidRPr="00AF2B82">
        <w:rPr>
          <w:rFonts w:ascii="Times New Roman" w:hAnsi="Times New Roman"/>
          <w:b/>
          <w:bCs/>
          <w:color w:val="000000" w:themeColor="text1"/>
          <w:sz w:val="28"/>
          <w:szCs w:val="28"/>
        </w:rPr>
        <w:t>ние V</w:t>
      </w:r>
      <w:r w:rsidRPr="00AF2B82">
        <w:rPr>
          <w:rFonts w:ascii="Times New Roman" w:hAnsi="Times New Roman"/>
          <w:b/>
          <w:bCs/>
          <w:color w:val="000000" w:themeColor="text1"/>
          <w:sz w:val="28"/>
          <w:szCs w:val="28"/>
          <w:vertAlign w:val="subscript"/>
        </w:rPr>
        <w:t>1</w:t>
      </w:r>
      <w:r w:rsidRPr="00AF2B82">
        <w:rPr>
          <w:rFonts w:ascii="Times New Roman" w:hAnsi="Times New Roman"/>
          <w:b/>
          <w:bCs/>
          <w:color w:val="000000" w:themeColor="text1"/>
          <w:sz w:val="28"/>
          <w:szCs w:val="28"/>
        </w:rPr>
        <w:t> = V</w:t>
      </w:r>
      <w:r w:rsidRPr="00AF2B82">
        <w:rPr>
          <w:rFonts w:ascii="Times New Roman" w:hAnsi="Times New Roman"/>
          <w:b/>
          <w:bCs/>
          <w:color w:val="000000" w:themeColor="text1"/>
          <w:sz w:val="28"/>
          <w:szCs w:val="28"/>
          <w:vertAlign w:val="subscript"/>
        </w:rPr>
        <w:t>3</w:t>
      </w:r>
      <w:r w:rsidRPr="00AF2B82">
        <w:rPr>
          <w:rFonts w:ascii="Times New Roman" w:hAnsi="Times New Roman"/>
          <w:b/>
          <w:bCs/>
          <w:color w:val="000000" w:themeColor="text1"/>
          <w:sz w:val="28"/>
          <w:szCs w:val="28"/>
        </w:rPr>
        <w:t> &lt; V</w:t>
      </w:r>
      <w:r w:rsidRPr="00AF2B82">
        <w:rPr>
          <w:rFonts w:ascii="Times New Roman" w:hAnsi="Times New Roman"/>
          <w:b/>
          <w:bCs/>
          <w:color w:val="000000" w:themeColor="text1"/>
          <w:sz w:val="28"/>
          <w:szCs w:val="28"/>
          <w:vertAlign w:val="subscript"/>
        </w:rPr>
        <w:t>2</w:t>
      </w:r>
      <w:r w:rsidRPr="00AF2B82">
        <w:rPr>
          <w:rFonts w:ascii="Times New Roman" w:hAnsi="Times New Roman"/>
          <w:b/>
          <w:bCs/>
          <w:color w:val="000000" w:themeColor="text1"/>
          <w:sz w:val="28"/>
          <w:szCs w:val="28"/>
        </w:rPr>
        <w:t>.</w:t>
      </w:r>
    </w:p>
    <w:p w:rsidR="0017462B" w:rsidRPr="00AF2B82" w:rsidRDefault="0017462B" w:rsidP="0083642E">
      <w:pPr>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3640455" cy="1561465"/>
            <wp:effectExtent l="19050" t="0" r="0" b="0"/>
            <wp:docPr id="694" name="Рисунок 694" descr="http://onlinetestpad.com/filestest/0028500-0029000/28696/%D0%91%D0%B5%D0%B7%D1%8B%D0%BC%D1%8F%D0%BD%D0%BD%D1%8B%D0%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onlinetestpad.com/filestest/0028500-0029000/28696/%D0%91%D0%B5%D0%B7%D1%8B%D0%BC%D1%8F%D0%BD%D0%BD%D1%8B%D0%B92.jpg"/>
                    <pic:cNvPicPr>
                      <a:picLocks noChangeAspect="1" noChangeArrowheads="1"/>
                    </pic:cNvPicPr>
                  </pic:nvPicPr>
                  <pic:blipFill>
                    <a:blip r:embed="rId214"/>
                    <a:srcRect/>
                    <a:stretch>
                      <a:fillRect/>
                    </a:stretch>
                  </pic:blipFill>
                  <pic:spPr bwMode="auto">
                    <a:xfrm>
                      <a:off x="0" y="0"/>
                      <a:ext cx="3640455" cy="1561465"/>
                    </a:xfrm>
                    <a:prstGeom prst="rect">
                      <a:avLst/>
                    </a:prstGeom>
                    <a:noFill/>
                    <a:ln w="9525">
                      <a:noFill/>
                      <a:miter lim="800000"/>
                      <a:headEnd/>
                      <a:tailEnd/>
                    </a:ln>
                  </pic:spPr>
                </pic:pic>
              </a:graphicData>
            </a:graphic>
          </wp:inline>
        </w:drawing>
      </w:r>
    </w:p>
    <w:p w:rsidR="0017462B" w:rsidRPr="00AF2B82" w:rsidRDefault="0017462B" w:rsidP="0083642E">
      <w:pPr>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Минимальную среднюю плотность имее</w:t>
      </w:r>
      <w:proofErr w:type="gramStart"/>
      <w:r w:rsidRPr="00AF2B82">
        <w:rPr>
          <w:rFonts w:ascii="Times New Roman" w:hAnsi="Times New Roman"/>
          <w:b/>
          <w:bCs/>
          <w:color w:val="000000" w:themeColor="text1"/>
          <w:sz w:val="28"/>
          <w:szCs w:val="28"/>
        </w:rPr>
        <w:t>т(</w:t>
      </w:r>
      <w:proofErr w:type="gramEnd"/>
      <w:r w:rsidRPr="00AF2B82">
        <w:rPr>
          <w:rFonts w:ascii="Times New Roman" w:hAnsi="Times New Roman"/>
          <w:b/>
          <w:bCs/>
          <w:color w:val="000000" w:themeColor="text1"/>
          <w:sz w:val="28"/>
          <w:szCs w:val="28"/>
        </w:rPr>
        <w:t>-ют) шар(-</w:t>
      </w:r>
      <w:proofErr w:type="spellStart"/>
      <w:r w:rsidRPr="00AF2B82">
        <w:rPr>
          <w:rFonts w:ascii="Times New Roman" w:hAnsi="Times New Roman"/>
          <w:b/>
          <w:bCs/>
          <w:color w:val="000000" w:themeColor="text1"/>
          <w:sz w:val="28"/>
          <w:szCs w:val="28"/>
        </w:rPr>
        <w:t>ы</w:t>
      </w:r>
      <w:proofErr w:type="spellEnd"/>
      <w:r w:rsidRPr="00AF2B82">
        <w:rPr>
          <w:rFonts w:ascii="Times New Roman" w:hAnsi="Times New Roman"/>
          <w:b/>
          <w:bCs/>
          <w:color w:val="000000" w:themeColor="text1"/>
          <w:sz w:val="28"/>
          <w:szCs w:val="28"/>
        </w:rPr>
        <w:t>)</w:t>
      </w:r>
    </w:p>
    <w:p w:rsidR="0017462B"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85" type="#_x0000_t75" style="width:20.4pt;height:18.35pt" o:ole="">
            <v:imagedata r:id="rId195" o:title=""/>
          </v:shape>
          <w:control r:id="rId215" w:name="DefaultOcxName9" w:shapeid="_x0000_i1185"/>
        </w:object>
      </w:r>
      <w:r w:rsidR="0017462B" w:rsidRPr="00AF2B82">
        <w:rPr>
          <w:rFonts w:ascii="Times New Roman" w:hAnsi="Times New Roman"/>
          <w:color w:val="000000" w:themeColor="text1"/>
          <w:sz w:val="28"/>
          <w:szCs w:val="28"/>
        </w:rPr>
        <w:t>1</w:t>
      </w:r>
    </w:p>
    <w:p w:rsidR="0017462B"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88" type="#_x0000_t75" style="width:20.4pt;height:18.35pt" o:ole="">
            <v:imagedata r:id="rId195" o:title=""/>
          </v:shape>
          <w:control r:id="rId216" w:name="DefaultOcxName14" w:shapeid="_x0000_i1188"/>
        </w:object>
      </w:r>
      <w:r w:rsidR="0017462B" w:rsidRPr="00AF2B82">
        <w:rPr>
          <w:rFonts w:ascii="Times New Roman" w:hAnsi="Times New Roman"/>
          <w:color w:val="000000" w:themeColor="text1"/>
          <w:sz w:val="28"/>
          <w:szCs w:val="28"/>
        </w:rPr>
        <w:t>2</w:t>
      </w:r>
    </w:p>
    <w:p w:rsidR="0017462B"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91" type="#_x0000_t75" style="width:20.4pt;height:18.35pt" o:ole="">
            <v:imagedata r:id="rId195" o:title=""/>
          </v:shape>
          <w:control r:id="rId217" w:name="DefaultOcxName24" w:shapeid="_x0000_i1191"/>
        </w:object>
      </w:r>
      <w:r w:rsidR="0017462B" w:rsidRPr="00AF2B82">
        <w:rPr>
          <w:rFonts w:ascii="Times New Roman" w:hAnsi="Times New Roman"/>
          <w:color w:val="000000" w:themeColor="text1"/>
          <w:sz w:val="28"/>
          <w:szCs w:val="28"/>
        </w:rPr>
        <w:t>3</w:t>
      </w:r>
    </w:p>
    <w:p w:rsidR="0017462B"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94" type="#_x0000_t75" style="width:20.4pt;height:18.35pt" o:ole="">
            <v:imagedata r:id="rId195" o:title=""/>
          </v:shape>
          <w:control r:id="rId218" w:name="DefaultOcxName33" w:shapeid="_x0000_i1194"/>
        </w:object>
      </w:r>
      <w:r w:rsidR="0017462B" w:rsidRPr="00AF2B82">
        <w:rPr>
          <w:rFonts w:ascii="Times New Roman" w:hAnsi="Times New Roman"/>
          <w:color w:val="000000" w:themeColor="text1"/>
          <w:sz w:val="28"/>
          <w:szCs w:val="28"/>
        </w:rPr>
        <w:t>1 и 2</w:t>
      </w:r>
    </w:p>
    <w:p w:rsidR="0083642E" w:rsidRPr="00AF2B82" w:rsidRDefault="0083642E" w:rsidP="00E07A1E">
      <w:pPr>
        <w:pStyle w:val="a6"/>
        <w:numPr>
          <w:ilvl w:val="0"/>
          <w:numId w:val="295"/>
        </w:numPr>
        <w:overflowPunct/>
        <w:autoSpaceDE/>
        <w:autoSpaceDN/>
        <w:adjustRightInd/>
        <w:spacing w:after="0" w:line="240" w:lineRule="auto"/>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 xml:space="preserve">На рисунке представлены графики зависимости смещения </w:t>
      </w:r>
      <w:proofErr w:type="spellStart"/>
      <w:proofErr w:type="gramStart"/>
      <w:r w:rsidRPr="00AF2B82">
        <w:rPr>
          <w:rFonts w:ascii="Times New Roman" w:hAnsi="Times New Roman"/>
          <w:b/>
          <w:bCs/>
          <w:color w:val="000000" w:themeColor="text1"/>
          <w:sz w:val="28"/>
          <w:szCs w:val="28"/>
        </w:rPr>
        <w:t>х</w:t>
      </w:r>
      <w:proofErr w:type="spellEnd"/>
      <w:proofErr w:type="gramEnd"/>
      <w:r w:rsidRPr="00AF2B82">
        <w:rPr>
          <w:rFonts w:ascii="Times New Roman" w:hAnsi="Times New Roman"/>
          <w:b/>
          <w:bCs/>
          <w:color w:val="000000" w:themeColor="text1"/>
          <w:sz w:val="28"/>
          <w:szCs w:val="28"/>
        </w:rPr>
        <w:t xml:space="preserve"> </w:t>
      </w:r>
      <w:proofErr w:type="gramStart"/>
      <w:r w:rsidRPr="00AF2B82">
        <w:rPr>
          <w:rFonts w:ascii="Times New Roman" w:hAnsi="Times New Roman"/>
          <w:b/>
          <w:bCs/>
          <w:color w:val="000000" w:themeColor="text1"/>
          <w:sz w:val="28"/>
          <w:szCs w:val="28"/>
        </w:rPr>
        <w:t>от</w:t>
      </w:r>
      <w:proofErr w:type="gramEnd"/>
      <w:r w:rsidRPr="00AF2B82">
        <w:rPr>
          <w:rFonts w:ascii="Times New Roman" w:hAnsi="Times New Roman"/>
          <w:b/>
          <w:bCs/>
          <w:color w:val="000000" w:themeColor="text1"/>
          <w:sz w:val="28"/>
          <w:szCs w:val="28"/>
        </w:rPr>
        <w:t xml:space="preserve"> времени </w:t>
      </w:r>
      <w:proofErr w:type="spellStart"/>
      <w:r w:rsidRPr="00AF2B82">
        <w:rPr>
          <w:rFonts w:ascii="Times New Roman" w:hAnsi="Times New Roman"/>
          <w:b/>
          <w:bCs/>
          <w:color w:val="000000" w:themeColor="text1"/>
          <w:sz w:val="28"/>
          <w:szCs w:val="28"/>
        </w:rPr>
        <w:t>t</w:t>
      </w:r>
      <w:proofErr w:type="spellEnd"/>
      <w:r w:rsidRPr="00AF2B82">
        <w:rPr>
          <w:rFonts w:ascii="Times New Roman" w:hAnsi="Times New Roman"/>
          <w:b/>
          <w:bCs/>
          <w:color w:val="000000" w:themeColor="text1"/>
          <w:sz w:val="28"/>
          <w:szCs w:val="28"/>
        </w:rPr>
        <w:t xml:space="preserve"> при колебаниях двух математических маятников. Из предложенного перечня утверждений выберите два правильных.</w:t>
      </w:r>
    </w:p>
    <w:p w:rsidR="0083642E" w:rsidRPr="00AF2B82" w:rsidRDefault="0083642E"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noProof/>
          <w:color w:val="000000" w:themeColor="text1"/>
          <w:sz w:val="28"/>
          <w:szCs w:val="28"/>
        </w:rPr>
        <w:lastRenderedPageBreak/>
        <w:drawing>
          <wp:inline distT="0" distB="0" distL="0" distR="0">
            <wp:extent cx="2889885" cy="2052955"/>
            <wp:effectExtent l="19050" t="0" r="5715" b="0"/>
            <wp:docPr id="105" name="Рисунок 732" descr="http://onlinetestpad.com/filestest/0028500-0029000/28696/%D0%91%D0%B5%D0%B7%D1%8B%D0%BC%D1%8F%D0%BD%D0%BD%D1%8B%D0%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onlinetestpad.com/filestest/0028500-0029000/28696/%D0%91%D0%B5%D0%B7%D1%8B%D0%BC%D1%8F%D0%BD%D0%BD%D1%8B%D0%B93.jpg"/>
                    <pic:cNvPicPr>
                      <a:picLocks noChangeAspect="1" noChangeArrowheads="1"/>
                    </pic:cNvPicPr>
                  </pic:nvPicPr>
                  <pic:blipFill>
                    <a:blip r:embed="rId219"/>
                    <a:srcRect/>
                    <a:stretch>
                      <a:fillRect/>
                    </a:stretch>
                  </pic:blipFill>
                  <pic:spPr bwMode="auto">
                    <a:xfrm>
                      <a:off x="0" y="0"/>
                      <a:ext cx="2889885" cy="2052955"/>
                    </a:xfrm>
                    <a:prstGeom prst="rect">
                      <a:avLst/>
                    </a:prstGeom>
                    <a:noFill/>
                    <a:ln w="9525">
                      <a:noFill/>
                      <a:miter lim="800000"/>
                      <a:headEnd/>
                      <a:tailEnd/>
                    </a:ln>
                  </pic:spPr>
                </pic:pic>
              </a:graphicData>
            </a:graphic>
          </wp:inline>
        </w:drawing>
      </w:r>
    </w:p>
    <w:p w:rsidR="0083642E"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197" type="#_x0000_t75" style="width:20.4pt;height:18.35pt" o:ole="">
            <v:imagedata r:id="rId220" o:title=""/>
          </v:shape>
          <w:control r:id="rId221" w:name="DefaultOcxName10" w:shapeid="_x0000_i1197"/>
        </w:object>
      </w:r>
      <w:r w:rsidR="0083642E" w:rsidRPr="00AF2B82">
        <w:rPr>
          <w:rFonts w:ascii="Times New Roman" w:hAnsi="Times New Roman"/>
          <w:color w:val="000000" w:themeColor="text1"/>
          <w:sz w:val="28"/>
          <w:szCs w:val="28"/>
        </w:rPr>
        <w:t>В положении, соответствующем точке</w:t>
      </w:r>
      <w:proofErr w:type="gramStart"/>
      <w:r w:rsidR="0083642E" w:rsidRPr="00AF2B82">
        <w:rPr>
          <w:rFonts w:ascii="Times New Roman" w:hAnsi="Times New Roman"/>
          <w:color w:val="000000" w:themeColor="text1"/>
          <w:sz w:val="28"/>
          <w:szCs w:val="28"/>
        </w:rPr>
        <w:t xml:space="preserve"> Д</w:t>
      </w:r>
      <w:proofErr w:type="gramEnd"/>
      <w:r w:rsidR="0083642E" w:rsidRPr="00AF2B82">
        <w:rPr>
          <w:rFonts w:ascii="Times New Roman" w:hAnsi="Times New Roman"/>
          <w:color w:val="000000" w:themeColor="text1"/>
          <w:sz w:val="28"/>
          <w:szCs w:val="28"/>
        </w:rPr>
        <w:t xml:space="preserve"> на графике, маятник 1 имеет максимальную потенциальную энергию.</w:t>
      </w:r>
    </w:p>
    <w:p w:rsidR="0083642E"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00" type="#_x0000_t75" style="width:20.4pt;height:18.35pt" o:ole="">
            <v:imagedata r:id="rId220" o:title=""/>
          </v:shape>
          <w:control r:id="rId222" w:name="DefaultOcxName15" w:shapeid="_x0000_i1200"/>
        </w:object>
      </w:r>
      <w:r w:rsidR="0083642E" w:rsidRPr="00AF2B82">
        <w:rPr>
          <w:rFonts w:ascii="Times New Roman" w:hAnsi="Times New Roman"/>
          <w:color w:val="000000" w:themeColor="text1"/>
          <w:sz w:val="28"/>
          <w:szCs w:val="28"/>
        </w:rPr>
        <w:t>В положении, соответствующем точке</w:t>
      </w:r>
      <w:proofErr w:type="gramStart"/>
      <w:r w:rsidR="0083642E" w:rsidRPr="00AF2B82">
        <w:rPr>
          <w:rFonts w:ascii="Times New Roman" w:hAnsi="Times New Roman"/>
          <w:color w:val="000000" w:themeColor="text1"/>
          <w:sz w:val="28"/>
          <w:szCs w:val="28"/>
        </w:rPr>
        <w:t xml:space="preserve"> Б</w:t>
      </w:r>
      <w:proofErr w:type="gramEnd"/>
      <w:r w:rsidR="0083642E" w:rsidRPr="00AF2B82">
        <w:rPr>
          <w:rFonts w:ascii="Times New Roman" w:hAnsi="Times New Roman"/>
          <w:color w:val="000000" w:themeColor="text1"/>
          <w:sz w:val="28"/>
          <w:szCs w:val="28"/>
        </w:rPr>
        <w:t xml:space="preserve"> на графике, оба маятника имеют минимальную потенциальную энергию.</w:t>
      </w:r>
    </w:p>
    <w:p w:rsidR="0083642E"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03" type="#_x0000_t75" style="width:20.4pt;height:18.35pt" o:ole="">
            <v:imagedata r:id="rId220" o:title=""/>
          </v:shape>
          <w:control r:id="rId223" w:name="DefaultOcxName25" w:shapeid="_x0000_i1203"/>
        </w:object>
      </w:r>
      <w:r w:rsidR="0083642E" w:rsidRPr="00AF2B82">
        <w:rPr>
          <w:rFonts w:ascii="Times New Roman" w:hAnsi="Times New Roman"/>
          <w:color w:val="000000" w:themeColor="text1"/>
          <w:sz w:val="28"/>
          <w:szCs w:val="28"/>
        </w:rPr>
        <w:t>Маятник 1 совершает затухающие колебания.</w:t>
      </w:r>
    </w:p>
    <w:p w:rsidR="0083642E"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06" type="#_x0000_t75" style="width:20.4pt;height:18.35pt" o:ole="">
            <v:imagedata r:id="rId220" o:title=""/>
          </v:shape>
          <w:control r:id="rId224" w:name="DefaultOcxName34" w:shapeid="_x0000_i1206"/>
        </w:object>
      </w:r>
      <w:r w:rsidR="0083642E" w:rsidRPr="00AF2B82">
        <w:rPr>
          <w:rFonts w:ascii="Times New Roman" w:hAnsi="Times New Roman"/>
          <w:color w:val="000000" w:themeColor="text1"/>
          <w:sz w:val="28"/>
          <w:szCs w:val="28"/>
        </w:rPr>
        <w:t>При перемещении маятника 2 из положения, соответствующего точке</w:t>
      </w:r>
      <w:proofErr w:type="gramStart"/>
      <w:r w:rsidR="0083642E" w:rsidRPr="00AF2B82">
        <w:rPr>
          <w:rFonts w:ascii="Times New Roman" w:hAnsi="Times New Roman"/>
          <w:color w:val="000000" w:themeColor="text1"/>
          <w:sz w:val="28"/>
          <w:szCs w:val="28"/>
        </w:rPr>
        <w:t xml:space="preserve"> А</w:t>
      </w:r>
      <w:proofErr w:type="gramEnd"/>
      <w:r w:rsidR="0083642E" w:rsidRPr="00AF2B82">
        <w:rPr>
          <w:rFonts w:ascii="Times New Roman" w:hAnsi="Times New Roman"/>
          <w:color w:val="000000" w:themeColor="text1"/>
          <w:sz w:val="28"/>
          <w:szCs w:val="28"/>
        </w:rPr>
        <w:t>, в положение, соответствующее точке Б, кинетическая энергия маятника уб</w:t>
      </w:r>
      <w:r w:rsidR="0083642E" w:rsidRPr="00AF2B82">
        <w:rPr>
          <w:rFonts w:ascii="Times New Roman" w:hAnsi="Times New Roman"/>
          <w:color w:val="000000" w:themeColor="text1"/>
          <w:sz w:val="28"/>
          <w:szCs w:val="28"/>
        </w:rPr>
        <w:t>ы</w:t>
      </w:r>
      <w:r w:rsidR="0083642E" w:rsidRPr="00AF2B82">
        <w:rPr>
          <w:rFonts w:ascii="Times New Roman" w:hAnsi="Times New Roman"/>
          <w:color w:val="000000" w:themeColor="text1"/>
          <w:sz w:val="28"/>
          <w:szCs w:val="28"/>
        </w:rPr>
        <w:t>вает.</w:t>
      </w:r>
    </w:p>
    <w:p w:rsidR="00F863E0"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09" type="#_x0000_t75" style="width:20.4pt;height:18.35pt" o:ole="">
            <v:imagedata r:id="rId220" o:title=""/>
          </v:shape>
          <w:control r:id="rId225" w:name="DefaultOcxName41" w:shapeid="_x0000_i1209"/>
        </w:object>
      </w:r>
      <w:r w:rsidR="0083642E" w:rsidRPr="00AF2B82">
        <w:rPr>
          <w:rFonts w:ascii="Times New Roman" w:hAnsi="Times New Roman"/>
          <w:color w:val="000000" w:themeColor="text1"/>
          <w:sz w:val="28"/>
          <w:szCs w:val="28"/>
        </w:rPr>
        <w:t>Частоты колебаний маятников совпадают.</w:t>
      </w:r>
    </w:p>
    <w:p w:rsidR="00F863E0" w:rsidRPr="00AF2B82" w:rsidRDefault="00F863E0" w:rsidP="00E07A1E">
      <w:pPr>
        <w:pStyle w:val="1"/>
        <w:spacing w:before="0"/>
        <w:ind w:firstLine="709"/>
        <w:jc w:val="right"/>
        <w:rPr>
          <w:rFonts w:ascii="Times New Roman" w:hAnsi="Times New Roman"/>
          <w:b w:val="0"/>
          <w:i/>
          <w:color w:val="000000" w:themeColor="text1"/>
          <w:szCs w:val="28"/>
        </w:rPr>
      </w:pPr>
    </w:p>
    <w:p w:rsidR="0017462B" w:rsidRPr="00AF2B82" w:rsidRDefault="0083642E" w:rsidP="00E07A1E">
      <w:pPr>
        <w:pStyle w:val="1"/>
        <w:numPr>
          <w:ilvl w:val="0"/>
          <w:numId w:val="295"/>
        </w:numPr>
        <w:spacing w:before="0"/>
        <w:rPr>
          <w:rFonts w:ascii="Times New Roman" w:hAnsi="Times New Roman"/>
          <w:b w:val="0"/>
          <w:bCs/>
          <w:color w:val="000000" w:themeColor="text1"/>
          <w:szCs w:val="28"/>
          <w:shd w:val="clear" w:color="auto" w:fill="FFFFFF"/>
        </w:rPr>
      </w:pPr>
      <w:r w:rsidRPr="00AF2B82">
        <w:rPr>
          <w:rFonts w:ascii="Times New Roman" w:hAnsi="Times New Roman"/>
          <w:b w:val="0"/>
          <w:bCs/>
          <w:color w:val="000000" w:themeColor="text1"/>
          <w:szCs w:val="28"/>
          <w:shd w:val="clear" w:color="auto" w:fill="FFFFFF"/>
        </w:rPr>
        <w:t>На коротком плече рычага укреплён груз массой 100 кг. Для того чт</w:t>
      </w:r>
      <w:r w:rsidRPr="00AF2B82">
        <w:rPr>
          <w:rFonts w:ascii="Times New Roman" w:hAnsi="Times New Roman"/>
          <w:b w:val="0"/>
          <w:bCs/>
          <w:color w:val="000000" w:themeColor="text1"/>
          <w:szCs w:val="28"/>
          <w:shd w:val="clear" w:color="auto" w:fill="FFFFFF"/>
        </w:rPr>
        <w:t>о</w:t>
      </w:r>
      <w:r w:rsidRPr="00AF2B82">
        <w:rPr>
          <w:rFonts w:ascii="Times New Roman" w:hAnsi="Times New Roman"/>
          <w:b w:val="0"/>
          <w:bCs/>
          <w:color w:val="000000" w:themeColor="text1"/>
          <w:szCs w:val="28"/>
          <w:shd w:val="clear" w:color="auto" w:fill="FFFFFF"/>
        </w:rPr>
        <w:t>бы поднять груз на высоту 8 см, к длинному плечу рычага приложили силу, равную 200 Н. При этом точка приложения этой силы опустилась на 50 см. Определите КПД рычага.</w:t>
      </w:r>
    </w:p>
    <w:p w:rsidR="0083642E" w:rsidRPr="00AF2B82" w:rsidRDefault="0083642E" w:rsidP="0083642E">
      <w:pPr>
        <w:rPr>
          <w:rFonts w:ascii="Times New Roman" w:hAnsi="Times New Roman"/>
          <w:color w:val="000000" w:themeColor="text1"/>
          <w:sz w:val="28"/>
          <w:szCs w:val="28"/>
        </w:rPr>
      </w:pPr>
      <w:r w:rsidRPr="00AF2B82">
        <w:rPr>
          <w:rFonts w:ascii="Times New Roman" w:hAnsi="Times New Roman"/>
          <w:color w:val="000000" w:themeColor="text1"/>
          <w:sz w:val="28"/>
          <w:szCs w:val="28"/>
        </w:rPr>
        <w:t>__________________________________________________________________________________</w:t>
      </w:r>
    </w:p>
    <w:p w:rsidR="0083642E" w:rsidRPr="00AF2B82" w:rsidRDefault="0083642E" w:rsidP="0083642E">
      <w:pPr>
        <w:overflowPunct/>
        <w:autoSpaceDE/>
        <w:autoSpaceDN/>
        <w:adjustRightInd/>
        <w:spacing w:line="240" w:lineRule="auto"/>
        <w:ind w:firstLine="0"/>
        <w:jc w:val="left"/>
        <w:textAlignment w:val="auto"/>
        <w:rPr>
          <w:rFonts w:ascii="Times New Roman" w:hAnsi="Times New Roman"/>
          <w:b/>
          <w:bCs/>
          <w:color w:val="000000" w:themeColor="text1"/>
          <w:sz w:val="28"/>
          <w:szCs w:val="28"/>
        </w:rPr>
      </w:pPr>
    </w:p>
    <w:p w:rsidR="0083642E" w:rsidRPr="00AF2B82" w:rsidRDefault="0083642E" w:rsidP="00E07A1E">
      <w:pPr>
        <w:pStyle w:val="a6"/>
        <w:numPr>
          <w:ilvl w:val="0"/>
          <w:numId w:val="295"/>
        </w:numPr>
        <w:overflowPunct/>
        <w:autoSpaceDE/>
        <w:autoSpaceDN/>
        <w:adjustRightInd/>
        <w:spacing w:after="0" w:line="240" w:lineRule="auto"/>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В открытый сосуд, заполненный водой, в области</w:t>
      </w:r>
      <w:proofErr w:type="gramStart"/>
      <w:r w:rsidRPr="00AF2B82">
        <w:rPr>
          <w:rFonts w:ascii="Times New Roman" w:hAnsi="Times New Roman"/>
          <w:b/>
          <w:bCs/>
          <w:color w:val="000000" w:themeColor="text1"/>
          <w:sz w:val="28"/>
          <w:szCs w:val="28"/>
        </w:rPr>
        <w:t xml:space="preserve"> А</w:t>
      </w:r>
      <w:proofErr w:type="gramEnd"/>
      <w:r w:rsidRPr="00AF2B82">
        <w:rPr>
          <w:rFonts w:ascii="Times New Roman" w:hAnsi="Times New Roman"/>
          <w:b/>
          <w:bCs/>
          <w:color w:val="000000" w:themeColor="text1"/>
          <w:sz w:val="28"/>
          <w:szCs w:val="28"/>
        </w:rPr>
        <w:t xml:space="preserve"> (см. рисунок) поместили крупинки марганцовки (перманганата калия). В к</w:t>
      </w:r>
      <w:r w:rsidRPr="00AF2B82">
        <w:rPr>
          <w:rFonts w:ascii="Times New Roman" w:hAnsi="Times New Roman"/>
          <w:b/>
          <w:bCs/>
          <w:color w:val="000000" w:themeColor="text1"/>
          <w:sz w:val="28"/>
          <w:szCs w:val="28"/>
        </w:rPr>
        <w:t>а</w:t>
      </w:r>
      <w:r w:rsidRPr="00AF2B82">
        <w:rPr>
          <w:rFonts w:ascii="Times New Roman" w:hAnsi="Times New Roman"/>
          <w:b/>
          <w:bCs/>
          <w:color w:val="000000" w:themeColor="text1"/>
          <w:sz w:val="28"/>
          <w:szCs w:val="28"/>
        </w:rPr>
        <w:t>ко</w:t>
      </w:r>
      <w:proofErr w:type="gramStart"/>
      <w:r w:rsidRPr="00AF2B82">
        <w:rPr>
          <w:rFonts w:ascii="Times New Roman" w:hAnsi="Times New Roman"/>
          <w:b/>
          <w:bCs/>
          <w:color w:val="000000" w:themeColor="text1"/>
          <w:sz w:val="28"/>
          <w:szCs w:val="28"/>
        </w:rPr>
        <w:t>м(</w:t>
      </w:r>
      <w:proofErr w:type="gramEnd"/>
      <w:r w:rsidRPr="00AF2B82">
        <w:rPr>
          <w:rFonts w:ascii="Times New Roman" w:hAnsi="Times New Roman"/>
          <w:b/>
          <w:bCs/>
          <w:color w:val="000000" w:themeColor="text1"/>
          <w:sz w:val="28"/>
          <w:szCs w:val="28"/>
        </w:rPr>
        <w:t>-их) направлении(-</w:t>
      </w:r>
      <w:proofErr w:type="spellStart"/>
      <w:r w:rsidRPr="00AF2B82">
        <w:rPr>
          <w:rFonts w:ascii="Times New Roman" w:hAnsi="Times New Roman"/>
          <w:b/>
          <w:bCs/>
          <w:color w:val="000000" w:themeColor="text1"/>
          <w:sz w:val="28"/>
          <w:szCs w:val="28"/>
        </w:rPr>
        <w:t>ях</w:t>
      </w:r>
      <w:proofErr w:type="spellEnd"/>
      <w:r w:rsidRPr="00AF2B82">
        <w:rPr>
          <w:rFonts w:ascii="Times New Roman" w:hAnsi="Times New Roman"/>
          <w:b/>
          <w:bCs/>
          <w:color w:val="000000" w:themeColor="text1"/>
          <w:sz w:val="28"/>
          <w:szCs w:val="28"/>
        </w:rPr>
        <w:t>)преимущественно будет происходить окрашивание воды от крупинок марганцовки, если начать нагр</w:t>
      </w:r>
      <w:r w:rsidRPr="00AF2B82">
        <w:rPr>
          <w:rFonts w:ascii="Times New Roman" w:hAnsi="Times New Roman"/>
          <w:b/>
          <w:bCs/>
          <w:color w:val="000000" w:themeColor="text1"/>
          <w:sz w:val="28"/>
          <w:szCs w:val="28"/>
        </w:rPr>
        <w:t>е</w:t>
      </w:r>
      <w:r w:rsidRPr="00AF2B82">
        <w:rPr>
          <w:rFonts w:ascii="Times New Roman" w:hAnsi="Times New Roman"/>
          <w:b/>
          <w:bCs/>
          <w:color w:val="000000" w:themeColor="text1"/>
          <w:sz w:val="28"/>
          <w:szCs w:val="28"/>
        </w:rPr>
        <w:t>вание сосуда с водой так, как показано на рисунке?</w:t>
      </w:r>
    </w:p>
    <w:p w:rsidR="0083642E" w:rsidRPr="00AF2B82" w:rsidRDefault="0083642E"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noProof/>
          <w:color w:val="000000" w:themeColor="text1"/>
          <w:sz w:val="28"/>
          <w:szCs w:val="28"/>
        </w:rPr>
        <w:drawing>
          <wp:inline distT="0" distB="0" distL="0" distR="0">
            <wp:extent cx="1578610" cy="1492250"/>
            <wp:effectExtent l="19050" t="0" r="2540" b="0"/>
            <wp:docPr id="106" name="Рисунок 763" descr="http://onlinetestpad.com/filestest/0028500-0029000/28696/%D0%91%D0%B5%D0%B7%D1%8B%D0%BC%D1%8F%D0%BD%D0%BD%D1%8B%D0%B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onlinetestpad.com/filestest/0028500-0029000/28696/%D0%91%D0%B5%D0%B7%D1%8B%D0%BC%D1%8F%D0%BD%D0%BD%D1%8B%D0%B94.jpg"/>
                    <pic:cNvPicPr>
                      <a:picLocks noChangeAspect="1" noChangeArrowheads="1"/>
                    </pic:cNvPicPr>
                  </pic:nvPicPr>
                  <pic:blipFill>
                    <a:blip r:embed="rId226"/>
                    <a:srcRect/>
                    <a:stretch>
                      <a:fillRect/>
                    </a:stretch>
                  </pic:blipFill>
                  <pic:spPr bwMode="auto">
                    <a:xfrm>
                      <a:off x="0" y="0"/>
                      <a:ext cx="1578610" cy="1492250"/>
                    </a:xfrm>
                    <a:prstGeom prst="rect">
                      <a:avLst/>
                    </a:prstGeom>
                    <a:noFill/>
                    <a:ln w="9525">
                      <a:noFill/>
                      <a:miter lim="800000"/>
                      <a:headEnd/>
                      <a:tailEnd/>
                    </a:ln>
                  </pic:spPr>
                </pic:pic>
              </a:graphicData>
            </a:graphic>
          </wp:inline>
        </w:drawing>
      </w:r>
    </w:p>
    <w:p w:rsidR="0083642E"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12" type="#_x0000_t75" style="width:20.4pt;height:18.35pt" o:ole="">
            <v:imagedata r:id="rId195" o:title=""/>
          </v:shape>
          <w:control r:id="rId227" w:name="DefaultOcxName17" w:shapeid="_x0000_i1212"/>
        </w:object>
      </w:r>
      <w:r w:rsidR="0083642E" w:rsidRPr="00AF2B82">
        <w:rPr>
          <w:rFonts w:ascii="Times New Roman" w:hAnsi="Times New Roman"/>
          <w:color w:val="000000" w:themeColor="text1"/>
          <w:sz w:val="28"/>
          <w:szCs w:val="28"/>
        </w:rPr>
        <w:t>1</w:t>
      </w:r>
    </w:p>
    <w:p w:rsidR="0083642E"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15" type="#_x0000_t75" style="width:20.4pt;height:18.35pt" o:ole="">
            <v:imagedata r:id="rId195" o:title=""/>
          </v:shape>
          <w:control r:id="rId228" w:name="DefaultOcxName16" w:shapeid="_x0000_i1215"/>
        </w:object>
      </w:r>
      <w:r w:rsidR="0083642E" w:rsidRPr="00AF2B82">
        <w:rPr>
          <w:rFonts w:ascii="Times New Roman" w:hAnsi="Times New Roman"/>
          <w:color w:val="000000" w:themeColor="text1"/>
          <w:sz w:val="28"/>
          <w:szCs w:val="28"/>
        </w:rPr>
        <w:t>2</w:t>
      </w:r>
    </w:p>
    <w:p w:rsidR="0083642E"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18" type="#_x0000_t75" style="width:20.4pt;height:18.35pt" o:ole="">
            <v:imagedata r:id="rId195" o:title=""/>
          </v:shape>
          <w:control r:id="rId229" w:name="DefaultOcxName26" w:shapeid="_x0000_i1218"/>
        </w:object>
      </w:r>
      <w:r w:rsidR="0083642E" w:rsidRPr="00AF2B82">
        <w:rPr>
          <w:rFonts w:ascii="Times New Roman" w:hAnsi="Times New Roman"/>
          <w:color w:val="000000" w:themeColor="text1"/>
          <w:sz w:val="28"/>
          <w:szCs w:val="28"/>
        </w:rPr>
        <w:t>3</w:t>
      </w:r>
    </w:p>
    <w:p w:rsidR="0017462B" w:rsidRPr="00AF2B82" w:rsidRDefault="00A46C95" w:rsidP="00E07A1E">
      <w:pPr>
        <w:pStyle w:val="1"/>
        <w:spacing w:before="0"/>
        <w:ind w:left="360"/>
        <w:rPr>
          <w:rFonts w:ascii="Times New Roman" w:hAnsi="Times New Roman"/>
          <w:color w:val="000000" w:themeColor="text1"/>
          <w:szCs w:val="28"/>
        </w:rPr>
      </w:pPr>
      <w:r w:rsidRPr="00AF2B82">
        <w:rPr>
          <w:rFonts w:ascii="Times New Roman" w:hAnsi="Times New Roman"/>
          <w:b w:val="0"/>
          <w:color w:val="000000" w:themeColor="text1"/>
          <w:szCs w:val="28"/>
        </w:rPr>
        <w:object w:dxaOrig="1440" w:dyaOrig="1440">
          <v:shape id="_x0000_i1221" type="#_x0000_t75" style="width:20.4pt;height:18.35pt" o:ole="">
            <v:imagedata r:id="rId195" o:title=""/>
          </v:shape>
          <w:control r:id="rId230" w:name="DefaultOcxName35" w:shapeid="_x0000_i1221"/>
        </w:object>
      </w:r>
      <w:r w:rsidR="0083642E" w:rsidRPr="00AF2B82">
        <w:rPr>
          <w:rFonts w:ascii="Times New Roman" w:hAnsi="Times New Roman"/>
          <w:color w:val="000000" w:themeColor="text1"/>
          <w:szCs w:val="28"/>
        </w:rPr>
        <w:t>во всех направлениях одинаково</w:t>
      </w:r>
    </w:p>
    <w:p w:rsidR="0083642E" w:rsidRPr="00AF2B82" w:rsidRDefault="0083642E" w:rsidP="0083642E">
      <w:pPr>
        <w:rPr>
          <w:rFonts w:ascii="Times New Roman" w:hAnsi="Times New Roman"/>
          <w:color w:val="000000" w:themeColor="text1"/>
          <w:sz w:val="28"/>
          <w:szCs w:val="28"/>
        </w:rPr>
      </w:pPr>
    </w:p>
    <w:p w:rsidR="0083642E" w:rsidRPr="00AF2B82" w:rsidRDefault="0083642E" w:rsidP="00E07A1E">
      <w:pPr>
        <w:pStyle w:val="a6"/>
        <w:numPr>
          <w:ilvl w:val="0"/>
          <w:numId w:val="295"/>
        </w:numPr>
        <w:overflowPunct/>
        <w:autoSpaceDE/>
        <w:autoSpaceDN/>
        <w:adjustRightInd/>
        <w:spacing w:after="0" w:line="240" w:lineRule="auto"/>
        <w:textAlignment w:val="auto"/>
        <w:rPr>
          <w:rFonts w:ascii="Times New Roman" w:hAnsi="Times New Roman"/>
          <w:b/>
          <w:bCs/>
          <w:color w:val="000000" w:themeColor="text1"/>
          <w:sz w:val="28"/>
          <w:szCs w:val="28"/>
          <w:shd w:val="clear" w:color="auto" w:fill="FFFFFF"/>
        </w:rPr>
      </w:pPr>
      <w:r w:rsidRPr="00AF2B82">
        <w:rPr>
          <w:rFonts w:ascii="Times New Roman" w:hAnsi="Times New Roman"/>
          <w:b/>
          <w:bCs/>
          <w:color w:val="000000" w:themeColor="text1"/>
          <w:sz w:val="28"/>
          <w:szCs w:val="28"/>
        </w:rPr>
        <w:lastRenderedPageBreak/>
        <w:t xml:space="preserve">На рисунке представлен график зависимости температуры </w:t>
      </w:r>
      <w:proofErr w:type="spellStart"/>
      <w:r w:rsidRPr="00AF2B82">
        <w:rPr>
          <w:rFonts w:ascii="Times New Roman" w:hAnsi="Times New Roman"/>
          <w:b/>
          <w:bCs/>
          <w:color w:val="000000" w:themeColor="text1"/>
          <w:sz w:val="28"/>
          <w:szCs w:val="28"/>
        </w:rPr>
        <w:t>t</w:t>
      </w:r>
      <w:proofErr w:type="spellEnd"/>
      <w:r w:rsidRPr="00AF2B82">
        <w:rPr>
          <w:rFonts w:ascii="Times New Roman" w:hAnsi="Times New Roman"/>
          <w:b/>
          <w:bCs/>
          <w:color w:val="000000" w:themeColor="text1"/>
          <w:sz w:val="28"/>
          <w:szCs w:val="28"/>
        </w:rPr>
        <w:t xml:space="preserve"> от времени τ, полученный при равномерном нагревании вещества н</w:t>
      </w:r>
      <w:r w:rsidRPr="00AF2B82">
        <w:rPr>
          <w:rFonts w:ascii="Times New Roman" w:hAnsi="Times New Roman"/>
          <w:b/>
          <w:bCs/>
          <w:color w:val="000000" w:themeColor="text1"/>
          <w:sz w:val="28"/>
          <w:szCs w:val="28"/>
        </w:rPr>
        <w:t>а</w:t>
      </w:r>
      <w:r w:rsidRPr="00AF2B82">
        <w:rPr>
          <w:rFonts w:ascii="Times New Roman" w:hAnsi="Times New Roman"/>
          <w:b/>
          <w:bCs/>
          <w:color w:val="000000" w:themeColor="text1"/>
          <w:sz w:val="28"/>
          <w:szCs w:val="28"/>
        </w:rPr>
        <w:t>гревателем постоянной мощности. Первоначально вещество нах</w:t>
      </w:r>
      <w:r w:rsidRPr="00AF2B82">
        <w:rPr>
          <w:rFonts w:ascii="Times New Roman" w:hAnsi="Times New Roman"/>
          <w:b/>
          <w:bCs/>
          <w:color w:val="000000" w:themeColor="text1"/>
          <w:sz w:val="28"/>
          <w:szCs w:val="28"/>
        </w:rPr>
        <w:t>о</w:t>
      </w:r>
      <w:r w:rsidRPr="00AF2B82">
        <w:rPr>
          <w:rFonts w:ascii="Times New Roman" w:hAnsi="Times New Roman"/>
          <w:b/>
          <w:bCs/>
          <w:color w:val="000000" w:themeColor="text1"/>
          <w:sz w:val="28"/>
          <w:szCs w:val="28"/>
        </w:rPr>
        <w:t>дилось в твёрдом состоянии.</w:t>
      </w:r>
    </w:p>
    <w:p w:rsidR="0083642E" w:rsidRPr="00AF2B82" w:rsidRDefault="0083642E" w:rsidP="0083642E">
      <w:pPr>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2501900" cy="1492250"/>
            <wp:effectExtent l="19050" t="0" r="0" b="0"/>
            <wp:docPr id="786" name="Рисунок 786" descr="http://onlinetestpad.com/filestest/0028500-0029000/28696/%D0%91%D0%B5%D0%B7%D1%8B%D0%BC%D1%8F%D0%BD%D0%BD%D1%8B%D0%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onlinetestpad.com/filestest/0028500-0029000/28696/%D0%91%D0%B5%D0%B7%D1%8B%D0%BC%D1%8F%D0%BD%D0%BD%D1%8B%D0%B95.jpg"/>
                    <pic:cNvPicPr>
                      <a:picLocks noChangeAspect="1" noChangeArrowheads="1"/>
                    </pic:cNvPicPr>
                  </pic:nvPicPr>
                  <pic:blipFill>
                    <a:blip r:embed="rId231"/>
                    <a:srcRect/>
                    <a:stretch>
                      <a:fillRect/>
                    </a:stretch>
                  </pic:blipFill>
                  <pic:spPr bwMode="auto">
                    <a:xfrm>
                      <a:off x="0" y="0"/>
                      <a:ext cx="2501900" cy="1492250"/>
                    </a:xfrm>
                    <a:prstGeom prst="rect">
                      <a:avLst/>
                    </a:prstGeom>
                    <a:noFill/>
                    <a:ln w="9525">
                      <a:noFill/>
                      <a:miter lim="800000"/>
                      <a:headEnd/>
                      <a:tailEnd/>
                    </a:ln>
                  </pic:spPr>
                </pic:pic>
              </a:graphicData>
            </a:graphic>
          </wp:inline>
        </w:drawing>
      </w:r>
    </w:p>
    <w:p w:rsidR="0083642E" w:rsidRPr="00AF2B82" w:rsidRDefault="0083642E" w:rsidP="0083642E">
      <w:pPr>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Используя данные графика, выберите из предложенного перечня два верных утверждения.</w:t>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24" type="#_x0000_t75" style="width:20.4pt;height:18.35pt" o:ole="">
            <v:imagedata r:id="rId220" o:title=""/>
          </v:shape>
          <w:control r:id="rId232" w:name="DefaultOcxName19" w:shapeid="_x0000_i1224"/>
        </w:object>
      </w:r>
      <w:r w:rsidR="0083642E" w:rsidRPr="00AF2B82">
        <w:rPr>
          <w:rFonts w:ascii="Times New Roman" w:hAnsi="Times New Roman"/>
          <w:color w:val="000000" w:themeColor="text1"/>
          <w:sz w:val="28"/>
          <w:szCs w:val="28"/>
        </w:rPr>
        <w:t>Точка 2 на графике соответствует жидкому состоянию вещества.</w:t>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27" type="#_x0000_t75" style="width:20.4pt;height:18.35pt" o:ole="">
            <v:imagedata r:id="rId220" o:title=""/>
          </v:shape>
          <w:control r:id="rId233" w:name="DefaultOcxName18" w:shapeid="_x0000_i1227"/>
        </w:object>
      </w:r>
      <w:r w:rsidR="0083642E" w:rsidRPr="00AF2B82">
        <w:rPr>
          <w:rFonts w:ascii="Times New Roman" w:hAnsi="Times New Roman"/>
          <w:color w:val="000000" w:themeColor="text1"/>
          <w:sz w:val="28"/>
          <w:szCs w:val="28"/>
        </w:rPr>
        <w:t>Внутренняя энергия вещества при переходе из состояния 3 в состояние 4 увеличивается.</w:t>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30" type="#_x0000_t75" style="width:20.4pt;height:18.35pt" o:ole="">
            <v:imagedata r:id="rId220" o:title=""/>
          </v:shape>
          <w:control r:id="rId234" w:name="DefaultOcxName27" w:shapeid="_x0000_i1230"/>
        </w:object>
      </w:r>
      <w:r w:rsidR="0083642E" w:rsidRPr="00AF2B82">
        <w:rPr>
          <w:rFonts w:ascii="Times New Roman" w:hAnsi="Times New Roman"/>
          <w:color w:val="000000" w:themeColor="text1"/>
          <w:sz w:val="28"/>
          <w:szCs w:val="28"/>
        </w:rPr>
        <w:t>Удельная теплоёмкость вещества в твёрдом состоянии равна удельной теплоёмкости этого вещества в жидком состоянии.</w:t>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33" type="#_x0000_t75" style="width:20.4pt;height:18.35pt" o:ole="">
            <v:imagedata r:id="rId220" o:title=""/>
          </v:shape>
          <w:control r:id="rId235" w:name="DefaultOcxName36" w:shapeid="_x0000_i1233"/>
        </w:object>
      </w:r>
      <w:r w:rsidR="0083642E" w:rsidRPr="00AF2B82">
        <w:rPr>
          <w:rFonts w:ascii="Times New Roman" w:hAnsi="Times New Roman"/>
          <w:color w:val="000000" w:themeColor="text1"/>
          <w:sz w:val="28"/>
          <w:szCs w:val="28"/>
        </w:rPr>
        <w:t>Испарение вещества происходит только в состояниях, соответству</w:t>
      </w:r>
      <w:r w:rsidR="0083642E" w:rsidRPr="00AF2B82">
        <w:rPr>
          <w:rFonts w:ascii="Times New Roman" w:hAnsi="Times New Roman"/>
          <w:color w:val="000000" w:themeColor="text1"/>
          <w:sz w:val="28"/>
          <w:szCs w:val="28"/>
        </w:rPr>
        <w:t>ю</w:t>
      </w:r>
      <w:r w:rsidR="0083642E" w:rsidRPr="00AF2B82">
        <w:rPr>
          <w:rFonts w:ascii="Times New Roman" w:hAnsi="Times New Roman"/>
          <w:color w:val="000000" w:themeColor="text1"/>
          <w:sz w:val="28"/>
          <w:szCs w:val="28"/>
        </w:rPr>
        <w:t>щих горизонтальному участку графика.</w:t>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36" type="#_x0000_t75" style="width:20.4pt;height:18.35pt" o:ole="">
            <v:imagedata r:id="rId220" o:title=""/>
          </v:shape>
          <w:control r:id="rId236" w:name="DefaultOcxName42" w:shapeid="_x0000_i1236"/>
        </w:object>
      </w:r>
      <w:r w:rsidR="0083642E" w:rsidRPr="00AF2B82">
        <w:rPr>
          <w:rFonts w:ascii="Times New Roman" w:hAnsi="Times New Roman"/>
          <w:color w:val="000000" w:themeColor="text1"/>
          <w:sz w:val="28"/>
          <w:szCs w:val="28"/>
        </w:rPr>
        <w:t>Температура t2 равна температуре плавления данного вещества.</w:t>
      </w:r>
    </w:p>
    <w:p w:rsidR="0083642E" w:rsidRPr="00AF2B82" w:rsidRDefault="0083642E" w:rsidP="00E07A1E">
      <w:pPr>
        <w:pStyle w:val="1"/>
        <w:numPr>
          <w:ilvl w:val="0"/>
          <w:numId w:val="295"/>
        </w:numPr>
        <w:spacing w:before="0"/>
        <w:rPr>
          <w:rFonts w:ascii="Times New Roman" w:hAnsi="Times New Roman"/>
          <w:b w:val="0"/>
          <w:bCs/>
          <w:color w:val="000000" w:themeColor="text1"/>
          <w:szCs w:val="28"/>
          <w:shd w:val="clear" w:color="auto" w:fill="FFFFFF"/>
        </w:rPr>
      </w:pPr>
      <w:r w:rsidRPr="00AF2B82">
        <w:rPr>
          <w:rFonts w:ascii="Times New Roman" w:hAnsi="Times New Roman"/>
          <w:b w:val="0"/>
          <w:i/>
          <w:color w:val="000000" w:themeColor="text1"/>
          <w:szCs w:val="28"/>
        </w:rPr>
        <w:t xml:space="preserve"> </w:t>
      </w:r>
      <w:r w:rsidRPr="00AF2B82">
        <w:rPr>
          <w:rFonts w:ascii="Times New Roman" w:hAnsi="Times New Roman"/>
          <w:b w:val="0"/>
          <w:bCs/>
          <w:color w:val="000000" w:themeColor="text1"/>
          <w:szCs w:val="28"/>
          <w:shd w:val="clear" w:color="auto" w:fill="FFFFFF"/>
        </w:rPr>
        <w:t>3 л воды, взятой при температуре 20</w:t>
      </w:r>
      <w:proofErr w:type="gramStart"/>
      <w:r w:rsidRPr="00AF2B82">
        <w:rPr>
          <w:rFonts w:ascii="Times New Roman" w:hAnsi="Times New Roman"/>
          <w:b w:val="0"/>
          <w:bCs/>
          <w:color w:val="000000" w:themeColor="text1"/>
          <w:szCs w:val="28"/>
          <w:shd w:val="clear" w:color="auto" w:fill="FFFFFF"/>
        </w:rPr>
        <w:t xml:space="preserve"> °С</w:t>
      </w:r>
      <w:proofErr w:type="gramEnd"/>
      <w:r w:rsidRPr="00AF2B82">
        <w:rPr>
          <w:rFonts w:ascii="Times New Roman" w:hAnsi="Times New Roman"/>
          <w:b w:val="0"/>
          <w:bCs/>
          <w:color w:val="000000" w:themeColor="text1"/>
          <w:szCs w:val="28"/>
          <w:shd w:val="clear" w:color="auto" w:fill="FFFFFF"/>
        </w:rPr>
        <w:t>, смешали с водой при темпер</w:t>
      </w:r>
      <w:r w:rsidRPr="00AF2B82">
        <w:rPr>
          <w:rFonts w:ascii="Times New Roman" w:hAnsi="Times New Roman"/>
          <w:b w:val="0"/>
          <w:bCs/>
          <w:color w:val="000000" w:themeColor="text1"/>
          <w:szCs w:val="28"/>
          <w:shd w:val="clear" w:color="auto" w:fill="FFFFFF"/>
        </w:rPr>
        <w:t>а</w:t>
      </w:r>
      <w:r w:rsidRPr="00AF2B82">
        <w:rPr>
          <w:rFonts w:ascii="Times New Roman" w:hAnsi="Times New Roman"/>
          <w:b w:val="0"/>
          <w:bCs/>
          <w:color w:val="000000" w:themeColor="text1"/>
          <w:szCs w:val="28"/>
          <w:shd w:val="clear" w:color="auto" w:fill="FFFFFF"/>
        </w:rPr>
        <w:t>туре 100 °С. Температура смеси оказалась равной 40 °С. Чему равна масса горячей воды? Теплообменом с окружающей средой пренебречь.</w:t>
      </w:r>
    </w:p>
    <w:p w:rsidR="0083642E" w:rsidRPr="00AF2B82" w:rsidRDefault="0083642E" w:rsidP="0083642E">
      <w:pPr>
        <w:pBdr>
          <w:bottom w:val="single" w:sz="12" w:space="1" w:color="auto"/>
        </w:pBdr>
        <w:rPr>
          <w:rFonts w:ascii="Times New Roman" w:hAnsi="Times New Roman"/>
          <w:color w:val="000000" w:themeColor="text1"/>
          <w:sz w:val="28"/>
          <w:szCs w:val="28"/>
        </w:rPr>
      </w:pPr>
    </w:p>
    <w:p w:rsidR="0083642E" w:rsidRPr="00AF2B82" w:rsidRDefault="0083642E" w:rsidP="0083642E">
      <w:pPr>
        <w:rPr>
          <w:rFonts w:ascii="Times New Roman" w:hAnsi="Times New Roman"/>
          <w:color w:val="000000" w:themeColor="text1"/>
          <w:sz w:val="28"/>
          <w:szCs w:val="28"/>
        </w:rPr>
      </w:pPr>
    </w:p>
    <w:p w:rsidR="0083642E" w:rsidRPr="00AF2B82" w:rsidRDefault="0083642E" w:rsidP="0083642E">
      <w:pPr>
        <w:rPr>
          <w:rFonts w:ascii="Times New Roman" w:hAnsi="Times New Roman"/>
          <w:color w:val="000000" w:themeColor="text1"/>
          <w:sz w:val="28"/>
          <w:szCs w:val="28"/>
        </w:rPr>
      </w:pPr>
    </w:p>
    <w:p w:rsidR="0083642E" w:rsidRPr="00AF2B82" w:rsidRDefault="0083642E" w:rsidP="00E07A1E">
      <w:pPr>
        <w:pStyle w:val="a6"/>
        <w:numPr>
          <w:ilvl w:val="0"/>
          <w:numId w:val="295"/>
        </w:numPr>
        <w:overflowPunct/>
        <w:autoSpaceDE/>
        <w:autoSpaceDN/>
        <w:adjustRightInd/>
        <w:spacing w:after="0" w:line="240" w:lineRule="auto"/>
        <w:textAlignment w:val="auto"/>
        <w:rPr>
          <w:rFonts w:ascii="Times New Roman" w:hAnsi="Times New Roman"/>
          <w:b/>
          <w:bCs/>
          <w:color w:val="000000" w:themeColor="text1"/>
          <w:sz w:val="28"/>
          <w:szCs w:val="28"/>
          <w:shd w:val="clear" w:color="auto" w:fill="FFFFFF"/>
        </w:rPr>
      </w:pPr>
      <w:r w:rsidRPr="00AF2B82">
        <w:rPr>
          <w:rFonts w:ascii="Times New Roman" w:hAnsi="Times New Roman"/>
          <w:b/>
          <w:bCs/>
          <w:color w:val="000000" w:themeColor="text1"/>
          <w:sz w:val="28"/>
          <w:szCs w:val="28"/>
        </w:rPr>
        <w:t>Положительно заряженную стеклянную палочку поднесли, не к</w:t>
      </w:r>
      <w:r w:rsidRPr="00AF2B82">
        <w:rPr>
          <w:rFonts w:ascii="Times New Roman" w:hAnsi="Times New Roman"/>
          <w:b/>
          <w:bCs/>
          <w:color w:val="000000" w:themeColor="text1"/>
          <w:sz w:val="28"/>
          <w:szCs w:val="28"/>
        </w:rPr>
        <w:t>а</w:t>
      </w:r>
      <w:r w:rsidRPr="00AF2B82">
        <w:rPr>
          <w:rFonts w:ascii="Times New Roman" w:hAnsi="Times New Roman"/>
          <w:b/>
          <w:bCs/>
          <w:color w:val="000000" w:themeColor="text1"/>
          <w:sz w:val="28"/>
          <w:szCs w:val="28"/>
        </w:rPr>
        <w:t>саясь, к шару незаряженного электроскопа. В результате листочки электроскопа разошлись на некоторый угол (</w:t>
      </w:r>
      <w:proofErr w:type="gramStart"/>
      <w:r w:rsidRPr="00AF2B82">
        <w:rPr>
          <w:rFonts w:ascii="Times New Roman" w:hAnsi="Times New Roman"/>
          <w:b/>
          <w:bCs/>
          <w:color w:val="000000" w:themeColor="text1"/>
          <w:sz w:val="28"/>
          <w:szCs w:val="28"/>
        </w:rPr>
        <w:t>см</w:t>
      </w:r>
      <w:proofErr w:type="gramEnd"/>
      <w:r w:rsidRPr="00AF2B82">
        <w:rPr>
          <w:rFonts w:ascii="Times New Roman" w:hAnsi="Times New Roman"/>
          <w:b/>
          <w:bCs/>
          <w:color w:val="000000" w:themeColor="text1"/>
          <w:sz w:val="28"/>
          <w:szCs w:val="28"/>
        </w:rPr>
        <w:t>. рисунок).</w:t>
      </w:r>
    </w:p>
    <w:p w:rsidR="0083642E" w:rsidRPr="00AF2B82" w:rsidRDefault="0083642E" w:rsidP="0083642E">
      <w:pPr>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1984375" cy="1734185"/>
            <wp:effectExtent l="19050" t="0" r="0" b="0"/>
            <wp:docPr id="820" name="Рисунок 820" descr="http://onlinetestpad.com/filestest/0028500-0029000/28696/%D0%91%D0%B5%D0%B7%D1%8B%D0%BC%D1%8F%D0%BD%D0%BD%D1%8B%D0%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onlinetestpad.com/filestest/0028500-0029000/28696/%D0%91%D0%B5%D0%B7%D1%8B%D0%BC%D1%8F%D0%BD%D0%BD%D1%8B%D0%B96.jpg"/>
                    <pic:cNvPicPr>
                      <a:picLocks noChangeAspect="1" noChangeArrowheads="1"/>
                    </pic:cNvPicPr>
                  </pic:nvPicPr>
                  <pic:blipFill>
                    <a:blip r:embed="rId237"/>
                    <a:srcRect/>
                    <a:stretch>
                      <a:fillRect/>
                    </a:stretch>
                  </pic:blipFill>
                  <pic:spPr bwMode="auto">
                    <a:xfrm>
                      <a:off x="0" y="0"/>
                      <a:ext cx="1984375" cy="1734185"/>
                    </a:xfrm>
                    <a:prstGeom prst="rect">
                      <a:avLst/>
                    </a:prstGeom>
                    <a:noFill/>
                    <a:ln w="9525">
                      <a:noFill/>
                      <a:miter lim="800000"/>
                      <a:headEnd/>
                      <a:tailEnd/>
                    </a:ln>
                  </pic:spPr>
                </pic:pic>
              </a:graphicData>
            </a:graphic>
          </wp:inline>
        </w:drawing>
      </w:r>
    </w:p>
    <w:p w:rsidR="0083642E" w:rsidRPr="00AF2B82" w:rsidRDefault="0083642E" w:rsidP="0083642E">
      <w:pPr>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Распределение заряда в электроскопе при поднесении палочки пр</w:t>
      </w:r>
      <w:r w:rsidRPr="00AF2B82">
        <w:rPr>
          <w:rFonts w:ascii="Times New Roman" w:hAnsi="Times New Roman"/>
          <w:b/>
          <w:bCs/>
          <w:color w:val="000000" w:themeColor="text1"/>
          <w:sz w:val="28"/>
          <w:szCs w:val="28"/>
        </w:rPr>
        <w:t>а</w:t>
      </w:r>
      <w:r w:rsidRPr="00AF2B82">
        <w:rPr>
          <w:rFonts w:ascii="Times New Roman" w:hAnsi="Times New Roman"/>
          <w:b/>
          <w:bCs/>
          <w:color w:val="000000" w:themeColor="text1"/>
          <w:sz w:val="28"/>
          <w:szCs w:val="28"/>
        </w:rPr>
        <w:t>вильно показано на рисунке</w:t>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39" type="#_x0000_t75" style="width:20.4pt;height:18.35pt" o:ole="">
            <v:imagedata r:id="rId195" o:title=""/>
          </v:shape>
          <w:control r:id="rId238" w:name="DefaultOcxName20" w:shapeid="_x0000_i1239"/>
        </w:object>
      </w:r>
    </w:p>
    <w:p w:rsidR="0083642E" w:rsidRPr="00AF2B82" w:rsidRDefault="0083642E"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lastRenderedPageBreak/>
        <w:drawing>
          <wp:inline distT="0" distB="0" distL="0" distR="0">
            <wp:extent cx="1121410" cy="1630680"/>
            <wp:effectExtent l="19050" t="0" r="2540" b="0"/>
            <wp:docPr id="821" name="Рисунок 821" descr="http://onlinetestpad.com/filestest/0028500-0029000/28696/%D0%91%D0%B5%D0%B7%D1%8B%D0%BC%D1%8F%D0%BD%D0%BD%D1%8B%D0%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onlinetestpad.com/filestest/0028500-0029000/28696/%D0%91%D0%B5%D0%B7%D1%8B%D0%BC%D1%8F%D0%BD%D0%BD%D1%8B%D0%B97.jpg"/>
                    <pic:cNvPicPr>
                      <a:picLocks noChangeAspect="1" noChangeArrowheads="1"/>
                    </pic:cNvPicPr>
                  </pic:nvPicPr>
                  <pic:blipFill>
                    <a:blip r:embed="rId239"/>
                    <a:srcRect/>
                    <a:stretch>
                      <a:fillRect/>
                    </a:stretch>
                  </pic:blipFill>
                  <pic:spPr bwMode="auto">
                    <a:xfrm>
                      <a:off x="0" y="0"/>
                      <a:ext cx="1121410" cy="1630680"/>
                    </a:xfrm>
                    <a:prstGeom prst="rect">
                      <a:avLst/>
                    </a:prstGeom>
                    <a:noFill/>
                    <a:ln w="9525">
                      <a:noFill/>
                      <a:miter lim="800000"/>
                      <a:headEnd/>
                      <a:tailEnd/>
                    </a:ln>
                  </pic:spPr>
                </pic:pic>
              </a:graphicData>
            </a:graphic>
          </wp:inline>
        </w:drawing>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42" type="#_x0000_t75" style="width:20.4pt;height:18.35pt" o:ole="">
            <v:imagedata r:id="rId195" o:title=""/>
          </v:shape>
          <w:control r:id="rId240" w:name="DefaultOcxName110" w:shapeid="_x0000_i1242"/>
        </w:object>
      </w:r>
    </w:p>
    <w:p w:rsidR="0083642E" w:rsidRPr="00AF2B82" w:rsidRDefault="0083642E"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121410" cy="1630680"/>
            <wp:effectExtent l="19050" t="0" r="2540" b="0"/>
            <wp:docPr id="822" name="Рисунок 822" descr="http://onlinetestpad.com/filestest/0028500-0029000/28696/%D0%91%D0%B5%D0%B7%D1%8B%D0%BC%D1%8F%D0%BD%D0%BD%D1%8B%D0%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onlinetestpad.com/filestest/0028500-0029000/28696/%D0%91%D0%B5%D0%B7%D1%8B%D0%BC%D1%8F%D0%BD%D0%BD%D1%8B%D0%B98.jpg"/>
                    <pic:cNvPicPr>
                      <a:picLocks noChangeAspect="1" noChangeArrowheads="1"/>
                    </pic:cNvPicPr>
                  </pic:nvPicPr>
                  <pic:blipFill>
                    <a:blip r:embed="rId241"/>
                    <a:srcRect/>
                    <a:stretch>
                      <a:fillRect/>
                    </a:stretch>
                  </pic:blipFill>
                  <pic:spPr bwMode="auto">
                    <a:xfrm>
                      <a:off x="0" y="0"/>
                      <a:ext cx="1121410" cy="1630680"/>
                    </a:xfrm>
                    <a:prstGeom prst="rect">
                      <a:avLst/>
                    </a:prstGeom>
                    <a:noFill/>
                    <a:ln w="9525">
                      <a:noFill/>
                      <a:miter lim="800000"/>
                      <a:headEnd/>
                      <a:tailEnd/>
                    </a:ln>
                  </pic:spPr>
                </pic:pic>
              </a:graphicData>
            </a:graphic>
          </wp:inline>
        </w:drawing>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45" type="#_x0000_t75" style="width:20.4pt;height:18.35pt" o:ole="">
            <v:imagedata r:id="rId195" o:title=""/>
          </v:shape>
          <w:control r:id="rId242" w:name="DefaultOcxName28" w:shapeid="_x0000_i1245"/>
        </w:object>
      </w:r>
    </w:p>
    <w:p w:rsidR="0083642E" w:rsidRPr="00AF2B82" w:rsidRDefault="0083642E"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121410" cy="1699260"/>
            <wp:effectExtent l="19050" t="0" r="2540" b="0"/>
            <wp:docPr id="823" name="Рисунок 823" descr="http://onlinetestpad.com/filestest/0028500-0029000/28696/%D0%91%D0%B5%D0%B7%D1%8B%D0%BC%D1%8F%D0%BD%D0%BD%D1%8B%D0%B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onlinetestpad.com/filestest/0028500-0029000/28696/%D0%91%D0%B5%D0%B7%D1%8B%D0%BC%D1%8F%D0%BD%D0%BD%D1%8B%D0%B99.jpg"/>
                    <pic:cNvPicPr>
                      <a:picLocks noChangeAspect="1" noChangeArrowheads="1"/>
                    </pic:cNvPicPr>
                  </pic:nvPicPr>
                  <pic:blipFill>
                    <a:blip r:embed="rId243"/>
                    <a:srcRect/>
                    <a:stretch>
                      <a:fillRect/>
                    </a:stretch>
                  </pic:blipFill>
                  <pic:spPr bwMode="auto">
                    <a:xfrm>
                      <a:off x="0" y="0"/>
                      <a:ext cx="1121410" cy="1699260"/>
                    </a:xfrm>
                    <a:prstGeom prst="rect">
                      <a:avLst/>
                    </a:prstGeom>
                    <a:noFill/>
                    <a:ln w="9525">
                      <a:noFill/>
                      <a:miter lim="800000"/>
                      <a:headEnd/>
                      <a:tailEnd/>
                    </a:ln>
                  </pic:spPr>
                </pic:pic>
              </a:graphicData>
            </a:graphic>
          </wp:inline>
        </w:drawing>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48" type="#_x0000_t75" style="width:20.4pt;height:18.35pt" o:ole="">
            <v:imagedata r:id="rId195" o:title=""/>
          </v:shape>
          <w:control r:id="rId244" w:name="DefaultOcxName37" w:shapeid="_x0000_i1248"/>
        </w:object>
      </w:r>
    </w:p>
    <w:p w:rsidR="0083642E" w:rsidRPr="00AF2B82" w:rsidRDefault="0083642E"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rPr>
        <w:drawing>
          <wp:inline distT="0" distB="0" distL="0" distR="0">
            <wp:extent cx="1121410" cy="1708150"/>
            <wp:effectExtent l="19050" t="0" r="2540" b="0"/>
            <wp:docPr id="824" name="Рисунок 824" descr="http://onlinetestpad.com/filestest/0028500-0029000/28696/%D0%91%D0%B5%D0%B7%D1%8B%D0%BC%D1%8F%D0%BD%D0%BD%D1%8B%D0%B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ttp://onlinetestpad.com/filestest/0028500-0029000/28696/%D0%91%D0%B5%D0%B7%D1%8B%D0%BC%D1%8F%D0%BD%D0%BD%D1%8B%D0%B910.jpg"/>
                    <pic:cNvPicPr>
                      <a:picLocks noChangeAspect="1" noChangeArrowheads="1"/>
                    </pic:cNvPicPr>
                  </pic:nvPicPr>
                  <pic:blipFill>
                    <a:blip r:embed="rId245"/>
                    <a:srcRect/>
                    <a:stretch>
                      <a:fillRect/>
                    </a:stretch>
                  </pic:blipFill>
                  <pic:spPr bwMode="auto">
                    <a:xfrm>
                      <a:off x="0" y="0"/>
                      <a:ext cx="1121410" cy="1708150"/>
                    </a:xfrm>
                    <a:prstGeom prst="rect">
                      <a:avLst/>
                    </a:prstGeom>
                    <a:noFill/>
                    <a:ln w="9525">
                      <a:noFill/>
                      <a:miter lim="800000"/>
                      <a:headEnd/>
                      <a:tailEnd/>
                    </a:ln>
                  </pic:spPr>
                </pic:pic>
              </a:graphicData>
            </a:graphic>
          </wp:inline>
        </w:drawing>
      </w:r>
    </w:p>
    <w:p w:rsidR="0083642E" w:rsidRPr="00AF2B82" w:rsidRDefault="0083642E" w:rsidP="0083642E">
      <w:pPr>
        <w:ind w:left="360" w:firstLine="0"/>
        <w:rPr>
          <w:rFonts w:ascii="Times New Roman" w:hAnsi="Times New Roman"/>
          <w:color w:val="000000" w:themeColor="text1"/>
          <w:sz w:val="28"/>
          <w:szCs w:val="28"/>
        </w:rPr>
      </w:pPr>
    </w:p>
    <w:p w:rsidR="0083642E" w:rsidRPr="00AF2B82" w:rsidRDefault="0083642E" w:rsidP="00E07A1E">
      <w:pPr>
        <w:pStyle w:val="a6"/>
        <w:numPr>
          <w:ilvl w:val="0"/>
          <w:numId w:val="295"/>
        </w:numPr>
        <w:overflowPunct/>
        <w:autoSpaceDE/>
        <w:autoSpaceDN/>
        <w:adjustRightInd/>
        <w:spacing w:after="0" w:line="240" w:lineRule="auto"/>
        <w:textAlignment w:val="auto"/>
        <w:rPr>
          <w:rFonts w:ascii="Times New Roman" w:hAnsi="Times New Roman"/>
          <w:b/>
          <w:bCs/>
          <w:color w:val="000000" w:themeColor="text1"/>
          <w:sz w:val="28"/>
          <w:szCs w:val="28"/>
          <w:shd w:val="clear" w:color="auto" w:fill="FFFFFF"/>
        </w:rPr>
      </w:pPr>
      <w:r w:rsidRPr="00AF2B82">
        <w:rPr>
          <w:rFonts w:ascii="Times New Roman" w:hAnsi="Times New Roman"/>
          <w:b/>
          <w:bCs/>
          <w:color w:val="000000" w:themeColor="text1"/>
          <w:sz w:val="28"/>
          <w:szCs w:val="28"/>
        </w:rPr>
        <w:t>Имеется три резистора, изготовленных из различных материалов и имеющих различные размеры (</w:t>
      </w:r>
      <w:proofErr w:type="gramStart"/>
      <w:r w:rsidRPr="00AF2B82">
        <w:rPr>
          <w:rFonts w:ascii="Times New Roman" w:hAnsi="Times New Roman"/>
          <w:b/>
          <w:bCs/>
          <w:color w:val="000000" w:themeColor="text1"/>
          <w:sz w:val="28"/>
          <w:szCs w:val="28"/>
        </w:rPr>
        <w:t>см</w:t>
      </w:r>
      <w:proofErr w:type="gramEnd"/>
      <w:r w:rsidRPr="00AF2B82">
        <w:rPr>
          <w:rFonts w:ascii="Times New Roman" w:hAnsi="Times New Roman"/>
          <w:b/>
          <w:bCs/>
          <w:color w:val="000000" w:themeColor="text1"/>
          <w:sz w:val="28"/>
          <w:szCs w:val="28"/>
        </w:rPr>
        <w:t>. рисунок).</w:t>
      </w:r>
    </w:p>
    <w:p w:rsidR="0083642E" w:rsidRPr="00AF2B82" w:rsidRDefault="0083642E" w:rsidP="0083642E">
      <w:pPr>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noProof/>
          <w:color w:val="000000" w:themeColor="text1"/>
          <w:sz w:val="28"/>
          <w:szCs w:val="28"/>
          <w:shd w:val="clear" w:color="auto" w:fill="FFFFFF"/>
        </w:rPr>
        <w:drawing>
          <wp:inline distT="0" distB="0" distL="0" distR="0">
            <wp:extent cx="1984375" cy="991870"/>
            <wp:effectExtent l="19050" t="0" r="0" b="0"/>
            <wp:docPr id="846" name="Рисунок 846" descr="http://onlinetestpad.com/filestest/0028500-0029000/28696/%D0%91%D0%B5%D0%B7%D1%8B%D0%BC%D1%8F%D0%BD%D0%BD%D1%8B%D0%B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onlinetestpad.com/filestest/0028500-0029000/28696/%D0%91%D0%B5%D0%B7%D1%8B%D0%BC%D1%8F%D0%BD%D0%BD%D1%8B%D0%B911.jpg"/>
                    <pic:cNvPicPr>
                      <a:picLocks noChangeAspect="1" noChangeArrowheads="1"/>
                    </pic:cNvPicPr>
                  </pic:nvPicPr>
                  <pic:blipFill>
                    <a:blip r:embed="rId246"/>
                    <a:srcRect/>
                    <a:stretch>
                      <a:fillRect/>
                    </a:stretch>
                  </pic:blipFill>
                  <pic:spPr bwMode="auto">
                    <a:xfrm>
                      <a:off x="0" y="0"/>
                      <a:ext cx="1984375" cy="991870"/>
                    </a:xfrm>
                    <a:prstGeom prst="rect">
                      <a:avLst/>
                    </a:prstGeom>
                    <a:noFill/>
                    <a:ln w="9525">
                      <a:noFill/>
                      <a:miter lim="800000"/>
                      <a:headEnd/>
                      <a:tailEnd/>
                    </a:ln>
                  </pic:spPr>
                </pic:pic>
              </a:graphicData>
            </a:graphic>
          </wp:inline>
        </w:drawing>
      </w:r>
    </w:p>
    <w:p w:rsidR="0083642E" w:rsidRPr="00AF2B82" w:rsidRDefault="0083642E" w:rsidP="0083642E">
      <w:pPr>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Наименьшее электрическое сопротивление при комнатной темпер</w:t>
      </w:r>
      <w:r w:rsidRPr="00AF2B82">
        <w:rPr>
          <w:rFonts w:ascii="Times New Roman" w:hAnsi="Times New Roman"/>
          <w:b/>
          <w:bCs/>
          <w:color w:val="000000" w:themeColor="text1"/>
          <w:sz w:val="28"/>
          <w:szCs w:val="28"/>
        </w:rPr>
        <w:t>а</w:t>
      </w:r>
      <w:r w:rsidRPr="00AF2B82">
        <w:rPr>
          <w:rFonts w:ascii="Times New Roman" w:hAnsi="Times New Roman"/>
          <w:b/>
          <w:bCs/>
          <w:color w:val="000000" w:themeColor="text1"/>
          <w:sz w:val="28"/>
          <w:szCs w:val="28"/>
        </w:rPr>
        <w:t>туре имее</w:t>
      </w:r>
      <w:proofErr w:type="gramStart"/>
      <w:r w:rsidRPr="00AF2B82">
        <w:rPr>
          <w:rFonts w:ascii="Times New Roman" w:hAnsi="Times New Roman"/>
          <w:b/>
          <w:bCs/>
          <w:color w:val="000000" w:themeColor="text1"/>
          <w:sz w:val="28"/>
          <w:szCs w:val="28"/>
        </w:rPr>
        <w:t>т(</w:t>
      </w:r>
      <w:proofErr w:type="gramEnd"/>
      <w:r w:rsidRPr="00AF2B82">
        <w:rPr>
          <w:rFonts w:ascii="Times New Roman" w:hAnsi="Times New Roman"/>
          <w:b/>
          <w:bCs/>
          <w:color w:val="000000" w:themeColor="text1"/>
          <w:sz w:val="28"/>
          <w:szCs w:val="28"/>
        </w:rPr>
        <w:t>-ют) резистор(-</w:t>
      </w:r>
      <w:proofErr w:type="spellStart"/>
      <w:r w:rsidRPr="00AF2B82">
        <w:rPr>
          <w:rFonts w:ascii="Times New Roman" w:hAnsi="Times New Roman"/>
          <w:b/>
          <w:bCs/>
          <w:color w:val="000000" w:themeColor="text1"/>
          <w:sz w:val="28"/>
          <w:szCs w:val="28"/>
        </w:rPr>
        <w:t>ы</w:t>
      </w:r>
      <w:proofErr w:type="spellEnd"/>
      <w:r w:rsidRPr="00AF2B82">
        <w:rPr>
          <w:rFonts w:ascii="Times New Roman" w:hAnsi="Times New Roman"/>
          <w:b/>
          <w:bCs/>
          <w:color w:val="000000" w:themeColor="text1"/>
          <w:sz w:val="28"/>
          <w:szCs w:val="28"/>
        </w:rPr>
        <w:t>)</w:t>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51" type="#_x0000_t75" style="width:20.4pt;height:18.35pt" o:ole="">
            <v:imagedata r:id="rId195" o:title=""/>
          </v:shape>
          <w:control r:id="rId247" w:name="DefaultOcxName30" w:shapeid="_x0000_i1251"/>
        </w:object>
      </w:r>
      <w:r w:rsidR="0083642E" w:rsidRPr="00AF2B82">
        <w:rPr>
          <w:rFonts w:ascii="Times New Roman" w:hAnsi="Times New Roman"/>
          <w:color w:val="000000" w:themeColor="text1"/>
          <w:sz w:val="28"/>
          <w:szCs w:val="28"/>
        </w:rPr>
        <w:t>1</w:t>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object w:dxaOrig="1440" w:dyaOrig="1440">
          <v:shape id="_x0000_i1254" type="#_x0000_t75" style="width:20.4pt;height:18.35pt" o:ole="">
            <v:imagedata r:id="rId195" o:title=""/>
          </v:shape>
          <w:control r:id="rId248" w:name="DefaultOcxName111" w:shapeid="_x0000_i1254"/>
        </w:object>
      </w:r>
      <w:r w:rsidR="0083642E" w:rsidRPr="00AF2B82">
        <w:rPr>
          <w:rFonts w:ascii="Times New Roman" w:hAnsi="Times New Roman"/>
          <w:color w:val="000000" w:themeColor="text1"/>
          <w:sz w:val="28"/>
          <w:szCs w:val="28"/>
        </w:rPr>
        <w:t>2</w:t>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57" type="#_x0000_t75" style="width:20.4pt;height:18.35pt" o:ole="">
            <v:imagedata r:id="rId195" o:title=""/>
          </v:shape>
          <w:control r:id="rId249" w:name="DefaultOcxName29" w:shapeid="_x0000_i1257"/>
        </w:object>
      </w:r>
      <w:r w:rsidR="0083642E" w:rsidRPr="00AF2B82">
        <w:rPr>
          <w:rFonts w:ascii="Times New Roman" w:hAnsi="Times New Roman"/>
          <w:color w:val="000000" w:themeColor="text1"/>
          <w:sz w:val="28"/>
          <w:szCs w:val="28"/>
        </w:rPr>
        <w:t>3</w:t>
      </w:r>
    </w:p>
    <w:p w:rsidR="0083642E" w:rsidRPr="00AF2B82" w:rsidRDefault="00A46C95" w:rsidP="0083642E">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60" type="#_x0000_t75" style="width:20.4pt;height:18.35pt" o:ole="">
            <v:imagedata r:id="rId195" o:title=""/>
          </v:shape>
          <w:control r:id="rId250" w:name="DefaultOcxName38" w:shapeid="_x0000_i1260"/>
        </w:object>
      </w:r>
      <w:r w:rsidR="0083642E" w:rsidRPr="00AF2B82">
        <w:rPr>
          <w:rFonts w:ascii="Times New Roman" w:hAnsi="Times New Roman"/>
          <w:color w:val="000000" w:themeColor="text1"/>
          <w:sz w:val="28"/>
          <w:szCs w:val="28"/>
        </w:rPr>
        <w:t>1 и 2</w:t>
      </w:r>
    </w:p>
    <w:p w:rsidR="0083642E" w:rsidRPr="00AF2B82" w:rsidRDefault="0083642E" w:rsidP="0083642E">
      <w:pPr>
        <w:ind w:left="360" w:firstLine="0"/>
        <w:rPr>
          <w:rFonts w:ascii="Times New Roman" w:hAnsi="Times New Roman"/>
          <w:color w:val="000000" w:themeColor="text1"/>
          <w:sz w:val="28"/>
          <w:szCs w:val="28"/>
        </w:rPr>
      </w:pPr>
    </w:p>
    <w:p w:rsidR="0083642E" w:rsidRPr="00AF2B82" w:rsidRDefault="0083642E" w:rsidP="0083642E">
      <w:pPr>
        <w:ind w:left="360" w:firstLine="0"/>
        <w:rPr>
          <w:rFonts w:ascii="Times New Roman" w:hAnsi="Times New Roman"/>
          <w:color w:val="000000" w:themeColor="text1"/>
          <w:sz w:val="28"/>
          <w:szCs w:val="28"/>
        </w:rPr>
      </w:pPr>
    </w:p>
    <w:tbl>
      <w:tblPr>
        <w:tblW w:w="11112" w:type="dxa"/>
        <w:tblCellMar>
          <w:top w:w="15" w:type="dxa"/>
          <w:left w:w="15" w:type="dxa"/>
          <w:bottom w:w="15" w:type="dxa"/>
          <w:right w:w="15" w:type="dxa"/>
        </w:tblCellMar>
        <w:tblLook w:val="04A0"/>
      </w:tblPr>
      <w:tblGrid>
        <w:gridCol w:w="17"/>
        <w:gridCol w:w="2776"/>
        <w:gridCol w:w="2169"/>
        <w:gridCol w:w="2715"/>
        <w:gridCol w:w="1968"/>
        <w:gridCol w:w="70"/>
        <w:gridCol w:w="1397"/>
      </w:tblGrid>
      <w:tr w:rsidR="0083642E" w:rsidRPr="00AF2B82" w:rsidTr="0083642E">
        <w:trPr>
          <w:gridBefore w:val="1"/>
          <w:gridAfter w:val="1"/>
          <w:wBefore w:w="37" w:type="dxa"/>
          <w:wAfter w:w="1397" w:type="dxa"/>
        </w:trPr>
        <w:tc>
          <w:tcPr>
            <w:tcW w:w="0" w:type="auto"/>
            <w:gridSpan w:val="5"/>
            <w:shd w:val="clear" w:color="auto" w:fill="auto"/>
            <w:tcMar>
              <w:top w:w="68" w:type="dxa"/>
              <w:left w:w="204" w:type="dxa"/>
              <w:bottom w:w="0" w:type="dxa"/>
              <w:right w:w="136" w:type="dxa"/>
            </w:tcMar>
            <w:vAlign w:val="center"/>
            <w:hideMark/>
          </w:tcPr>
          <w:p w:rsidR="0083642E" w:rsidRPr="00AF2B82" w:rsidRDefault="0083642E" w:rsidP="00E07A1E">
            <w:pPr>
              <w:pStyle w:val="a6"/>
              <w:numPr>
                <w:ilvl w:val="0"/>
                <w:numId w:val="295"/>
              </w:numPr>
              <w:overflowPunct/>
              <w:autoSpaceDE/>
              <w:autoSpaceDN/>
              <w:adjustRightInd/>
              <w:spacing w:after="0" w:line="240" w:lineRule="auto"/>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Линейный проводник закрепили над магнитной стрелкой и собр</w:t>
            </w:r>
            <w:r w:rsidRPr="00AF2B82">
              <w:rPr>
                <w:rFonts w:ascii="Times New Roman" w:hAnsi="Times New Roman"/>
                <w:b/>
                <w:bCs/>
                <w:color w:val="000000" w:themeColor="text1"/>
                <w:sz w:val="28"/>
                <w:szCs w:val="28"/>
              </w:rPr>
              <w:t>а</w:t>
            </w:r>
            <w:r w:rsidRPr="00AF2B82">
              <w:rPr>
                <w:rFonts w:ascii="Times New Roman" w:hAnsi="Times New Roman"/>
                <w:b/>
                <w:bCs/>
                <w:color w:val="000000" w:themeColor="text1"/>
                <w:sz w:val="28"/>
                <w:szCs w:val="28"/>
              </w:rPr>
              <w:t>ли электрическую цепь, представленную на рисунке.</w:t>
            </w:r>
          </w:p>
          <w:p w:rsidR="0083642E" w:rsidRPr="00AF2B82" w:rsidRDefault="0083642E"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noProof/>
                <w:color w:val="000000" w:themeColor="text1"/>
                <w:sz w:val="28"/>
                <w:szCs w:val="28"/>
              </w:rPr>
              <w:drawing>
                <wp:inline distT="0" distB="0" distL="0" distR="0">
                  <wp:extent cx="2984500" cy="1527175"/>
                  <wp:effectExtent l="19050" t="0" r="6350" b="0"/>
                  <wp:docPr id="864" name="Рисунок 864" descr="http://onlinetestpad.com/filestest/0028500-0029000/28696/%D0%91%D0%B5%D0%B7%D1%8B%D0%BC%D1%8F%D0%BD%D0%BD%D1%8B%D0%B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onlinetestpad.com/filestest/0028500-0029000/28696/%D0%91%D0%B5%D0%B7%D1%8B%D0%BC%D1%8F%D0%BD%D0%BD%D1%8B%D0%B912.jpg"/>
                          <pic:cNvPicPr>
                            <a:picLocks noChangeAspect="1" noChangeArrowheads="1"/>
                          </pic:cNvPicPr>
                        </pic:nvPicPr>
                        <pic:blipFill>
                          <a:blip r:embed="rId251"/>
                          <a:srcRect/>
                          <a:stretch>
                            <a:fillRect/>
                          </a:stretch>
                        </pic:blipFill>
                        <pic:spPr bwMode="auto">
                          <a:xfrm>
                            <a:off x="0" y="0"/>
                            <a:ext cx="2984500" cy="1527175"/>
                          </a:xfrm>
                          <a:prstGeom prst="rect">
                            <a:avLst/>
                          </a:prstGeom>
                          <a:noFill/>
                          <a:ln w="9525">
                            <a:noFill/>
                            <a:miter lim="800000"/>
                            <a:headEnd/>
                            <a:tailEnd/>
                          </a:ln>
                        </pic:spPr>
                      </pic:pic>
                    </a:graphicData>
                  </a:graphic>
                </wp:inline>
              </w:drawing>
            </w:r>
          </w:p>
          <w:p w:rsidR="0083642E" w:rsidRPr="00AF2B82" w:rsidRDefault="0083642E"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При замыкании ключа магнитная стрелка</w:t>
            </w:r>
          </w:p>
          <w:p w:rsidR="0083642E"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63" type="#_x0000_t75" style="width:20.4pt;height:18.35pt" o:ole="">
                  <v:imagedata r:id="rId195" o:title=""/>
                </v:shape>
                <w:control r:id="rId252" w:name="DefaultOcxName40" w:shapeid="_x0000_i1263"/>
              </w:object>
            </w:r>
            <w:r w:rsidR="0083642E" w:rsidRPr="00AF2B82">
              <w:rPr>
                <w:rFonts w:ascii="Times New Roman" w:hAnsi="Times New Roman"/>
                <w:color w:val="000000" w:themeColor="text1"/>
                <w:sz w:val="28"/>
                <w:szCs w:val="28"/>
              </w:rPr>
              <w:t>останется на месте</w:t>
            </w:r>
          </w:p>
          <w:p w:rsidR="0083642E"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66" type="#_x0000_t75" style="width:20.4pt;height:18.35pt" o:ole="">
                  <v:imagedata r:id="rId195" o:title=""/>
                </v:shape>
                <w:control r:id="rId253" w:name="DefaultOcxName112" w:shapeid="_x0000_i1266"/>
              </w:object>
            </w:r>
            <w:r w:rsidR="0083642E" w:rsidRPr="00AF2B82">
              <w:rPr>
                <w:rFonts w:ascii="Times New Roman" w:hAnsi="Times New Roman"/>
                <w:color w:val="000000" w:themeColor="text1"/>
                <w:sz w:val="28"/>
                <w:szCs w:val="28"/>
              </w:rPr>
              <w:t>повернётся на 180</w:t>
            </w:r>
            <w:r w:rsidR="0083642E" w:rsidRPr="00AF2B82">
              <w:rPr>
                <w:rFonts w:ascii="Times New Roman" w:hAnsi="Times New Roman"/>
                <w:color w:val="000000" w:themeColor="text1"/>
                <w:sz w:val="28"/>
                <w:szCs w:val="28"/>
                <w:vertAlign w:val="superscript"/>
              </w:rPr>
              <w:t>о</w:t>
            </w:r>
          </w:p>
          <w:p w:rsidR="0083642E"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69" type="#_x0000_t75" style="width:20.4pt;height:18.35pt" o:ole="">
                  <v:imagedata r:id="rId195" o:title=""/>
                </v:shape>
                <w:control r:id="rId254" w:name="DefaultOcxName210" w:shapeid="_x0000_i1269"/>
              </w:object>
            </w:r>
            <w:r w:rsidR="0083642E" w:rsidRPr="00AF2B82">
              <w:rPr>
                <w:rFonts w:ascii="Times New Roman" w:hAnsi="Times New Roman"/>
                <w:color w:val="000000" w:themeColor="text1"/>
                <w:sz w:val="28"/>
                <w:szCs w:val="28"/>
              </w:rPr>
              <w:t>повернётся на 90</w:t>
            </w:r>
            <w:r w:rsidR="0083642E" w:rsidRPr="00AF2B82">
              <w:rPr>
                <w:rFonts w:ascii="Times New Roman" w:hAnsi="Times New Roman"/>
                <w:color w:val="000000" w:themeColor="text1"/>
                <w:sz w:val="28"/>
                <w:szCs w:val="28"/>
                <w:vertAlign w:val="superscript"/>
              </w:rPr>
              <w:t>о</w:t>
            </w:r>
            <w:r w:rsidR="0083642E" w:rsidRPr="00AF2B82">
              <w:rPr>
                <w:rFonts w:ascii="Times New Roman" w:hAnsi="Times New Roman"/>
                <w:color w:val="000000" w:themeColor="text1"/>
                <w:sz w:val="28"/>
                <w:szCs w:val="28"/>
              </w:rPr>
              <w:t> и установится перпендикулярно плоскости рисунка южным полюсом на читателя</w:t>
            </w:r>
          </w:p>
          <w:p w:rsidR="0083642E" w:rsidRPr="00AF2B82" w:rsidRDefault="00A46C95"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72" type="#_x0000_t75" style="width:20.4pt;height:18.35pt" o:ole="">
                  <v:imagedata r:id="rId195" o:title=""/>
                </v:shape>
                <w:control r:id="rId255" w:name="DefaultOcxName39" w:shapeid="_x0000_i1272"/>
              </w:object>
            </w:r>
            <w:r w:rsidR="0083642E" w:rsidRPr="00AF2B82">
              <w:rPr>
                <w:rFonts w:ascii="Times New Roman" w:hAnsi="Times New Roman"/>
                <w:color w:val="000000" w:themeColor="text1"/>
                <w:sz w:val="28"/>
                <w:szCs w:val="28"/>
              </w:rPr>
              <w:t>повернётся на 90</w:t>
            </w:r>
            <w:r w:rsidR="0083642E" w:rsidRPr="00AF2B82">
              <w:rPr>
                <w:rFonts w:ascii="Times New Roman" w:hAnsi="Times New Roman"/>
                <w:color w:val="000000" w:themeColor="text1"/>
                <w:sz w:val="28"/>
                <w:szCs w:val="28"/>
                <w:vertAlign w:val="superscript"/>
              </w:rPr>
              <w:t>о</w:t>
            </w:r>
            <w:r w:rsidR="0083642E" w:rsidRPr="00AF2B82">
              <w:rPr>
                <w:rFonts w:ascii="Times New Roman" w:hAnsi="Times New Roman"/>
                <w:color w:val="000000" w:themeColor="text1"/>
                <w:sz w:val="28"/>
                <w:szCs w:val="28"/>
              </w:rPr>
              <w:t> и установится перпендикулярно плоскости рисунка с</w:t>
            </w:r>
            <w:r w:rsidR="0083642E" w:rsidRPr="00AF2B82">
              <w:rPr>
                <w:rFonts w:ascii="Times New Roman" w:hAnsi="Times New Roman"/>
                <w:color w:val="000000" w:themeColor="text1"/>
                <w:sz w:val="28"/>
                <w:szCs w:val="28"/>
              </w:rPr>
              <w:t>е</w:t>
            </w:r>
            <w:r w:rsidR="0083642E" w:rsidRPr="00AF2B82">
              <w:rPr>
                <w:rFonts w:ascii="Times New Roman" w:hAnsi="Times New Roman"/>
                <w:color w:val="000000" w:themeColor="text1"/>
                <w:sz w:val="28"/>
                <w:szCs w:val="28"/>
              </w:rPr>
              <w:t>верным полюсом на читателя</w:t>
            </w:r>
          </w:p>
        </w:tc>
      </w:tr>
      <w:tr w:rsidR="0083642E" w:rsidRPr="00AF2B82" w:rsidTr="0083642E">
        <w:tc>
          <w:tcPr>
            <w:tcW w:w="2631" w:type="dxa"/>
            <w:gridSpan w:val="2"/>
            <w:shd w:val="clear" w:color="auto" w:fill="auto"/>
            <w:tcMar>
              <w:top w:w="0" w:type="dxa"/>
              <w:left w:w="272" w:type="dxa"/>
              <w:bottom w:w="0" w:type="dxa"/>
              <w:right w:w="0" w:type="dxa"/>
            </w:tcMar>
            <w:vAlign w:val="center"/>
            <w:hideMark/>
          </w:tcPr>
          <w:p w:rsidR="0083642E" w:rsidRPr="00AF2B82" w:rsidRDefault="0083642E"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1971" w:type="dxa"/>
            <w:shd w:val="clear" w:color="auto" w:fill="auto"/>
            <w:tcMar>
              <w:top w:w="27" w:type="dxa"/>
              <w:left w:w="95" w:type="dxa"/>
              <w:bottom w:w="27" w:type="dxa"/>
              <w:right w:w="95" w:type="dxa"/>
            </w:tcMar>
            <w:vAlign w:val="center"/>
            <w:hideMark/>
          </w:tcPr>
          <w:p w:rsidR="0083642E" w:rsidRPr="00AF2B82" w:rsidRDefault="0083642E"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2883" w:type="dxa"/>
            <w:shd w:val="clear" w:color="auto" w:fill="auto"/>
            <w:tcMar>
              <w:top w:w="0" w:type="dxa"/>
              <w:left w:w="0" w:type="dxa"/>
              <w:bottom w:w="0" w:type="dxa"/>
              <w:right w:w="0" w:type="dxa"/>
            </w:tcMar>
            <w:vAlign w:val="center"/>
            <w:hideMark/>
          </w:tcPr>
          <w:p w:rsidR="0083642E" w:rsidRPr="00AF2B82" w:rsidRDefault="0083642E"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1971" w:type="dxa"/>
            <w:shd w:val="clear" w:color="auto" w:fill="auto"/>
            <w:tcMar>
              <w:top w:w="27" w:type="dxa"/>
              <w:left w:w="95" w:type="dxa"/>
              <w:bottom w:w="27" w:type="dxa"/>
              <w:right w:w="95" w:type="dxa"/>
            </w:tcMar>
            <w:vAlign w:val="center"/>
            <w:hideMark/>
          </w:tcPr>
          <w:p w:rsidR="0083642E" w:rsidRPr="00AF2B82" w:rsidRDefault="0083642E"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0" w:type="auto"/>
            <w:shd w:val="clear" w:color="auto" w:fill="auto"/>
            <w:tcMar>
              <w:top w:w="0" w:type="dxa"/>
              <w:left w:w="0" w:type="dxa"/>
              <w:bottom w:w="0" w:type="dxa"/>
              <w:right w:w="0" w:type="dxa"/>
            </w:tcMar>
            <w:vAlign w:val="center"/>
            <w:hideMark/>
          </w:tcPr>
          <w:p w:rsidR="0083642E" w:rsidRPr="00AF2B82" w:rsidRDefault="0083642E" w:rsidP="0083642E">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w:t>
            </w:r>
          </w:p>
        </w:tc>
        <w:tc>
          <w:tcPr>
            <w:tcW w:w="1397" w:type="dxa"/>
            <w:shd w:val="clear" w:color="auto" w:fill="auto"/>
            <w:tcMar>
              <w:top w:w="0" w:type="dxa"/>
              <w:left w:w="0" w:type="dxa"/>
              <w:bottom w:w="0" w:type="dxa"/>
              <w:right w:w="272" w:type="dxa"/>
            </w:tcMar>
            <w:vAlign w:val="center"/>
            <w:hideMark/>
          </w:tcPr>
          <w:p w:rsidR="0083642E" w:rsidRPr="00AF2B82" w:rsidRDefault="00A46C95" w:rsidP="0083642E">
            <w:pPr>
              <w:overflowPunct/>
              <w:autoSpaceDE/>
              <w:autoSpaceDN/>
              <w:adjustRightInd/>
              <w:spacing w:line="240" w:lineRule="auto"/>
              <w:ind w:firstLine="0"/>
              <w:jc w:val="righ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75" type="#_x0000_t75" style="width:36.7pt;height:22.4pt" o:ole="">
                  <v:imagedata r:id="rId256" o:title=""/>
                </v:shape>
                <w:control r:id="rId257" w:name="DefaultOcxName61" w:shapeid="_x0000_i1275"/>
              </w:object>
            </w:r>
            <w:r w:rsidRPr="00AF2B82">
              <w:rPr>
                <w:rFonts w:ascii="Times New Roman" w:hAnsi="Times New Roman"/>
                <w:color w:val="000000" w:themeColor="text1"/>
                <w:sz w:val="28"/>
                <w:szCs w:val="28"/>
              </w:rPr>
              <w:object w:dxaOrig="1440" w:dyaOrig="1440">
                <v:shape id="_x0000_i1278" type="#_x0000_t75" style="width:56.4pt;height:22.4pt" o:ole="">
                  <v:imagedata r:id="rId258" o:title=""/>
                </v:shape>
                <w:control r:id="rId259" w:name="DefaultOcxName71" w:shapeid="_x0000_i1278"/>
              </w:object>
            </w:r>
          </w:p>
        </w:tc>
      </w:tr>
    </w:tbl>
    <w:p w:rsidR="0083642E" w:rsidRPr="00AF2B82" w:rsidRDefault="0083642E" w:rsidP="00E07A1E">
      <w:pPr>
        <w:pStyle w:val="a6"/>
        <w:numPr>
          <w:ilvl w:val="0"/>
          <w:numId w:val="295"/>
        </w:numPr>
        <w:overflowPunct/>
        <w:autoSpaceDE/>
        <w:autoSpaceDN/>
        <w:adjustRightInd/>
        <w:spacing w:after="0" w:line="240" w:lineRule="auto"/>
        <w:textAlignment w:val="auto"/>
        <w:rPr>
          <w:rFonts w:ascii="Times New Roman" w:hAnsi="Times New Roman"/>
          <w:color w:val="000000" w:themeColor="text1"/>
          <w:sz w:val="28"/>
          <w:szCs w:val="28"/>
        </w:rPr>
      </w:pPr>
      <w:proofErr w:type="gramStart"/>
      <w:r w:rsidRPr="00AF2B82">
        <w:rPr>
          <w:rFonts w:ascii="Times New Roman" w:hAnsi="Times New Roman"/>
          <w:b/>
          <w:bCs/>
          <w:color w:val="000000" w:themeColor="text1"/>
          <w:sz w:val="28"/>
          <w:szCs w:val="28"/>
        </w:rPr>
        <w:t>Какая из представленных на рисунке схем хода параллельного пучка лучей соответствует случаю дальнозоркого глаза?</w:t>
      </w:r>
      <w:proofErr w:type="gramEnd"/>
    </w:p>
    <w:p w:rsidR="0083642E" w:rsidRPr="00AF2B82" w:rsidRDefault="00A46C95" w:rsidP="0046547F">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81" type="#_x0000_t75" style="width:20.4pt;height:18.35pt" o:ole="">
            <v:imagedata r:id="rId195" o:title=""/>
          </v:shape>
          <w:control r:id="rId260" w:name="DefaultOcxName43" w:shapeid="_x0000_i1281"/>
        </w:object>
      </w:r>
      <w:r w:rsidR="0083642E" w:rsidRPr="00AF2B82">
        <w:rPr>
          <w:rFonts w:ascii="Times New Roman" w:hAnsi="Times New Roman"/>
          <w:noProof/>
          <w:color w:val="000000" w:themeColor="text1"/>
          <w:sz w:val="28"/>
          <w:szCs w:val="28"/>
        </w:rPr>
        <w:drawing>
          <wp:inline distT="0" distB="0" distL="0" distR="0">
            <wp:extent cx="931545" cy="741680"/>
            <wp:effectExtent l="19050" t="0" r="1905" b="0"/>
            <wp:docPr id="909" name="Рисунок 909" descr="http://onlinetestpad.com/filestest/0028500-0029000/2869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onlinetestpad.com/filestest/0028500-0029000/28696/14-1.jpg"/>
                    <pic:cNvPicPr>
                      <a:picLocks noChangeAspect="1" noChangeArrowheads="1"/>
                    </pic:cNvPicPr>
                  </pic:nvPicPr>
                  <pic:blipFill>
                    <a:blip r:embed="rId261"/>
                    <a:srcRect/>
                    <a:stretch>
                      <a:fillRect/>
                    </a:stretch>
                  </pic:blipFill>
                  <pic:spPr bwMode="auto">
                    <a:xfrm>
                      <a:off x="0" y="0"/>
                      <a:ext cx="931545" cy="741680"/>
                    </a:xfrm>
                    <a:prstGeom prst="rect">
                      <a:avLst/>
                    </a:prstGeom>
                    <a:noFill/>
                    <a:ln w="9525">
                      <a:noFill/>
                      <a:miter lim="800000"/>
                      <a:headEnd/>
                      <a:tailEnd/>
                    </a:ln>
                  </pic:spPr>
                </pic:pic>
              </a:graphicData>
            </a:graphic>
          </wp:inline>
        </w:drawing>
      </w:r>
    </w:p>
    <w:p w:rsidR="0083642E" w:rsidRPr="00AF2B82" w:rsidRDefault="00A46C95" w:rsidP="0046547F">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84" type="#_x0000_t75" style="width:20.4pt;height:18.35pt" o:ole="">
            <v:imagedata r:id="rId195" o:title=""/>
          </v:shape>
          <w:control r:id="rId262" w:name="DefaultOcxName113" w:shapeid="_x0000_i1284"/>
        </w:object>
      </w:r>
      <w:r w:rsidR="0083642E" w:rsidRPr="00AF2B82">
        <w:rPr>
          <w:rFonts w:ascii="Times New Roman" w:hAnsi="Times New Roman"/>
          <w:noProof/>
          <w:color w:val="000000" w:themeColor="text1"/>
          <w:sz w:val="28"/>
          <w:szCs w:val="28"/>
        </w:rPr>
        <w:drawing>
          <wp:inline distT="0" distB="0" distL="0" distR="0">
            <wp:extent cx="931545" cy="767715"/>
            <wp:effectExtent l="19050" t="0" r="1905" b="0"/>
            <wp:docPr id="910" name="Рисунок 910" descr="http://onlinetestpad.com/filestest/0028500-0029000/2869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onlinetestpad.com/filestest/0028500-0029000/28696/14-2.jpg"/>
                    <pic:cNvPicPr>
                      <a:picLocks noChangeAspect="1" noChangeArrowheads="1"/>
                    </pic:cNvPicPr>
                  </pic:nvPicPr>
                  <pic:blipFill>
                    <a:blip r:embed="rId263"/>
                    <a:srcRect/>
                    <a:stretch>
                      <a:fillRect/>
                    </a:stretch>
                  </pic:blipFill>
                  <pic:spPr bwMode="auto">
                    <a:xfrm>
                      <a:off x="0" y="0"/>
                      <a:ext cx="931545" cy="767715"/>
                    </a:xfrm>
                    <a:prstGeom prst="rect">
                      <a:avLst/>
                    </a:prstGeom>
                    <a:noFill/>
                    <a:ln w="9525">
                      <a:noFill/>
                      <a:miter lim="800000"/>
                      <a:headEnd/>
                      <a:tailEnd/>
                    </a:ln>
                  </pic:spPr>
                </pic:pic>
              </a:graphicData>
            </a:graphic>
          </wp:inline>
        </w:drawing>
      </w:r>
    </w:p>
    <w:p w:rsidR="0083642E" w:rsidRPr="00AF2B82" w:rsidRDefault="00A46C95" w:rsidP="0046547F">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87" type="#_x0000_t75" style="width:20.4pt;height:18.35pt" o:ole="">
            <v:imagedata r:id="rId195" o:title=""/>
          </v:shape>
          <w:control r:id="rId264" w:name="DefaultOcxName211" w:shapeid="_x0000_i1287"/>
        </w:object>
      </w:r>
      <w:r w:rsidR="0083642E" w:rsidRPr="00AF2B82">
        <w:rPr>
          <w:rFonts w:ascii="Times New Roman" w:hAnsi="Times New Roman"/>
          <w:noProof/>
          <w:color w:val="000000" w:themeColor="text1"/>
          <w:sz w:val="28"/>
          <w:szCs w:val="28"/>
        </w:rPr>
        <w:drawing>
          <wp:inline distT="0" distB="0" distL="0" distR="0">
            <wp:extent cx="948690" cy="793750"/>
            <wp:effectExtent l="19050" t="0" r="3810" b="0"/>
            <wp:docPr id="911" name="Рисунок 911" descr="http://onlinetestpad.com/filestest/0028500-0029000/2869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onlinetestpad.com/filestest/0028500-0029000/28696/14-3.jpg"/>
                    <pic:cNvPicPr>
                      <a:picLocks noChangeAspect="1" noChangeArrowheads="1"/>
                    </pic:cNvPicPr>
                  </pic:nvPicPr>
                  <pic:blipFill>
                    <a:blip r:embed="rId265"/>
                    <a:srcRect/>
                    <a:stretch>
                      <a:fillRect/>
                    </a:stretch>
                  </pic:blipFill>
                  <pic:spPr bwMode="auto">
                    <a:xfrm>
                      <a:off x="0" y="0"/>
                      <a:ext cx="948690" cy="793750"/>
                    </a:xfrm>
                    <a:prstGeom prst="rect">
                      <a:avLst/>
                    </a:prstGeom>
                    <a:noFill/>
                    <a:ln w="9525">
                      <a:noFill/>
                      <a:miter lim="800000"/>
                      <a:headEnd/>
                      <a:tailEnd/>
                    </a:ln>
                  </pic:spPr>
                </pic:pic>
              </a:graphicData>
            </a:graphic>
          </wp:inline>
        </w:drawing>
      </w:r>
    </w:p>
    <w:p w:rsidR="0083642E" w:rsidRPr="00AF2B82" w:rsidRDefault="00A46C95" w:rsidP="0046547F">
      <w:pPr>
        <w:shd w:val="clear" w:color="auto" w:fill="FFFFFF"/>
        <w:overflowPunct/>
        <w:autoSpaceDE/>
        <w:autoSpaceDN/>
        <w:adjustRightInd/>
        <w:spacing w:line="240" w:lineRule="auto"/>
        <w:ind w:left="360" w:firstLine="0"/>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90" type="#_x0000_t75" style="width:20.4pt;height:18.35pt" o:ole="">
            <v:imagedata r:id="rId195" o:title=""/>
          </v:shape>
          <w:control r:id="rId266" w:name="DefaultOcxName310" w:shapeid="_x0000_i1290"/>
        </w:object>
      </w:r>
      <w:r w:rsidR="0083642E" w:rsidRPr="00AF2B82">
        <w:rPr>
          <w:rFonts w:ascii="Times New Roman" w:hAnsi="Times New Roman"/>
          <w:noProof/>
          <w:color w:val="000000" w:themeColor="text1"/>
          <w:sz w:val="28"/>
          <w:szCs w:val="28"/>
        </w:rPr>
        <w:drawing>
          <wp:inline distT="0" distB="0" distL="0" distR="0">
            <wp:extent cx="1009015" cy="793750"/>
            <wp:effectExtent l="19050" t="0" r="635" b="0"/>
            <wp:docPr id="912" name="Рисунок 912" descr="http://onlinetestpad.com/filestest/0028500-0029000/2869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onlinetestpad.com/filestest/0028500-0029000/28696/14-4.jpg"/>
                    <pic:cNvPicPr>
                      <a:picLocks noChangeAspect="1" noChangeArrowheads="1"/>
                    </pic:cNvPicPr>
                  </pic:nvPicPr>
                  <pic:blipFill>
                    <a:blip r:embed="rId267"/>
                    <a:srcRect/>
                    <a:stretch>
                      <a:fillRect/>
                    </a:stretch>
                  </pic:blipFill>
                  <pic:spPr bwMode="auto">
                    <a:xfrm>
                      <a:off x="0" y="0"/>
                      <a:ext cx="1009015" cy="793750"/>
                    </a:xfrm>
                    <a:prstGeom prst="rect">
                      <a:avLst/>
                    </a:prstGeom>
                    <a:noFill/>
                    <a:ln w="9525">
                      <a:noFill/>
                      <a:miter lim="800000"/>
                      <a:headEnd/>
                      <a:tailEnd/>
                    </a:ln>
                  </pic:spPr>
                </pic:pic>
              </a:graphicData>
            </a:graphic>
          </wp:inline>
        </w:drawing>
      </w:r>
    </w:p>
    <w:p w:rsidR="0083642E" w:rsidRPr="00AF2B82" w:rsidRDefault="0083642E" w:rsidP="0046547F">
      <w:pPr>
        <w:ind w:left="360" w:firstLine="0"/>
        <w:rPr>
          <w:rFonts w:ascii="Times New Roman" w:hAnsi="Times New Roman"/>
          <w:color w:val="000000" w:themeColor="text1"/>
          <w:sz w:val="28"/>
          <w:szCs w:val="28"/>
        </w:rPr>
      </w:pPr>
    </w:p>
    <w:tbl>
      <w:tblPr>
        <w:tblW w:w="11112" w:type="dxa"/>
        <w:tblCellMar>
          <w:top w:w="15" w:type="dxa"/>
          <w:left w:w="15" w:type="dxa"/>
          <w:bottom w:w="15" w:type="dxa"/>
          <w:right w:w="15" w:type="dxa"/>
        </w:tblCellMar>
        <w:tblLook w:val="04A0"/>
      </w:tblPr>
      <w:tblGrid>
        <w:gridCol w:w="24"/>
        <w:gridCol w:w="2619"/>
        <w:gridCol w:w="1990"/>
        <w:gridCol w:w="2912"/>
        <w:gridCol w:w="1990"/>
        <w:gridCol w:w="180"/>
        <w:gridCol w:w="1397"/>
      </w:tblGrid>
      <w:tr w:rsidR="0046547F" w:rsidRPr="00AF2B82" w:rsidTr="0046547F">
        <w:trPr>
          <w:gridBefore w:val="1"/>
          <w:gridAfter w:val="1"/>
          <w:wBefore w:w="68" w:type="dxa"/>
          <w:wAfter w:w="204" w:type="dxa"/>
        </w:trPr>
        <w:tc>
          <w:tcPr>
            <w:tcW w:w="0" w:type="auto"/>
            <w:gridSpan w:val="5"/>
            <w:shd w:val="clear" w:color="auto" w:fill="auto"/>
            <w:tcMar>
              <w:top w:w="68" w:type="dxa"/>
              <w:left w:w="204" w:type="dxa"/>
              <w:bottom w:w="0" w:type="dxa"/>
              <w:right w:w="136" w:type="dxa"/>
            </w:tcMar>
            <w:vAlign w:val="center"/>
            <w:hideMark/>
          </w:tcPr>
          <w:p w:rsidR="0046547F" w:rsidRPr="00AF2B82" w:rsidRDefault="0046547F" w:rsidP="00E07A1E">
            <w:pPr>
              <w:pStyle w:val="a6"/>
              <w:numPr>
                <w:ilvl w:val="0"/>
                <w:numId w:val="295"/>
              </w:numPr>
              <w:overflowPunct/>
              <w:autoSpaceDE/>
              <w:autoSpaceDN/>
              <w:adjustRightInd/>
              <w:spacing w:after="0" w:line="240" w:lineRule="auto"/>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На рисунке изображена электрическая цепь, состоящая из исто</w:t>
            </w:r>
            <w:r w:rsidRPr="00AF2B82">
              <w:rPr>
                <w:rFonts w:ascii="Times New Roman" w:hAnsi="Times New Roman"/>
                <w:b/>
                <w:bCs/>
                <w:color w:val="000000" w:themeColor="text1"/>
                <w:sz w:val="28"/>
                <w:szCs w:val="28"/>
              </w:rPr>
              <w:t>ч</w:t>
            </w:r>
            <w:r w:rsidRPr="00AF2B82">
              <w:rPr>
                <w:rFonts w:ascii="Times New Roman" w:hAnsi="Times New Roman"/>
                <w:b/>
                <w:bCs/>
                <w:color w:val="000000" w:themeColor="text1"/>
                <w:sz w:val="28"/>
                <w:szCs w:val="28"/>
              </w:rPr>
              <w:t>ника тока, резистора и реостата. Как изменяются при передвиж</w:t>
            </w:r>
            <w:r w:rsidRPr="00AF2B82">
              <w:rPr>
                <w:rFonts w:ascii="Times New Roman" w:hAnsi="Times New Roman"/>
                <w:b/>
                <w:bCs/>
                <w:color w:val="000000" w:themeColor="text1"/>
                <w:sz w:val="28"/>
                <w:szCs w:val="28"/>
              </w:rPr>
              <w:t>е</w:t>
            </w:r>
            <w:r w:rsidRPr="00AF2B82">
              <w:rPr>
                <w:rFonts w:ascii="Times New Roman" w:hAnsi="Times New Roman"/>
                <w:b/>
                <w:bCs/>
                <w:color w:val="000000" w:themeColor="text1"/>
                <w:sz w:val="28"/>
                <w:szCs w:val="28"/>
              </w:rPr>
              <w:lastRenderedPageBreak/>
              <w:t>нии ползунка реостата влево его сопротивление и сила тока в ц</w:t>
            </w:r>
            <w:r w:rsidRPr="00AF2B82">
              <w:rPr>
                <w:rFonts w:ascii="Times New Roman" w:hAnsi="Times New Roman"/>
                <w:b/>
                <w:bCs/>
                <w:color w:val="000000" w:themeColor="text1"/>
                <w:sz w:val="28"/>
                <w:szCs w:val="28"/>
              </w:rPr>
              <w:t>е</w:t>
            </w:r>
            <w:r w:rsidRPr="00AF2B82">
              <w:rPr>
                <w:rFonts w:ascii="Times New Roman" w:hAnsi="Times New Roman"/>
                <w:b/>
                <w:bCs/>
                <w:color w:val="000000" w:themeColor="text1"/>
                <w:sz w:val="28"/>
                <w:szCs w:val="28"/>
              </w:rPr>
              <w:t>пи?</w:t>
            </w: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noProof/>
                <w:color w:val="000000" w:themeColor="text1"/>
                <w:sz w:val="28"/>
                <w:szCs w:val="28"/>
              </w:rPr>
              <w:drawing>
                <wp:inline distT="0" distB="0" distL="0" distR="0">
                  <wp:extent cx="1664970" cy="690245"/>
                  <wp:effectExtent l="19050" t="0" r="0" b="0"/>
                  <wp:docPr id="986" name="Рисунок 986" descr="http://onlinetestpad.com/filestest/0028500-0029000/286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onlinetestpad.com/filestest/0028500-0029000/28696/15.jpg"/>
                          <pic:cNvPicPr>
                            <a:picLocks noChangeAspect="1" noChangeArrowheads="1"/>
                          </pic:cNvPicPr>
                        </pic:nvPicPr>
                        <pic:blipFill>
                          <a:blip r:embed="rId268"/>
                          <a:srcRect/>
                          <a:stretch>
                            <a:fillRect/>
                          </a:stretch>
                        </pic:blipFill>
                        <pic:spPr bwMode="auto">
                          <a:xfrm>
                            <a:off x="0" y="0"/>
                            <a:ext cx="1664970" cy="690245"/>
                          </a:xfrm>
                          <a:prstGeom prst="rect">
                            <a:avLst/>
                          </a:prstGeom>
                          <a:noFill/>
                          <a:ln w="9525">
                            <a:noFill/>
                            <a:miter lim="800000"/>
                            <a:headEnd/>
                            <a:tailEnd/>
                          </a:ln>
                        </pic:spPr>
                      </pic:pic>
                    </a:graphicData>
                  </a:graphic>
                </wp:inline>
              </w:drawing>
            </w: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Для каждой величины определите соответствующий характер измен</w:t>
            </w:r>
            <w:r w:rsidRPr="00AF2B82">
              <w:rPr>
                <w:rFonts w:ascii="Times New Roman" w:hAnsi="Times New Roman"/>
                <w:b/>
                <w:bCs/>
                <w:color w:val="000000" w:themeColor="text1"/>
                <w:sz w:val="28"/>
                <w:szCs w:val="28"/>
              </w:rPr>
              <w:t>е</w:t>
            </w:r>
            <w:r w:rsidRPr="00AF2B82">
              <w:rPr>
                <w:rFonts w:ascii="Times New Roman" w:hAnsi="Times New Roman"/>
                <w:b/>
                <w:bCs/>
                <w:color w:val="000000" w:themeColor="text1"/>
                <w:sz w:val="28"/>
                <w:szCs w:val="28"/>
              </w:rPr>
              <w:t>ния:</w:t>
            </w:r>
          </w:p>
          <w:tbl>
            <w:tblPr>
              <w:tblW w:w="2717" w:type="dxa"/>
              <w:tblCellMar>
                <w:top w:w="15" w:type="dxa"/>
                <w:left w:w="15" w:type="dxa"/>
                <w:bottom w:w="15" w:type="dxa"/>
                <w:right w:w="15" w:type="dxa"/>
              </w:tblCellMar>
              <w:tblLook w:val="04A0"/>
            </w:tblPr>
            <w:tblGrid>
              <w:gridCol w:w="538"/>
              <w:gridCol w:w="2179"/>
            </w:tblGrid>
            <w:tr w:rsidR="0046547F" w:rsidRPr="00AF2B82" w:rsidTr="0046547F">
              <w:trPr>
                <w:trHeight w:val="340"/>
              </w:trPr>
              <w:tc>
                <w:tcPr>
                  <w:tcW w:w="0" w:type="auto"/>
                  <w:shd w:val="clear" w:color="auto" w:fill="auto"/>
                  <w:tcMar>
                    <w:top w:w="68" w:type="dxa"/>
                    <w:left w:w="95" w:type="dxa"/>
                    <w:bottom w:w="68" w:type="dxa"/>
                    <w:right w:w="95"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w:t>
                  </w:r>
                </w:p>
              </w:tc>
              <w:tc>
                <w:tcPr>
                  <w:tcW w:w="747" w:type="dxa"/>
                  <w:shd w:val="clear" w:color="auto" w:fill="auto"/>
                  <w:tcMar>
                    <w:top w:w="68" w:type="dxa"/>
                    <w:left w:w="95" w:type="dxa"/>
                    <w:bottom w:w="68" w:type="dxa"/>
                    <w:right w:w="95" w:type="dxa"/>
                  </w:tcMar>
                  <w:vAlign w:val="center"/>
                  <w:hideMark/>
                </w:tcPr>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93" type="#_x0000_t75" style="width:52.3pt;height:18.35pt" o:ole="">
                        <v:imagedata r:id="rId190" o:title=""/>
                      </v:shape>
                      <w:control r:id="rId269" w:name="DefaultOcxName45" w:shapeid="_x0000_i1293"/>
                    </w:object>
                  </w:r>
                </w:p>
              </w:tc>
            </w:tr>
            <w:tr w:rsidR="0046547F" w:rsidRPr="00AF2B82" w:rsidTr="0046547F">
              <w:trPr>
                <w:trHeight w:val="340"/>
              </w:trPr>
              <w:tc>
                <w:tcPr>
                  <w:tcW w:w="0" w:type="auto"/>
                  <w:shd w:val="clear" w:color="auto" w:fill="auto"/>
                  <w:tcMar>
                    <w:top w:w="68" w:type="dxa"/>
                    <w:left w:w="95" w:type="dxa"/>
                    <w:bottom w:w="68" w:type="dxa"/>
                    <w:right w:w="95"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w:t>
                  </w:r>
                </w:p>
              </w:tc>
              <w:tc>
                <w:tcPr>
                  <w:tcW w:w="747" w:type="dxa"/>
                  <w:shd w:val="clear" w:color="auto" w:fill="auto"/>
                  <w:tcMar>
                    <w:top w:w="68" w:type="dxa"/>
                    <w:left w:w="95" w:type="dxa"/>
                    <w:bottom w:w="68" w:type="dxa"/>
                    <w:right w:w="95" w:type="dxa"/>
                  </w:tcMar>
                  <w:vAlign w:val="center"/>
                  <w:hideMark/>
                </w:tcPr>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96" type="#_x0000_t75" style="width:52.3pt;height:18.35pt" o:ole="">
                        <v:imagedata r:id="rId190" o:title=""/>
                      </v:shape>
                      <w:control r:id="rId270" w:name="DefaultOcxName114" w:shapeid="_x0000_i1296"/>
                    </w:object>
                  </w:r>
                </w:p>
              </w:tc>
            </w:tr>
            <w:tr w:rsidR="0046547F" w:rsidRPr="00AF2B82" w:rsidTr="0046547F">
              <w:trPr>
                <w:trHeight w:val="340"/>
              </w:trPr>
              <w:tc>
                <w:tcPr>
                  <w:tcW w:w="475" w:type="dxa"/>
                  <w:shd w:val="clear" w:color="auto" w:fill="auto"/>
                  <w:tcMar>
                    <w:top w:w="68" w:type="dxa"/>
                    <w:left w:w="95" w:type="dxa"/>
                    <w:bottom w:w="68" w:type="dxa"/>
                    <w:right w:w="95"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1</w:t>
                  </w:r>
                </w:p>
              </w:tc>
              <w:tc>
                <w:tcPr>
                  <w:tcW w:w="0" w:type="auto"/>
                  <w:shd w:val="clear" w:color="auto" w:fill="auto"/>
                  <w:tcMar>
                    <w:top w:w="68" w:type="dxa"/>
                    <w:left w:w="95" w:type="dxa"/>
                    <w:bottom w:w="68" w:type="dxa"/>
                    <w:right w:w="95"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увеличивается</w:t>
                  </w:r>
                </w:p>
              </w:tc>
            </w:tr>
            <w:tr w:rsidR="0046547F" w:rsidRPr="00AF2B82" w:rsidTr="0046547F">
              <w:trPr>
                <w:trHeight w:val="340"/>
              </w:trPr>
              <w:tc>
                <w:tcPr>
                  <w:tcW w:w="475" w:type="dxa"/>
                  <w:shd w:val="clear" w:color="auto" w:fill="auto"/>
                  <w:tcMar>
                    <w:top w:w="68" w:type="dxa"/>
                    <w:left w:w="95" w:type="dxa"/>
                    <w:bottom w:w="68" w:type="dxa"/>
                    <w:right w:w="95"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2</w:t>
                  </w:r>
                </w:p>
              </w:tc>
              <w:tc>
                <w:tcPr>
                  <w:tcW w:w="0" w:type="auto"/>
                  <w:shd w:val="clear" w:color="auto" w:fill="auto"/>
                  <w:tcMar>
                    <w:top w:w="68" w:type="dxa"/>
                    <w:left w:w="95" w:type="dxa"/>
                    <w:bottom w:w="68" w:type="dxa"/>
                    <w:right w:w="95"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уменьшается</w:t>
                  </w:r>
                </w:p>
              </w:tc>
            </w:tr>
            <w:tr w:rsidR="0046547F" w:rsidRPr="00AF2B82" w:rsidTr="0046547F">
              <w:trPr>
                <w:trHeight w:val="340"/>
              </w:trPr>
              <w:tc>
                <w:tcPr>
                  <w:tcW w:w="475" w:type="dxa"/>
                  <w:shd w:val="clear" w:color="auto" w:fill="auto"/>
                  <w:tcMar>
                    <w:top w:w="68" w:type="dxa"/>
                    <w:left w:w="95" w:type="dxa"/>
                    <w:bottom w:w="68" w:type="dxa"/>
                    <w:right w:w="95"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3</w:t>
                  </w:r>
                </w:p>
              </w:tc>
              <w:tc>
                <w:tcPr>
                  <w:tcW w:w="0" w:type="auto"/>
                  <w:shd w:val="clear" w:color="auto" w:fill="auto"/>
                  <w:tcMar>
                    <w:top w:w="68" w:type="dxa"/>
                    <w:left w:w="95" w:type="dxa"/>
                    <w:bottom w:w="68" w:type="dxa"/>
                    <w:right w:w="95"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не изменяется</w:t>
                  </w:r>
                </w:p>
              </w:tc>
            </w:tr>
          </w:tbl>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r>
      <w:tr w:rsidR="0046547F" w:rsidRPr="00AF2B82" w:rsidTr="0046547F">
        <w:tc>
          <w:tcPr>
            <w:tcW w:w="679" w:type="dxa"/>
            <w:gridSpan w:val="2"/>
            <w:shd w:val="clear" w:color="auto" w:fill="auto"/>
            <w:tcMar>
              <w:top w:w="0" w:type="dxa"/>
              <w:left w:w="272" w:type="dxa"/>
              <w:bottom w:w="0" w:type="dxa"/>
              <w:right w:w="0"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272" w:type="dxa"/>
            <w:shd w:val="clear" w:color="auto" w:fill="auto"/>
            <w:tcMar>
              <w:top w:w="27" w:type="dxa"/>
              <w:left w:w="95" w:type="dxa"/>
              <w:bottom w:w="27" w:type="dxa"/>
              <w:right w:w="95"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679" w:type="dxa"/>
            <w:shd w:val="clear" w:color="auto" w:fill="auto"/>
            <w:tcMar>
              <w:top w:w="0" w:type="dxa"/>
              <w:left w:w="0" w:type="dxa"/>
              <w:bottom w:w="0" w:type="dxa"/>
              <w:right w:w="0"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272" w:type="dxa"/>
            <w:shd w:val="clear" w:color="auto" w:fill="auto"/>
            <w:tcMar>
              <w:top w:w="27" w:type="dxa"/>
              <w:left w:w="95" w:type="dxa"/>
              <w:bottom w:w="27" w:type="dxa"/>
              <w:right w:w="95"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0" w:type="auto"/>
            <w:shd w:val="clear" w:color="auto" w:fill="auto"/>
            <w:tcMar>
              <w:top w:w="0" w:type="dxa"/>
              <w:left w:w="0" w:type="dxa"/>
              <w:bottom w:w="0" w:type="dxa"/>
              <w:right w:w="0"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w:t>
            </w:r>
          </w:p>
        </w:tc>
        <w:tc>
          <w:tcPr>
            <w:tcW w:w="679" w:type="dxa"/>
            <w:shd w:val="clear" w:color="auto" w:fill="auto"/>
            <w:tcMar>
              <w:top w:w="0" w:type="dxa"/>
              <w:left w:w="0" w:type="dxa"/>
              <w:bottom w:w="0" w:type="dxa"/>
              <w:right w:w="272" w:type="dxa"/>
            </w:tcMar>
            <w:vAlign w:val="center"/>
            <w:hideMark/>
          </w:tcPr>
          <w:p w:rsidR="0046547F" w:rsidRPr="00AF2B82" w:rsidRDefault="00A46C95" w:rsidP="0046547F">
            <w:pPr>
              <w:overflowPunct/>
              <w:autoSpaceDE/>
              <w:autoSpaceDN/>
              <w:adjustRightInd/>
              <w:spacing w:line="240" w:lineRule="auto"/>
              <w:ind w:firstLine="0"/>
              <w:jc w:val="righ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299" type="#_x0000_t75" style="width:36.7pt;height:22.4pt" o:ole="">
                  <v:imagedata r:id="rId271" o:title=""/>
                </v:shape>
                <w:control r:id="rId272" w:name="DefaultOcxName44" w:shapeid="_x0000_i1299"/>
              </w:object>
            </w:r>
            <w:r w:rsidRPr="00AF2B82">
              <w:rPr>
                <w:rFonts w:ascii="Times New Roman" w:hAnsi="Times New Roman"/>
                <w:color w:val="000000" w:themeColor="text1"/>
                <w:sz w:val="28"/>
                <w:szCs w:val="28"/>
              </w:rPr>
              <w:object w:dxaOrig="1440" w:dyaOrig="1440">
                <v:shape id="_x0000_i1302" type="#_x0000_t75" style="width:56.4pt;height:22.4pt" o:ole="">
                  <v:imagedata r:id="rId273" o:title=""/>
                </v:shape>
                <w:control r:id="rId274" w:name="DefaultOcxName51" w:shapeid="_x0000_i1302"/>
              </w:object>
            </w:r>
          </w:p>
        </w:tc>
      </w:tr>
    </w:tbl>
    <w:p w:rsidR="0046547F" w:rsidRPr="00AF2B82" w:rsidRDefault="0046547F" w:rsidP="00E07A1E">
      <w:pPr>
        <w:pStyle w:val="a6"/>
        <w:numPr>
          <w:ilvl w:val="0"/>
          <w:numId w:val="295"/>
        </w:numPr>
        <w:spacing w:after="0"/>
        <w:rPr>
          <w:rFonts w:ascii="Times New Roman" w:hAnsi="Times New Roman"/>
          <w:color w:val="000000" w:themeColor="text1"/>
          <w:sz w:val="28"/>
          <w:szCs w:val="28"/>
        </w:rPr>
      </w:pPr>
      <w:r w:rsidRPr="00AF2B82">
        <w:rPr>
          <w:rFonts w:ascii="Times New Roman" w:hAnsi="Times New Roman"/>
          <w:b/>
          <w:i/>
          <w:color w:val="000000" w:themeColor="text1"/>
          <w:sz w:val="28"/>
          <w:szCs w:val="28"/>
        </w:rPr>
        <w:t xml:space="preserve"> Р</w:t>
      </w:r>
      <w:r w:rsidRPr="00AF2B82">
        <w:rPr>
          <w:rFonts w:ascii="Times New Roman" w:hAnsi="Times New Roman"/>
          <w:b/>
          <w:bCs/>
          <w:color w:val="000000" w:themeColor="text1"/>
          <w:sz w:val="28"/>
          <w:szCs w:val="28"/>
        </w:rPr>
        <w:t xml:space="preserve">ассчитайте длину </w:t>
      </w:r>
      <w:proofErr w:type="spellStart"/>
      <w:r w:rsidRPr="00AF2B82">
        <w:rPr>
          <w:rFonts w:ascii="Times New Roman" w:hAnsi="Times New Roman"/>
          <w:b/>
          <w:bCs/>
          <w:color w:val="000000" w:themeColor="text1"/>
          <w:sz w:val="28"/>
          <w:szCs w:val="28"/>
        </w:rPr>
        <w:t>нихромовой</w:t>
      </w:r>
      <w:proofErr w:type="spellEnd"/>
      <w:r w:rsidRPr="00AF2B82">
        <w:rPr>
          <w:rFonts w:ascii="Times New Roman" w:hAnsi="Times New Roman"/>
          <w:b/>
          <w:bCs/>
          <w:color w:val="000000" w:themeColor="text1"/>
          <w:sz w:val="28"/>
          <w:szCs w:val="28"/>
        </w:rPr>
        <w:t xml:space="preserve"> проволоки площадью поперечного сечения 0,05 мм</w:t>
      </w:r>
      <w:proofErr w:type="gramStart"/>
      <w:r w:rsidRPr="00AF2B82">
        <w:rPr>
          <w:rFonts w:ascii="Times New Roman" w:hAnsi="Times New Roman"/>
          <w:b/>
          <w:bCs/>
          <w:color w:val="000000" w:themeColor="text1"/>
          <w:sz w:val="28"/>
          <w:szCs w:val="28"/>
          <w:vertAlign w:val="superscript"/>
        </w:rPr>
        <w:t>2</w:t>
      </w:r>
      <w:proofErr w:type="gramEnd"/>
      <w:r w:rsidRPr="00AF2B82">
        <w:rPr>
          <w:rFonts w:ascii="Times New Roman" w:hAnsi="Times New Roman"/>
          <w:b/>
          <w:bCs/>
          <w:color w:val="000000" w:themeColor="text1"/>
          <w:sz w:val="28"/>
          <w:szCs w:val="28"/>
        </w:rPr>
        <w:t>, необходимой для изготовления спирали нагрев</w:t>
      </w:r>
      <w:r w:rsidRPr="00AF2B82">
        <w:rPr>
          <w:rFonts w:ascii="Times New Roman" w:hAnsi="Times New Roman"/>
          <w:b/>
          <w:bCs/>
          <w:color w:val="000000" w:themeColor="text1"/>
          <w:sz w:val="28"/>
          <w:szCs w:val="28"/>
        </w:rPr>
        <w:t>а</w:t>
      </w:r>
      <w:r w:rsidRPr="00AF2B82">
        <w:rPr>
          <w:rFonts w:ascii="Times New Roman" w:hAnsi="Times New Roman"/>
          <w:b/>
          <w:bCs/>
          <w:color w:val="000000" w:themeColor="text1"/>
          <w:sz w:val="28"/>
          <w:szCs w:val="28"/>
        </w:rPr>
        <w:t>теля мощностью 275 Вт, работающего от сети постоянного напр</w:t>
      </w:r>
      <w:r w:rsidRPr="00AF2B82">
        <w:rPr>
          <w:rFonts w:ascii="Times New Roman" w:hAnsi="Times New Roman"/>
          <w:b/>
          <w:bCs/>
          <w:color w:val="000000" w:themeColor="text1"/>
          <w:sz w:val="28"/>
          <w:szCs w:val="28"/>
        </w:rPr>
        <w:t>я</w:t>
      </w:r>
      <w:r w:rsidRPr="00AF2B82">
        <w:rPr>
          <w:rFonts w:ascii="Times New Roman" w:hAnsi="Times New Roman"/>
          <w:b/>
          <w:bCs/>
          <w:color w:val="000000" w:themeColor="text1"/>
          <w:sz w:val="28"/>
          <w:szCs w:val="28"/>
        </w:rPr>
        <w:t>жения 220 В.</w:t>
      </w:r>
    </w:p>
    <w:tbl>
      <w:tblPr>
        <w:tblW w:w="1303" w:type="dxa"/>
        <w:tblInd w:w="2306" w:type="dxa"/>
        <w:tblCellMar>
          <w:top w:w="15" w:type="dxa"/>
          <w:left w:w="15" w:type="dxa"/>
          <w:bottom w:w="15" w:type="dxa"/>
          <w:right w:w="15" w:type="dxa"/>
        </w:tblCellMar>
        <w:tblLook w:val="04A0"/>
      </w:tblPr>
      <w:tblGrid>
        <w:gridCol w:w="6"/>
        <w:gridCol w:w="1297"/>
      </w:tblGrid>
      <w:tr w:rsidR="0046547F" w:rsidRPr="00AF2B82" w:rsidTr="0046547F">
        <w:trPr>
          <w:trHeight w:val="408"/>
        </w:trPr>
        <w:tc>
          <w:tcPr>
            <w:tcW w:w="0" w:type="auto"/>
            <w:shd w:val="clear" w:color="auto" w:fill="auto"/>
            <w:tcMar>
              <w:top w:w="0" w:type="dxa"/>
              <w:left w:w="0" w:type="dxa"/>
              <w:bottom w:w="0" w:type="dxa"/>
              <w:right w:w="0"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0" w:type="auto"/>
            <w:shd w:val="clear" w:color="auto" w:fill="auto"/>
            <w:tcMar>
              <w:top w:w="41" w:type="dxa"/>
              <w:left w:w="41" w:type="dxa"/>
              <w:bottom w:w="41" w:type="dxa"/>
              <w:right w:w="41" w:type="dxa"/>
            </w:tcMar>
            <w:vAlign w:val="center"/>
            <w:hideMark/>
          </w:tcPr>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06" type="#_x0000_t75" style="width:60.45pt;height:18.35pt" o:ole="">
                  <v:imagedata r:id="rId275" o:title=""/>
                </v:shape>
                <w:control r:id="rId276" w:name="DefaultOcxName46" w:shapeid="_x0000_i1306"/>
              </w:object>
            </w:r>
          </w:p>
        </w:tc>
      </w:tr>
    </w:tbl>
    <w:p w:rsidR="0046547F" w:rsidRPr="00AF2B82" w:rsidRDefault="0046547F" w:rsidP="00E07A1E">
      <w:pPr>
        <w:pStyle w:val="1"/>
        <w:spacing w:before="0"/>
        <w:ind w:left="360"/>
        <w:rPr>
          <w:rFonts w:ascii="Times New Roman" w:hAnsi="Times New Roman"/>
          <w:b w:val="0"/>
          <w:i/>
          <w:color w:val="000000" w:themeColor="text1"/>
          <w:szCs w:val="28"/>
        </w:rPr>
      </w:pPr>
      <w:r w:rsidRPr="00AF2B82">
        <w:rPr>
          <w:rFonts w:ascii="Times New Roman" w:hAnsi="Times New Roman"/>
          <w:b w:val="0"/>
          <w:i/>
          <w:color w:val="000000" w:themeColor="text1"/>
          <w:szCs w:val="28"/>
        </w:rPr>
        <w:t xml:space="preserve"> </w:t>
      </w:r>
    </w:p>
    <w:tbl>
      <w:tblPr>
        <w:tblW w:w="9715" w:type="dxa"/>
        <w:tblCellMar>
          <w:top w:w="15" w:type="dxa"/>
          <w:left w:w="15" w:type="dxa"/>
          <w:bottom w:w="15" w:type="dxa"/>
          <w:right w:w="15" w:type="dxa"/>
        </w:tblCellMar>
        <w:tblLook w:val="04A0"/>
      </w:tblPr>
      <w:tblGrid>
        <w:gridCol w:w="13"/>
        <w:gridCol w:w="3909"/>
        <w:gridCol w:w="2964"/>
        <w:gridCol w:w="70"/>
        <w:gridCol w:w="2759"/>
      </w:tblGrid>
      <w:tr w:rsidR="0046547F" w:rsidRPr="00AF2B82" w:rsidTr="0046547F">
        <w:trPr>
          <w:gridBefore w:val="1"/>
          <w:wBefore w:w="31" w:type="dxa"/>
        </w:trPr>
        <w:tc>
          <w:tcPr>
            <w:tcW w:w="0" w:type="auto"/>
            <w:gridSpan w:val="4"/>
            <w:shd w:val="clear" w:color="auto" w:fill="auto"/>
            <w:tcMar>
              <w:top w:w="68" w:type="dxa"/>
              <w:left w:w="204" w:type="dxa"/>
              <w:bottom w:w="0" w:type="dxa"/>
              <w:right w:w="136" w:type="dxa"/>
            </w:tcMar>
            <w:vAlign w:val="center"/>
            <w:hideMark/>
          </w:tcPr>
          <w:p w:rsidR="0046547F" w:rsidRPr="00AF2B82" w:rsidRDefault="0046547F" w:rsidP="00E07A1E">
            <w:pPr>
              <w:pStyle w:val="a6"/>
              <w:numPr>
                <w:ilvl w:val="0"/>
                <w:numId w:val="295"/>
              </w:numPr>
              <w:overflowPunct/>
              <w:autoSpaceDE/>
              <w:autoSpaceDN/>
              <w:adjustRightInd/>
              <w:spacing w:after="0" w:line="240" w:lineRule="auto"/>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Радиоактивный препарат помещают в магнитное поле, в результ</w:t>
            </w:r>
            <w:r w:rsidRPr="00AF2B82">
              <w:rPr>
                <w:rFonts w:ascii="Times New Roman" w:hAnsi="Times New Roman"/>
                <w:b/>
                <w:bCs/>
                <w:color w:val="000000" w:themeColor="text1"/>
                <w:sz w:val="28"/>
                <w:szCs w:val="28"/>
              </w:rPr>
              <w:t>а</w:t>
            </w:r>
            <w:r w:rsidRPr="00AF2B82">
              <w:rPr>
                <w:rFonts w:ascii="Times New Roman" w:hAnsi="Times New Roman"/>
                <w:b/>
                <w:bCs/>
                <w:color w:val="000000" w:themeColor="text1"/>
                <w:sz w:val="28"/>
                <w:szCs w:val="28"/>
              </w:rPr>
              <w:t>те чего пучок радиоактивного излучения распадается на три ко</w:t>
            </w:r>
            <w:r w:rsidRPr="00AF2B82">
              <w:rPr>
                <w:rFonts w:ascii="Times New Roman" w:hAnsi="Times New Roman"/>
                <w:b/>
                <w:bCs/>
                <w:color w:val="000000" w:themeColor="text1"/>
                <w:sz w:val="28"/>
                <w:szCs w:val="28"/>
              </w:rPr>
              <w:t>м</w:t>
            </w:r>
            <w:r w:rsidRPr="00AF2B82">
              <w:rPr>
                <w:rFonts w:ascii="Times New Roman" w:hAnsi="Times New Roman"/>
                <w:b/>
                <w:bCs/>
                <w:color w:val="000000" w:themeColor="text1"/>
                <w:sz w:val="28"/>
                <w:szCs w:val="28"/>
              </w:rPr>
              <w:t>поненты (</w:t>
            </w:r>
            <w:proofErr w:type="gramStart"/>
            <w:r w:rsidRPr="00AF2B82">
              <w:rPr>
                <w:rFonts w:ascii="Times New Roman" w:hAnsi="Times New Roman"/>
                <w:b/>
                <w:bCs/>
                <w:color w:val="000000" w:themeColor="text1"/>
                <w:sz w:val="28"/>
                <w:szCs w:val="28"/>
              </w:rPr>
              <w:t>см</w:t>
            </w:r>
            <w:proofErr w:type="gramEnd"/>
            <w:r w:rsidRPr="00AF2B82">
              <w:rPr>
                <w:rFonts w:ascii="Times New Roman" w:hAnsi="Times New Roman"/>
                <w:b/>
                <w:bCs/>
                <w:color w:val="000000" w:themeColor="text1"/>
                <w:sz w:val="28"/>
                <w:szCs w:val="28"/>
              </w:rPr>
              <w:t>. рисунок).</w:t>
            </w: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noProof/>
                <w:color w:val="000000" w:themeColor="text1"/>
                <w:sz w:val="28"/>
                <w:szCs w:val="28"/>
              </w:rPr>
              <w:drawing>
                <wp:inline distT="0" distB="0" distL="0" distR="0">
                  <wp:extent cx="2355215" cy="1569720"/>
                  <wp:effectExtent l="19050" t="0" r="6985" b="0"/>
                  <wp:docPr id="1020" name="Рисунок 1020" descr="http://onlinetestpad.com/filestest/0028500-0029000/2869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onlinetestpad.com/filestest/0028500-0029000/28696/17.jpg"/>
                          <pic:cNvPicPr>
                            <a:picLocks noChangeAspect="1" noChangeArrowheads="1"/>
                          </pic:cNvPicPr>
                        </pic:nvPicPr>
                        <pic:blipFill>
                          <a:blip r:embed="rId277"/>
                          <a:srcRect/>
                          <a:stretch>
                            <a:fillRect/>
                          </a:stretch>
                        </pic:blipFill>
                        <pic:spPr bwMode="auto">
                          <a:xfrm>
                            <a:off x="0" y="0"/>
                            <a:ext cx="2355215" cy="1569720"/>
                          </a:xfrm>
                          <a:prstGeom prst="rect">
                            <a:avLst/>
                          </a:prstGeom>
                          <a:noFill/>
                          <a:ln w="9525">
                            <a:noFill/>
                            <a:miter lim="800000"/>
                            <a:headEnd/>
                            <a:tailEnd/>
                          </a:ln>
                        </pic:spPr>
                      </pic:pic>
                    </a:graphicData>
                  </a:graphic>
                </wp:inline>
              </w:drawing>
            </w: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Компонента (1) соответствует</w:t>
            </w:r>
          </w:p>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09" type="#_x0000_t75" style="width:20.4pt;height:18.35pt" o:ole="">
                  <v:imagedata r:id="rId195" o:title=""/>
                </v:shape>
                <w:control r:id="rId278" w:name="DefaultOcxName48" w:shapeid="_x0000_i1309"/>
              </w:object>
            </w:r>
            <w:proofErr w:type="spellStart"/>
            <w:proofErr w:type="gramStart"/>
            <w:r w:rsidR="0046547F" w:rsidRPr="00AF2B82">
              <w:rPr>
                <w:rFonts w:ascii="Times New Roman" w:hAnsi="Times New Roman"/>
                <w:color w:val="000000" w:themeColor="text1"/>
                <w:sz w:val="28"/>
                <w:szCs w:val="28"/>
              </w:rPr>
              <w:t>альфа-излучению</w:t>
            </w:r>
            <w:proofErr w:type="spellEnd"/>
            <w:proofErr w:type="gramEnd"/>
          </w:p>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12" type="#_x0000_t75" style="width:20.4pt;height:18.35pt" o:ole="">
                  <v:imagedata r:id="rId195" o:title=""/>
                </v:shape>
                <w:control r:id="rId279" w:name="DefaultOcxName115" w:shapeid="_x0000_i1312"/>
              </w:object>
            </w:r>
            <w:r w:rsidR="0046547F" w:rsidRPr="00AF2B82">
              <w:rPr>
                <w:rFonts w:ascii="Times New Roman" w:hAnsi="Times New Roman"/>
                <w:color w:val="000000" w:themeColor="text1"/>
                <w:sz w:val="28"/>
                <w:szCs w:val="28"/>
              </w:rPr>
              <w:t>гамма-излучению</w:t>
            </w:r>
          </w:p>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15" type="#_x0000_t75" style="width:20.4pt;height:18.35pt" o:ole="">
                  <v:imagedata r:id="rId195" o:title=""/>
                </v:shape>
                <w:control r:id="rId280" w:name="DefaultOcxName212" w:shapeid="_x0000_i1315"/>
              </w:object>
            </w:r>
            <w:proofErr w:type="spellStart"/>
            <w:proofErr w:type="gramStart"/>
            <w:r w:rsidR="0046547F" w:rsidRPr="00AF2B82">
              <w:rPr>
                <w:rFonts w:ascii="Times New Roman" w:hAnsi="Times New Roman"/>
                <w:color w:val="000000" w:themeColor="text1"/>
                <w:sz w:val="28"/>
                <w:szCs w:val="28"/>
              </w:rPr>
              <w:t>бета-излучению</w:t>
            </w:r>
            <w:proofErr w:type="spellEnd"/>
            <w:proofErr w:type="gramEnd"/>
          </w:p>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18" type="#_x0000_t75" style="width:20.4pt;height:18.35pt" o:ole="">
                  <v:imagedata r:id="rId195" o:title=""/>
                </v:shape>
                <w:control r:id="rId281" w:name="DefaultOcxName311" w:shapeid="_x0000_i1318"/>
              </w:object>
            </w:r>
            <w:r w:rsidR="0046547F" w:rsidRPr="00AF2B82">
              <w:rPr>
                <w:rFonts w:ascii="Times New Roman" w:hAnsi="Times New Roman"/>
                <w:color w:val="000000" w:themeColor="text1"/>
                <w:sz w:val="28"/>
                <w:szCs w:val="28"/>
              </w:rPr>
              <w:t>нейтронному излучению</w:t>
            </w:r>
          </w:p>
        </w:tc>
      </w:tr>
      <w:tr w:rsidR="0046547F" w:rsidRPr="00AF2B82" w:rsidTr="0046547F">
        <w:tc>
          <w:tcPr>
            <w:tcW w:w="1974" w:type="dxa"/>
            <w:gridSpan w:val="2"/>
            <w:shd w:val="clear" w:color="auto" w:fill="auto"/>
            <w:tcMar>
              <w:top w:w="0" w:type="dxa"/>
              <w:left w:w="272" w:type="dxa"/>
              <w:bottom w:w="0" w:type="dxa"/>
              <w:right w:w="0"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1475" w:type="dxa"/>
            <w:shd w:val="clear" w:color="auto" w:fill="auto"/>
            <w:tcMar>
              <w:top w:w="27" w:type="dxa"/>
              <w:left w:w="95" w:type="dxa"/>
              <w:bottom w:w="27" w:type="dxa"/>
              <w:right w:w="95"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p>
        </w:tc>
        <w:tc>
          <w:tcPr>
            <w:tcW w:w="0" w:type="auto"/>
            <w:shd w:val="clear" w:color="auto" w:fill="auto"/>
            <w:tcMar>
              <w:top w:w="0" w:type="dxa"/>
              <w:left w:w="0" w:type="dxa"/>
              <w:bottom w:w="0" w:type="dxa"/>
              <w:right w:w="0"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w:t>
            </w:r>
          </w:p>
        </w:tc>
        <w:tc>
          <w:tcPr>
            <w:tcW w:w="1397" w:type="dxa"/>
            <w:shd w:val="clear" w:color="auto" w:fill="auto"/>
            <w:tcMar>
              <w:top w:w="0" w:type="dxa"/>
              <w:left w:w="0" w:type="dxa"/>
              <w:bottom w:w="0" w:type="dxa"/>
              <w:right w:w="272" w:type="dxa"/>
            </w:tcMar>
            <w:vAlign w:val="center"/>
            <w:hideMark/>
          </w:tcPr>
          <w:p w:rsidR="0046547F" w:rsidRPr="00AF2B82" w:rsidRDefault="0046547F" w:rsidP="0046547F">
            <w:pPr>
              <w:overflowPunct/>
              <w:autoSpaceDE/>
              <w:autoSpaceDN/>
              <w:adjustRightInd/>
              <w:spacing w:line="240" w:lineRule="auto"/>
              <w:ind w:firstLine="0"/>
              <w:jc w:val="right"/>
              <w:textAlignment w:val="auto"/>
              <w:rPr>
                <w:rFonts w:ascii="Times New Roman" w:hAnsi="Times New Roman"/>
                <w:color w:val="000000" w:themeColor="text1"/>
                <w:sz w:val="28"/>
                <w:szCs w:val="28"/>
              </w:rPr>
            </w:pPr>
          </w:p>
        </w:tc>
      </w:tr>
    </w:tbl>
    <w:p w:rsidR="0046547F" w:rsidRPr="00AF2B82" w:rsidRDefault="0046547F" w:rsidP="00E07A1E">
      <w:pPr>
        <w:pStyle w:val="a6"/>
        <w:numPr>
          <w:ilvl w:val="0"/>
          <w:numId w:val="295"/>
        </w:numPr>
        <w:spacing w:after="0"/>
        <w:rPr>
          <w:rFonts w:ascii="Times New Roman" w:hAnsi="Times New Roman"/>
          <w:b/>
          <w:bCs/>
          <w:color w:val="000000" w:themeColor="text1"/>
          <w:sz w:val="28"/>
          <w:szCs w:val="28"/>
          <w:shd w:val="clear" w:color="auto" w:fill="FFFFFF"/>
        </w:rPr>
      </w:pPr>
      <w:r w:rsidRPr="00AF2B82">
        <w:rPr>
          <w:rFonts w:ascii="Times New Roman" w:hAnsi="Times New Roman"/>
          <w:b/>
          <w:i/>
          <w:color w:val="000000" w:themeColor="text1"/>
          <w:sz w:val="28"/>
          <w:szCs w:val="28"/>
        </w:rPr>
        <w:t xml:space="preserve"> </w:t>
      </w:r>
      <w:r w:rsidRPr="00AF2B82">
        <w:rPr>
          <w:rFonts w:ascii="Times New Roman" w:hAnsi="Times New Roman"/>
          <w:b/>
          <w:bCs/>
          <w:color w:val="000000" w:themeColor="text1"/>
          <w:sz w:val="28"/>
          <w:szCs w:val="28"/>
        </w:rPr>
        <w:t>Ученик провёл опыты по изучению силы трения скольжения, равномерно перемещая брусок с грузами по горизонтальным п</w:t>
      </w:r>
      <w:r w:rsidRPr="00AF2B82">
        <w:rPr>
          <w:rFonts w:ascii="Times New Roman" w:hAnsi="Times New Roman"/>
          <w:b/>
          <w:bCs/>
          <w:color w:val="000000" w:themeColor="text1"/>
          <w:sz w:val="28"/>
          <w:szCs w:val="28"/>
        </w:rPr>
        <w:t>о</w:t>
      </w:r>
      <w:r w:rsidRPr="00AF2B82">
        <w:rPr>
          <w:rFonts w:ascii="Times New Roman" w:hAnsi="Times New Roman"/>
          <w:b/>
          <w:bCs/>
          <w:color w:val="000000" w:themeColor="text1"/>
          <w:sz w:val="28"/>
          <w:szCs w:val="28"/>
        </w:rPr>
        <w:t>верхностям с помощью динамометра (</w:t>
      </w:r>
      <w:proofErr w:type="gramStart"/>
      <w:r w:rsidRPr="00AF2B82">
        <w:rPr>
          <w:rFonts w:ascii="Times New Roman" w:hAnsi="Times New Roman"/>
          <w:b/>
          <w:bCs/>
          <w:color w:val="000000" w:themeColor="text1"/>
          <w:sz w:val="28"/>
          <w:szCs w:val="28"/>
        </w:rPr>
        <w:t>см</w:t>
      </w:r>
      <w:proofErr w:type="gramEnd"/>
      <w:r w:rsidRPr="00AF2B82">
        <w:rPr>
          <w:rFonts w:ascii="Times New Roman" w:hAnsi="Times New Roman"/>
          <w:b/>
          <w:bCs/>
          <w:color w:val="000000" w:themeColor="text1"/>
          <w:sz w:val="28"/>
          <w:szCs w:val="28"/>
        </w:rPr>
        <w:t>. рисунок).</w:t>
      </w: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noProof/>
          <w:color w:val="000000" w:themeColor="text1"/>
          <w:sz w:val="28"/>
          <w:szCs w:val="28"/>
          <w:shd w:val="clear" w:color="auto" w:fill="FFFFFF"/>
        </w:rPr>
        <w:lastRenderedPageBreak/>
        <w:drawing>
          <wp:inline distT="0" distB="0" distL="0" distR="0">
            <wp:extent cx="2562225" cy="543560"/>
            <wp:effectExtent l="19050" t="0" r="9525" b="0"/>
            <wp:docPr id="1065" name="Рисунок 1065" descr="http://onlinetestpad.com/filestest/0028500-0029000/2869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ttp://onlinetestpad.com/filestest/0028500-0029000/28696/18.jpg"/>
                    <pic:cNvPicPr>
                      <a:picLocks noChangeAspect="1" noChangeArrowheads="1"/>
                    </pic:cNvPicPr>
                  </pic:nvPicPr>
                  <pic:blipFill>
                    <a:blip r:embed="rId282"/>
                    <a:srcRect/>
                    <a:stretch>
                      <a:fillRect/>
                    </a:stretch>
                  </pic:blipFill>
                  <pic:spPr bwMode="auto">
                    <a:xfrm>
                      <a:off x="0" y="0"/>
                      <a:ext cx="2562225" cy="543560"/>
                    </a:xfrm>
                    <a:prstGeom prst="rect">
                      <a:avLst/>
                    </a:prstGeom>
                    <a:noFill/>
                    <a:ln w="9525">
                      <a:noFill/>
                      <a:miter lim="800000"/>
                      <a:headEnd/>
                      <a:tailEnd/>
                    </a:ln>
                  </pic:spPr>
                </pic:pic>
              </a:graphicData>
            </a:graphic>
          </wp:inline>
        </w:drawing>
      </w: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 xml:space="preserve">Результаты измерений массы бруска с грузами </w:t>
      </w:r>
      <w:proofErr w:type="spellStart"/>
      <w:r w:rsidRPr="00AF2B82">
        <w:rPr>
          <w:rFonts w:ascii="Times New Roman" w:hAnsi="Times New Roman"/>
          <w:b/>
          <w:bCs/>
          <w:color w:val="000000" w:themeColor="text1"/>
          <w:sz w:val="28"/>
          <w:szCs w:val="28"/>
        </w:rPr>
        <w:t>m</w:t>
      </w:r>
      <w:proofErr w:type="spellEnd"/>
      <w:r w:rsidRPr="00AF2B82">
        <w:rPr>
          <w:rFonts w:ascii="Times New Roman" w:hAnsi="Times New Roman"/>
          <w:b/>
          <w:bCs/>
          <w:color w:val="000000" w:themeColor="text1"/>
          <w:sz w:val="28"/>
          <w:szCs w:val="28"/>
        </w:rPr>
        <w:t>, площади соприкосн</w:t>
      </w:r>
      <w:r w:rsidRPr="00AF2B82">
        <w:rPr>
          <w:rFonts w:ascii="Times New Roman" w:hAnsi="Times New Roman"/>
          <w:b/>
          <w:bCs/>
          <w:color w:val="000000" w:themeColor="text1"/>
          <w:sz w:val="28"/>
          <w:szCs w:val="28"/>
        </w:rPr>
        <w:t>о</w:t>
      </w:r>
      <w:r w:rsidRPr="00AF2B82">
        <w:rPr>
          <w:rFonts w:ascii="Times New Roman" w:hAnsi="Times New Roman"/>
          <w:b/>
          <w:bCs/>
          <w:color w:val="000000" w:themeColor="text1"/>
          <w:sz w:val="28"/>
          <w:szCs w:val="28"/>
        </w:rPr>
        <w:t>вения бруска и поверхности S и приложенной силы F он представил в таблице.</w:t>
      </w: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noProof/>
          <w:color w:val="000000" w:themeColor="text1"/>
          <w:sz w:val="28"/>
          <w:szCs w:val="28"/>
          <w:shd w:val="clear" w:color="auto" w:fill="FFFFFF"/>
        </w:rPr>
        <w:drawing>
          <wp:inline distT="0" distB="0" distL="0" distR="0">
            <wp:extent cx="3433445" cy="810895"/>
            <wp:effectExtent l="19050" t="0" r="0" b="0"/>
            <wp:docPr id="1066" name="Рисунок 1066" descr="http://onlinetestpad.com/filestest/0028500-0029000/28696/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onlinetestpad.com/filestest/0028500-0029000/28696/18-1.jpg"/>
                    <pic:cNvPicPr>
                      <a:picLocks noChangeAspect="1" noChangeArrowheads="1"/>
                    </pic:cNvPicPr>
                  </pic:nvPicPr>
                  <pic:blipFill>
                    <a:blip r:embed="rId283"/>
                    <a:srcRect/>
                    <a:stretch>
                      <a:fillRect/>
                    </a:stretch>
                  </pic:blipFill>
                  <pic:spPr bwMode="auto">
                    <a:xfrm>
                      <a:off x="0" y="0"/>
                      <a:ext cx="3433445" cy="810895"/>
                    </a:xfrm>
                    <a:prstGeom prst="rect">
                      <a:avLst/>
                    </a:prstGeom>
                    <a:noFill/>
                    <a:ln w="9525">
                      <a:noFill/>
                      <a:miter lim="800000"/>
                      <a:headEnd/>
                      <a:tailEnd/>
                    </a:ln>
                  </pic:spPr>
                </pic:pic>
              </a:graphicData>
            </a:graphic>
          </wp:inline>
        </w:drawing>
      </w: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На основании выполненных измерений можно утверждать, что сила трения скольжения</w:t>
      </w:r>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21" type="#_x0000_t75" style="width:20.4pt;height:18.35pt" o:ole="">
            <v:imagedata r:id="rId195" o:title=""/>
          </v:shape>
          <w:control r:id="rId284" w:name="DefaultOcxName47" w:shapeid="_x0000_i1321"/>
        </w:object>
      </w:r>
      <w:r w:rsidR="0046547F" w:rsidRPr="00AF2B82">
        <w:rPr>
          <w:rFonts w:ascii="Times New Roman" w:hAnsi="Times New Roman"/>
          <w:color w:val="000000" w:themeColor="text1"/>
          <w:sz w:val="28"/>
          <w:szCs w:val="28"/>
        </w:rPr>
        <w:t>не зависит от площади соприкосновения бруска и поверхности</w:t>
      </w:r>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24" type="#_x0000_t75" style="width:20.4pt;height:18.35pt" o:ole="">
            <v:imagedata r:id="rId195" o:title=""/>
          </v:shape>
          <w:control r:id="rId285" w:name="DefaultOcxName116" w:shapeid="_x0000_i1324"/>
        </w:object>
      </w:r>
      <w:r w:rsidR="0046547F" w:rsidRPr="00AF2B82">
        <w:rPr>
          <w:rFonts w:ascii="Times New Roman" w:hAnsi="Times New Roman"/>
          <w:color w:val="000000" w:themeColor="text1"/>
          <w:sz w:val="28"/>
          <w:szCs w:val="28"/>
        </w:rPr>
        <w:t xml:space="preserve">с увеличением площади </w:t>
      </w:r>
      <w:proofErr w:type="spellStart"/>
      <w:r w:rsidR="0046547F" w:rsidRPr="00AF2B82">
        <w:rPr>
          <w:rFonts w:ascii="Times New Roman" w:hAnsi="Times New Roman"/>
          <w:color w:val="000000" w:themeColor="text1"/>
          <w:sz w:val="28"/>
          <w:szCs w:val="28"/>
        </w:rPr>
        <w:t>соприкасаемых</w:t>
      </w:r>
      <w:proofErr w:type="spellEnd"/>
      <w:r w:rsidR="0046547F" w:rsidRPr="00AF2B82">
        <w:rPr>
          <w:rFonts w:ascii="Times New Roman" w:hAnsi="Times New Roman"/>
          <w:color w:val="000000" w:themeColor="text1"/>
          <w:sz w:val="28"/>
          <w:szCs w:val="28"/>
        </w:rPr>
        <w:t xml:space="preserve"> поверхностей увеличивается</w:t>
      </w:r>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27" type="#_x0000_t75" style="width:20.4pt;height:18.35pt" o:ole="">
            <v:imagedata r:id="rId195" o:title=""/>
          </v:shape>
          <w:control r:id="rId286" w:name="DefaultOcxName213" w:shapeid="_x0000_i1327"/>
        </w:object>
      </w:r>
      <w:r w:rsidR="0046547F" w:rsidRPr="00AF2B82">
        <w:rPr>
          <w:rFonts w:ascii="Times New Roman" w:hAnsi="Times New Roman"/>
          <w:color w:val="000000" w:themeColor="text1"/>
          <w:sz w:val="28"/>
          <w:szCs w:val="28"/>
        </w:rPr>
        <w:t>с увеличением массы бруска увеличивается</w:t>
      </w:r>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30" type="#_x0000_t75" style="width:20.4pt;height:18.35pt" o:ole="">
            <v:imagedata r:id="rId195" o:title=""/>
          </v:shape>
          <w:control r:id="rId287" w:name="DefaultOcxName312" w:shapeid="_x0000_i1330"/>
        </w:object>
      </w:r>
      <w:r w:rsidR="0046547F" w:rsidRPr="00AF2B82">
        <w:rPr>
          <w:rFonts w:ascii="Times New Roman" w:hAnsi="Times New Roman"/>
          <w:color w:val="000000" w:themeColor="text1"/>
          <w:sz w:val="28"/>
          <w:szCs w:val="28"/>
        </w:rPr>
        <w:t>зависит от рода соприкасающихся поверхностей</w:t>
      </w:r>
    </w:p>
    <w:p w:rsidR="0046547F" w:rsidRPr="00AF2B82" w:rsidRDefault="0046547F" w:rsidP="00E07A1E">
      <w:pPr>
        <w:pStyle w:val="1"/>
        <w:spacing w:before="0"/>
        <w:ind w:left="360"/>
        <w:rPr>
          <w:rFonts w:ascii="Times New Roman" w:hAnsi="Times New Roman"/>
          <w:b w:val="0"/>
          <w:i/>
          <w:color w:val="000000" w:themeColor="text1"/>
          <w:szCs w:val="28"/>
        </w:rPr>
      </w:pPr>
      <w:r w:rsidRPr="00AF2B82">
        <w:rPr>
          <w:rFonts w:ascii="Times New Roman" w:hAnsi="Times New Roman"/>
          <w:b w:val="0"/>
          <w:i/>
          <w:color w:val="000000" w:themeColor="text1"/>
          <w:szCs w:val="28"/>
        </w:rPr>
        <w:t xml:space="preserve"> </w:t>
      </w:r>
    </w:p>
    <w:tbl>
      <w:tblPr>
        <w:tblW w:w="9715" w:type="dxa"/>
        <w:tblCellMar>
          <w:top w:w="15" w:type="dxa"/>
          <w:left w:w="15" w:type="dxa"/>
          <w:bottom w:w="15" w:type="dxa"/>
          <w:right w:w="15" w:type="dxa"/>
        </w:tblCellMar>
        <w:tblLook w:val="04A0"/>
      </w:tblPr>
      <w:tblGrid>
        <w:gridCol w:w="35"/>
        <w:gridCol w:w="35"/>
        <w:gridCol w:w="9645"/>
      </w:tblGrid>
      <w:tr w:rsidR="0046547F" w:rsidRPr="00AF2B82" w:rsidTr="0046547F">
        <w:trPr>
          <w:gridBefore w:val="1"/>
        </w:trPr>
        <w:tc>
          <w:tcPr>
            <w:tcW w:w="0" w:type="auto"/>
            <w:gridSpan w:val="2"/>
            <w:shd w:val="clear" w:color="auto" w:fill="auto"/>
            <w:tcMar>
              <w:top w:w="68" w:type="dxa"/>
              <w:left w:w="204" w:type="dxa"/>
              <w:bottom w:w="0" w:type="dxa"/>
              <w:right w:w="136" w:type="dxa"/>
            </w:tcMar>
            <w:vAlign w:val="center"/>
            <w:hideMark/>
          </w:tcPr>
          <w:p w:rsidR="0046547F" w:rsidRPr="00AF2B82" w:rsidRDefault="0046547F" w:rsidP="00E07A1E">
            <w:pPr>
              <w:pStyle w:val="a6"/>
              <w:numPr>
                <w:ilvl w:val="0"/>
                <w:numId w:val="295"/>
              </w:numPr>
              <w:overflowPunct/>
              <w:autoSpaceDE/>
              <w:autoSpaceDN/>
              <w:adjustRightInd/>
              <w:spacing w:after="0" w:line="240" w:lineRule="auto"/>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Используя две катушки, одна из которых подсоединена к источн</w:t>
            </w:r>
            <w:r w:rsidRPr="00AF2B82">
              <w:rPr>
                <w:rFonts w:ascii="Times New Roman" w:hAnsi="Times New Roman"/>
                <w:b/>
                <w:bCs/>
                <w:color w:val="000000" w:themeColor="text1"/>
                <w:sz w:val="28"/>
                <w:szCs w:val="28"/>
              </w:rPr>
              <w:t>и</w:t>
            </w:r>
            <w:r w:rsidRPr="00AF2B82">
              <w:rPr>
                <w:rFonts w:ascii="Times New Roman" w:hAnsi="Times New Roman"/>
                <w:b/>
                <w:bCs/>
                <w:color w:val="000000" w:themeColor="text1"/>
                <w:sz w:val="28"/>
                <w:szCs w:val="28"/>
              </w:rPr>
              <w:t>ку тока, а другая замкнута на амперметр, ученик изучал явление электромагнитной индукции. На рисунке</w:t>
            </w:r>
            <w:proofErr w:type="gramStart"/>
            <w:r w:rsidRPr="00AF2B82">
              <w:rPr>
                <w:rFonts w:ascii="Times New Roman" w:hAnsi="Times New Roman"/>
                <w:b/>
                <w:bCs/>
                <w:color w:val="000000" w:themeColor="text1"/>
                <w:sz w:val="28"/>
                <w:szCs w:val="28"/>
              </w:rPr>
              <w:t xml:space="preserve"> А</w:t>
            </w:r>
            <w:proofErr w:type="gramEnd"/>
            <w:r w:rsidRPr="00AF2B82">
              <w:rPr>
                <w:rFonts w:ascii="Times New Roman" w:hAnsi="Times New Roman"/>
                <w:b/>
                <w:bCs/>
                <w:color w:val="000000" w:themeColor="text1"/>
                <w:sz w:val="28"/>
                <w:szCs w:val="28"/>
              </w:rPr>
              <w:t xml:space="preserve"> представлена схема эксперимента, а на рисунке Б – показания амперметра для моме</w:t>
            </w:r>
            <w:r w:rsidRPr="00AF2B82">
              <w:rPr>
                <w:rFonts w:ascii="Times New Roman" w:hAnsi="Times New Roman"/>
                <w:b/>
                <w:bCs/>
                <w:color w:val="000000" w:themeColor="text1"/>
                <w:sz w:val="28"/>
                <w:szCs w:val="28"/>
              </w:rPr>
              <w:t>н</w:t>
            </w:r>
            <w:r w:rsidRPr="00AF2B82">
              <w:rPr>
                <w:rFonts w:ascii="Times New Roman" w:hAnsi="Times New Roman"/>
                <w:b/>
                <w:bCs/>
                <w:color w:val="000000" w:themeColor="text1"/>
                <w:sz w:val="28"/>
                <w:szCs w:val="28"/>
              </w:rPr>
              <w:t>та замыкания цепи с катушкой 1 (рис. 1), для установившегося п</w:t>
            </w:r>
            <w:r w:rsidRPr="00AF2B82">
              <w:rPr>
                <w:rFonts w:ascii="Times New Roman" w:hAnsi="Times New Roman"/>
                <w:b/>
                <w:bCs/>
                <w:color w:val="000000" w:themeColor="text1"/>
                <w:sz w:val="28"/>
                <w:szCs w:val="28"/>
              </w:rPr>
              <w:t>о</w:t>
            </w:r>
            <w:r w:rsidRPr="00AF2B82">
              <w:rPr>
                <w:rFonts w:ascii="Times New Roman" w:hAnsi="Times New Roman"/>
                <w:b/>
                <w:bCs/>
                <w:color w:val="000000" w:themeColor="text1"/>
                <w:sz w:val="28"/>
                <w:szCs w:val="28"/>
              </w:rPr>
              <w:t>стоянного тока, протекающего через катушку 1 (рис. 2), и для м</w:t>
            </w:r>
            <w:r w:rsidRPr="00AF2B82">
              <w:rPr>
                <w:rFonts w:ascii="Times New Roman" w:hAnsi="Times New Roman"/>
                <w:b/>
                <w:bCs/>
                <w:color w:val="000000" w:themeColor="text1"/>
                <w:sz w:val="28"/>
                <w:szCs w:val="28"/>
              </w:rPr>
              <w:t>о</w:t>
            </w:r>
            <w:r w:rsidRPr="00AF2B82">
              <w:rPr>
                <w:rFonts w:ascii="Times New Roman" w:hAnsi="Times New Roman"/>
                <w:b/>
                <w:bCs/>
                <w:color w:val="000000" w:themeColor="text1"/>
                <w:sz w:val="28"/>
                <w:szCs w:val="28"/>
              </w:rPr>
              <w:t>мента размыкания цепи с катушкой 1 (рис. 3).</w:t>
            </w: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noProof/>
                <w:color w:val="000000" w:themeColor="text1"/>
                <w:sz w:val="28"/>
                <w:szCs w:val="28"/>
              </w:rPr>
              <w:drawing>
                <wp:inline distT="0" distB="0" distL="0" distR="0">
                  <wp:extent cx="4908550" cy="3217545"/>
                  <wp:effectExtent l="19050" t="0" r="6350" b="0"/>
                  <wp:docPr id="1081" name="Рисунок 1081" descr="http://onlinetestpad.com/filestest/0028500-0029000/286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onlinetestpad.com/filestest/0028500-0029000/28696/19.jpg"/>
                          <pic:cNvPicPr>
                            <a:picLocks noChangeAspect="1" noChangeArrowheads="1"/>
                          </pic:cNvPicPr>
                        </pic:nvPicPr>
                        <pic:blipFill>
                          <a:blip r:embed="rId288"/>
                          <a:srcRect/>
                          <a:stretch>
                            <a:fillRect/>
                          </a:stretch>
                        </pic:blipFill>
                        <pic:spPr bwMode="auto">
                          <a:xfrm>
                            <a:off x="0" y="0"/>
                            <a:ext cx="4908550" cy="3217545"/>
                          </a:xfrm>
                          <a:prstGeom prst="rect">
                            <a:avLst/>
                          </a:prstGeom>
                          <a:noFill/>
                          <a:ln w="9525">
                            <a:noFill/>
                            <a:miter lim="800000"/>
                            <a:headEnd/>
                            <a:tailEnd/>
                          </a:ln>
                        </pic:spPr>
                      </pic:pic>
                    </a:graphicData>
                  </a:graphic>
                </wp:inline>
              </w:drawing>
            </w: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Из предложенного перечня выберите два утверждения, соответству</w:t>
            </w:r>
            <w:r w:rsidRPr="00AF2B82">
              <w:rPr>
                <w:rFonts w:ascii="Times New Roman" w:hAnsi="Times New Roman"/>
                <w:b/>
                <w:bCs/>
                <w:color w:val="000000" w:themeColor="text1"/>
                <w:sz w:val="28"/>
                <w:szCs w:val="28"/>
              </w:rPr>
              <w:t>ю</w:t>
            </w:r>
            <w:r w:rsidRPr="00AF2B82">
              <w:rPr>
                <w:rFonts w:ascii="Times New Roman" w:hAnsi="Times New Roman"/>
                <w:b/>
                <w:bCs/>
                <w:color w:val="000000" w:themeColor="text1"/>
                <w:sz w:val="28"/>
                <w:szCs w:val="28"/>
              </w:rPr>
              <w:t>щих экспериментальным наблюдениям. Укажите их номера.</w:t>
            </w:r>
          </w:p>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33" type="#_x0000_t75" style="width:20.4pt;height:18.35pt" o:ole="">
                  <v:imagedata r:id="rId220" o:title=""/>
                </v:shape>
                <w:control r:id="rId289" w:name="DefaultOcxName50" w:shapeid="_x0000_i1333"/>
              </w:object>
            </w:r>
            <w:r w:rsidR="0046547F" w:rsidRPr="00AF2B82">
              <w:rPr>
                <w:rFonts w:ascii="Times New Roman" w:hAnsi="Times New Roman"/>
                <w:color w:val="000000" w:themeColor="text1"/>
                <w:sz w:val="28"/>
                <w:szCs w:val="28"/>
              </w:rPr>
              <w:t>В катушке 1 электрический ток протекает только в момент замыкания и размыкания цепи</w:t>
            </w:r>
          </w:p>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36" type="#_x0000_t75" style="width:20.4pt;height:18.35pt" o:ole="">
                  <v:imagedata r:id="rId220" o:title=""/>
                </v:shape>
                <w:control r:id="rId290" w:name="DefaultOcxName117" w:shapeid="_x0000_i1336"/>
              </w:object>
            </w:r>
            <w:r w:rsidR="0046547F" w:rsidRPr="00AF2B82">
              <w:rPr>
                <w:rFonts w:ascii="Times New Roman" w:hAnsi="Times New Roman"/>
                <w:color w:val="000000" w:themeColor="text1"/>
                <w:sz w:val="28"/>
                <w:szCs w:val="28"/>
              </w:rPr>
              <w:t>Направление индукционного тока зависит от скорости изменения магни</w:t>
            </w:r>
            <w:r w:rsidR="0046547F" w:rsidRPr="00AF2B82">
              <w:rPr>
                <w:rFonts w:ascii="Times New Roman" w:hAnsi="Times New Roman"/>
                <w:color w:val="000000" w:themeColor="text1"/>
                <w:sz w:val="28"/>
                <w:szCs w:val="28"/>
              </w:rPr>
              <w:t>т</w:t>
            </w:r>
            <w:r w:rsidR="0046547F" w:rsidRPr="00AF2B82">
              <w:rPr>
                <w:rFonts w:ascii="Times New Roman" w:hAnsi="Times New Roman"/>
                <w:color w:val="000000" w:themeColor="text1"/>
                <w:sz w:val="28"/>
                <w:szCs w:val="28"/>
              </w:rPr>
              <w:lastRenderedPageBreak/>
              <w:t>ного потока, пронизывающего катушку 2.</w:t>
            </w:r>
          </w:p>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39" type="#_x0000_t75" style="width:20.4pt;height:18.35pt" o:ole="">
                  <v:imagedata r:id="rId220" o:title=""/>
                </v:shape>
                <w:control r:id="rId291" w:name="DefaultOcxName214" w:shapeid="_x0000_i1339"/>
              </w:object>
            </w:r>
            <w:r w:rsidR="0046547F" w:rsidRPr="00AF2B82">
              <w:rPr>
                <w:rFonts w:ascii="Times New Roman" w:hAnsi="Times New Roman"/>
                <w:color w:val="000000" w:themeColor="text1"/>
                <w:sz w:val="28"/>
                <w:szCs w:val="28"/>
              </w:rPr>
              <w:t>При изменении магнитного поля, создаваемого катушкой 1, в катушке 2 возникает индукционный ток.</w:t>
            </w:r>
          </w:p>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42" type="#_x0000_t75" style="width:20.4pt;height:18.35pt" o:ole="">
                  <v:imagedata r:id="rId220" o:title=""/>
                </v:shape>
                <w:control r:id="rId292" w:name="DefaultOcxName313" w:shapeid="_x0000_i1342"/>
              </w:object>
            </w:r>
            <w:r w:rsidR="0046547F" w:rsidRPr="00AF2B82">
              <w:rPr>
                <w:rFonts w:ascii="Times New Roman" w:hAnsi="Times New Roman"/>
                <w:color w:val="000000" w:themeColor="text1"/>
                <w:sz w:val="28"/>
                <w:szCs w:val="28"/>
              </w:rPr>
              <w:t>Направление индукционного тока в катушке 2 зависит от того, увелич</w:t>
            </w:r>
            <w:r w:rsidR="0046547F" w:rsidRPr="00AF2B82">
              <w:rPr>
                <w:rFonts w:ascii="Times New Roman" w:hAnsi="Times New Roman"/>
                <w:color w:val="000000" w:themeColor="text1"/>
                <w:sz w:val="28"/>
                <w:szCs w:val="28"/>
              </w:rPr>
              <w:t>и</w:t>
            </w:r>
            <w:r w:rsidR="0046547F" w:rsidRPr="00AF2B82">
              <w:rPr>
                <w:rFonts w:ascii="Times New Roman" w:hAnsi="Times New Roman"/>
                <w:color w:val="000000" w:themeColor="text1"/>
                <w:sz w:val="28"/>
                <w:szCs w:val="28"/>
              </w:rPr>
              <w:t>вается или уменьшается электрический ток в катушке 1.</w:t>
            </w:r>
          </w:p>
          <w:p w:rsidR="0046547F" w:rsidRPr="00AF2B82" w:rsidRDefault="00A46C95"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45" type="#_x0000_t75" style="width:20.4pt;height:18.35pt" o:ole="">
                  <v:imagedata r:id="rId220" o:title=""/>
                </v:shape>
                <w:control r:id="rId293" w:name="DefaultOcxName49" w:shapeid="_x0000_i1345"/>
              </w:object>
            </w:r>
            <w:r w:rsidR="0046547F" w:rsidRPr="00AF2B82">
              <w:rPr>
                <w:rFonts w:ascii="Times New Roman" w:hAnsi="Times New Roman"/>
                <w:color w:val="000000" w:themeColor="text1"/>
                <w:sz w:val="28"/>
                <w:szCs w:val="28"/>
              </w:rPr>
              <w:t>Величина индукционного тока зависит от магнитных свой</w:t>
            </w:r>
            <w:proofErr w:type="gramStart"/>
            <w:r w:rsidR="0046547F" w:rsidRPr="00AF2B82">
              <w:rPr>
                <w:rFonts w:ascii="Times New Roman" w:hAnsi="Times New Roman"/>
                <w:color w:val="000000" w:themeColor="text1"/>
                <w:sz w:val="28"/>
                <w:szCs w:val="28"/>
              </w:rPr>
              <w:t>ств ср</w:t>
            </w:r>
            <w:proofErr w:type="gramEnd"/>
            <w:r w:rsidR="0046547F" w:rsidRPr="00AF2B82">
              <w:rPr>
                <w:rFonts w:ascii="Times New Roman" w:hAnsi="Times New Roman"/>
                <w:color w:val="000000" w:themeColor="text1"/>
                <w:sz w:val="28"/>
                <w:szCs w:val="28"/>
              </w:rPr>
              <w:t>еды.</w:t>
            </w:r>
          </w:p>
        </w:tc>
      </w:tr>
      <w:tr w:rsidR="0046547F" w:rsidRPr="00AF2B82" w:rsidTr="0046547F">
        <w:tc>
          <w:tcPr>
            <w:tcW w:w="0" w:type="auto"/>
            <w:gridSpan w:val="2"/>
            <w:shd w:val="clear" w:color="auto" w:fill="auto"/>
            <w:tcMar>
              <w:top w:w="0" w:type="dxa"/>
              <w:left w:w="0" w:type="dxa"/>
              <w:bottom w:w="0" w:type="dxa"/>
              <w:right w:w="0" w:type="dxa"/>
            </w:tcMar>
            <w:vAlign w:val="center"/>
            <w:hideMark/>
          </w:tcPr>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 </w:t>
            </w:r>
          </w:p>
        </w:tc>
        <w:tc>
          <w:tcPr>
            <w:tcW w:w="9655" w:type="dxa"/>
            <w:shd w:val="clear" w:color="auto" w:fill="auto"/>
            <w:tcMar>
              <w:top w:w="0" w:type="dxa"/>
              <w:left w:w="0" w:type="dxa"/>
              <w:bottom w:w="0" w:type="dxa"/>
              <w:right w:w="272" w:type="dxa"/>
            </w:tcMar>
            <w:vAlign w:val="center"/>
            <w:hideMark/>
          </w:tcPr>
          <w:p w:rsidR="0046547F" w:rsidRPr="00AF2B82" w:rsidRDefault="0046547F" w:rsidP="0046547F">
            <w:pPr>
              <w:overflowPunct/>
              <w:autoSpaceDE/>
              <w:autoSpaceDN/>
              <w:adjustRightInd/>
              <w:spacing w:line="240" w:lineRule="auto"/>
              <w:ind w:firstLine="0"/>
              <w:jc w:val="right"/>
              <w:textAlignment w:val="auto"/>
              <w:rPr>
                <w:rFonts w:ascii="Times New Roman" w:hAnsi="Times New Roman"/>
                <w:color w:val="000000" w:themeColor="text1"/>
                <w:sz w:val="28"/>
                <w:szCs w:val="28"/>
              </w:rPr>
            </w:pPr>
          </w:p>
        </w:tc>
      </w:tr>
    </w:tbl>
    <w:p w:rsidR="0046547F" w:rsidRPr="00AF2B82" w:rsidRDefault="0046547F" w:rsidP="0046547F">
      <w:pPr>
        <w:shd w:val="clear" w:color="auto" w:fill="FFFFFF"/>
        <w:overflowPunct/>
        <w:autoSpaceDE/>
        <w:autoSpaceDN/>
        <w:adjustRightInd/>
        <w:spacing w:line="240" w:lineRule="auto"/>
        <w:ind w:firstLine="0"/>
        <w:jc w:val="left"/>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Прочитайте текст и выполните задания 20-21.</w:t>
      </w:r>
    </w:p>
    <w:p w:rsidR="0046547F" w:rsidRPr="00AF2B82" w:rsidRDefault="0046547F"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Молния и гром</w:t>
      </w:r>
      <w:r w:rsidRPr="00AF2B82">
        <w:rPr>
          <w:rFonts w:ascii="Times New Roman" w:hAnsi="Times New Roman"/>
          <w:b/>
          <w:bCs/>
          <w:color w:val="000000" w:themeColor="text1"/>
          <w:sz w:val="28"/>
          <w:szCs w:val="28"/>
        </w:rPr>
        <w:br/>
        <w:t> </w:t>
      </w:r>
    </w:p>
    <w:p w:rsidR="0046547F" w:rsidRPr="00E07A1E" w:rsidRDefault="0046547F" w:rsidP="00E07A1E">
      <w:pPr>
        <w:shd w:val="clear" w:color="auto" w:fill="FFFFFF"/>
        <w:overflowPunct/>
        <w:autoSpaceDE/>
        <w:autoSpaceDN/>
        <w:adjustRightInd/>
        <w:spacing w:line="240" w:lineRule="auto"/>
        <w:ind w:firstLine="0"/>
        <w:textAlignment w:val="auto"/>
        <w:rPr>
          <w:rFonts w:ascii="Times New Roman" w:hAnsi="Times New Roman"/>
          <w:color w:val="000000" w:themeColor="text1"/>
          <w:sz w:val="28"/>
          <w:szCs w:val="28"/>
        </w:rPr>
      </w:pPr>
      <w:r w:rsidRPr="00E07A1E">
        <w:rPr>
          <w:rFonts w:ascii="Times New Roman" w:hAnsi="Times New Roman"/>
          <w:bCs/>
          <w:color w:val="000000" w:themeColor="text1"/>
          <w:sz w:val="28"/>
          <w:szCs w:val="28"/>
        </w:rPr>
        <w:t>Атмосферное электричество образуется и концентрируется в облаках – обр</w:t>
      </w:r>
      <w:r w:rsidRPr="00E07A1E">
        <w:rPr>
          <w:rFonts w:ascii="Times New Roman" w:hAnsi="Times New Roman"/>
          <w:bCs/>
          <w:color w:val="000000" w:themeColor="text1"/>
          <w:sz w:val="28"/>
          <w:szCs w:val="28"/>
        </w:rPr>
        <w:t>а</w:t>
      </w:r>
      <w:r w:rsidRPr="00E07A1E">
        <w:rPr>
          <w:rFonts w:ascii="Times New Roman" w:hAnsi="Times New Roman"/>
          <w:bCs/>
          <w:color w:val="000000" w:themeColor="text1"/>
          <w:sz w:val="28"/>
          <w:szCs w:val="28"/>
        </w:rPr>
        <w:t>зованиях из мелких частиц воды, находящейся в жидком или твёрдом с</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стоянии. При дроблении водяных капель и кристаллов льда, при столкнов</w:t>
      </w:r>
      <w:r w:rsidRPr="00E07A1E">
        <w:rPr>
          <w:rFonts w:ascii="Times New Roman" w:hAnsi="Times New Roman"/>
          <w:bCs/>
          <w:color w:val="000000" w:themeColor="text1"/>
          <w:sz w:val="28"/>
          <w:szCs w:val="28"/>
        </w:rPr>
        <w:t>е</w:t>
      </w:r>
      <w:r w:rsidRPr="00E07A1E">
        <w:rPr>
          <w:rFonts w:ascii="Times New Roman" w:hAnsi="Times New Roman"/>
          <w:bCs/>
          <w:color w:val="000000" w:themeColor="text1"/>
          <w:sz w:val="28"/>
          <w:szCs w:val="28"/>
        </w:rPr>
        <w:t xml:space="preserve">ниях их с ионами атмосферного воздуха крупные </w:t>
      </w:r>
      <w:proofErr w:type="gramStart"/>
      <w:r w:rsidRPr="00E07A1E">
        <w:rPr>
          <w:rFonts w:ascii="Times New Roman" w:hAnsi="Times New Roman"/>
          <w:bCs/>
          <w:color w:val="000000" w:themeColor="text1"/>
          <w:sz w:val="28"/>
          <w:szCs w:val="28"/>
        </w:rPr>
        <w:t>капли</w:t>
      </w:r>
      <w:proofErr w:type="gramEnd"/>
      <w:r w:rsidRPr="00E07A1E">
        <w:rPr>
          <w:rFonts w:ascii="Times New Roman" w:hAnsi="Times New Roman"/>
          <w:bCs/>
          <w:color w:val="000000" w:themeColor="text1"/>
          <w:sz w:val="28"/>
          <w:szCs w:val="28"/>
        </w:rPr>
        <w:t xml:space="preserve"> и кристаллы прио</w:t>
      </w:r>
      <w:r w:rsidRPr="00E07A1E">
        <w:rPr>
          <w:rFonts w:ascii="Times New Roman" w:hAnsi="Times New Roman"/>
          <w:bCs/>
          <w:color w:val="000000" w:themeColor="text1"/>
          <w:sz w:val="28"/>
          <w:szCs w:val="28"/>
        </w:rPr>
        <w:t>б</w:t>
      </w:r>
      <w:r w:rsidRPr="00E07A1E">
        <w:rPr>
          <w:rFonts w:ascii="Times New Roman" w:hAnsi="Times New Roman"/>
          <w:bCs/>
          <w:color w:val="000000" w:themeColor="text1"/>
          <w:sz w:val="28"/>
          <w:szCs w:val="28"/>
        </w:rPr>
        <w:t>ретают избыточный отрицательный заряд, а мелкие – положительный. Во</w:t>
      </w:r>
      <w:r w:rsidRPr="00E07A1E">
        <w:rPr>
          <w:rFonts w:ascii="Times New Roman" w:hAnsi="Times New Roman"/>
          <w:bCs/>
          <w:color w:val="000000" w:themeColor="text1"/>
          <w:sz w:val="28"/>
          <w:szCs w:val="28"/>
        </w:rPr>
        <w:t>с</w:t>
      </w:r>
      <w:r w:rsidRPr="00E07A1E">
        <w:rPr>
          <w:rFonts w:ascii="Times New Roman" w:hAnsi="Times New Roman"/>
          <w:bCs/>
          <w:color w:val="000000" w:themeColor="text1"/>
          <w:sz w:val="28"/>
          <w:szCs w:val="28"/>
        </w:rPr>
        <w:t>ходящие потоки воздуха в грозовом облаке поднимают мелкие капли и кр</w:t>
      </w:r>
      <w:r w:rsidRPr="00E07A1E">
        <w:rPr>
          <w:rFonts w:ascii="Times New Roman" w:hAnsi="Times New Roman"/>
          <w:bCs/>
          <w:color w:val="000000" w:themeColor="text1"/>
          <w:sz w:val="28"/>
          <w:szCs w:val="28"/>
        </w:rPr>
        <w:t>и</w:t>
      </w:r>
      <w:r w:rsidRPr="00E07A1E">
        <w:rPr>
          <w:rFonts w:ascii="Times New Roman" w:hAnsi="Times New Roman"/>
          <w:bCs/>
          <w:color w:val="000000" w:themeColor="text1"/>
          <w:sz w:val="28"/>
          <w:szCs w:val="28"/>
        </w:rPr>
        <w:t>сталлы к вершине облака, крупные капли и кристаллы опускаются к его о</w:t>
      </w:r>
      <w:r w:rsidRPr="00E07A1E">
        <w:rPr>
          <w:rFonts w:ascii="Times New Roman" w:hAnsi="Times New Roman"/>
          <w:bCs/>
          <w:color w:val="000000" w:themeColor="text1"/>
          <w:sz w:val="28"/>
          <w:szCs w:val="28"/>
        </w:rPr>
        <w:t>с</w:t>
      </w:r>
      <w:r w:rsidRPr="00E07A1E">
        <w:rPr>
          <w:rFonts w:ascii="Times New Roman" w:hAnsi="Times New Roman"/>
          <w:bCs/>
          <w:color w:val="000000" w:themeColor="text1"/>
          <w:sz w:val="28"/>
          <w:szCs w:val="28"/>
        </w:rPr>
        <w:t>нованию. Заряженные облака наводят на земной поверхности под собой пр</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тивоположный по знаку заряд. Внутри облака и между облаком и Землёй создаётся сильное электрическое поле, которое способствует ионизации во</w:t>
      </w:r>
      <w:r w:rsidRPr="00E07A1E">
        <w:rPr>
          <w:rFonts w:ascii="Times New Roman" w:hAnsi="Times New Roman"/>
          <w:bCs/>
          <w:color w:val="000000" w:themeColor="text1"/>
          <w:sz w:val="28"/>
          <w:szCs w:val="28"/>
        </w:rPr>
        <w:t>з</w:t>
      </w:r>
      <w:r w:rsidRPr="00E07A1E">
        <w:rPr>
          <w:rFonts w:ascii="Times New Roman" w:hAnsi="Times New Roman"/>
          <w:bCs/>
          <w:color w:val="000000" w:themeColor="text1"/>
          <w:sz w:val="28"/>
          <w:szCs w:val="28"/>
        </w:rPr>
        <w:t>духа и возникновению искровых разрядов (молний) как внутри облака, так и между облаком и поверхн</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 xml:space="preserve">стью Земли. Гром возникает вследствие резкого расширения воздуха при быстром повышении температуры в канале разряда молнии. Вспышку молнии мы видим практически одновременно с разрядом, так как скорость распространения света очень велика (3·108 м/с). Разряд молнии длится всего 0,1–0,2 </w:t>
      </w:r>
      <w:proofErr w:type="gramStart"/>
      <w:r w:rsidRPr="00E07A1E">
        <w:rPr>
          <w:rFonts w:ascii="Times New Roman" w:hAnsi="Times New Roman"/>
          <w:bCs/>
          <w:color w:val="000000" w:themeColor="text1"/>
          <w:sz w:val="28"/>
          <w:szCs w:val="28"/>
        </w:rPr>
        <w:t>с</w:t>
      </w:r>
      <w:proofErr w:type="gramEnd"/>
      <w:r w:rsidRPr="00E07A1E">
        <w:rPr>
          <w:rFonts w:ascii="Times New Roman" w:hAnsi="Times New Roman"/>
          <w:bCs/>
          <w:color w:val="000000" w:themeColor="text1"/>
          <w:sz w:val="28"/>
          <w:szCs w:val="28"/>
        </w:rPr>
        <w:t>. Звук распространяется значительно медле</w:t>
      </w:r>
      <w:r w:rsidRPr="00E07A1E">
        <w:rPr>
          <w:rFonts w:ascii="Times New Roman" w:hAnsi="Times New Roman"/>
          <w:bCs/>
          <w:color w:val="000000" w:themeColor="text1"/>
          <w:sz w:val="28"/>
          <w:szCs w:val="28"/>
        </w:rPr>
        <w:t>н</w:t>
      </w:r>
      <w:r w:rsidRPr="00E07A1E">
        <w:rPr>
          <w:rFonts w:ascii="Times New Roman" w:hAnsi="Times New Roman"/>
          <w:bCs/>
          <w:color w:val="000000" w:themeColor="text1"/>
          <w:sz w:val="28"/>
          <w:szCs w:val="28"/>
        </w:rPr>
        <w:t xml:space="preserve">нее. В воздухе его скорость равна примерно 330 </w:t>
      </w:r>
      <w:proofErr w:type="gramStart"/>
      <w:r w:rsidRPr="00E07A1E">
        <w:rPr>
          <w:rFonts w:ascii="Times New Roman" w:hAnsi="Times New Roman"/>
          <w:bCs/>
          <w:color w:val="000000" w:themeColor="text1"/>
          <w:sz w:val="28"/>
          <w:szCs w:val="28"/>
        </w:rPr>
        <w:t>м</w:t>
      </w:r>
      <w:proofErr w:type="gramEnd"/>
      <w:r w:rsidRPr="00E07A1E">
        <w:rPr>
          <w:rFonts w:ascii="Times New Roman" w:hAnsi="Times New Roman"/>
          <w:bCs/>
          <w:color w:val="000000" w:themeColor="text1"/>
          <w:sz w:val="28"/>
          <w:szCs w:val="28"/>
        </w:rPr>
        <w:t>/с. Чем дальше от нас пр</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изошёл разряд молнии, тем длиннее пауза между вспышкой света и громом. Гром от очень далёких молний вообще не доходит: звуковая энергия рассе</w:t>
      </w:r>
      <w:r w:rsidRPr="00E07A1E">
        <w:rPr>
          <w:rFonts w:ascii="Times New Roman" w:hAnsi="Times New Roman"/>
          <w:bCs/>
          <w:color w:val="000000" w:themeColor="text1"/>
          <w:sz w:val="28"/>
          <w:szCs w:val="28"/>
        </w:rPr>
        <w:t>и</w:t>
      </w:r>
      <w:r w:rsidRPr="00E07A1E">
        <w:rPr>
          <w:rFonts w:ascii="Times New Roman" w:hAnsi="Times New Roman"/>
          <w:bCs/>
          <w:color w:val="000000" w:themeColor="text1"/>
          <w:sz w:val="28"/>
          <w:szCs w:val="28"/>
        </w:rPr>
        <w:t>вается и поглощается по пути. Такие молнии называют зарницами. Как пр</w:t>
      </w:r>
      <w:r w:rsidRPr="00E07A1E">
        <w:rPr>
          <w:rFonts w:ascii="Times New Roman" w:hAnsi="Times New Roman"/>
          <w:bCs/>
          <w:color w:val="000000" w:themeColor="text1"/>
          <w:sz w:val="28"/>
          <w:szCs w:val="28"/>
        </w:rPr>
        <w:t>а</w:t>
      </w:r>
      <w:r w:rsidRPr="00E07A1E">
        <w:rPr>
          <w:rFonts w:ascii="Times New Roman" w:hAnsi="Times New Roman"/>
          <w:bCs/>
          <w:color w:val="000000" w:themeColor="text1"/>
          <w:sz w:val="28"/>
          <w:szCs w:val="28"/>
        </w:rPr>
        <w:t>вило, гром слышен на расстоянии до 15–20 км; таким образом, если набл</w:t>
      </w:r>
      <w:r w:rsidRPr="00E07A1E">
        <w:rPr>
          <w:rFonts w:ascii="Times New Roman" w:hAnsi="Times New Roman"/>
          <w:bCs/>
          <w:color w:val="000000" w:themeColor="text1"/>
          <w:sz w:val="28"/>
          <w:szCs w:val="28"/>
        </w:rPr>
        <w:t>ю</w:t>
      </w:r>
      <w:r w:rsidRPr="00E07A1E">
        <w:rPr>
          <w:rFonts w:ascii="Times New Roman" w:hAnsi="Times New Roman"/>
          <w:bCs/>
          <w:color w:val="000000" w:themeColor="text1"/>
          <w:sz w:val="28"/>
          <w:szCs w:val="28"/>
        </w:rPr>
        <w:t>датель видит молнию, но не слышит грома, то гроза находится на расстоянии более 20 км. Гром, сопровождающий молнию, может длиться в течение н</w:t>
      </w:r>
      <w:r w:rsidRPr="00E07A1E">
        <w:rPr>
          <w:rFonts w:ascii="Times New Roman" w:hAnsi="Times New Roman"/>
          <w:bCs/>
          <w:color w:val="000000" w:themeColor="text1"/>
          <w:sz w:val="28"/>
          <w:szCs w:val="28"/>
        </w:rPr>
        <w:t>е</w:t>
      </w:r>
      <w:r w:rsidRPr="00E07A1E">
        <w:rPr>
          <w:rFonts w:ascii="Times New Roman" w:hAnsi="Times New Roman"/>
          <w:bCs/>
          <w:color w:val="000000" w:themeColor="text1"/>
          <w:sz w:val="28"/>
          <w:szCs w:val="28"/>
        </w:rPr>
        <w:t>скольких секунд. Существует две причины, объясняющие, почему вслед за короткой молнией слышатся более или менее долгие раскаты грома. Во-первых, молния имеет очень большую длину (она измеряется километрами), поэтому звук от разных её участков доходит до наблюдателя в разные м</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менты времени. Во-вторых, происходит отражение звука от облаков и туч – возникает эхо. Отражением звука от облаков объясняется происходящее ин</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гда усил</w:t>
      </w:r>
      <w:r w:rsidRPr="00E07A1E">
        <w:rPr>
          <w:rFonts w:ascii="Times New Roman" w:hAnsi="Times New Roman"/>
          <w:bCs/>
          <w:color w:val="000000" w:themeColor="text1"/>
          <w:sz w:val="28"/>
          <w:szCs w:val="28"/>
        </w:rPr>
        <w:t>е</w:t>
      </w:r>
      <w:r w:rsidRPr="00E07A1E">
        <w:rPr>
          <w:rFonts w:ascii="Times New Roman" w:hAnsi="Times New Roman"/>
          <w:bCs/>
          <w:color w:val="000000" w:themeColor="text1"/>
          <w:sz w:val="28"/>
          <w:szCs w:val="28"/>
        </w:rPr>
        <w:t>ние громкости звука в конце громовых раскатов.</w:t>
      </w:r>
      <w:r w:rsidRPr="00E07A1E">
        <w:rPr>
          <w:rFonts w:ascii="Times New Roman" w:hAnsi="Times New Roman"/>
          <w:bCs/>
          <w:color w:val="000000" w:themeColor="text1"/>
          <w:sz w:val="28"/>
          <w:szCs w:val="28"/>
        </w:rPr>
        <w:br/>
        <w:t> </w:t>
      </w:r>
    </w:p>
    <w:p w:rsidR="0046547F" w:rsidRPr="00AF2B82" w:rsidRDefault="0046547F" w:rsidP="0046547F">
      <w:pPr>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Для того чтобы оценить, приближается к нам гроза или нет, необходимо измерить</w:t>
      </w:r>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object w:dxaOrig="1440" w:dyaOrig="1440">
          <v:shape id="_x0000_i1348" type="#_x0000_t75" style="width:20.4pt;height:18.35pt" o:ole="">
            <v:imagedata r:id="rId195" o:title=""/>
          </v:shape>
          <w:control r:id="rId294" w:name="DefaultOcxName52" w:shapeid="_x0000_i1348"/>
        </w:object>
      </w:r>
      <w:r w:rsidR="0046547F" w:rsidRPr="00AF2B82">
        <w:rPr>
          <w:rFonts w:ascii="Times New Roman" w:hAnsi="Times New Roman"/>
          <w:color w:val="000000" w:themeColor="text1"/>
          <w:sz w:val="28"/>
          <w:szCs w:val="28"/>
        </w:rPr>
        <w:t>время, соответствующее паузе между вспышкой молнии и сопровожда</w:t>
      </w:r>
      <w:r w:rsidR="0046547F" w:rsidRPr="00AF2B82">
        <w:rPr>
          <w:rFonts w:ascii="Times New Roman" w:hAnsi="Times New Roman"/>
          <w:color w:val="000000" w:themeColor="text1"/>
          <w:sz w:val="28"/>
          <w:szCs w:val="28"/>
        </w:rPr>
        <w:t>ю</w:t>
      </w:r>
      <w:r w:rsidR="0046547F" w:rsidRPr="00AF2B82">
        <w:rPr>
          <w:rFonts w:ascii="Times New Roman" w:hAnsi="Times New Roman"/>
          <w:color w:val="000000" w:themeColor="text1"/>
          <w:sz w:val="28"/>
          <w:szCs w:val="28"/>
        </w:rPr>
        <w:t>щими её раскатами грома</w:t>
      </w:r>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51" type="#_x0000_t75" style="width:20.4pt;height:18.35pt" o:ole="">
            <v:imagedata r:id="rId195" o:title=""/>
          </v:shape>
          <w:control r:id="rId295" w:name="DefaultOcxName118" w:shapeid="_x0000_i1351"/>
        </w:object>
      </w:r>
      <w:r w:rsidR="0046547F" w:rsidRPr="00AF2B82">
        <w:rPr>
          <w:rFonts w:ascii="Times New Roman" w:hAnsi="Times New Roman"/>
          <w:color w:val="000000" w:themeColor="text1"/>
          <w:sz w:val="28"/>
          <w:szCs w:val="28"/>
        </w:rPr>
        <w:t>время между двумя вспышками молнии</w:t>
      </w:r>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54" type="#_x0000_t75" style="width:20.4pt;height:18.35pt" o:ole="">
            <v:imagedata r:id="rId195" o:title=""/>
          </v:shape>
          <w:control r:id="rId296" w:name="DefaultOcxName215" w:shapeid="_x0000_i1354"/>
        </w:object>
      </w:r>
      <w:r w:rsidR="0046547F" w:rsidRPr="00AF2B82">
        <w:rPr>
          <w:rFonts w:ascii="Times New Roman" w:hAnsi="Times New Roman"/>
          <w:color w:val="000000" w:themeColor="text1"/>
          <w:sz w:val="28"/>
          <w:szCs w:val="28"/>
        </w:rPr>
        <w:t>время двух последовательных пауз между вспышками молнии и сопров</w:t>
      </w:r>
      <w:r w:rsidR="0046547F" w:rsidRPr="00AF2B82">
        <w:rPr>
          <w:rFonts w:ascii="Times New Roman" w:hAnsi="Times New Roman"/>
          <w:color w:val="000000" w:themeColor="text1"/>
          <w:sz w:val="28"/>
          <w:szCs w:val="28"/>
        </w:rPr>
        <w:t>о</w:t>
      </w:r>
      <w:r w:rsidR="0046547F" w:rsidRPr="00AF2B82">
        <w:rPr>
          <w:rFonts w:ascii="Times New Roman" w:hAnsi="Times New Roman"/>
          <w:color w:val="000000" w:themeColor="text1"/>
          <w:sz w:val="28"/>
          <w:szCs w:val="28"/>
        </w:rPr>
        <w:t>ждающими их раскатами грома</w:t>
      </w:r>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57" type="#_x0000_t75" style="width:20.4pt;height:18.35pt" o:ole="">
            <v:imagedata r:id="rId195" o:title=""/>
          </v:shape>
          <w:control r:id="rId297" w:name="DefaultOcxName314" w:shapeid="_x0000_i1357"/>
        </w:object>
      </w:r>
      <w:r w:rsidR="0046547F" w:rsidRPr="00AF2B82">
        <w:rPr>
          <w:rFonts w:ascii="Times New Roman" w:hAnsi="Times New Roman"/>
          <w:color w:val="000000" w:themeColor="text1"/>
          <w:sz w:val="28"/>
          <w:szCs w:val="28"/>
        </w:rPr>
        <w:t>время, соответствующее длительности раската грома</w:t>
      </w:r>
    </w:p>
    <w:p w:rsidR="0046547F" w:rsidRPr="00AF2B82" w:rsidRDefault="0046547F" w:rsidP="0046547F">
      <w:pPr>
        <w:shd w:val="clear" w:color="auto" w:fill="FFFFFF"/>
        <w:overflowPunct/>
        <w:autoSpaceDE/>
        <w:autoSpaceDN/>
        <w:adjustRightInd/>
        <w:spacing w:line="240" w:lineRule="auto"/>
        <w:ind w:firstLine="0"/>
        <w:jc w:val="left"/>
        <w:textAlignment w:val="auto"/>
        <w:rPr>
          <w:rFonts w:ascii="Times New Roman" w:hAnsi="Times New Roman"/>
          <w:b/>
          <w:bCs/>
          <w:color w:val="000000" w:themeColor="text1"/>
          <w:sz w:val="28"/>
          <w:szCs w:val="28"/>
        </w:rPr>
      </w:pPr>
      <w:r w:rsidRPr="00AF2B82">
        <w:rPr>
          <w:rFonts w:ascii="Times New Roman" w:hAnsi="Times New Roman"/>
          <w:b/>
          <w:bCs/>
          <w:color w:val="000000" w:themeColor="text1"/>
          <w:sz w:val="28"/>
          <w:szCs w:val="28"/>
        </w:rPr>
        <w:t>Прочитайте текст и выполните задания 20-21.</w:t>
      </w:r>
    </w:p>
    <w:p w:rsidR="0046547F" w:rsidRPr="00AF2B82" w:rsidRDefault="0046547F" w:rsidP="00E07A1E">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b/>
          <w:bCs/>
          <w:color w:val="000000" w:themeColor="text1"/>
          <w:sz w:val="28"/>
          <w:szCs w:val="28"/>
        </w:rPr>
        <w:t>Молния и гром</w:t>
      </w:r>
      <w:r w:rsidRPr="00AF2B82">
        <w:rPr>
          <w:rFonts w:ascii="Times New Roman" w:hAnsi="Times New Roman"/>
          <w:b/>
          <w:bCs/>
          <w:color w:val="000000" w:themeColor="text1"/>
          <w:sz w:val="28"/>
          <w:szCs w:val="28"/>
        </w:rPr>
        <w:br/>
        <w:t> </w:t>
      </w:r>
      <w:r w:rsidRPr="00E07A1E">
        <w:rPr>
          <w:rFonts w:ascii="Times New Roman" w:hAnsi="Times New Roman"/>
          <w:bCs/>
          <w:color w:val="000000" w:themeColor="text1"/>
          <w:sz w:val="28"/>
          <w:szCs w:val="28"/>
        </w:rPr>
        <w:t>Атмосферное электричество образуется и концентрируется в облаках – обр</w:t>
      </w:r>
      <w:r w:rsidRPr="00E07A1E">
        <w:rPr>
          <w:rFonts w:ascii="Times New Roman" w:hAnsi="Times New Roman"/>
          <w:bCs/>
          <w:color w:val="000000" w:themeColor="text1"/>
          <w:sz w:val="28"/>
          <w:szCs w:val="28"/>
        </w:rPr>
        <w:t>а</w:t>
      </w:r>
      <w:r w:rsidRPr="00E07A1E">
        <w:rPr>
          <w:rFonts w:ascii="Times New Roman" w:hAnsi="Times New Roman"/>
          <w:bCs/>
          <w:color w:val="000000" w:themeColor="text1"/>
          <w:sz w:val="28"/>
          <w:szCs w:val="28"/>
        </w:rPr>
        <w:t>зованиях из мелких частиц воды, находящейся в жидком или твёрдом с</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стоянии. При дроблении водяных капель и кристаллов льда, при столкнов</w:t>
      </w:r>
      <w:r w:rsidRPr="00E07A1E">
        <w:rPr>
          <w:rFonts w:ascii="Times New Roman" w:hAnsi="Times New Roman"/>
          <w:bCs/>
          <w:color w:val="000000" w:themeColor="text1"/>
          <w:sz w:val="28"/>
          <w:szCs w:val="28"/>
        </w:rPr>
        <w:t>е</w:t>
      </w:r>
      <w:r w:rsidRPr="00E07A1E">
        <w:rPr>
          <w:rFonts w:ascii="Times New Roman" w:hAnsi="Times New Roman"/>
          <w:bCs/>
          <w:color w:val="000000" w:themeColor="text1"/>
          <w:sz w:val="28"/>
          <w:szCs w:val="28"/>
        </w:rPr>
        <w:t xml:space="preserve">ниях их с ионами атмосферного воздуха крупные </w:t>
      </w:r>
      <w:proofErr w:type="gramStart"/>
      <w:r w:rsidRPr="00E07A1E">
        <w:rPr>
          <w:rFonts w:ascii="Times New Roman" w:hAnsi="Times New Roman"/>
          <w:bCs/>
          <w:color w:val="000000" w:themeColor="text1"/>
          <w:sz w:val="28"/>
          <w:szCs w:val="28"/>
        </w:rPr>
        <w:t>капли</w:t>
      </w:r>
      <w:proofErr w:type="gramEnd"/>
      <w:r w:rsidRPr="00E07A1E">
        <w:rPr>
          <w:rFonts w:ascii="Times New Roman" w:hAnsi="Times New Roman"/>
          <w:bCs/>
          <w:color w:val="000000" w:themeColor="text1"/>
          <w:sz w:val="28"/>
          <w:szCs w:val="28"/>
        </w:rPr>
        <w:t xml:space="preserve"> и кристаллы прио</w:t>
      </w:r>
      <w:r w:rsidRPr="00E07A1E">
        <w:rPr>
          <w:rFonts w:ascii="Times New Roman" w:hAnsi="Times New Roman"/>
          <w:bCs/>
          <w:color w:val="000000" w:themeColor="text1"/>
          <w:sz w:val="28"/>
          <w:szCs w:val="28"/>
        </w:rPr>
        <w:t>б</w:t>
      </w:r>
      <w:r w:rsidRPr="00E07A1E">
        <w:rPr>
          <w:rFonts w:ascii="Times New Roman" w:hAnsi="Times New Roman"/>
          <w:bCs/>
          <w:color w:val="000000" w:themeColor="text1"/>
          <w:sz w:val="28"/>
          <w:szCs w:val="28"/>
        </w:rPr>
        <w:t>ретают избыточный отрицательный заряд, а мелкие – положительный. Во</w:t>
      </w:r>
      <w:r w:rsidRPr="00E07A1E">
        <w:rPr>
          <w:rFonts w:ascii="Times New Roman" w:hAnsi="Times New Roman"/>
          <w:bCs/>
          <w:color w:val="000000" w:themeColor="text1"/>
          <w:sz w:val="28"/>
          <w:szCs w:val="28"/>
        </w:rPr>
        <w:t>с</w:t>
      </w:r>
      <w:r w:rsidRPr="00E07A1E">
        <w:rPr>
          <w:rFonts w:ascii="Times New Roman" w:hAnsi="Times New Roman"/>
          <w:bCs/>
          <w:color w:val="000000" w:themeColor="text1"/>
          <w:sz w:val="28"/>
          <w:szCs w:val="28"/>
        </w:rPr>
        <w:t>ходящие потоки воздуха в грозовом облаке поднимают мелкие капли и кр</w:t>
      </w:r>
      <w:r w:rsidRPr="00E07A1E">
        <w:rPr>
          <w:rFonts w:ascii="Times New Roman" w:hAnsi="Times New Roman"/>
          <w:bCs/>
          <w:color w:val="000000" w:themeColor="text1"/>
          <w:sz w:val="28"/>
          <w:szCs w:val="28"/>
        </w:rPr>
        <w:t>и</w:t>
      </w:r>
      <w:r w:rsidRPr="00E07A1E">
        <w:rPr>
          <w:rFonts w:ascii="Times New Roman" w:hAnsi="Times New Roman"/>
          <w:bCs/>
          <w:color w:val="000000" w:themeColor="text1"/>
          <w:sz w:val="28"/>
          <w:szCs w:val="28"/>
        </w:rPr>
        <w:t>сталлы к вершине облака, крупные капли и кристаллы опускаются к его о</w:t>
      </w:r>
      <w:r w:rsidRPr="00E07A1E">
        <w:rPr>
          <w:rFonts w:ascii="Times New Roman" w:hAnsi="Times New Roman"/>
          <w:bCs/>
          <w:color w:val="000000" w:themeColor="text1"/>
          <w:sz w:val="28"/>
          <w:szCs w:val="28"/>
        </w:rPr>
        <w:t>с</w:t>
      </w:r>
      <w:r w:rsidRPr="00E07A1E">
        <w:rPr>
          <w:rFonts w:ascii="Times New Roman" w:hAnsi="Times New Roman"/>
          <w:bCs/>
          <w:color w:val="000000" w:themeColor="text1"/>
          <w:sz w:val="28"/>
          <w:szCs w:val="28"/>
        </w:rPr>
        <w:t>нованию. Заряженные облака наводят на земной поверхности под собой пр</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тивоположный по знаку заряд. Внутри облака и между облаком и Землёй создаётся сильное электрическое поле, которое способствует ионизации во</w:t>
      </w:r>
      <w:r w:rsidRPr="00E07A1E">
        <w:rPr>
          <w:rFonts w:ascii="Times New Roman" w:hAnsi="Times New Roman"/>
          <w:bCs/>
          <w:color w:val="000000" w:themeColor="text1"/>
          <w:sz w:val="28"/>
          <w:szCs w:val="28"/>
        </w:rPr>
        <w:t>з</w:t>
      </w:r>
      <w:r w:rsidRPr="00E07A1E">
        <w:rPr>
          <w:rFonts w:ascii="Times New Roman" w:hAnsi="Times New Roman"/>
          <w:bCs/>
          <w:color w:val="000000" w:themeColor="text1"/>
          <w:sz w:val="28"/>
          <w:szCs w:val="28"/>
        </w:rPr>
        <w:t>духа и возникновению искровых разрядов (молний) как внутри облака, так и между облаком и поверхн</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 xml:space="preserve">стью Земли. Гром возникает вследствие резкого расширения воздуха при быстром повышении температуры в канале разряда молнии. Вспышку молнии мы видим практически одновременно с разрядом, так как скорость распространения света очень велика (3·108 м/с). Разряд молнии длится всего 0,1–0,2 </w:t>
      </w:r>
      <w:proofErr w:type="gramStart"/>
      <w:r w:rsidRPr="00E07A1E">
        <w:rPr>
          <w:rFonts w:ascii="Times New Roman" w:hAnsi="Times New Roman"/>
          <w:bCs/>
          <w:color w:val="000000" w:themeColor="text1"/>
          <w:sz w:val="28"/>
          <w:szCs w:val="28"/>
        </w:rPr>
        <w:t>с</w:t>
      </w:r>
      <w:proofErr w:type="gramEnd"/>
      <w:r w:rsidRPr="00E07A1E">
        <w:rPr>
          <w:rFonts w:ascii="Times New Roman" w:hAnsi="Times New Roman"/>
          <w:bCs/>
          <w:color w:val="000000" w:themeColor="text1"/>
          <w:sz w:val="28"/>
          <w:szCs w:val="28"/>
        </w:rPr>
        <w:t>. Звук распространяется значительно медле</w:t>
      </w:r>
      <w:r w:rsidRPr="00E07A1E">
        <w:rPr>
          <w:rFonts w:ascii="Times New Roman" w:hAnsi="Times New Roman"/>
          <w:bCs/>
          <w:color w:val="000000" w:themeColor="text1"/>
          <w:sz w:val="28"/>
          <w:szCs w:val="28"/>
        </w:rPr>
        <w:t>н</w:t>
      </w:r>
      <w:r w:rsidRPr="00E07A1E">
        <w:rPr>
          <w:rFonts w:ascii="Times New Roman" w:hAnsi="Times New Roman"/>
          <w:bCs/>
          <w:color w:val="000000" w:themeColor="text1"/>
          <w:sz w:val="28"/>
          <w:szCs w:val="28"/>
        </w:rPr>
        <w:t xml:space="preserve">нее. В воздухе его скорость равна примерно 330 </w:t>
      </w:r>
      <w:proofErr w:type="gramStart"/>
      <w:r w:rsidRPr="00E07A1E">
        <w:rPr>
          <w:rFonts w:ascii="Times New Roman" w:hAnsi="Times New Roman"/>
          <w:bCs/>
          <w:color w:val="000000" w:themeColor="text1"/>
          <w:sz w:val="28"/>
          <w:szCs w:val="28"/>
        </w:rPr>
        <w:t>м</w:t>
      </w:r>
      <w:proofErr w:type="gramEnd"/>
      <w:r w:rsidRPr="00E07A1E">
        <w:rPr>
          <w:rFonts w:ascii="Times New Roman" w:hAnsi="Times New Roman"/>
          <w:bCs/>
          <w:color w:val="000000" w:themeColor="text1"/>
          <w:sz w:val="28"/>
          <w:szCs w:val="28"/>
        </w:rPr>
        <w:t>/с. Чем дальше от нас пр</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изошёл разряд молнии, тем длиннее пауза между вспышкой света и громом. Гром от очень далёких молний вообще не доходит: звуковая энергия рассе</w:t>
      </w:r>
      <w:r w:rsidRPr="00E07A1E">
        <w:rPr>
          <w:rFonts w:ascii="Times New Roman" w:hAnsi="Times New Roman"/>
          <w:bCs/>
          <w:color w:val="000000" w:themeColor="text1"/>
          <w:sz w:val="28"/>
          <w:szCs w:val="28"/>
        </w:rPr>
        <w:t>и</w:t>
      </w:r>
      <w:r w:rsidRPr="00E07A1E">
        <w:rPr>
          <w:rFonts w:ascii="Times New Roman" w:hAnsi="Times New Roman"/>
          <w:bCs/>
          <w:color w:val="000000" w:themeColor="text1"/>
          <w:sz w:val="28"/>
          <w:szCs w:val="28"/>
        </w:rPr>
        <w:t>вается и поглощается по пути. Такие молнии называют зарницами. Как пр</w:t>
      </w:r>
      <w:r w:rsidRPr="00E07A1E">
        <w:rPr>
          <w:rFonts w:ascii="Times New Roman" w:hAnsi="Times New Roman"/>
          <w:bCs/>
          <w:color w:val="000000" w:themeColor="text1"/>
          <w:sz w:val="28"/>
          <w:szCs w:val="28"/>
        </w:rPr>
        <w:t>а</w:t>
      </w:r>
      <w:r w:rsidRPr="00E07A1E">
        <w:rPr>
          <w:rFonts w:ascii="Times New Roman" w:hAnsi="Times New Roman"/>
          <w:bCs/>
          <w:color w:val="000000" w:themeColor="text1"/>
          <w:sz w:val="28"/>
          <w:szCs w:val="28"/>
        </w:rPr>
        <w:t>вило, гром слышен на расстоянии до 15–20 км; таким образом, если набл</w:t>
      </w:r>
      <w:r w:rsidRPr="00E07A1E">
        <w:rPr>
          <w:rFonts w:ascii="Times New Roman" w:hAnsi="Times New Roman"/>
          <w:bCs/>
          <w:color w:val="000000" w:themeColor="text1"/>
          <w:sz w:val="28"/>
          <w:szCs w:val="28"/>
        </w:rPr>
        <w:t>ю</w:t>
      </w:r>
      <w:r w:rsidRPr="00E07A1E">
        <w:rPr>
          <w:rFonts w:ascii="Times New Roman" w:hAnsi="Times New Roman"/>
          <w:bCs/>
          <w:color w:val="000000" w:themeColor="text1"/>
          <w:sz w:val="28"/>
          <w:szCs w:val="28"/>
        </w:rPr>
        <w:t>датель видит молнию, но не слышит грома, то гроза находится на расстоянии более 20 км. Гром, сопровождающий молнию, может длиться в течение н</w:t>
      </w:r>
      <w:r w:rsidRPr="00E07A1E">
        <w:rPr>
          <w:rFonts w:ascii="Times New Roman" w:hAnsi="Times New Roman"/>
          <w:bCs/>
          <w:color w:val="000000" w:themeColor="text1"/>
          <w:sz w:val="28"/>
          <w:szCs w:val="28"/>
        </w:rPr>
        <w:t>е</w:t>
      </w:r>
      <w:r w:rsidRPr="00E07A1E">
        <w:rPr>
          <w:rFonts w:ascii="Times New Roman" w:hAnsi="Times New Roman"/>
          <w:bCs/>
          <w:color w:val="000000" w:themeColor="text1"/>
          <w:sz w:val="28"/>
          <w:szCs w:val="28"/>
        </w:rPr>
        <w:t>скольких секунд. Существует две причины, объясняющие, почему вслед за короткой молнией слышатся более или менее долгие раскаты грома. Во-первых, молния имеет очень большую длину (она измеряется километрами), поэтому звук от разных её участков доходит до наблюдателя в разные м</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менты времени. Во-вторых, происходит отражение звука от облаков и туч – возникает эхо. Отражением звука от облаков объясняется происходящее ин</w:t>
      </w:r>
      <w:r w:rsidRPr="00E07A1E">
        <w:rPr>
          <w:rFonts w:ascii="Times New Roman" w:hAnsi="Times New Roman"/>
          <w:bCs/>
          <w:color w:val="000000" w:themeColor="text1"/>
          <w:sz w:val="28"/>
          <w:szCs w:val="28"/>
        </w:rPr>
        <w:t>о</w:t>
      </w:r>
      <w:r w:rsidRPr="00E07A1E">
        <w:rPr>
          <w:rFonts w:ascii="Times New Roman" w:hAnsi="Times New Roman"/>
          <w:bCs/>
          <w:color w:val="000000" w:themeColor="text1"/>
          <w:sz w:val="28"/>
          <w:szCs w:val="28"/>
        </w:rPr>
        <w:t>гда усил</w:t>
      </w:r>
      <w:r w:rsidRPr="00E07A1E">
        <w:rPr>
          <w:rFonts w:ascii="Times New Roman" w:hAnsi="Times New Roman"/>
          <w:bCs/>
          <w:color w:val="000000" w:themeColor="text1"/>
          <w:sz w:val="28"/>
          <w:szCs w:val="28"/>
        </w:rPr>
        <w:t>е</w:t>
      </w:r>
      <w:r w:rsidRPr="00E07A1E">
        <w:rPr>
          <w:rFonts w:ascii="Times New Roman" w:hAnsi="Times New Roman"/>
          <w:bCs/>
          <w:color w:val="000000" w:themeColor="text1"/>
          <w:sz w:val="28"/>
          <w:szCs w:val="28"/>
        </w:rPr>
        <w:t>ние громкости звука в конце громовых раскатов.</w:t>
      </w:r>
      <w:r w:rsidRPr="00E07A1E">
        <w:rPr>
          <w:rFonts w:ascii="Times New Roman" w:hAnsi="Times New Roman"/>
          <w:bCs/>
          <w:color w:val="000000" w:themeColor="text1"/>
          <w:sz w:val="28"/>
          <w:szCs w:val="28"/>
        </w:rPr>
        <w:br/>
        <w:t> </w:t>
      </w:r>
      <w:r w:rsidRPr="00AF2B82">
        <w:rPr>
          <w:rFonts w:ascii="Times New Roman" w:hAnsi="Times New Roman"/>
          <w:b/>
          <w:bCs/>
          <w:color w:val="000000" w:themeColor="text1"/>
          <w:sz w:val="28"/>
          <w:szCs w:val="28"/>
        </w:rPr>
        <w:t>Измеряемый интервал времени между молнией и сопровождающим её громовым раскатом никогда не бывает более 1 мин.</w:t>
      </w:r>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60" type="#_x0000_t75" style="width:20.4pt;height:18.35pt" o:ole="">
            <v:imagedata r:id="rId195" o:title=""/>
          </v:shape>
          <w:control r:id="rId298" w:name="DefaultOcxName53" w:shapeid="_x0000_i1360"/>
        </w:object>
      </w:r>
      <w:r w:rsidR="0046547F" w:rsidRPr="00AF2B82">
        <w:rPr>
          <w:rFonts w:ascii="Times New Roman" w:hAnsi="Times New Roman"/>
          <w:color w:val="000000" w:themeColor="text1"/>
          <w:sz w:val="28"/>
          <w:szCs w:val="28"/>
        </w:rPr>
        <w:t>только</w:t>
      </w:r>
      <w:proofErr w:type="gramStart"/>
      <w:r w:rsidR="0046547F" w:rsidRPr="00AF2B82">
        <w:rPr>
          <w:rFonts w:ascii="Times New Roman" w:hAnsi="Times New Roman"/>
          <w:color w:val="000000" w:themeColor="text1"/>
          <w:sz w:val="28"/>
          <w:szCs w:val="28"/>
        </w:rPr>
        <w:t xml:space="preserve"> А</w:t>
      </w:r>
      <w:proofErr w:type="gramEnd"/>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63" type="#_x0000_t75" style="width:20.4pt;height:18.35pt" o:ole="">
            <v:imagedata r:id="rId195" o:title=""/>
          </v:shape>
          <w:control r:id="rId299" w:name="DefaultOcxName119" w:shapeid="_x0000_i1363"/>
        </w:object>
      </w:r>
      <w:r w:rsidR="0046547F" w:rsidRPr="00AF2B82">
        <w:rPr>
          <w:rFonts w:ascii="Times New Roman" w:hAnsi="Times New Roman"/>
          <w:color w:val="000000" w:themeColor="text1"/>
          <w:sz w:val="28"/>
          <w:szCs w:val="28"/>
        </w:rPr>
        <w:t>только</w:t>
      </w:r>
      <w:proofErr w:type="gramStart"/>
      <w:r w:rsidR="0046547F" w:rsidRPr="00AF2B82">
        <w:rPr>
          <w:rFonts w:ascii="Times New Roman" w:hAnsi="Times New Roman"/>
          <w:color w:val="000000" w:themeColor="text1"/>
          <w:sz w:val="28"/>
          <w:szCs w:val="28"/>
        </w:rPr>
        <w:t xml:space="preserve"> Б</w:t>
      </w:r>
      <w:proofErr w:type="gramEnd"/>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66" type="#_x0000_t75" style="width:20.4pt;height:18.35pt" o:ole="">
            <v:imagedata r:id="rId195" o:title=""/>
          </v:shape>
          <w:control r:id="rId300" w:name="DefaultOcxName216" w:shapeid="_x0000_i1366"/>
        </w:object>
      </w:r>
      <w:r w:rsidR="0046547F" w:rsidRPr="00AF2B82">
        <w:rPr>
          <w:rFonts w:ascii="Times New Roman" w:hAnsi="Times New Roman"/>
          <w:color w:val="000000" w:themeColor="text1"/>
          <w:sz w:val="28"/>
          <w:szCs w:val="28"/>
        </w:rPr>
        <w:t>и</w:t>
      </w:r>
      <w:proofErr w:type="gramStart"/>
      <w:r w:rsidR="0046547F" w:rsidRPr="00AF2B82">
        <w:rPr>
          <w:rFonts w:ascii="Times New Roman" w:hAnsi="Times New Roman"/>
          <w:color w:val="000000" w:themeColor="text1"/>
          <w:sz w:val="28"/>
          <w:szCs w:val="28"/>
        </w:rPr>
        <w:t xml:space="preserve"> А</w:t>
      </w:r>
      <w:proofErr w:type="gramEnd"/>
      <w:r w:rsidR="0046547F" w:rsidRPr="00AF2B82">
        <w:rPr>
          <w:rFonts w:ascii="Times New Roman" w:hAnsi="Times New Roman"/>
          <w:color w:val="000000" w:themeColor="text1"/>
          <w:sz w:val="28"/>
          <w:szCs w:val="28"/>
        </w:rPr>
        <w:t>, и Б</w:t>
      </w:r>
    </w:p>
    <w:p w:rsidR="0046547F" w:rsidRPr="00AF2B82" w:rsidRDefault="00A46C95" w:rsidP="0046547F">
      <w:pPr>
        <w:shd w:val="clear" w:color="auto" w:fill="FFFFFF"/>
        <w:overflowPunct/>
        <w:autoSpaceDE/>
        <w:autoSpaceDN/>
        <w:adjustRightInd/>
        <w:spacing w:line="240" w:lineRule="auto"/>
        <w:ind w:firstLine="0"/>
        <w:jc w:val="left"/>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object w:dxaOrig="1440" w:dyaOrig="1440">
          <v:shape id="_x0000_i1369" type="#_x0000_t75" style="width:20.4pt;height:18.35pt" o:ole="">
            <v:imagedata r:id="rId195" o:title=""/>
          </v:shape>
          <w:control r:id="rId301" w:name="DefaultOcxName315" w:shapeid="_x0000_i1369"/>
        </w:object>
      </w:r>
      <w:r w:rsidR="0046547F" w:rsidRPr="00AF2B82">
        <w:rPr>
          <w:rFonts w:ascii="Times New Roman" w:hAnsi="Times New Roman"/>
          <w:color w:val="000000" w:themeColor="text1"/>
          <w:sz w:val="28"/>
          <w:szCs w:val="28"/>
        </w:rPr>
        <w:t>ни</w:t>
      </w:r>
      <w:proofErr w:type="gramStart"/>
      <w:r w:rsidR="0046547F" w:rsidRPr="00AF2B82">
        <w:rPr>
          <w:rFonts w:ascii="Times New Roman" w:hAnsi="Times New Roman"/>
          <w:color w:val="000000" w:themeColor="text1"/>
          <w:sz w:val="28"/>
          <w:szCs w:val="28"/>
        </w:rPr>
        <w:t xml:space="preserve"> А</w:t>
      </w:r>
      <w:proofErr w:type="gramEnd"/>
      <w:r w:rsidR="0046547F" w:rsidRPr="00AF2B82">
        <w:rPr>
          <w:rFonts w:ascii="Times New Roman" w:hAnsi="Times New Roman"/>
          <w:color w:val="000000" w:themeColor="text1"/>
          <w:sz w:val="28"/>
          <w:szCs w:val="28"/>
        </w:rPr>
        <w:t>, ни Б</w:t>
      </w:r>
    </w:p>
    <w:p w:rsidR="0085640F" w:rsidRPr="00AF2B82" w:rsidRDefault="0085640F" w:rsidP="0083642E">
      <w:pPr>
        <w:pStyle w:val="1"/>
        <w:ind w:firstLine="709"/>
        <w:jc w:val="right"/>
        <w:rPr>
          <w:rFonts w:ascii="Times New Roman" w:hAnsi="Times New Roman"/>
          <w:b w:val="0"/>
          <w:i/>
          <w:color w:val="000000" w:themeColor="text1"/>
          <w:szCs w:val="28"/>
        </w:rPr>
      </w:pPr>
      <w:r w:rsidRPr="00AF2B82">
        <w:rPr>
          <w:rFonts w:ascii="Times New Roman" w:hAnsi="Times New Roman"/>
          <w:b w:val="0"/>
          <w:i/>
          <w:color w:val="000000" w:themeColor="text1"/>
          <w:szCs w:val="28"/>
        </w:rPr>
        <w:lastRenderedPageBreak/>
        <w:t xml:space="preserve">Приложение </w:t>
      </w:r>
      <w:r w:rsidR="0055524D" w:rsidRPr="00AF2B82">
        <w:rPr>
          <w:rFonts w:ascii="Times New Roman" w:hAnsi="Times New Roman"/>
          <w:b w:val="0"/>
          <w:i/>
          <w:color w:val="000000" w:themeColor="text1"/>
          <w:szCs w:val="28"/>
        </w:rPr>
        <w:t>№</w:t>
      </w:r>
      <w:r w:rsidRPr="00AF2B82">
        <w:rPr>
          <w:rFonts w:ascii="Times New Roman" w:hAnsi="Times New Roman"/>
          <w:b w:val="0"/>
          <w:i/>
          <w:color w:val="000000" w:themeColor="text1"/>
          <w:szCs w:val="28"/>
        </w:rPr>
        <w:t>3</w:t>
      </w:r>
    </w:p>
    <w:p w:rsidR="0085640F" w:rsidRPr="00AF2B82" w:rsidRDefault="0046547F" w:rsidP="0046547F">
      <w:pPr>
        <w:ind w:left="360" w:firstLine="0"/>
        <w:rPr>
          <w:rFonts w:ascii="Times New Roman" w:hAnsi="Times New Roman"/>
          <w:color w:val="000000" w:themeColor="text1"/>
          <w:sz w:val="28"/>
          <w:szCs w:val="28"/>
        </w:rPr>
      </w:pPr>
      <w:r w:rsidRPr="00AF2B82">
        <w:rPr>
          <w:rFonts w:ascii="Times New Roman" w:hAnsi="Times New Roman"/>
          <w:color w:val="000000" w:themeColor="text1"/>
          <w:sz w:val="28"/>
          <w:szCs w:val="28"/>
        </w:rPr>
        <w:t xml:space="preserve"> </w:t>
      </w:r>
    </w:p>
    <w:p w:rsidR="0085640F" w:rsidRPr="00AF2B82" w:rsidRDefault="0085640F" w:rsidP="00514E93">
      <w:pPr>
        <w:pStyle w:val="aff6"/>
        <w:shd w:val="clear" w:color="auto" w:fill="FFFFFF"/>
        <w:spacing w:before="0" w:beforeAutospacing="0" w:after="63" w:afterAutospacing="0" w:line="195" w:lineRule="atLeast"/>
        <w:ind w:firstLine="709"/>
        <w:jc w:val="center"/>
        <w:rPr>
          <w:b/>
          <w:color w:val="000000" w:themeColor="text1"/>
          <w:sz w:val="28"/>
          <w:szCs w:val="28"/>
        </w:rPr>
      </w:pPr>
      <w:r w:rsidRPr="00AF2B82">
        <w:rPr>
          <w:b/>
          <w:color w:val="000000" w:themeColor="text1"/>
          <w:sz w:val="28"/>
          <w:szCs w:val="28"/>
        </w:rPr>
        <w:t>Система оценки</w:t>
      </w:r>
    </w:p>
    <w:p w:rsidR="0085640F" w:rsidRPr="00AF2B82" w:rsidRDefault="0085640F" w:rsidP="00514E93">
      <w:pPr>
        <w:pStyle w:val="aff6"/>
        <w:shd w:val="clear" w:color="auto" w:fill="FFFFFF"/>
        <w:spacing w:before="0" w:beforeAutospacing="0" w:after="63" w:afterAutospacing="0" w:line="195" w:lineRule="atLeast"/>
        <w:ind w:firstLine="709"/>
        <w:jc w:val="center"/>
        <w:rPr>
          <w:b/>
          <w:color w:val="000000" w:themeColor="text1"/>
          <w:sz w:val="28"/>
          <w:szCs w:val="28"/>
        </w:rPr>
      </w:pPr>
      <w:r w:rsidRPr="00AF2B82">
        <w:rPr>
          <w:b/>
          <w:color w:val="000000" w:themeColor="text1"/>
          <w:sz w:val="28"/>
          <w:szCs w:val="28"/>
        </w:rPr>
        <w:t>(</w:t>
      </w:r>
      <w:r w:rsidRPr="00AF2B82">
        <w:rPr>
          <w:b/>
          <w:bCs/>
          <w:color w:val="000000" w:themeColor="text1"/>
          <w:sz w:val="28"/>
          <w:szCs w:val="28"/>
          <w:bdr w:val="none" w:sz="0" w:space="0" w:color="auto" w:frame="1"/>
        </w:rPr>
        <w:t>достижения планируемых результатов</w:t>
      </w:r>
      <w:r w:rsidRPr="00AF2B82">
        <w:rPr>
          <w:rStyle w:val="apple-converted-space"/>
          <w:color w:val="000000" w:themeColor="text1"/>
          <w:sz w:val="28"/>
          <w:szCs w:val="28"/>
        </w:rPr>
        <w:t>)</w:t>
      </w:r>
    </w:p>
    <w:p w:rsidR="0085640F" w:rsidRPr="00AF2B82" w:rsidRDefault="0085640F" w:rsidP="00514E93">
      <w:pPr>
        <w:ind w:firstLine="709"/>
        <w:rPr>
          <w:rFonts w:ascii="Times New Roman" w:hAnsi="Times New Roman"/>
          <w:color w:val="000000" w:themeColor="text1"/>
          <w:sz w:val="28"/>
          <w:szCs w:val="28"/>
        </w:rPr>
      </w:pPr>
    </w:p>
    <w:p w:rsidR="0085640F" w:rsidRPr="00AF2B82" w:rsidRDefault="0085640F" w:rsidP="00514E93">
      <w:pPr>
        <w:pStyle w:val="aff6"/>
        <w:spacing w:before="0" w:beforeAutospacing="0" w:after="0" w:afterAutospacing="0"/>
        <w:ind w:firstLine="709"/>
        <w:jc w:val="both"/>
        <w:rPr>
          <w:color w:val="000000" w:themeColor="text1"/>
          <w:sz w:val="28"/>
          <w:szCs w:val="28"/>
        </w:rPr>
      </w:pPr>
      <w:r w:rsidRPr="00AF2B82">
        <w:rPr>
          <w:color w:val="000000" w:themeColor="text1"/>
          <w:sz w:val="28"/>
          <w:szCs w:val="28"/>
        </w:rPr>
        <w:t>Отметка, которую получает ученик, выполняя различные виды де</w:t>
      </w:r>
      <w:r w:rsidRPr="00AF2B82">
        <w:rPr>
          <w:color w:val="000000" w:themeColor="text1"/>
          <w:sz w:val="28"/>
          <w:szCs w:val="28"/>
        </w:rPr>
        <w:t>я</w:t>
      </w:r>
      <w:r w:rsidRPr="00AF2B82">
        <w:rPr>
          <w:color w:val="000000" w:themeColor="text1"/>
          <w:sz w:val="28"/>
          <w:szCs w:val="28"/>
        </w:rPr>
        <w:t>тельности на уроке и дома, выступает количественным показателем соотве</w:t>
      </w:r>
      <w:r w:rsidRPr="00AF2B82">
        <w:rPr>
          <w:color w:val="000000" w:themeColor="text1"/>
          <w:sz w:val="28"/>
          <w:szCs w:val="28"/>
        </w:rPr>
        <w:t>т</w:t>
      </w:r>
      <w:r w:rsidRPr="00AF2B82">
        <w:rPr>
          <w:color w:val="000000" w:themeColor="text1"/>
          <w:sz w:val="28"/>
          <w:szCs w:val="28"/>
        </w:rPr>
        <w:t>ствия достижений ученика критериям оценивания этих достижений. В зав</w:t>
      </w:r>
      <w:r w:rsidRPr="00AF2B82">
        <w:rPr>
          <w:color w:val="000000" w:themeColor="text1"/>
          <w:sz w:val="28"/>
          <w:szCs w:val="28"/>
        </w:rPr>
        <w:t>и</w:t>
      </w:r>
      <w:r w:rsidRPr="00AF2B82">
        <w:rPr>
          <w:color w:val="000000" w:themeColor="text1"/>
          <w:sz w:val="28"/>
          <w:szCs w:val="28"/>
        </w:rPr>
        <w:t>симости от конкретных условий школы или системы работы учителя может быть выбрана традиционная пятибалльная шкала отметок.</w:t>
      </w:r>
    </w:p>
    <w:p w:rsidR="0085640F" w:rsidRPr="00AF2B82" w:rsidRDefault="0085640F" w:rsidP="00514E93">
      <w:pPr>
        <w:pStyle w:val="aff6"/>
        <w:spacing w:before="0" w:beforeAutospacing="0" w:after="0" w:afterAutospacing="0"/>
        <w:ind w:firstLine="709"/>
        <w:jc w:val="both"/>
        <w:rPr>
          <w:color w:val="000000" w:themeColor="text1"/>
          <w:sz w:val="28"/>
          <w:szCs w:val="28"/>
        </w:rPr>
      </w:pPr>
      <w:r w:rsidRPr="00AF2B82">
        <w:rPr>
          <w:color w:val="000000" w:themeColor="text1"/>
          <w:sz w:val="28"/>
          <w:szCs w:val="28"/>
        </w:rPr>
        <w:t>При пятибалльной шкале примерная характеристика отметок может выглядеть так:</w:t>
      </w:r>
    </w:p>
    <w:p w:rsidR="0085640F" w:rsidRPr="00AF2B82" w:rsidRDefault="0085640F" w:rsidP="00BB2DA3">
      <w:pPr>
        <w:numPr>
          <w:ilvl w:val="0"/>
          <w:numId w:val="11"/>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0 баллов – задание не выполнено;</w:t>
      </w:r>
    </w:p>
    <w:p w:rsidR="0085640F" w:rsidRPr="00AF2B82" w:rsidRDefault="0085640F" w:rsidP="00BB2DA3">
      <w:pPr>
        <w:numPr>
          <w:ilvl w:val="0"/>
          <w:numId w:val="11"/>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1 балл – содержание задания не осознано, продукт неадекватен заданию;</w:t>
      </w:r>
    </w:p>
    <w:p w:rsidR="0085640F" w:rsidRPr="00AF2B82" w:rsidRDefault="0085640F" w:rsidP="00BB2DA3">
      <w:pPr>
        <w:numPr>
          <w:ilvl w:val="0"/>
          <w:numId w:val="11"/>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2 балла – допущены серьезные ошибки логического и фактич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ского характера, выводы отсутствуют;</w:t>
      </w:r>
    </w:p>
    <w:p w:rsidR="0085640F" w:rsidRPr="00AF2B82" w:rsidRDefault="0085640F" w:rsidP="00BB2DA3">
      <w:pPr>
        <w:numPr>
          <w:ilvl w:val="0"/>
          <w:numId w:val="11"/>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3 балла – задание выполнено отчасти, допущены ошибки логич</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ского или фактического характера, предпринята попытка сформулировать выводы;</w:t>
      </w:r>
    </w:p>
    <w:p w:rsidR="0085640F" w:rsidRPr="00AF2B82" w:rsidRDefault="0085640F" w:rsidP="00BB2DA3">
      <w:pPr>
        <w:numPr>
          <w:ilvl w:val="0"/>
          <w:numId w:val="11"/>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4 балла – задание в целом выполнено, но допущены одна-две н</w:t>
      </w:r>
      <w:r w:rsidRPr="00AF2B82">
        <w:rPr>
          <w:rFonts w:ascii="Times New Roman" w:hAnsi="Times New Roman"/>
          <w:color w:val="000000" w:themeColor="text1"/>
          <w:sz w:val="28"/>
          <w:szCs w:val="28"/>
        </w:rPr>
        <w:t>е</w:t>
      </w:r>
      <w:r w:rsidRPr="00AF2B82">
        <w:rPr>
          <w:rFonts w:ascii="Times New Roman" w:hAnsi="Times New Roman"/>
          <w:color w:val="000000" w:themeColor="text1"/>
          <w:sz w:val="28"/>
          <w:szCs w:val="28"/>
        </w:rPr>
        <w:t>значительных ошибки логического или фактического характера, сделаны в</w:t>
      </w:r>
      <w:r w:rsidRPr="00AF2B82">
        <w:rPr>
          <w:rFonts w:ascii="Times New Roman" w:hAnsi="Times New Roman"/>
          <w:color w:val="000000" w:themeColor="text1"/>
          <w:sz w:val="28"/>
          <w:szCs w:val="28"/>
        </w:rPr>
        <w:t>ы</w:t>
      </w:r>
      <w:r w:rsidRPr="00AF2B82">
        <w:rPr>
          <w:rFonts w:ascii="Times New Roman" w:hAnsi="Times New Roman"/>
          <w:color w:val="000000" w:themeColor="text1"/>
          <w:sz w:val="28"/>
          <w:szCs w:val="28"/>
        </w:rPr>
        <w:t>воды;</w:t>
      </w:r>
    </w:p>
    <w:p w:rsidR="0085640F" w:rsidRPr="00AF2B82" w:rsidRDefault="0085640F" w:rsidP="00BB2DA3">
      <w:pPr>
        <w:numPr>
          <w:ilvl w:val="0"/>
          <w:numId w:val="11"/>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5 баллов – задание выполнено, сделаны в целом корректные в</w:t>
      </w:r>
      <w:r w:rsidRPr="00AF2B82">
        <w:rPr>
          <w:rFonts w:ascii="Times New Roman" w:hAnsi="Times New Roman"/>
          <w:color w:val="000000" w:themeColor="text1"/>
          <w:sz w:val="28"/>
          <w:szCs w:val="28"/>
        </w:rPr>
        <w:t>ы</w:t>
      </w:r>
      <w:r w:rsidRPr="00AF2B82">
        <w:rPr>
          <w:rFonts w:ascii="Times New Roman" w:hAnsi="Times New Roman"/>
          <w:color w:val="000000" w:themeColor="text1"/>
          <w:sz w:val="28"/>
          <w:szCs w:val="28"/>
        </w:rPr>
        <w:t>воды.</w:t>
      </w:r>
    </w:p>
    <w:p w:rsidR="0085640F" w:rsidRPr="00AF2B82" w:rsidRDefault="0085640F" w:rsidP="00514E93">
      <w:pPr>
        <w:pStyle w:val="aff6"/>
        <w:spacing w:before="0" w:beforeAutospacing="0" w:after="0" w:afterAutospacing="0"/>
        <w:ind w:firstLine="709"/>
        <w:jc w:val="both"/>
        <w:rPr>
          <w:color w:val="000000" w:themeColor="text1"/>
          <w:sz w:val="28"/>
          <w:szCs w:val="28"/>
        </w:rPr>
      </w:pPr>
    </w:p>
    <w:p w:rsidR="0085640F" w:rsidRPr="00AF2B82" w:rsidRDefault="0085640F" w:rsidP="00514E93">
      <w:pPr>
        <w:pStyle w:val="aff6"/>
        <w:spacing w:before="0" w:beforeAutospacing="0" w:after="0" w:afterAutospacing="0"/>
        <w:ind w:firstLine="709"/>
        <w:jc w:val="both"/>
        <w:rPr>
          <w:color w:val="000000" w:themeColor="text1"/>
          <w:sz w:val="28"/>
          <w:szCs w:val="28"/>
        </w:rPr>
      </w:pPr>
      <w:r w:rsidRPr="00AF2B82">
        <w:rPr>
          <w:color w:val="000000" w:themeColor="text1"/>
          <w:sz w:val="28"/>
          <w:szCs w:val="28"/>
        </w:rPr>
        <w:t xml:space="preserve">Мотивационное и пропедевтическое значение курса приводит к тому, что в реальной практике отметки «3» и ниже по обеим шкалам, фактически, должны отсутствовать. «Отрицательной» отметкой может фиксироваться лишь невыполнение работы. </w:t>
      </w:r>
      <w:proofErr w:type="gramStart"/>
      <w:r w:rsidRPr="00AF2B82">
        <w:rPr>
          <w:color w:val="000000" w:themeColor="text1"/>
          <w:sz w:val="28"/>
          <w:szCs w:val="28"/>
        </w:rPr>
        <w:t>Обучающемуся</w:t>
      </w:r>
      <w:proofErr w:type="gramEnd"/>
      <w:r w:rsidRPr="00AF2B82">
        <w:rPr>
          <w:color w:val="000000" w:themeColor="text1"/>
          <w:sz w:val="28"/>
          <w:szCs w:val="28"/>
        </w:rPr>
        <w:t xml:space="preserve"> должна быть предоставлена возможность улучшения своего результата на разных этапах вплоть до м</w:t>
      </w:r>
      <w:r w:rsidRPr="00AF2B82">
        <w:rPr>
          <w:color w:val="000000" w:themeColor="text1"/>
          <w:sz w:val="28"/>
          <w:szCs w:val="28"/>
        </w:rPr>
        <w:t>о</w:t>
      </w:r>
      <w:r w:rsidRPr="00AF2B82">
        <w:rPr>
          <w:color w:val="000000" w:themeColor="text1"/>
          <w:sz w:val="28"/>
          <w:szCs w:val="28"/>
        </w:rPr>
        <w:t>мента выставления итоговой отметки за четверть (или при завершении бол</w:t>
      </w:r>
      <w:r w:rsidRPr="00AF2B82">
        <w:rPr>
          <w:color w:val="000000" w:themeColor="text1"/>
          <w:sz w:val="28"/>
          <w:szCs w:val="28"/>
        </w:rPr>
        <w:t>ь</w:t>
      </w:r>
      <w:r w:rsidRPr="00AF2B82">
        <w:rPr>
          <w:color w:val="000000" w:themeColor="text1"/>
          <w:sz w:val="28"/>
          <w:szCs w:val="28"/>
        </w:rPr>
        <w:t>шой темы курса).</w:t>
      </w:r>
    </w:p>
    <w:p w:rsidR="0085640F" w:rsidRPr="00AF2B82" w:rsidRDefault="0085640F" w:rsidP="00514E93">
      <w:pPr>
        <w:pStyle w:val="2"/>
        <w:ind w:firstLine="709"/>
        <w:jc w:val="both"/>
        <w:rPr>
          <w:rStyle w:val="aff4"/>
          <w:rFonts w:ascii="Times New Roman" w:hAnsi="Times New Roman"/>
          <w:color w:val="000000" w:themeColor="text1"/>
          <w:sz w:val="28"/>
          <w:szCs w:val="28"/>
        </w:rPr>
      </w:pPr>
    </w:p>
    <w:p w:rsidR="0085640F" w:rsidRPr="00AF2B82" w:rsidRDefault="0085640F" w:rsidP="00514E93">
      <w:pPr>
        <w:pStyle w:val="aff6"/>
        <w:spacing w:before="0" w:beforeAutospacing="0" w:after="0" w:afterAutospacing="0"/>
        <w:ind w:firstLine="709"/>
        <w:jc w:val="both"/>
        <w:rPr>
          <w:color w:val="000000" w:themeColor="text1"/>
          <w:sz w:val="28"/>
          <w:szCs w:val="28"/>
        </w:rPr>
      </w:pPr>
      <w:r w:rsidRPr="00AF2B82">
        <w:rPr>
          <w:color w:val="000000" w:themeColor="text1"/>
          <w:sz w:val="28"/>
          <w:szCs w:val="28"/>
        </w:rPr>
        <w:t>Виды осуществления диагностики  текущих результат</w:t>
      </w:r>
      <w:r w:rsidR="00B52488" w:rsidRPr="00AF2B82">
        <w:rPr>
          <w:color w:val="000000" w:themeColor="text1"/>
          <w:sz w:val="28"/>
          <w:szCs w:val="28"/>
        </w:rPr>
        <w:t>ов обучения ку</w:t>
      </w:r>
      <w:r w:rsidR="00B52488" w:rsidRPr="00AF2B82">
        <w:rPr>
          <w:color w:val="000000" w:themeColor="text1"/>
          <w:sz w:val="28"/>
          <w:szCs w:val="28"/>
        </w:rPr>
        <w:t>р</w:t>
      </w:r>
      <w:r w:rsidR="00B52488" w:rsidRPr="00AF2B82">
        <w:rPr>
          <w:color w:val="000000" w:themeColor="text1"/>
          <w:sz w:val="28"/>
          <w:szCs w:val="28"/>
        </w:rPr>
        <w:t>су физики</w:t>
      </w:r>
      <w:r w:rsidRPr="00AF2B82">
        <w:rPr>
          <w:color w:val="000000" w:themeColor="text1"/>
          <w:sz w:val="28"/>
          <w:szCs w:val="28"/>
        </w:rPr>
        <w:t xml:space="preserve"> классифицируются по форме предъявления достижений как:</w:t>
      </w:r>
    </w:p>
    <w:p w:rsidR="0085640F" w:rsidRPr="00AF2B82" w:rsidRDefault="0085640F" w:rsidP="00BB2DA3">
      <w:pPr>
        <w:numPr>
          <w:ilvl w:val="0"/>
          <w:numId w:val="12"/>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устные ответы учащихся;</w:t>
      </w:r>
    </w:p>
    <w:p w:rsidR="0085640F" w:rsidRPr="00AF2B82" w:rsidRDefault="0085640F" w:rsidP="00BB2DA3">
      <w:pPr>
        <w:numPr>
          <w:ilvl w:val="0"/>
          <w:numId w:val="12"/>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письменные работы;</w:t>
      </w:r>
    </w:p>
    <w:p w:rsidR="0085640F" w:rsidRPr="00AF2B82" w:rsidRDefault="0085640F" w:rsidP="00BB2DA3">
      <w:pPr>
        <w:numPr>
          <w:ilvl w:val="0"/>
          <w:numId w:val="12"/>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практические задания.</w:t>
      </w:r>
    </w:p>
    <w:p w:rsidR="0085640F" w:rsidRPr="00AF2B82" w:rsidRDefault="0085640F" w:rsidP="00514E93">
      <w:pPr>
        <w:pStyle w:val="aff6"/>
        <w:spacing w:before="0" w:beforeAutospacing="0" w:after="0" w:afterAutospacing="0"/>
        <w:ind w:firstLine="709"/>
        <w:jc w:val="both"/>
        <w:rPr>
          <w:color w:val="000000" w:themeColor="text1"/>
          <w:sz w:val="28"/>
          <w:szCs w:val="28"/>
        </w:rPr>
      </w:pPr>
      <w:r w:rsidRPr="00AF2B82">
        <w:rPr>
          <w:color w:val="000000" w:themeColor="text1"/>
          <w:sz w:val="28"/>
          <w:szCs w:val="28"/>
          <w:u w:val="single" w:color="FFFFFF" w:themeColor="background1"/>
        </w:rPr>
        <w:t>Устные ответы учащихся</w:t>
      </w:r>
      <w:r w:rsidRPr="00AF2B82">
        <w:rPr>
          <w:rStyle w:val="apple-converted-space"/>
          <w:color w:val="000000" w:themeColor="text1"/>
          <w:sz w:val="28"/>
          <w:szCs w:val="28"/>
        </w:rPr>
        <w:t> </w:t>
      </w:r>
      <w:r w:rsidRPr="00AF2B82">
        <w:rPr>
          <w:color w:val="000000" w:themeColor="text1"/>
          <w:sz w:val="28"/>
          <w:szCs w:val="28"/>
        </w:rPr>
        <w:t>– это:</w:t>
      </w:r>
    </w:p>
    <w:p w:rsidR="0085640F" w:rsidRPr="00AF2B82" w:rsidRDefault="0085640F" w:rsidP="00BB2DA3">
      <w:pPr>
        <w:numPr>
          <w:ilvl w:val="0"/>
          <w:numId w:val="13"/>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рассказ о выполнении домашних заданий;</w:t>
      </w:r>
    </w:p>
    <w:p w:rsidR="0085640F" w:rsidRPr="00AF2B82" w:rsidRDefault="0085640F" w:rsidP="00BB2DA3">
      <w:pPr>
        <w:numPr>
          <w:ilvl w:val="0"/>
          <w:numId w:val="13"/>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участие в диалогах-дискуссиях на занятиях;</w:t>
      </w:r>
    </w:p>
    <w:p w:rsidR="0085640F" w:rsidRPr="00AF2B82" w:rsidRDefault="0085640F" w:rsidP="00BB2DA3">
      <w:pPr>
        <w:numPr>
          <w:ilvl w:val="0"/>
          <w:numId w:val="13"/>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выступление на конференции;</w:t>
      </w:r>
    </w:p>
    <w:p w:rsidR="0085640F" w:rsidRPr="00AF2B82" w:rsidRDefault="0085640F" w:rsidP="00BB2DA3">
      <w:pPr>
        <w:numPr>
          <w:ilvl w:val="0"/>
          <w:numId w:val="13"/>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рецензирование ответов и работ других учащихся.</w:t>
      </w:r>
    </w:p>
    <w:p w:rsidR="0085640F" w:rsidRPr="00AF2B82" w:rsidRDefault="0085640F" w:rsidP="00514E93">
      <w:pPr>
        <w:pStyle w:val="aff6"/>
        <w:spacing w:before="0" w:beforeAutospacing="0" w:after="0" w:afterAutospacing="0"/>
        <w:ind w:firstLine="709"/>
        <w:jc w:val="both"/>
        <w:rPr>
          <w:color w:val="000000" w:themeColor="text1"/>
          <w:sz w:val="28"/>
          <w:szCs w:val="28"/>
        </w:rPr>
      </w:pPr>
      <w:r w:rsidRPr="00AF2B82">
        <w:rPr>
          <w:color w:val="000000" w:themeColor="text1"/>
          <w:sz w:val="28"/>
          <w:szCs w:val="28"/>
          <w:u w:val="single" w:color="FFFFFF" w:themeColor="background1"/>
        </w:rPr>
        <w:t>Письменные работы</w:t>
      </w:r>
      <w:r w:rsidRPr="00AF2B82">
        <w:rPr>
          <w:rStyle w:val="apple-converted-space"/>
          <w:color w:val="000000" w:themeColor="text1"/>
          <w:sz w:val="28"/>
          <w:szCs w:val="28"/>
        </w:rPr>
        <w:t> </w:t>
      </w:r>
      <w:r w:rsidRPr="00AF2B82">
        <w:rPr>
          <w:color w:val="000000" w:themeColor="text1"/>
          <w:sz w:val="28"/>
          <w:szCs w:val="28"/>
        </w:rPr>
        <w:t>– это:</w:t>
      </w:r>
    </w:p>
    <w:p w:rsidR="0085640F" w:rsidRPr="00AF2B82" w:rsidRDefault="0085640F" w:rsidP="00BB2DA3">
      <w:pPr>
        <w:numPr>
          <w:ilvl w:val="0"/>
          <w:numId w:val="14"/>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самостоятельные и контрольные работы;</w:t>
      </w:r>
    </w:p>
    <w:p w:rsidR="0085640F" w:rsidRPr="00AF2B82" w:rsidRDefault="0085640F" w:rsidP="00BB2DA3">
      <w:pPr>
        <w:numPr>
          <w:ilvl w:val="0"/>
          <w:numId w:val="14"/>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lastRenderedPageBreak/>
        <w:t>тестирование;</w:t>
      </w:r>
    </w:p>
    <w:p w:rsidR="0085640F" w:rsidRPr="00AF2B82" w:rsidRDefault="0085640F" w:rsidP="00514E93">
      <w:pPr>
        <w:pStyle w:val="aff6"/>
        <w:spacing w:before="0" w:beforeAutospacing="0" w:after="0" w:afterAutospacing="0"/>
        <w:ind w:firstLine="709"/>
        <w:jc w:val="both"/>
        <w:rPr>
          <w:color w:val="000000" w:themeColor="text1"/>
          <w:sz w:val="28"/>
          <w:szCs w:val="28"/>
        </w:rPr>
      </w:pPr>
      <w:r w:rsidRPr="00AF2B82">
        <w:rPr>
          <w:color w:val="000000" w:themeColor="text1"/>
          <w:sz w:val="28"/>
          <w:szCs w:val="28"/>
          <w:u w:val="single" w:color="FFFFFF" w:themeColor="background1"/>
        </w:rPr>
        <w:t>Практические задания</w:t>
      </w:r>
      <w:r w:rsidRPr="00AF2B82">
        <w:rPr>
          <w:rStyle w:val="apple-converted-space"/>
          <w:color w:val="000000" w:themeColor="text1"/>
          <w:sz w:val="28"/>
          <w:szCs w:val="28"/>
        </w:rPr>
        <w:t> </w:t>
      </w:r>
      <w:r w:rsidRPr="00AF2B82">
        <w:rPr>
          <w:color w:val="000000" w:themeColor="text1"/>
          <w:sz w:val="28"/>
          <w:szCs w:val="28"/>
        </w:rPr>
        <w:t>– это:</w:t>
      </w:r>
    </w:p>
    <w:p w:rsidR="0085640F" w:rsidRPr="00AF2B82" w:rsidRDefault="0085640F" w:rsidP="00BB2DA3">
      <w:pPr>
        <w:numPr>
          <w:ilvl w:val="0"/>
          <w:numId w:val="15"/>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изготовление приборов;</w:t>
      </w:r>
    </w:p>
    <w:p w:rsidR="0085640F" w:rsidRPr="00AF2B82" w:rsidRDefault="0085640F" w:rsidP="00BB2DA3">
      <w:pPr>
        <w:numPr>
          <w:ilvl w:val="0"/>
          <w:numId w:val="15"/>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подготовка стендовых докладов;</w:t>
      </w:r>
    </w:p>
    <w:p w:rsidR="0085640F" w:rsidRPr="00AF2B82" w:rsidRDefault="0085640F" w:rsidP="00BB2DA3">
      <w:pPr>
        <w:numPr>
          <w:ilvl w:val="0"/>
          <w:numId w:val="15"/>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подготовка презентаций;</w:t>
      </w:r>
    </w:p>
    <w:p w:rsidR="0085640F" w:rsidRPr="00AF2B82" w:rsidRDefault="0085640F" w:rsidP="00BB2DA3">
      <w:pPr>
        <w:numPr>
          <w:ilvl w:val="0"/>
          <w:numId w:val="15"/>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подготовка рисунков «от руки»;</w:t>
      </w:r>
    </w:p>
    <w:p w:rsidR="0085640F" w:rsidRPr="00AF2B82" w:rsidRDefault="0085640F" w:rsidP="00BB2DA3">
      <w:pPr>
        <w:numPr>
          <w:ilvl w:val="0"/>
          <w:numId w:val="15"/>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подготовка рисунков на компьютере;</w:t>
      </w:r>
    </w:p>
    <w:p w:rsidR="0085640F" w:rsidRPr="00AF2B82" w:rsidRDefault="0085640F" w:rsidP="00BB2DA3">
      <w:pPr>
        <w:numPr>
          <w:ilvl w:val="0"/>
          <w:numId w:val="15"/>
        </w:numPr>
        <w:overflowPunct/>
        <w:autoSpaceDE/>
        <w:autoSpaceDN/>
        <w:adjustRightInd/>
        <w:spacing w:line="240" w:lineRule="auto"/>
        <w:ind w:left="0" w:firstLine="709"/>
        <w:textAlignment w:val="auto"/>
        <w:rPr>
          <w:rFonts w:ascii="Times New Roman" w:hAnsi="Times New Roman"/>
          <w:color w:val="000000" w:themeColor="text1"/>
          <w:sz w:val="28"/>
          <w:szCs w:val="28"/>
        </w:rPr>
      </w:pPr>
      <w:r w:rsidRPr="00AF2B82">
        <w:rPr>
          <w:rFonts w:ascii="Times New Roman" w:hAnsi="Times New Roman"/>
          <w:color w:val="000000" w:themeColor="text1"/>
          <w:sz w:val="28"/>
          <w:szCs w:val="28"/>
        </w:rPr>
        <w:t>создание фото- и видеоматериалов.</w:t>
      </w:r>
    </w:p>
    <w:p w:rsidR="0085640F" w:rsidRPr="00AF2B82" w:rsidRDefault="0085640F" w:rsidP="00AF2B82">
      <w:pPr>
        <w:pStyle w:val="aff6"/>
        <w:spacing w:before="0" w:beforeAutospacing="0" w:after="0" w:afterAutospacing="0"/>
        <w:ind w:firstLine="709"/>
        <w:jc w:val="both"/>
        <w:rPr>
          <w:color w:val="000000" w:themeColor="text1"/>
          <w:sz w:val="28"/>
          <w:szCs w:val="28"/>
        </w:rPr>
      </w:pPr>
      <w:r w:rsidRPr="00AF2B82">
        <w:rPr>
          <w:color w:val="000000" w:themeColor="text1"/>
          <w:sz w:val="28"/>
          <w:szCs w:val="28"/>
          <w:u w:val="single" w:color="FFFFFF" w:themeColor="background1"/>
        </w:rPr>
        <w:t>Проектная работа</w:t>
      </w:r>
      <w:r w:rsidRPr="00AF2B82">
        <w:rPr>
          <w:color w:val="000000" w:themeColor="text1"/>
          <w:sz w:val="28"/>
          <w:szCs w:val="28"/>
        </w:rPr>
        <w:t xml:space="preserve"> сочетает элементы выполнения письменных и пра</w:t>
      </w:r>
      <w:r w:rsidRPr="00AF2B82">
        <w:rPr>
          <w:color w:val="000000" w:themeColor="text1"/>
          <w:sz w:val="28"/>
          <w:szCs w:val="28"/>
        </w:rPr>
        <w:t>к</w:t>
      </w:r>
      <w:r w:rsidRPr="00AF2B82">
        <w:rPr>
          <w:color w:val="000000" w:themeColor="text1"/>
          <w:sz w:val="28"/>
          <w:szCs w:val="28"/>
        </w:rPr>
        <w:t>тических заданий и системно отражает успехи обучающихся. Проектная р</w:t>
      </w:r>
      <w:r w:rsidRPr="00AF2B82">
        <w:rPr>
          <w:color w:val="000000" w:themeColor="text1"/>
          <w:sz w:val="28"/>
          <w:szCs w:val="28"/>
        </w:rPr>
        <w:t>а</w:t>
      </w:r>
      <w:r w:rsidRPr="00AF2B82">
        <w:rPr>
          <w:color w:val="000000" w:themeColor="text1"/>
          <w:sz w:val="28"/>
          <w:szCs w:val="28"/>
        </w:rPr>
        <w:t>бота – это индивидуальные и групповые проекты.</w:t>
      </w:r>
    </w:p>
    <w:p w:rsidR="0085640F" w:rsidRPr="00AF2B82" w:rsidRDefault="0085640F" w:rsidP="00514E93">
      <w:pPr>
        <w:shd w:val="clear" w:color="auto" w:fill="FFFFFF"/>
        <w:overflowPunct/>
        <w:autoSpaceDE/>
        <w:autoSpaceDN/>
        <w:adjustRightInd/>
        <w:spacing w:line="270" w:lineRule="atLeast"/>
        <w:ind w:firstLine="709"/>
        <w:textAlignment w:val="auto"/>
        <w:rPr>
          <w:rFonts w:ascii="Times New Roman" w:hAnsi="Times New Roman"/>
          <w:color w:val="000000" w:themeColor="text1"/>
          <w:sz w:val="28"/>
          <w:szCs w:val="28"/>
        </w:rPr>
      </w:pPr>
    </w:p>
    <w:p w:rsidR="009F4DF5" w:rsidRPr="00AF2B82" w:rsidRDefault="009F4DF5"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p>
    <w:p w:rsidR="009F4DF5" w:rsidRPr="00AF2B82" w:rsidRDefault="009F4DF5"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p>
    <w:p w:rsidR="009F4DF5" w:rsidRPr="00AF2B82" w:rsidRDefault="009F4DF5"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p>
    <w:p w:rsidR="009F4DF5" w:rsidRPr="00AF2B82" w:rsidRDefault="009F4DF5" w:rsidP="00514E93">
      <w:pPr>
        <w:shd w:val="clear" w:color="auto" w:fill="FFFFFF"/>
        <w:overflowPunct/>
        <w:autoSpaceDE/>
        <w:autoSpaceDN/>
        <w:adjustRightInd/>
        <w:spacing w:line="240" w:lineRule="auto"/>
        <w:ind w:firstLine="709"/>
        <w:textAlignment w:val="auto"/>
        <w:rPr>
          <w:rFonts w:ascii="Times New Roman" w:hAnsi="Times New Roman"/>
          <w:color w:val="000000" w:themeColor="text1"/>
          <w:sz w:val="28"/>
          <w:szCs w:val="28"/>
        </w:rPr>
      </w:pPr>
    </w:p>
    <w:sectPr w:rsidR="009F4DF5" w:rsidRPr="00AF2B82" w:rsidSect="00E07A1E">
      <w:footnotePr>
        <w:numRestart w:val="eachPage"/>
      </w:footnotePr>
      <w:pgSz w:w="11907" w:h="16840" w:code="9"/>
      <w:pgMar w:top="993" w:right="850" w:bottom="709" w:left="1701" w:header="142" w:footer="295" w:gutter="0"/>
      <w:cols w:sep="1" w:space="226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A1E" w:rsidRDefault="00E07A1E" w:rsidP="004E10E0">
      <w:pPr>
        <w:spacing w:line="240" w:lineRule="auto"/>
      </w:pPr>
      <w:r>
        <w:separator/>
      </w:r>
    </w:p>
  </w:endnote>
  <w:endnote w:type="continuationSeparator" w:id="1">
    <w:p w:rsidR="00E07A1E" w:rsidRDefault="00E07A1E" w:rsidP="004E10E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AC">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SchoolBook">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A1E" w:rsidRDefault="00E07A1E" w:rsidP="004E10E0">
      <w:pPr>
        <w:spacing w:line="240" w:lineRule="auto"/>
      </w:pPr>
      <w:r>
        <w:separator/>
      </w:r>
    </w:p>
  </w:footnote>
  <w:footnote w:type="continuationSeparator" w:id="1">
    <w:p w:rsidR="00E07A1E" w:rsidRDefault="00E07A1E" w:rsidP="004E10E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2A6E9E"/>
    <w:multiLevelType w:val="multilevel"/>
    <w:tmpl w:val="D534D9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704EA7"/>
    <w:multiLevelType w:val="multilevel"/>
    <w:tmpl w:val="473E90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041260"/>
    <w:multiLevelType w:val="multilevel"/>
    <w:tmpl w:val="4CB8A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27413C"/>
    <w:multiLevelType w:val="multilevel"/>
    <w:tmpl w:val="A98CC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745391"/>
    <w:multiLevelType w:val="multilevel"/>
    <w:tmpl w:val="496E91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3C4798"/>
    <w:multiLevelType w:val="multilevel"/>
    <w:tmpl w:val="D0B40C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3A91198"/>
    <w:multiLevelType w:val="multilevel"/>
    <w:tmpl w:val="4B2644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A91E89"/>
    <w:multiLevelType w:val="hybridMultilevel"/>
    <w:tmpl w:val="4C886A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3BB5C9A"/>
    <w:multiLevelType w:val="multilevel"/>
    <w:tmpl w:val="8B98A8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3CA0875"/>
    <w:multiLevelType w:val="multilevel"/>
    <w:tmpl w:val="46C435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45301AC"/>
    <w:multiLevelType w:val="multilevel"/>
    <w:tmpl w:val="9C3673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56F2B00"/>
    <w:multiLevelType w:val="multilevel"/>
    <w:tmpl w:val="B1965E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8852C5"/>
    <w:multiLevelType w:val="multilevel"/>
    <w:tmpl w:val="117657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6785A9E"/>
    <w:multiLevelType w:val="multilevel"/>
    <w:tmpl w:val="4CACC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7266879"/>
    <w:multiLevelType w:val="multilevel"/>
    <w:tmpl w:val="8D789C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7382E4D"/>
    <w:multiLevelType w:val="multilevel"/>
    <w:tmpl w:val="F44A7F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74B07C0"/>
    <w:multiLevelType w:val="multilevel"/>
    <w:tmpl w:val="0DE8B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7B73796"/>
    <w:multiLevelType w:val="multilevel"/>
    <w:tmpl w:val="8034B5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9F36AFA"/>
    <w:multiLevelType w:val="multilevel"/>
    <w:tmpl w:val="820EDC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A0A539C"/>
    <w:multiLevelType w:val="multilevel"/>
    <w:tmpl w:val="9AD20F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A673889"/>
    <w:multiLevelType w:val="multilevel"/>
    <w:tmpl w:val="5A4A4B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B183AF7"/>
    <w:multiLevelType w:val="multilevel"/>
    <w:tmpl w:val="B2A03C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B4D386B"/>
    <w:multiLevelType w:val="multilevel"/>
    <w:tmpl w:val="38C2C0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B846784"/>
    <w:multiLevelType w:val="multilevel"/>
    <w:tmpl w:val="174E6E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BE80356"/>
    <w:multiLevelType w:val="multilevel"/>
    <w:tmpl w:val="6E6460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69334C"/>
    <w:multiLevelType w:val="multilevel"/>
    <w:tmpl w:val="7310AE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D6A3DF3"/>
    <w:multiLevelType w:val="multilevel"/>
    <w:tmpl w:val="9BA234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DE41FF4"/>
    <w:multiLevelType w:val="multilevel"/>
    <w:tmpl w:val="F9E8C3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E127F62"/>
    <w:multiLevelType w:val="multilevel"/>
    <w:tmpl w:val="6576B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ED95F7A"/>
    <w:multiLevelType w:val="multilevel"/>
    <w:tmpl w:val="39BAE8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EF326F7"/>
    <w:multiLevelType w:val="multilevel"/>
    <w:tmpl w:val="F596F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F184E8D"/>
    <w:multiLevelType w:val="multilevel"/>
    <w:tmpl w:val="905A3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FBB1B98"/>
    <w:multiLevelType w:val="multilevel"/>
    <w:tmpl w:val="B0984C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0FFF5F7B"/>
    <w:multiLevelType w:val="multilevel"/>
    <w:tmpl w:val="7B087C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0066C34"/>
    <w:multiLevelType w:val="multilevel"/>
    <w:tmpl w:val="A6C8CA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06E1012"/>
    <w:multiLevelType w:val="multilevel"/>
    <w:tmpl w:val="6D8290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1470C47"/>
    <w:multiLevelType w:val="multilevel"/>
    <w:tmpl w:val="40E4B7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1483CD3"/>
    <w:multiLevelType w:val="multilevel"/>
    <w:tmpl w:val="763416B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1860805"/>
    <w:multiLevelType w:val="multilevel"/>
    <w:tmpl w:val="9B1E65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30975A1"/>
    <w:multiLevelType w:val="multilevel"/>
    <w:tmpl w:val="D67A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38B7540"/>
    <w:multiLevelType w:val="multilevel"/>
    <w:tmpl w:val="BD863D6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4941495"/>
    <w:multiLevelType w:val="multilevel"/>
    <w:tmpl w:val="B6AEDC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52023F9"/>
    <w:multiLevelType w:val="multilevel"/>
    <w:tmpl w:val="785CF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5B578C9"/>
    <w:multiLevelType w:val="multilevel"/>
    <w:tmpl w:val="37FC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5B87043"/>
    <w:multiLevelType w:val="multilevel"/>
    <w:tmpl w:val="1C3EC8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84540C7"/>
    <w:multiLevelType w:val="multilevel"/>
    <w:tmpl w:val="C47AF4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8565ED4"/>
    <w:multiLevelType w:val="multilevel"/>
    <w:tmpl w:val="486CBB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8AC43A4"/>
    <w:multiLevelType w:val="multilevel"/>
    <w:tmpl w:val="421485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8B63CFF"/>
    <w:multiLevelType w:val="multilevel"/>
    <w:tmpl w:val="8BE2D43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9BD28D8"/>
    <w:multiLevelType w:val="multilevel"/>
    <w:tmpl w:val="5AD28E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A6A147F"/>
    <w:multiLevelType w:val="multilevel"/>
    <w:tmpl w:val="017A1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B1B1032"/>
    <w:multiLevelType w:val="multilevel"/>
    <w:tmpl w:val="F6C207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B357EDF"/>
    <w:multiLevelType w:val="multilevel"/>
    <w:tmpl w:val="2724D6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B536CCA"/>
    <w:multiLevelType w:val="multilevel"/>
    <w:tmpl w:val="84308C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BE14412"/>
    <w:multiLevelType w:val="multilevel"/>
    <w:tmpl w:val="78A6D5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1BF83D08"/>
    <w:multiLevelType w:val="multilevel"/>
    <w:tmpl w:val="4E00AF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D38323C"/>
    <w:multiLevelType w:val="multilevel"/>
    <w:tmpl w:val="E28EE5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E025CCA"/>
    <w:multiLevelType w:val="multilevel"/>
    <w:tmpl w:val="E794C9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E444300"/>
    <w:multiLevelType w:val="multilevel"/>
    <w:tmpl w:val="13924C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F537B11"/>
    <w:multiLevelType w:val="multilevel"/>
    <w:tmpl w:val="23143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FCF7F5F"/>
    <w:multiLevelType w:val="multilevel"/>
    <w:tmpl w:val="7FB243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0226503"/>
    <w:multiLevelType w:val="multilevel"/>
    <w:tmpl w:val="D7A20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20E3A86"/>
    <w:multiLevelType w:val="multilevel"/>
    <w:tmpl w:val="D91A4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2107D58"/>
    <w:multiLevelType w:val="multilevel"/>
    <w:tmpl w:val="F9CEFA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24B5660"/>
    <w:multiLevelType w:val="multilevel"/>
    <w:tmpl w:val="CE181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2B5361D"/>
    <w:multiLevelType w:val="multilevel"/>
    <w:tmpl w:val="48C623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2CD4301"/>
    <w:multiLevelType w:val="hybridMultilevel"/>
    <w:tmpl w:val="1396C1F8"/>
    <w:lvl w:ilvl="0" w:tplc="E5B6F71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22DE59C4"/>
    <w:multiLevelType w:val="multilevel"/>
    <w:tmpl w:val="0E9E2B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36B01D8"/>
    <w:multiLevelType w:val="multilevel"/>
    <w:tmpl w:val="EFE023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3826B7A"/>
    <w:multiLevelType w:val="multilevel"/>
    <w:tmpl w:val="CF36C5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3A4717D"/>
    <w:multiLevelType w:val="multilevel"/>
    <w:tmpl w:val="378A0B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4DC465E"/>
    <w:multiLevelType w:val="multilevel"/>
    <w:tmpl w:val="8B4C73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4E815FD"/>
    <w:multiLevelType w:val="multilevel"/>
    <w:tmpl w:val="701A10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57D5327"/>
    <w:multiLevelType w:val="multilevel"/>
    <w:tmpl w:val="87A687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5DC1800"/>
    <w:multiLevelType w:val="multilevel"/>
    <w:tmpl w:val="C0B209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5F44641"/>
    <w:multiLevelType w:val="multilevel"/>
    <w:tmpl w:val="C50E4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6194823"/>
    <w:multiLevelType w:val="multilevel"/>
    <w:tmpl w:val="6D2A4C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64C6A1C"/>
    <w:multiLevelType w:val="multilevel"/>
    <w:tmpl w:val="0310DE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72F6D71"/>
    <w:multiLevelType w:val="multilevel"/>
    <w:tmpl w:val="B3AA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7471B42"/>
    <w:multiLevelType w:val="multilevel"/>
    <w:tmpl w:val="D53AA6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798245A"/>
    <w:multiLevelType w:val="multilevel"/>
    <w:tmpl w:val="868AC3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82D0709"/>
    <w:multiLevelType w:val="multilevel"/>
    <w:tmpl w:val="12128C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84D3B6A"/>
    <w:multiLevelType w:val="multilevel"/>
    <w:tmpl w:val="10A6105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84D5A73"/>
    <w:multiLevelType w:val="multilevel"/>
    <w:tmpl w:val="8BE40A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85A4923"/>
    <w:multiLevelType w:val="multilevel"/>
    <w:tmpl w:val="1C020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9956150"/>
    <w:multiLevelType w:val="multilevel"/>
    <w:tmpl w:val="124C35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2AA6647D"/>
    <w:multiLevelType w:val="multilevel"/>
    <w:tmpl w:val="BEA679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B575B82"/>
    <w:multiLevelType w:val="multilevel"/>
    <w:tmpl w:val="842CF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2BA524D6"/>
    <w:multiLevelType w:val="multilevel"/>
    <w:tmpl w:val="D5967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BAA4E67"/>
    <w:multiLevelType w:val="multilevel"/>
    <w:tmpl w:val="1EEED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2BFB7C02"/>
    <w:multiLevelType w:val="multilevel"/>
    <w:tmpl w:val="4510C8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BFE63DE"/>
    <w:multiLevelType w:val="multilevel"/>
    <w:tmpl w:val="069E2A3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C1F5833"/>
    <w:multiLevelType w:val="multilevel"/>
    <w:tmpl w:val="CE72A4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C381846"/>
    <w:multiLevelType w:val="multilevel"/>
    <w:tmpl w:val="BC0495F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C533A2F"/>
    <w:multiLevelType w:val="multilevel"/>
    <w:tmpl w:val="B588BF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2C7C5C5D"/>
    <w:multiLevelType w:val="multilevel"/>
    <w:tmpl w:val="357051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2C822822"/>
    <w:multiLevelType w:val="multilevel"/>
    <w:tmpl w:val="B270E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2C92290F"/>
    <w:multiLevelType w:val="multilevel"/>
    <w:tmpl w:val="C3123C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2C962936"/>
    <w:multiLevelType w:val="multilevel"/>
    <w:tmpl w:val="53C2B1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2CDB791A"/>
    <w:multiLevelType w:val="multilevel"/>
    <w:tmpl w:val="587633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2D9A3449"/>
    <w:multiLevelType w:val="multilevel"/>
    <w:tmpl w:val="196834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2E355D27"/>
    <w:multiLevelType w:val="multilevel"/>
    <w:tmpl w:val="EA4032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2E757F08"/>
    <w:multiLevelType w:val="multilevel"/>
    <w:tmpl w:val="732E26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2F45146E"/>
    <w:multiLevelType w:val="multilevel"/>
    <w:tmpl w:val="F06294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2F6F645B"/>
    <w:multiLevelType w:val="multilevel"/>
    <w:tmpl w:val="AB3232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2F905C15"/>
    <w:multiLevelType w:val="multilevel"/>
    <w:tmpl w:val="A35229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2FC83F86"/>
    <w:multiLevelType w:val="multilevel"/>
    <w:tmpl w:val="86B06E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0351D1A"/>
    <w:multiLevelType w:val="multilevel"/>
    <w:tmpl w:val="3CF04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0FB482F"/>
    <w:multiLevelType w:val="multilevel"/>
    <w:tmpl w:val="D18A3A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31152F37"/>
    <w:multiLevelType w:val="multilevel"/>
    <w:tmpl w:val="19FC3B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1C466EC"/>
    <w:multiLevelType w:val="multilevel"/>
    <w:tmpl w:val="4C70C5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1E27454"/>
    <w:multiLevelType w:val="hybridMultilevel"/>
    <w:tmpl w:val="54A0FF34"/>
    <w:lvl w:ilvl="0" w:tplc="14544A42">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3">
    <w:nsid w:val="3299474D"/>
    <w:multiLevelType w:val="multilevel"/>
    <w:tmpl w:val="56BAB9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329E26F9"/>
    <w:multiLevelType w:val="multilevel"/>
    <w:tmpl w:val="B1327C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35503B1"/>
    <w:multiLevelType w:val="multilevel"/>
    <w:tmpl w:val="9842B2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36E38DB"/>
    <w:multiLevelType w:val="multilevel"/>
    <w:tmpl w:val="D750CF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33AC793E"/>
    <w:multiLevelType w:val="hybridMultilevel"/>
    <w:tmpl w:val="2EEEA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4A311D6"/>
    <w:multiLevelType w:val="multilevel"/>
    <w:tmpl w:val="F7A294B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34CE0754"/>
    <w:multiLevelType w:val="hybridMultilevel"/>
    <w:tmpl w:val="982685F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0">
    <w:nsid w:val="34CF1BAB"/>
    <w:multiLevelType w:val="multilevel"/>
    <w:tmpl w:val="4F1AE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35652194"/>
    <w:multiLevelType w:val="multilevel"/>
    <w:tmpl w:val="A7202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57C18D0"/>
    <w:multiLevelType w:val="multilevel"/>
    <w:tmpl w:val="41B666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6D711E5"/>
    <w:multiLevelType w:val="multilevel"/>
    <w:tmpl w:val="52CCD10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370E51A5"/>
    <w:multiLevelType w:val="multilevel"/>
    <w:tmpl w:val="CC5C6B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37CF2D55"/>
    <w:multiLevelType w:val="multilevel"/>
    <w:tmpl w:val="BD261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37DB0CA6"/>
    <w:multiLevelType w:val="hybridMultilevel"/>
    <w:tmpl w:val="D9E0266A"/>
    <w:lvl w:ilvl="0" w:tplc="F62A58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81A79D4"/>
    <w:multiLevelType w:val="multilevel"/>
    <w:tmpl w:val="357E9DE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38A729A6"/>
    <w:multiLevelType w:val="multilevel"/>
    <w:tmpl w:val="E20E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93B4412"/>
    <w:multiLevelType w:val="multilevel"/>
    <w:tmpl w:val="592084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396A4E73"/>
    <w:multiLevelType w:val="multilevel"/>
    <w:tmpl w:val="A0A425D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39827926"/>
    <w:multiLevelType w:val="multilevel"/>
    <w:tmpl w:val="E74ABE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3A4E7054"/>
    <w:multiLevelType w:val="multilevel"/>
    <w:tmpl w:val="4C8293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3B350EAF"/>
    <w:multiLevelType w:val="multilevel"/>
    <w:tmpl w:val="ED9C38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3B4C1FE2"/>
    <w:multiLevelType w:val="hybridMultilevel"/>
    <w:tmpl w:val="AE8EEE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3B79510D"/>
    <w:multiLevelType w:val="multilevel"/>
    <w:tmpl w:val="6FFCB5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3B846E25"/>
    <w:multiLevelType w:val="multilevel"/>
    <w:tmpl w:val="9984CC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3B946918"/>
    <w:multiLevelType w:val="multilevel"/>
    <w:tmpl w:val="02A842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3BE0340E"/>
    <w:multiLevelType w:val="multilevel"/>
    <w:tmpl w:val="806C51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3C165D24"/>
    <w:multiLevelType w:val="multilevel"/>
    <w:tmpl w:val="D6CE21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3C8D2430"/>
    <w:multiLevelType w:val="multilevel"/>
    <w:tmpl w:val="E7C4CC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3C931068"/>
    <w:multiLevelType w:val="multilevel"/>
    <w:tmpl w:val="23666F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3C955BB1"/>
    <w:multiLevelType w:val="multilevel"/>
    <w:tmpl w:val="DB8E6D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3CBA6B5E"/>
    <w:multiLevelType w:val="multilevel"/>
    <w:tmpl w:val="8F645E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3CE30D1A"/>
    <w:multiLevelType w:val="multilevel"/>
    <w:tmpl w:val="A31CD9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3D9E19A4"/>
    <w:multiLevelType w:val="multilevel"/>
    <w:tmpl w:val="B5B461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3EE944B8"/>
    <w:multiLevelType w:val="multilevel"/>
    <w:tmpl w:val="EF3454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3F0D0910"/>
    <w:multiLevelType w:val="multilevel"/>
    <w:tmpl w:val="ACF83C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400D05C3"/>
    <w:multiLevelType w:val="multilevel"/>
    <w:tmpl w:val="5A8C29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40A833FF"/>
    <w:multiLevelType w:val="multilevel"/>
    <w:tmpl w:val="FB0450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1076CAF"/>
    <w:multiLevelType w:val="multilevel"/>
    <w:tmpl w:val="837A599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41290339"/>
    <w:multiLevelType w:val="multilevel"/>
    <w:tmpl w:val="B2E204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412C7EF2"/>
    <w:multiLevelType w:val="multilevel"/>
    <w:tmpl w:val="AD18F6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41383BA8"/>
    <w:multiLevelType w:val="multilevel"/>
    <w:tmpl w:val="A4BA09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417C6F8F"/>
    <w:multiLevelType w:val="multilevel"/>
    <w:tmpl w:val="061CC6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41A22DE6"/>
    <w:multiLevelType w:val="multilevel"/>
    <w:tmpl w:val="18EA2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41A33C15"/>
    <w:multiLevelType w:val="multilevel"/>
    <w:tmpl w:val="47C002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41B75A56"/>
    <w:multiLevelType w:val="multilevel"/>
    <w:tmpl w:val="DBDAE1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42ED3D81"/>
    <w:multiLevelType w:val="multilevel"/>
    <w:tmpl w:val="908605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43B95006"/>
    <w:multiLevelType w:val="multilevel"/>
    <w:tmpl w:val="8904FD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43D04851"/>
    <w:multiLevelType w:val="multilevel"/>
    <w:tmpl w:val="011031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43F250A3"/>
    <w:multiLevelType w:val="multilevel"/>
    <w:tmpl w:val="92E00F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448B384F"/>
    <w:multiLevelType w:val="multilevel"/>
    <w:tmpl w:val="C6205D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44A05E4F"/>
    <w:multiLevelType w:val="multilevel"/>
    <w:tmpl w:val="684EED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44E302D5"/>
    <w:multiLevelType w:val="multilevel"/>
    <w:tmpl w:val="890AD6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457A24A7"/>
    <w:multiLevelType w:val="multilevel"/>
    <w:tmpl w:val="C48CB5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46671C88"/>
    <w:multiLevelType w:val="multilevel"/>
    <w:tmpl w:val="68C85B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47234AF1"/>
    <w:multiLevelType w:val="multilevel"/>
    <w:tmpl w:val="6310E3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4729229F"/>
    <w:multiLevelType w:val="multilevel"/>
    <w:tmpl w:val="E20ECC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47D445B1"/>
    <w:multiLevelType w:val="multilevel"/>
    <w:tmpl w:val="C866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480D51F0"/>
    <w:multiLevelType w:val="multilevel"/>
    <w:tmpl w:val="7BCE10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48983CD4"/>
    <w:multiLevelType w:val="multilevel"/>
    <w:tmpl w:val="956AB0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48B46971"/>
    <w:multiLevelType w:val="multilevel"/>
    <w:tmpl w:val="E23C9E9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48D565C3"/>
    <w:multiLevelType w:val="multilevel"/>
    <w:tmpl w:val="760E7F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494400B7"/>
    <w:multiLevelType w:val="multilevel"/>
    <w:tmpl w:val="11B83F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4AFF4D6F"/>
    <w:multiLevelType w:val="multilevel"/>
    <w:tmpl w:val="D05ABC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4B2D34A2"/>
    <w:multiLevelType w:val="multilevel"/>
    <w:tmpl w:val="B332FD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4B3E3C83"/>
    <w:multiLevelType w:val="multilevel"/>
    <w:tmpl w:val="469A0F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4B857E66"/>
    <w:multiLevelType w:val="multilevel"/>
    <w:tmpl w:val="AF76C2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4BD26C6A"/>
    <w:multiLevelType w:val="multilevel"/>
    <w:tmpl w:val="CA6E6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4BFF3B9B"/>
    <w:multiLevelType w:val="multilevel"/>
    <w:tmpl w:val="E3C45D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4C89695C"/>
    <w:multiLevelType w:val="multilevel"/>
    <w:tmpl w:val="5E5EC4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4D3078FA"/>
    <w:multiLevelType w:val="multilevel"/>
    <w:tmpl w:val="9D0668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4D7540B0"/>
    <w:multiLevelType w:val="multilevel"/>
    <w:tmpl w:val="BD529F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4DEC2B4B"/>
    <w:multiLevelType w:val="multilevel"/>
    <w:tmpl w:val="287209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4E38038D"/>
    <w:multiLevelType w:val="multilevel"/>
    <w:tmpl w:val="B7C8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4E4025B7"/>
    <w:multiLevelType w:val="multilevel"/>
    <w:tmpl w:val="4D66C80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4EA130F3"/>
    <w:multiLevelType w:val="multilevel"/>
    <w:tmpl w:val="28D2521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4F0C5800"/>
    <w:multiLevelType w:val="multilevel"/>
    <w:tmpl w:val="A258B6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4F263694"/>
    <w:multiLevelType w:val="multilevel"/>
    <w:tmpl w:val="03AC2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50383353"/>
    <w:multiLevelType w:val="multilevel"/>
    <w:tmpl w:val="679A2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504B16A8"/>
    <w:multiLevelType w:val="multilevel"/>
    <w:tmpl w:val="B8D0B6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50731C44"/>
    <w:multiLevelType w:val="multilevel"/>
    <w:tmpl w:val="4B3CC4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5163053A"/>
    <w:multiLevelType w:val="multilevel"/>
    <w:tmpl w:val="6038BB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51F20026"/>
    <w:multiLevelType w:val="multilevel"/>
    <w:tmpl w:val="C4D6BA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52EA23BB"/>
    <w:multiLevelType w:val="multilevel"/>
    <w:tmpl w:val="01C4F6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537C7893"/>
    <w:multiLevelType w:val="multilevel"/>
    <w:tmpl w:val="C56C48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53860888"/>
    <w:multiLevelType w:val="multilevel"/>
    <w:tmpl w:val="0AD83D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549D58EF"/>
    <w:multiLevelType w:val="multilevel"/>
    <w:tmpl w:val="38E298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55CD6B99"/>
    <w:multiLevelType w:val="multilevel"/>
    <w:tmpl w:val="496AB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55D053BF"/>
    <w:multiLevelType w:val="multilevel"/>
    <w:tmpl w:val="1F2A10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565F4FEF"/>
    <w:multiLevelType w:val="multilevel"/>
    <w:tmpl w:val="7820D3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57105190"/>
    <w:multiLevelType w:val="multilevel"/>
    <w:tmpl w:val="6CD6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57505CFC"/>
    <w:multiLevelType w:val="multilevel"/>
    <w:tmpl w:val="13FE7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587B2FA4"/>
    <w:multiLevelType w:val="multilevel"/>
    <w:tmpl w:val="BF9412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588C336B"/>
    <w:multiLevelType w:val="multilevel"/>
    <w:tmpl w:val="BEEAA2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589A4CD5"/>
    <w:multiLevelType w:val="multilevel"/>
    <w:tmpl w:val="9C8402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58A6292B"/>
    <w:multiLevelType w:val="multilevel"/>
    <w:tmpl w:val="0B4008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59474AF5"/>
    <w:multiLevelType w:val="hybridMultilevel"/>
    <w:tmpl w:val="A1DE57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9">
    <w:nsid w:val="5A344FC5"/>
    <w:multiLevelType w:val="multilevel"/>
    <w:tmpl w:val="EA8A49D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5BBA2B20"/>
    <w:multiLevelType w:val="multilevel"/>
    <w:tmpl w:val="50C613B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5C404490"/>
    <w:multiLevelType w:val="multilevel"/>
    <w:tmpl w:val="3104D3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5CB43085"/>
    <w:multiLevelType w:val="multilevel"/>
    <w:tmpl w:val="4790C79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5CB43A38"/>
    <w:multiLevelType w:val="multilevel"/>
    <w:tmpl w:val="470645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5CCB2A89"/>
    <w:multiLevelType w:val="multilevel"/>
    <w:tmpl w:val="EF5E6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5D0314DE"/>
    <w:multiLevelType w:val="hybridMultilevel"/>
    <w:tmpl w:val="57109D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6">
    <w:nsid w:val="5D640A94"/>
    <w:multiLevelType w:val="multilevel"/>
    <w:tmpl w:val="E5D01E6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5D89092A"/>
    <w:multiLevelType w:val="multilevel"/>
    <w:tmpl w:val="67742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5DAB3405"/>
    <w:multiLevelType w:val="multilevel"/>
    <w:tmpl w:val="CB68CF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5DF70EE4"/>
    <w:multiLevelType w:val="multilevel"/>
    <w:tmpl w:val="EC1219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5DF84986"/>
    <w:multiLevelType w:val="multilevel"/>
    <w:tmpl w:val="CB9C9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5E390E18"/>
    <w:multiLevelType w:val="multilevel"/>
    <w:tmpl w:val="E5D844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5EA771D7"/>
    <w:multiLevelType w:val="multilevel"/>
    <w:tmpl w:val="22346E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61221B78"/>
    <w:multiLevelType w:val="multilevel"/>
    <w:tmpl w:val="EB5828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61636FB4"/>
    <w:multiLevelType w:val="hybridMultilevel"/>
    <w:tmpl w:val="F912D7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5">
    <w:nsid w:val="61DA2BF5"/>
    <w:multiLevelType w:val="multilevel"/>
    <w:tmpl w:val="4044B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621A3FFF"/>
    <w:multiLevelType w:val="multilevel"/>
    <w:tmpl w:val="C6C03C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62C97C27"/>
    <w:multiLevelType w:val="multilevel"/>
    <w:tmpl w:val="941EC0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63422271"/>
    <w:multiLevelType w:val="multilevel"/>
    <w:tmpl w:val="E67A9B7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63917A32"/>
    <w:multiLevelType w:val="multilevel"/>
    <w:tmpl w:val="6BC61A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640859DB"/>
    <w:multiLevelType w:val="multilevel"/>
    <w:tmpl w:val="CD32A6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64490E2E"/>
    <w:multiLevelType w:val="multilevel"/>
    <w:tmpl w:val="41EA20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64D22075"/>
    <w:multiLevelType w:val="multilevel"/>
    <w:tmpl w:val="C16E2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650F3D79"/>
    <w:multiLevelType w:val="multilevel"/>
    <w:tmpl w:val="28E2AE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65257DF2"/>
    <w:multiLevelType w:val="multilevel"/>
    <w:tmpl w:val="E2E404E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65361A8C"/>
    <w:multiLevelType w:val="multilevel"/>
    <w:tmpl w:val="5338E4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65E430B1"/>
    <w:multiLevelType w:val="multilevel"/>
    <w:tmpl w:val="54D6E8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662B3DD1"/>
    <w:multiLevelType w:val="multilevel"/>
    <w:tmpl w:val="55B441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66CF6831"/>
    <w:multiLevelType w:val="multilevel"/>
    <w:tmpl w:val="DCE601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67031F27"/>
    <w:multiLevelType w:val="multilevel"/>
    <w:tmpl w:val="99446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67451B0B"/>
    <w:multiLevelType w:val="multilevel"/>
    <w:tmpl w:val="45486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675A46B6"/>
    <w:multiLevelType w:val="multilevel"/>
    <w:tmpl w:val="CB2E27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67E17376"/>
    <w:multiLevelType w:val="multilevel"/>
    <w:tmpl w:val="846A43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683A4D93"/>
    <w:multiLevelType w:val="hybridMultilevel"/>
    <w:tmpl w:val="9C1C45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4">
    <w:nsid w:val="68CB702D"/>
    <w:multiLevelType w:val="hybridMultilevel"/>
    <w:tmpl w:val="945C0B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5">
    <w:nsid w:val="68F1325A"/>
    <w:multiLevelType w:val="multilevel"/>
    <w:tmpl w:val="EBCE03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6A434E16"/>
    <w:multiLevelType w:val="hybridMultilevel"/>
    <w:tmpl w:val="ACD28B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7">
    <w:nsid w:val="6A896A36"/>
    <w:multiLevelType w:val="multilevel"/>
    <w:tmpl w:val="CC3A7A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6AAB63D0"/>
    <w:multiLevelType w:val="multilevel"/>
    <w:tmpl w:val="DBC24C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6AC30444"/>
    <w:multiLevelType w:val="multilevel"/>
    <w:tmpl w:val="C96A65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6AFD3553"/>
    <w:multiLevelType w:val="multilevel"/>
    <w:tmpl w:val="D0E0DE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6B974CA0"/>
    <w:multiLevelType w:val="multilevel"/>
    <w:tmpl w:val="D3A2A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6B9E6324"/>
    <w:multiLevelType w:val="multilevel"/>
    <w:tmpl w:val="6E74CB3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6BDE7823"/>
    <w:multiLevelType w:val="multilevel"/>
    <w:tmpl w:val="30C2F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6C392631"/>
    <w:multiLevelType w:val="multilevel"/>
    <w:tmpl w:val="A4049D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6D7A3530"/>
    <w:multiLevelType w:val="multilevel"/>
    <w:tmpl w:val="6A98C02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6DD250EB"/>
    <w:multiLevelType w:val="multilevel"/>
    <w:tmpl w:val="0F10200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6DF52A6F"/>
    <w:multiLevelType w:val="multilevel"/>
    <w:tmpl w:val="3550C9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6E0C1E16"/>
    <w:multiLevelType w:val="multilevel"/>
    <w:tmpl w:val="C73002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6F11213E"/>
    <w:multiLevelType w:val="multilevel"/>
    <w:tmpl w:val="EC66C0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nsid w:val="6F235639"/>
    <w:multiLevelType w:val="multilevel"/>
    <w:tmpl w:val="0D109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nsid w:val="6F78119C"/>
    <w:multiLevelType w:val="multilevel"/>
    <w:tmpl w:val="690E9E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6FCE788B"/>
    <w:multiLevelType w:val="multilevel"/>
    <w:tmpl w:val="764EF9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700D5FEF"/>
    <w:multiLevelType w:val="multilevel"/>
    <w:tmpl w:val="1C2AFA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706D5C1E"/>
    <w:multiLevelType w:val="multilevel"/>
    <w:tmpl w:val="5462A7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70AA7212"/>
    <w:multiLevelType w:val="multilevel"/>
    <w:tmpl w:val="ED30D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70D579FA"/>
    <w:multiLevelType w:val="multilevel"/>
    <w:tmpl w:val="7AB00E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71371930"/>
    <w:multiLevelType w:val="multilevel"/>
    <w:tmpl w:val="1C24D8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nsid w:val="71A47AAF"/>
    <w:multiLevelType w:val="hybridMultilevel"/>
    <w:tmpl w:val="11BEE67C"/>
    <w:lvl w:ilvl="0" w:tplc="D3564BEA">
      <w:start w:val="1"/>
      <w:numFmt w:val="decimal"/>
      <w:lvlText w:val="%1."/>
      <w:lvlJc w:val="left"/>
      <w:pPr>
        <w:ind w:left="1429" w:hanging="360"/>
      </w:pPr>
      <w:rPr>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9">
    <w:nsid w:val="71B75526"/>
    <w:multiLevelType w:val="multilevel"/>
    <w:tmpl w:val="B6268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723F3556"/>
    <w:multiLevelType w:val="multilevel"/>
    <w:tmpl w:val="D7D23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73920AE1"/>
    <w:multiLevelType w:val="multilevel"/>
    <w:tmpl w:val="FBB4B3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74000060"/>
    <w:multiLevelType w:val="multilevel"/>
    <w:tmpl w:val="2BD054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74E11F4E"/>
    <w:multiLevelType w:val="multilevel"/>
    <w:tmpl w:val="40C4F4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750108EE"/>
    <w:multiLevelType w:val="multilevel"/>
    <w:tmpl w:val="8DF446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75B625A9"/>
    <w:multiLevelType w:val="multilevel"/>
    <w:tmpl w:val="149AB9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76D653BB"/>
    <w:multiLevelType w:val="multilevel"/>
    <w:tmpl w:val="F0D0103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nsid w:val="76FE3932"/>
    <w:multiLevelType w:val="multilevel"/>
    <w:tmpl w:val="C26E6A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nsid w:val="773B5634"/>
    <w:multiLevelType w:val="multilevel"/>
    <w:tmpl w:val="7F067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781F14E0"/>
    <w:multiLevelType w:val="multilevel"/>
    <w:tmpl w:val="05468B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nsid w:val="785C2D17"/>
    <w:multiLevelType w:val="multilevel"/>
    <w:tmpl w:val="FB7C5F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78A80A22"/>
    <w:multiLevelType w:val="multilevel"/>
    <w:tmpl w:val="C98456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nsid w:val="7981260A"/>
    <w:multiLevelType w:val="multilevel"/>
    <w:tmpl w:val="F96AE73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79DB2576"/>
    <w:multiLevelType w:val="multilevel"/>
    <w:tmpl w:val="D1F070D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7A0329C7"/>
    <w:multiLevelType w:val="multilevel"/>
    <w:tmpl w:val="E97499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7A7411A3"/>
    <w:multiLevelType w:val="multilevel"/>
    <w:tmpl w:val="A7B68B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nsid w:val="7AFE2657"/>
    <w:multiLevelType w:val="multilevel"/>
    <w:tmpl w:val="18F6E83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7B5A023F"/>
    <w:multiLevelType w:val="multilevel"/>
    <w:tmpl w:val="91B66C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7BF6519C"/>
    <w:multiLevelType w:val="multilevel"/>
    <w:tmpl w:val="1874A0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7C63426B"/>
    <w:multiLevelType w:val="multilevel"/>
    <w:tmpl w:val="7988E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7D347D66"/>
    <w:multiLevelType w:val="multilevel"/>
    <w:tmpl w:val="F48410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7D3E1335"/>
    <w:multiLevelType w:val="multilevel"/>
    <w:tmpl w:val="FA9E3F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nsid w:val="7E61183F"/>
    <w:multiLevelType w:val="multilevel"/>
    <w:tmpl w:val="A62C83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7E7A5668"/>
    <w:multiLevelType w:val="multilevel"/>
    <w:tmpl w:val="39B2B7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7EAD1560"/>
    <w:multiLevelType w:val="multilevel"/>
    <w:tmpl w:val="5F3846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7F234113"/>
    <w:multiLevelType w:val="multilevel"/>
    <w:tmpl w:val="4D3452E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nsid w:val="7F250534"/>
    <w:multiLevelType w:val="multilevel"/>
    <w:tmpl w:val="AD66B7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7F30193A"/>
    <w:multiLevelType w:val="multilevel"/>
    <w:tmpl w:val="D8F0EF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7FE25E3F"/>
    <w:multiLevelType w:val="multilevel"/>
    <w:tmpl w:val="A18E2B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7"/>
  </w:num>
  <w:num w:numId="2">
    <w:abstractNumId w:val="119"/>
  </w:num>
  <w:num w:numId="3">
    <w:abstractNumId w:val="8"/>
  </w:num>
  <w:num w:numId="4">
    <w:abstractNumId w:val="246"/>
  </w:num>
  <w:num w:numId="5">
    <w:abstractNumId w:val="224"/>
  </w:num>
  <w:num w:numId="6">
    <w:abstractNumId w:val="215"/>
  </w:num>
  <w:num w:numId="7">
    <w:abstractNumId w:val="208"/>
  </w:num>
  <w:num w:numId="8">
    <w:abstractNumId w:val="243"/>
  </w:num>
  <w:num w:numId="9">
    <w:abstractNumId w:val="244"/>
  </w:num>
  <w:num w:numId="10">
    <w:abstractNumId w:val="134"/>
  </w:num>
  <w:num w:numId="11">
    <w:abstractNumId w:val="169"/>
  </w:num>
  <w:num w:numId="12">
    <w:abstractNumId w:val="128"/>
  </w:num>
  <w:num w:numId="13">
    <w:abstractNumId w:val="40"/>
  </w:num>
  <w:num w:numId="14">
    <w:abstractNumId w:val="44"/>
  </w:num>
  <w:num w:numId="15">
    <w:abstractNumId w:val="79"/>
  </w:num>
  <w:num w:numId="16">
    <w:abstractNumId w:val="268"/>
  </w:num>
  <w:num w:numId="17">
    <w:abstractNumId w:val="112"/>
  </w:num>
  <w:num w:numId="18">
    <w:abstractNumId w:val="67"/>
  </w:num>
  <w:num w:numId="19">
    <w:abstractNumId w:val="90"/>
  </w:num>
  <w:num w:numId="20">
    <w:abstractNumId w:val="17"/>
  </w:num>
  <w:num w:numId="21">
    <w:abstractNumId w:val="48"/>
  </w:num>
  <w:num w:numId="22">
    <w:abstractNumId w:val="200"/>
  </w:num>
  <w:num w:numId="23">
    <w:abstractNumId w:val="250"/>
  </w:num>
  <w:num w:numId="24">
    <w:abstractNumId w:val="153"/>
  </w:num>
  <w:num w:numId="25">
    <w:abstractNumId w:val="75"/>
  </w:num>
  <w:num w:numId="26">
    <w:abstractNumId w:val="53"/>
  </w:num>
  <w:num w:numId="27">
    <w:abstractNumId w:val="47"/>
  </w:num>
  <w:num w:numId="28">
    <w:abstractNumId w:val="216"/>
  </w:num>
  <w:num w:numId="29">
    <w:abstractNumId w:val="120"/>
  </w:num>
  <w:num w:numId="30">
    <w:abstractNumId w:val="31"/>
  </w:num>
  <w:num w:numId="31">
    <w:abstractNumId w:val="11"/>
  </w:num>
  <w:num w:numId="32">
    <w:abstractNumId w:val="279"/>
  </w:num>
  <w:num w:numId="33">
    <w:abstractNumId w:val="257"/>
  </w:num>
  <w:num w:numId="34">
    <w:abstractNumId w:val="171"/>
  </w:num>
  <w:num w:numId="35">
    <w:abstractNumId w:val="207"/>
  </w:num>
  <w:num w:numId="36">
    <w:abstractNumId w:val="160"/>
  </w:num>
  <w:num w:numId="37">
    <w:abstractNumId w:val="23"/>
  </w:num>
  <w:num w:numId="38">
    <w:abstractNumId w:val="110"/>
  </w:num>
  <w:num w:numId="39">
    <w:abstractNumId w:val="76"/>
  </w:num>
  <w:num w:numId="40">
    <w:abstractNumId w:val="203"/>
  </w:num>
  <w:num w:numId="41">
    <w:abstractNumId w:val="147"/>
  </w:num>
  <w:num w:numId="42">
    <w:abstractNumId w:val="277"/>
  </w:num>
  <w:num w:numId="43">
    <w:abstractNumId w:val="148"/>
  </w:num>
  <w:num w:numId="44">
    <w:abstractNumId w:val="99"/>
  </w:num>
  <w:num w:numId="45">
    <w:abstractNumId w:val="91"/>
  </w:num>
  <w:num w:numId="46">
    <w:abstractNumId w:val="131"/>
  </w:num>
  <w:num w:numId="47">
    <w:abstractNumId w:val="33"/>
  </w:num>
  <w:num w:numId="48">
    <w:abstractNumId w:val="38"/>
  </w:num>
  <w:num w:numId="49">
    <w:abstractNumId w:val="41"/>
  </w:num>
  <w:num w:numId="50">
    <w:abstractNumId w:val="253"/>
  </w:num>
  <w:num w:numId="51">
    <w:abstractNumId w:val="214"/>
  </w:num>
  <w:num w:numId="52">
    <w:abstractNumId w:val="19"/>
  </w:num>
  <w:num w:numId="53">
    <w:abstractNumId w:val="124"/>
  </w:num>
  <w:num w:numId="54">
    <w:abstractNumId w:val="42"/>
  </w:num>
  <w:num w:numId="55">
    <w:abstractNumId w:val="184"/>
  </w:num>
  <w:num w:numId="56">
    <w:abstractNumId w:val="183"/>
  </w:num>
  <w:num w:numId="57">
    <w:abstractNumId w:val="106"/>
  </w:num>
  <w:num w:numId="58">
    <w:abstractNumId w:val="10"/>
  </w:num>
  <w:num w:numId="59">
    <w:abstractNumId w:val="154"/>
  </w:num>
  <w:num w:numId="60">
    <w:abstractNumId w:val="265"/>
  </w:num>
  <w:num w:numId="61">
    <w:abstractNumId w:val="137"/>
  </w:num>
  <w:num w:numId="62">
    <w:abstractNumId w:val="294"/>
  </w:num>
  <w:num w:numId="63">
    <w:abstractNumId w:val="20"/>
  </w:num>
  <w:num w:numId="64">
    <w:abstractNumId w:val="24"/>
  </w:num>
  <w:num w:numId="65">
    <w:abstractNumId w:val="275"/>
  </w:num>
  <w:num w:numId="66">
    <w:abstractNumId w:val="109"/>
  </w:num>
  <w:num w:numId="67">
    <w:abstractNumId w:val="36"/>
  </w:num>
  <w:num w:numId="68">
    <w:abstractNumId w:val="49"/>
  </w:num>
  <w:num w:numId="69">
    <w:abstractNumId w:val="130"/>
  </w:num>
  <w:num w:numId="70">
    <w:abstractNumId w:val="217"/>
  </w:num>
  <w:num w:numId="71">
    <w:abstractNumId w:val="291"/>
  </w:num>
  <w:num w:numId="72">
    <w:abstractNumId w:val="236"/>
  </w:num>
  <w:num w:numId="73">
    <w:abstractNumId w:val="16"/>
  </w:num>
  <w:num w:numId="74">
    <w:abstractNumId w:val="55"/>
  </w:num>
  <w:num w:numId="75">
    <w:abstractNumId w:val="104"/>
  </w:num>
  <w:num w:numId="76">
    <w:abstractNumId w:val="28"/>
  </w:num>
  <w:num w:numId="77">
    <w:abstractNumId w:val="166"/>
  </w:num>
  <w:num w:numId="78">
    <w:abstractNumId w:val="152"/>
  </w:num>
  <w:num w:numId="79">
    <w:abstractNumId w:val="256"/>
  </w:num>
  <w:num w:numId="80">
    <w:abstractNumId w:val="3"/>
  </w:num>
  <w:num w:numId="81">
    <w:abstractNumId w:val="4"/>
  </w:num>
  <w:num w:numId="82">
    <w:abstractNumId w:val="193"/>
  </w:num>
  <w:num w:numId="83">
    <w:abstractNumId w:val="114"/>
  </w:num>
  <w:num w:numId="84">
    <w:abstractNumId w:val="151"/>
  </w:num>
  <w:num w:numId="85">
    <w:abstractNumId w:val="144"/>
  </w:num>
  <w:num w:numId="86">
    <w:abstractNumId w:val="247"/>
  </w:num>
  <w:num w:numId="87">
    <w:abstractNumId w:val="182"/>
  </w:num>
  <w:num w:numId="88">
    <w:abstractNumId w:val="59"/>
  </w:num>
  <w:num w:numId="89">
    <w:abstractNumId w:val="186"/>
  </w:num>
  <w:num w:numId="90">
    <w:abstractNumId w:val="155"/>
  </w:num>
  <w:num w:numId="91">
    <w:abstractNumId w:val="271"/>
  </w:num>
  <w:num w:numId="92">
    <w:abstractNumId w:val="93"/>
  </w:num>
  <w:num w:numId="93">
    <w:abstractNumId w:val="162"/>
  </w:num>
  <w:num w:numId="94">
    <w:abstractNumId w:val="1"/>
  </w:num>
  <w:num w:numId="95">
    <w:abstractNumId w:val="242"/>
  </w:num>
  <w:num w:numId="96">
    <w:abstractNumId w:val="292"/>
  </w:num>
  <w:num w:numId="97">
    <w:abstractNumId w:val="35"/>
  </w:num>
  <w:num w:numId="98">
    <w:abstractNumId w:val="252"/>
  </w:num>
  <w:num w:numId="99">
    <w:abstractNumId w:val="187"/>
  </w:num>
  <w:num w:numId="100">
    <w:abstractNumId w:val="199"/>
  </w:num>
  <w:num w:numId="101">
    <w:abstractNumId w:val="125"/>
  </w:num>
  <w:num w:numId="102">
    <w:abstractNumId w:val="189"/>
  </w:num>
  <w:num w:numId="103">
    <w:abstractNumId w:val="9"/>
  </w:num>
  <w:num w:numId="104">
    <w:abstractNumId w:val="245"/>
  </w:num>
  <w:num w:numId="105">
    <w:abstractNumId w:val="174"/>
  </w:num>
  <w:num w:numId="106">
    <w:abstractNumId w:val="143"/>
  </w:num>
  <w:num w:numId="107">
    <w:abstractNumId w:val="61"/>
  </w:num>
  <w:num w:numId="108">
    <w:abstractNumId w:val="210"/>
  </w:num>
  <w:num w:numId="109">
    <w:abstractNumId w:val="129"/>
  </w:num>
  <w:num w:numId="110">
    <w:abstractNumId w:val="220"/>
  </w:num>
  <w:num w:numId="111">
    <w:abstractNumId w:val="221"/>
  </w:num>
  <w:num w:numId="112">
    <w:abstractNumId w:val="273"/>
  </w:num>
  <w:num w:numId="113">
    <w:abstractNumId w:val="103"/>
  </w:num>
  <w:num w:numId="114">
    <w:abstractNumId w:val="21"/>
  </w:num>
  <w:num w:numId="115">
    <w:abstractNumId w:val="287"/>
  </w:num>
  <w:num w:numId="116">
    <w:abstractNumId w:val="168"/>
  </w:num>
  <w:num w:numId="117">
    <w:abstractNumId w:val="176"/>
  </w:num>
  <w:num w:numId="118">
    <w:abstractNumId w:val="92"/>
  </w:num>
  <w:num w:numId="119">
    <w:abstractNumId w:val="209"/>
  </w:num>
  <w:num w:numId="120">
    <w:abstractNumId w:val="14"/>
  </w:num>
  <w:num w:numId="121">
    <w:abstractNumId w:val="100"/>
  </w:num>
  <w:num w:numId="122">
    <w:abstractNumId w:val="188"/>
  </w:num>
  <w:num w:numId="123">
    <w:abstractNumId w:val="102"/>
  </w:num>
  <w:num w:numId="124">
    <w:abstractNumId w:val="293"/>
  </w:num>
  <w:num w:numId="125">
    <w:abstractNumId w:val="133"/>
  </w:num>
  <w:num w:numId="126">
    <w:abstractNumId w:val="173"/>
  </w:num>
  <w:num w:numId="127">
    <w:abstractNumId w:val="297"/>
  </w:num>
  <w:num w:numId="128">
    <w:abstractNumId w:val="295"/>
  </w:num>
  <w:num w:numId="129">
    <w:abstractNumId w:val="286"/>
  </w:num>
  <w:num w:numId="130">
    <w:abstractNumId w:val="51"/>
  </w:num>
  <w:num w:numId="131">
    <w:abstractNumId w:val="251"/>
  </w:num>
  <w:num w:numId="132">
    <w:abstractNumId w:val="72"/>
  </w:num>
  <w:num w:numId="133">
    <w:abstractNumId w:val="213"/>
  </w:num>
  <w:num w:numId="134">
    <w:abstractNumId w:val="46"/>
  </w:num>
  <w:num w:numId="135">
    <w:abstractNumId w:val="281"/>
  </w:num>
  <w:num w:numId="136">
    <w:abstractNumId w:val="272"/>
  </w:num>
  <w:num w:numId="137">
    <w:abstractNumId w:val="158"/>
  </w:num>
  <w:num w:numId="138">
    <w:abstractNumId w:val="127"/>
  </w:num>
  <w:num w:numId="139">
    <w:abstractNumId w:val="234"/>
  </w:num>
  <w:num w:numId="140">
    <w:abstractNumId w:val="270"/>
  </w:num>
  <w:num w:numId="141">
    <w:abstractNumId w:val="167"/>
  </w:num>
  <w:num w:numId="142">
    <w:abstractNumId w:val="87"/>
  </w:num>
  <w:num w:numId="143">
    <w:abstractNumId w:val="34"/>
  </w:num>
  <w:num w:numId="144">
    <w:abstractNumId w:val="25"/>
  </w:num>
  <w:num w:numId="145">
    <w:abstractNumId w:val="69"/>
  </w:num>
  <w:num w:numId="146">
    <w:abstractNumId w:val="122"/>
  </w:num>
  <w:num w:numId="147">
    <w:abstractNumId w:val="70"/>
  </w:num>
  <w:num w:numId="148">
    <w:abstractNumId w:val="18"/>
  </w:num>
  <w:num w:numId="149">
    <w:abstractNumId w:val="228"/>
  </w:num>
  <w:num w:numId="150">
    <w:abstractNumId w:val="232"/>
  </w:num>
  <w:num w:numId="151">
    <w:abstractNumId w:val="63"/>
  </w:num>
  <w:num w:numId="152">
    <w:abstractNumId w:val="225"/>
  </w:num>
  <w:num w:numId="153">
    <w:abstractNumId w:val="96"/>
  </w:num>
  <w:num w:numId="154">
    <w:abstractNumId w:val="192"/>
  </w:num>
  <w:num w:numId="155">
    <w:abstractNumId w:val="98"/>
  </w:num>
  <w:num w:numId="156">
    <w:abstractNumId w:val="66"/>
  </w:num>
  <w:num w:numId="157">
    <w:abstractNumId w:val="39"/>
  </w:num>
  <w:num w:numId="158">
    <w:abstractNumId w:val="50"/>
  </w:num>
  <w:num w:numId="159">
    <w:abstractNumId w:val="255"/>
  </w:num>
  <w:num w:numId="160">
    <w:abstractNumId w:val="43"/>
  </w:num>
  <w:num w:numId="161">
    <w:abstractNumId w:val="266"/>
  </w:num>
  <w:num w:numId="162">
    <w:abstractNumId w:val="190"/>
  </w:num>
  <w:num w:numId="163">
    <w:abstractNumId w:val="74"/>
  </w:num>
  <w:num w:numId="164">
    <w:abstractNumId w:val="201"/>
  </w:num>
  <w:num w:numId="165">
    <w:abstractNumId w:val="280"/>
  </w:num>
  <w:num w:numId="166">
    <w:abstractNumId w:val="260"/>
  </w:num>
  <w:num w:numId="167">
    <w:abstractNumId w:val="240"/>
  </w:num>
  <w:num w:numId="168">
    <w:abstractNumId w:val="227"/>
  </w:num>
  <w:num w:numId="169">
    <w:abstractNumId w:val="157"/>
  </w:num>
  <w:num w:numId="170">
    <w:abstractNumId w:val="95"/>
  </w:num>
  <w:num w:numId="171">
    <w:abstractNumId w:val="238"/>
  </w:num>
  <w:num w:numId="172">
    <w:abstractNumId w:val="197"/>
  </w:num>
  <w:num w:numId="173">
    <w:abstractNumId w:val="206"/>
  </w:num>
  <w:num w:numId="174">
    <w:abstractNumId w:val="196"/>
  </w:num>
  <w:num w:numId="175">
    <w:abstractNumId w:val="118"/>
  </w:num>
  <w:num w:numId="176">
    <w:abstractNumId w:val="113"/>
  </w:num>
  <w:num w:numId="177">
    <w:abstractNumId w:val="60"/>
  </w:num>
  <w:num w:numId="178">
    <w:abstractNumId w:val="223"/>
  </w:num>
  <w:num w:numId="179">
    <w:abstractNumId w:val="15"/>
  </w:num>
  <w:num w:numId="180">
    <w:abstractNumId w:val="205"/>
  </w:num>
  <w:num w:numId="181">
    <w:abstractNumId w:val="136"/>
  </w:num>
  <w:num w:numId="182">
    <w:abstractNumId w:val="164"/>
  </w:num>
  <w:num w:numId="183">
    <w:abstractNumId w:val="68"/>
  </w:num>
  <w:num w:numId="184">
    <w:abstractNumId w:val="58"/>
  </w:num>
  <w:num w:numId="185">
    <w:abstractNumId w:val="230"/>
  </w:num>
  <w:num w:numId="186">
    <w:abstractNumId w:val="283"/>
  </w:num>
  <w:num w:numId="187">
    <w:abstractNumId w:val="89"/>
  </w:num>
  <w:num w:numId="188">
    <w:abstractNumId w:val="62"/>
  </w:num>
  <w:num w:numId="189">
    <w:abstractNumId w:val="140"/>
  </w:num>
  <w:num w:numId="190">
    <w:abstractNumId w:val="226"/>
  </w:num>
  <w:num w:numId="191">
    <w:abstractNumId w:val="254"/>
  </w:num>
  <w:num w:numId="192">
    <w:abstractNumId w:val="116"/>
  </w:num>
  <w:num w:numId="193">
    <w:abstractNumId w:val="105"/>
  </w:num>
  <w:num w:numId="194">
    <w:abstractNumId w:val="22"/>
  </w:num>
  <w:num w:numId="195">
    <w:abstractNumId w:val="262"/>
  </w:num>
  <w:num w:numId="196">
    <w:abstractNumId w:val="249"/>
  </w:num>
  <w:num w:numId="197">
    <w:abstractNumId w:val="172"/>
  </w:num>
  <w:num w:numId="198">
    <w:abstractNumId w:val="278"/>
  </w:num>
  <w:num w:numId="199">
    <w:abstractNumId w:val="88"/>
  </w:num>
  <w:num w:numId="200">
    <w:abstractNumId w:val="149"/>
  </w:num>
  <w:num w:numId="201">
    <w:abstractNumId w:val="248"/>
  </w:num>
  <w:num w:numId="202">
    <w:abstractNumId w:val="274"/>
  </w:num>
  <w:num w:numId="203">
    <w:abstractNumId w:val="178"/>
  </w:num>
  <w:num w:numId="204">
    <w:abstractNumId w:val="86"/>
  </w:num>
  <w:num w:numId="205">
    <w:abstractNumId w:val="282"/>
  </w:num>
  <w:num w:numId="206">
    <w:abstractNumId w:val="111"/>
  </w:num>
  <w:num w:numId="207">
    <w:abstractNumId w:val="212"/>
  </w:num>
  <w:num w:numId="208">
    <w:abstractNumId w:val="241"/>
  </w:num>
  <w:num w:numId="209">
    <w:abstractNumId w:val="97"/>
  </w:num>
  <w:num w:numId="210">
    <w:abstractNumId w:val="56"/>
  </w:num>
  <w:num w:numId="211">
    <w:abstractNumId w:val="26"/>
  </w:num>
  <w:num w:numId="212">
    <w:abstractNumId w:val="138"/>
  </w:num>
  <w:num w:numId="213">
    <w:abstractNumId w:val="64"/>
  </w:num>
  <w:num w:numId="214">
    <w:abstractNumId w:val="139"/>
  </w:num>
  <w:num w:numId="215">
    <w:abstractNumId w:val="142"/>
  </w:num>
  <w:num w:numId="216">
    <w:abstractNumId w:val="191"/>
  </w:num>
  <w:num w:numId="217">
    <w:abstractNumId w:val="57"/>
  </w:num>
  <w:num w:numId="218">
    <w:abstractNumId w:val="32"/>
  </w:num>
  <w:num w:numId="219">
    <w:abstractNumId w:val="239"/>
  </w:num>
  <w:num w:numId="220">
    <w:abstractNumId w:val="13"/>
  </w:num>
  <w:num w:numId="221">
    <w:abstractNumId w:val="77"/>
  </w:num>
  <w:num w:numId="222">
    <w:abstractNumId w:val="5"/>
  </w:num>
  <w:num w:numId="223">
    <w:abstractNumId w:val="163"/>
  </w:num>
  <w:num w:numId="224">
    <w:abstractNumId w:val="78"/>
  </w:num>
  <w:num w:numId="225">
    <w:abstractNumId w:val="218"/>
  </w:num>
  <w:num w:numId="226">
    <w:abstractNumId w:val="285"/>
  </w:num>
  <w:num w:numId="227">
    <w:abstractNumId w:val="12"/>
  </w:num>
  <w:num w:numId="228">
    <w:abstractNumId w:val="71"/>
  </w:num>
  <w:num w:numId="229">
    <w:abstractNumId w:val="54"/>
  </w:num>
  <w:num w:numId="230">
    <w:abstractNumId w:val="85"/>
  </w:num>
  <w:num w:numId="231">
    <w:abstractNumId w:val="198"/>
  </w:num>
  <w:num w:numId="232">
    <w:abstractNumId w:val="30"/>
  </w:num>
  <w:num w:numId="233">
    <w:abstractNumId w:val="180"/>
  </w:num>
  <w:num w:numId="234">
    <w:abstractNumId w:val="235"/>
  </w:num>
  <w:num w:numId="235">
    <w:abstractNumId w:val="181"/>
  </w:num>
  <w:num w:numId="236">
    <w:abstractNumId w:val="165"/>
  </w:num>
  <w:num w:numId="237">
    <w:abstractNumId w:val="259"/>
  </w:num>
  <w:num w:numId="238">
    <w:abstractNumId w:val="159"/>
  </w:num>
  <w:num w:numId="239">
    <w:abstractNumId w:val="123"/>
  </w:num>
  <w:num w:numId="240">
    <w:abstractNumId w:val="121"/>
  </w:num>
  <w:num w:numId="241">
    <w:abstractNumId w:val="229"/>
  </w:num>
  <w:num w:numId="242">
    <w:abstractNumId w:val="156"/>
  </w:num>
  <w:num w:numId="243">
    <w:abstractNumId w:val="84"/>
  </w:num>
  <w:num w:numId="244">
    <w:abstractNumId w:val="233"/>
  </w:num>
  <w:num w:numId="245">
    <w:abstractNumId w:val="37"/>
  </w:num>
  <w:num w:numId="246">
    <w:abstractNumId w:val="107"/>
  </w:num>
  <w:num w:numId="247">
    <w:abstractNumId w:val="115"/>
  </w:num>
  <w:num w:numId="248">
    <w:abstractNumId w:val="264"/>
  </w:num>
  <w:num w:numId="249">
    <w:abstractNumId w:val="94"/>
  </w:num>
  <w:num w:numId="250">
    <w:abstractNumId w:val="6"/>
  </w:num>
  <w:num w:numId="251">
    <w:abstractNumId w:val="269"/>
  </w:num>
  <w:num w:numId="252">
    <w:abstractNumId w:val="179"/>
  </w:num>
  <w:num w:numId="253">
    <w:abstractNumId w:val="194"/>
  </w:num>
  <w:num w:numId="254">
    <w:abstractNumId w:val="141"/>
  </w:num>
  <w:num w:numId="255">
    <w:abstractNumId w:val="27"/>
  </w:num>
  <w:num w:numId="256">
    <w:abstractNumId w:val="298"/>
  </w:num>
  <w:num w:numId="257">
    <w:abstractNumId w:val="290"/>
  </w:num>
  <w:num w:numId="258">
    <w:abstractNumId w:val="296"/>
  </w:num>
  <w:num w:numId="259">
    <w:abstractNumId w:val="284"/>
  </w:num>
  <w:num w:numId="260">
    <w:abstractNumId w:val="261"/>
  </w:num>
  <w:num w:numId="261">
    <w:abstractNumId w:val="29"/>
  </w:num>
  <w:num w:numId="262">
    <w:abstractNumId w:val="108"/>
  </w:num>
  <w:num w:numId="263">
    <w:abstractNumId w:val="231"/>
  </w:num>
  <w:num w:numId="264">
    <w:abstractNumId w:val="258"/>
  </w:num>
  <w:num w:numId="265">
    <w:abstractNumId w:val="145"/>
  </w:num>
  <w:num w:numId="266">
    <w:abstractNumId w:val="161"/>
  </w:num>
  <w:num w:numId="267">
    <w:abstractNumId w:val="81"/>
  </w:num>
  <w:num w:numId="268">
    <w:abstractNumId w:val="288"/>
  </w:num>
  <w:num w:numId="269">
    <w:abstractNumId w:val="150"/>
  </w:num>
  <w:num w:numId="270">
    <w:abstractNumId w:val="83"/>
  </w:num>
  <w:num w:numId="271">
    <w:abstractNumId w:val="2"/>
  </w:num>
  <w:num w:numId="272">
    <w:abstractNumId w:val="202"/>
  </w:num>
  <w:num w:numId="273">
    <w:abstractNumId w:val="65"/>
  </w:num>
  <w:num w:numId="274">
    <w:abstractNumId w:val="211"/>
  </w:num>
  <w:num w:numId="275">
    <w:abstractNumId w:val="52"/>
  </w:num>
  <w:num w:numId="276">
    <w:abstractNumId w:val="177"/>
  </w:num>
  <w:num w:numId="277">
    <w:abstractNumId w:val="73"/>
  </w:num>
  <w:num w:numId="278">
    <w:abstractNumId w:val="204"/>
  </w:num>
  <w:num w:numId="279">
    <w:abstractNumId w:val="82"/>
  </w:num>
  <w:num w:numId="280">
    <w:abstractNumId w:val="263"/>
  </w:num>
  <w:num w:numId="281">
    <w:abstractNumId w:val="219"/>
  </w:num>
  <w:num w:numId="282">
    <w:abstractNumId w:val="185"/>
  </w:num>
  <w:num w:numId="283">
    <w:abstractNumId w:val="101"/>
  </w:num>
  <w:num w:numId="284">
    <w:abstractNumId w:val="7"/>
  </w:num>
  <w:num w:numId="285">
    <w:abstractNumId w:val="135"/>
  </w:num>
  <w:num w:numId="286">
    <w:abstractNumId w:val="195"/>
  </w:num>
  <w:num w:numId="287">
    <w:abstractNumId w:val="45"/>
  </w:num>
  <w:num w:numId="288">
    <w:abstractNumId w:val="267"/>
  </w:num>
  <w:num w:numId="289">
    <w:abstractNumId w:val="276"/>
  </w:num>
  <w:num w:numId="290">
    <w:abstractNumId w:val="170"/>
  </w:num>
  <w:num w:numId="291">
    <w:abstractNumId w:val="146"/>
  </w:num>
  <w:num w:numId="292">
    <w:abstractNumId w:val="289"/>
  </w:num>
  <w:num w:numId="293">
    <w:abstractNumId w:val="80"/>
  </w:num>
  <w:num w:numId="294">
    <w:abstractNumId w:val="175"/>
  </w:num>
  <w:num w:numId="295">
    <w:abstractNumId w:val="237"/>
  </w:num>
  <w:num w:numId="296">
    <w:abstractNumId w:val="222"/>
  </w:num>
  <w:num w:numId="297">
    <w:abstractNumId w:val="132"/>
  </w:num>
  <w:num w:numId="298">
    <w:abstractNumId w:val="126"/>
  </w:num>
  <w:numIdMacAtCleanup w:val="2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9"/>
  <w:autoHyphenation/>
  <w:hyphenationZone w:val="425"/>
  <w:drawingGridHorizontalSpacing w:val="110"/>
  <w:drawingGridVerticalSpacing w:val="120"/>
  <w:displayHorizontalDrawingGridEvery w:val="2"/>
  <w:displayVerticalDrawingGridEvery w:val="0"/>
  <w:noPunctuationKerning/>
  <w:characterSpacingControl w:val="doNotCompress"/>
  <w:footnotePr>
    <w:numRestart w:val="eachPage"/>
    <w:footnote w:id="0"/>
    <w:footnote w:id="1"/>
  </w:footnotePr>
  <w:endnotePr>
    <w:endnote w:id="0"/>
    <w:endnote w:id="1"/>
  </w:endnotePr>
  <w:compat>
    <w:spaceForUL/>
    <w:balanceSingleByteDoubleByteWidth/>
    <w:doNotLeaveBackslashAlone/>
    <w:ulTrailSpace/>
    <w:doNotExpandShiftReturn/>
  </w:compat>
  <w:rsids>
    <w:rsidRoot w:val="000B2834"/>
    <w:rsid w:val="000017B8"/>
    <w:rsid w:val="00004BCE"/>
    <w:rsid w:val="000079EA"/>
    <w:rsid w:val="000212E4"/>
    <w:rsid w:val="00023E3E"/>
    <w:rsid w:val="00026C14"/>
    <w:rsid w:val="00026DC9"/>
    <w:rsid w:val="00030B53"/>
    <w:rsid w:val="00031186"/>
    <w:rsid w:val="00033999"/>
    <w:rsid w:val="00036071"/>
    <w:rsid w:val="00042C71"/>
    <w:rsid w:val="0004453D"/>
    <w:rsid w:val="000539F7"/>
    <w:rsid w:val="00055815"/>
    <w:rsid w:val="00056675"/>
    <w:rsid w:val="00067073"/>
    <w:rsid w:val="00067BDF"/>
    <w:rsid w:val="00074043"/>
    <w:rsid w:val="000743C1"/>
    <w:rsid w:val="00074E6B"/>
    <w:rsid w:val="00075F18"/>
    <w:rsid w:val="00075F2D"/>
    <w:rsid w:val="00077219"/>
    <w:rsid w:val="000823B5"/>
    <w:rsid w:val="00086C27"/>
    <w:rsid w:val="000947FA"/>
    <w:rsid w:val="000950B7"/>
    <w:rsid w:val="000A219B"/>
    <w:rsid w:val="000A3A48"/>
    <w:rsid w:val="000A7306"/>
    <w:rsid w:val="000A7FCA"/>
    <w:rsid w:val="000B0361"/>
    <w:rsid w:val="000B154B"/>
    <w:rsid w:val="000B2834"/>
    <w:rsid w:val="000B44EB"/>
    <w:rsid w:val="000B58B7"/>
    <w:rsid w:val="000C6968"/>
    <w:rsid w:val="000C7CFF"/>
    <w:rsid w:val="000D6A69"/>
    <w:rsid w:val="000E29E3"/>
    <w:rsid w:val="000E6727"/>
    <w:rsid w:val="000E709B"/>
    <w:rsid w:val="000F3EDF"/>
    <w:rsid w:val="000F5474"/>
    <w:rsid w:val="000F7FD9"/>
    <w:rsid w:val="001002B2"/>
    <w:rsid w:val="00111612"/>
    <w:rsid w:val="001130B5"/>
    <w:rsid w:val="00114BCD"/>
    <w:rsid w:val="0012219F"/>
    <w:rsid w:val="001245D9"/>
    <w:rsid w:val="001302F2"/>
    <w:rsid w:val="00131035"/>
    <w:rsid w:val="00140B3B"/>
    <w:rsid w:val="00141B49"/>
    <w:rsid w:val="00141EAA"/>
    <w:rsid w:val="001423EF"/>
    <w:rsid w:val="0014513A"/>
    <w:rsid w:val="00170C65"/>
    <w:rsid w:val="0017462B"/>
    <w:rsid w:val="00180798"/>
    <w:rsid w:val="0018460C"/>
    <w:rsid w:val="00185482"/>
    <w:rsid w:val="0019161F"/>
    <w:rsid w:val="00197F0C"/>
    <w:rsid w:val="001B296F"/>
    <w:rsid w:val="001B497C"/>
    <w:rsid w:val="001B5AED"/>
    <w:rsid w:val="001C0DD8"/>
    <w:rsid w:val="001C362B"/>
    <w:rsid w:val="001C6C5F"/>
    <w:rsid w:val="001D1E10"/>
    <w:rsid w:val="001D4C9C"/>
    <w:rsid w:val="001D4F98"/>
    <w:rsid w:val="001D7FF0"/>
    <w:rsid w:val="001F120C"/>
    <w:rsid w:val="001F754D"/>
    <w:rsid w:val="00210643"/>
    <w:rsid w:val="00215E43"/>
    <w:rsid w:val="002160F8"/>
    <w:rsid w:val="00220DF4"/>
    <w:rsid w:val="00224CD7"/>
    <w:rsid w:val="00231D6A"/>
    <w:rsid w:val="00232111"/>
    <w:rsid w:val="00233996"/>
    <w:rsid w:val="00234EF6"/>
    <w:rsid w:val="002358EE"/>
    <w:rsid w:val="0024048D"/>
    <w:rsid w:val="0024177A"/>
    <w:rsid w:val="0024282B"/>
    <w:rsid w:val="00246440"/>
    <w:rsid w:val="002464A2"/>
    <w:rsid w:val="00246787"/>
    <w:rsid w:val="00254D83"/>
    <w:rsid w:val="00255F76"/>
    <w:rsid w:val="00263F4A"/>
    <w:rsid w:val="002644B2"/>
    <w:rsid w:val="002707EE"/>
    <w:rsid w:val="002709D2"/>
    <w:rsid w:val="00271198"/>
    <w:rsid w:val="00272E08"/>
    <w:rsid w:val="002769D0"/>
    <w:rsid w:val="00281944"/>
    <w:rsid w:val="002906B9"/>
    <w:rsid w:val="00292BED"/>
    <w:rsid w:val="00294F5C"/>
    <w:rsid w:val="00296F35"/>
    <w:rsid w:val="002977B7"/>
    <w:rsid w:val="0029786E"/>
    <w:rsid w:val="00297DE8"/>
    <w:rsid w:val="002A04A4"/>
    <w:rsid w:val="002A35EC"/>
    <w:rsid w:val="002A76DD"/>
    <w:rsid w:val="002A7C18"/>
    <w:rsid w:val="002B286B"/>
    <w:rsid w:val="002B2DB5"/>
    <w:rsid w:val="002B3B3D"/>
    <w:rsid w:val="002B7CE9"/>
    <w:rsid w:val="002C06E6"/>
    <w:rsid w:val="002C6DB1"/>
    <w:rsid w:val="002D485B"/>
    <w:rsid w:val="002E5717"/>
    <w:rsid w:val="002F407B"/>
    <w:rsid w:val="002F48E2"/>
    <w:rsid w:val="002F7FA9"/>
    <w:rsid w:val="00311A02"/>
    <w:rsid w:val="00311AA3"/>
    <w:rsid w:val="0031208C"/>
    <w:rsid w:val="00317F4F"/>
    <w:rsid w:val="00326557"/>
    <w:rsid w:val="00331F99"/>
    <w:rsid w:val="003325E6"/>
    <w:rsid w:val="00332B00"/>
    <w:rsid w:val="003338F2"/>
    <w:rsid w:val="0034000D"/>
    <w:rsid w:val="003433AD"/>
    <w:rsid w:val="003547C8"/>
    <w:rsid w:val="00364FD4"/>
    <w:rsid w:val="003702D0"/>
    <w:rsid w:val="00370D91"/>
    <w:rsid w:val="0037171A"/>
    <w:rsid w:val="00375BE5"/>
    <w:rsid w:val="00377662"/>
    <w:rsid w:val="00383198"/>
    <w:rsid w:val="00384EEB"/>
    <w:rsid w:val="0039081B"/>
    <w:rsid w:val="003A1E44"/>
    <w:rsid w:val="003A2443"/>
    <w:rsid w:val="003A6679"/>
    <w:rsid w:val="003B11D9"/>
    <w:rsid w:val="003B2495"/>
    <w:rsid w:val="003B4E2B"/>
    <w:rsid w:val="003C257F"/>
    <w:rsid w:val="003C560E"/>
    <w:rsid w:val="003C7929"/>
    <w:rsid w:val="003D169B"/>
    <w:rsid w:val="003D7A60"/>
    <w:rsid w:val="003E2E7A"/>
    <w:rsid w:val="003E37CB"/>
    <w:rsid w:val="003F1D2F"/>
    <w:rsid w:val="003F24C7"/>
    <w:rsid w:val="003F31D8"/>
    <w:rsid w:val="003F6D6F"/>
    <w:rsid w:val="00406820"/>
    <w:rsid w:val="00410A61"/>
    <w:rsid w:val="00411DB7"/>
    <w:rsid w:val="00417BBB"/>
    <w:rsid w:val="00417C0B"/>
    <w:rsid w:val="00422825"/>
    <w:rsid w:val="00424B2D"/>
    <w:rsid w:val="00431121"/>
    <w:rsid w:val="00437AEB"/>
    <w:rsid w:val="00442336"/>
    <w:rsid w:val="00442432"/>
    <w:rsid w:val="00442826"/>
    <w:rsid w:val="0044309A"/>
    <w:rsid w:val="00445B7A"/>
    <w:rsid w:val="0044724D"/>
    <w:rsid w:val="004512EE"/>
    <w:rsid w:val="004551F0"/>
    <w:rsid w:val="004562EB"/>
    <w:rsid w:val="0046547F"/>
    <w:rsid w:val="00467F38"/>
    <w:rsid w:val="00473CC7"/>
    <w:rsid w:val="0048089A"/>
    <w:rsid w:val="00482502"/>
    <w:rsid w:val="004869B7"/>
    <w:rsid w:val="00492F59"/>
    <w:rsid w:val="004977FD"/>
    <w:rsid w:val="00497E13"/>
    <w:rsid w:val="004A355C"/>
    <w:rsid w:val="004B08B8"/>
    <w:rsid w:val="004B24DE"/>
    <w:rsid w:val="004B46B2"/>
    <w:rsid w:val="004C2268"/>
    <w:rsid w:val="004C2619"/>
    <w:rsid w:val="004C3357"/>
    <w:rsid w:val="004C4822"/>
    <w:rsid w:val="004C5E9F"/>
    <w:rsid w:val="004E10E0"/>
    <w:rsid w:val="004E5979"/>
    <w:rsid w:val="004F53CA"/>
    <w:rsid w:val="005008F5"/>
    <w:rsid w:val="00502FD4"/>
    <w:rsid w:val="00504CEB"/>
    <w:rsid w:val="00514E93"/>
    <w:rsid w:val="00521595"/>
    <w:rsid w:val="00521B7F"/>
    <w:rsid w:val="00524176"/>
    <w:rsid w:val="005311D0"/>
    <w:rsid w:val="00531583"/>
    <w:rsid w:val="00532967"/>
    <w:rsid w:val="00533185"/>
    <w:rsid w:val="0053414F"/>
    <w:rsid w:val="005404CC"/>
    <w:rsid w:val="00542D45"/>
    <w:rsid w:val="0054382B"/>
    <w:rsid w:val="00545581"/>
    <w:rsid w:val="00545749"/>
    <w:rsid w:val="005474AF"/>
    <w:rsid w:val="00550154"/>
    <w:rsid w:val="0055524D"/>
    <w:rsid w:val="00557D8F"/>
    <w:rsid w:val="005707AA"/>
    <w:rsid w:val="005711BC"/>
    <w:rsid w:val="00576D15"/>
    <w:rsid w:val="00581290"/>
    <w:rsid w:val="005847AB"/>
    <w:rsid w:val="0059402A"/>
    <w:rsid w:val="00595BC3"/>
    <w:rsid w:val="0059662D"/>
    <w:rsid w:val="005A0903"/>
    <w:rsid w:val="005A5F14"/>
    <w:rsid w:val="005C4B46"/>
    <w:rsid w:val="005E20B9"/>
    <w:rsid w:val="005E5528"/>
    <w:rsid w:val="005F6EA6"/>
    <w:rsid w:val="006034E6"/>
    <w:rsid w:val="00603B09"/>
    <w:rsid w:val="00624503"/>
    <w:rsid w:val="00624508"/>
    <w:rsid w:val="006250D3"/>
    <w:rsid w:val="006259A0"/>
    <w:rsid w:val="00627550"/>
    <w:rsid w:val="00627B29"/>
    <w:rsid w:val="00627DB6"/>
    <w:rsid w:val="00630A6F"/>
    <w:rsid w:val="00633736"/>
    <w:rsid w:val="00633ADD"/>
    <w:rsid w:val="00633C6F"/>
    <w:rsid w:val="006365E8"/>
    <w:rsid w:val="00637975"/>
    <w:rsid w:val="00637BF6"/>
    <w:rsid w:val="0065064E"/>
    <w:rsid w:val="00651C8D"/>
    <w:rsid w:val="0065359B"/>
    <w:rsid w:val="0065446C"/>
    <w:rsid w:val="006572EC"/>
    <w:rsid w:val="00667595"/>
    <w:rsid w:val="00667CC3"/>
    <w:rsid w:val="006713C8"/>
    <w:rsid w:val="006769B5"/>
    <w:rsid w:val="00677B44"/>
    <w:rsid w:val="00680677"/>
    <w:rsid w:val="00682587"/>
    <w:rsid w:val="00683C32"/>
    <w:rsid w:val="00686C9F"/>
    <w:rsid w:val="00687753"/>
    <w:rsid w:val="006900A6"/>
    <w:rsid w:val="00694D81"/>
    <w:rsid w:val="00696A58"/>
    <w:rsid w:val="006A0A7B"/>
    <w:rsid w:val="006A4181"/>
    <w:rsid w:val="006A46EF"/>
    <w:rsid w:val="006A6B0E"/>
    <w:rsid w:val="006A6B48"/>
    <w:rsid w:val="006B6B2F"/>
    <w:rsid w:val="006C104C"/>
    <w:rsid w:val="006C3BBF"/>
    <w:rsid w:val="006C4333"/>
    <w:rsid w:val="006C7244"/>
    <w:rsid w:val="006C77E3"/>
    <w:rsid w:val="006D4DA2"/>
    <w:rsid w:val="006E02A4"/>
    <w:rsid w:val="006E30A2"/>
    <w:rsid w:val="006E47BA"/>
    <w:rsid w:val="006E6A5C"/>
    <w:rsid w:val="006F1E56"/>
    <w:rsid w:val="006F253A"/>
    <w:rsid w:val="007000EA"/>
    <w:rsid w:val="00702063"/>
    <w:rsid w:val="00702C5B"/>
    <w:rsid w:val="00705FDD"/>
    <w:rsid w:val="00714E0B"/>
    <w:rsid w:val="00716626"/>
    <w:rsid w:val="00716F9B"/>
    <w:rsid w:val="00721EF8"/>
    <w:rsid w:val="00721FAE"/>
    <w:rsid w:val="00723123"/>
    <w:rsid w:val="00735783"/>
    <w:rsid w:val="00735E5B"/>
    <w:rsid w:val="007370CD"/>
    <w:rsid w:val="007420C0"/>
    <w:rsid w:val="0074212C"/>
    <w:rsid w:val="00750713"/>
    <w:rsid w:val="0075140B"/>
    <w:rsid w:val="00751C6D"/>
    <w:rsid w:val="00751E66"/>
    <w:rsid w:val="00753C5E"/>
    <w:rsid w:val="00756A2E"/>
    <w:rsid w:val="00762A3D"/>
    <w:rsid w:val="00767422"/>
    <w:rsid w:val="00771A0F"/>
    <w:rsid w:val="00774120"/>
    <w:rsid w:val="00776A75"/>
    <w:rsid w:val="007830C4"/>
    <w:rsid w:val="007845C7"/>
    <w:rsid w:val="0078528E"/>
    <w:rsid w:val="00786A3E"/>
    <w:rsid w:val="007A17B4"/>
    <w:rsid w:val="007A4B89"/>
    <w:rsid w:val="007A5BD8"/>
    <w:rsid w:val="007B1129"/>
    <w:rsid w:val="007B7A17"/>
    <w:rsid w:val="007C3D68"/>
    <w:rsid w:val="007C4761"/>
    <w:rsid w:val="007D1EB9"/>
    <w:rsid w:val="007D5E81"/>
    <w:rsid w:val="007E13E1"/>
    <w:rsid w:val="007E22F0"/>
    <w:rsid w:val="007F5DF7"/>
    <w:rsid w:val="007F6C1E"/>
    <w:rsid w:val="00800E14"/>
    <w:rsid w:val="0080206B"/>
    <w:rsid w:val="00802713"/>
    <w:rsid w:val="00802A44"/>
    <w:rsid w:val="00804860"/>
    <w:rsid w:val="00804C03"/>
    <w:rsid w:val="00807627"/>
    <w:rsid w:val="00807808"/>
    <w:rsid w:val="00814F1E"/>
    <w:rsid w:val="00815A79"/>
    <w:rsid w:val="00823C6C"/>
    <w:rsid w:val="00825A48"/>
    <w:rsid w:val="00832143"/>
    <w:rsid w:val="00836168"/>
    <w:rsid w:val="0083642E"/>
    <w:rsid w:val="00836F13"/>
    <w:rsid w:val="00841CD3"/>
    <w:rsid w:val="00844566"/>
    <w:rsid w:val="008474D5"/>
    <w:rsid w:val="00847936"/>
    <w:rsid w:val="00851F5F"/>
    <w:rsid w:val="00854138"/>
    <w:rsid w:val="0085592E"/>
    <w:rsid w:val="0085640F"/>
    <w:rsid w:val="00860903"/>
    <w:rsid w:val="00860EFD"/>
    <w:rsid w:val="00874B93"/>
    <w:rsid w:val="00877CC6"/>
    <w:rsid w:val="008850A4"/>
    <w:rsid w:val="0088600E"/>
    <w:rsid w:val="00890AEE"/>
    <w:rsid w:val="008940B5"/>
    <w:rsid w:val="00897A97"/>
    <w:rsid w:val="008A0D6F"/>
    <w:rsid w:val="008A24BF"/>
    <w:rsid w:val="008A6D17"/>
    <w:rsid w:val="008B1F75"/>
    <w:rsid w:val="008B3E07"/>
    <w:rsid w:val="008B79BB"/>
    <w:rsid w:val="008C27B9"/>
    <w:rsid w:val="008C62DB"/>
    <w:rsid w:val="008D569C"/>
    <w:rsid w:val="008E0C85"/>
    <w:rsid w:val="008E34E7"/>
    <w:rsid w:val="008E4422"/>
    <w:rsid w:val="008E62AE"/>
    <w:rsid w:val="008F0759"/>
    <w:rsid w:val="00902F29"/>
    <w:rsid w:val="0090708F"/>
    <w:rsid w:val="00915EB4"/>
    <w:rsid w:val="00915FC1"/>
    <w:rsid w:val="00917BC5"/>
    <w:rsid w:val="00924F0C"/>
    <w:rsid w:val="0093222C"/>
    <w:rsid w:val="00932840"/>
    <w:rsid w:val="00934509"/>
    <w:rsid w:val="00935647"/>
    <w:rsid w:val="00936294"/>
    <w:rsid w:val="00943B77"/>
    <w:rsid w:val="0094557D"/>
    <w:rsid w:val="00953ED5"/>
    <w:rsid w:val="00954B3A"/>
    <w:rsid w:val="00954FAE"/>
    <w:rsid w:val="00967220"/>
    <w:rsid w:val="00967D50"/>
    <w:rsid w:val="00972436"/>
    <w:rsid w:val="00975D75"/>
    <w:rsid w:val="00987F96"/>
    <w:rsid w:val="009922D8"/>
    <w:rsid w:val="009A1C21"/>
    <w:rsid w:val="009A28FC"/>
    <w:rsid w:val="009A2CA3"/>
    <w:rsid w:val="009A34C3"/>
    <w:rsid w:val="009A4F38"/>
    <w:rsid w:val="009A6303"/>
    <w:rsid w:val="009A75C6"/>
    <w:rsid w:val="009B0B34"/>
    <w:rsid w:val="009B10B0"/>
    <w:rsid w:val="009B115A"/>
    <w:rsid w:val="009C3600"/>
    <w:rsid w:val="009C48F1"/>
    <w:rsid w:val="009C7012"/>
    <w:rsid w:val="009D04E2"/>
    <w:rsid w:val="009D48C8"/>
    <w:rsid w:val="009E246F"/>
    <w:rsid w:val="009E31EA"/>
    <w:rsid w:val="009F4DF5"/>
    <w:rsid w:val="009F6AD9"/>
    <w:rsid w:val="009F6F23"/>
    <w:rsid w:val="00A028E6"/>
    <w:rsid w:val="00A05AA9"/>
    <w:rsid w:val="00A06E5D"/>
    <w:rsid w:val="00A120C0"/>
    <w:rsid w:val="00A1408E"/>
    <w:rsid w:val="00A16EF1"/>
    <w:rsid w:val="00A17E34"/>
    <w:rsid w:val="00A21009"/>
    <w:rsid w:val="00A24D7E"/>
    <w:rsid w:val="00A2506A"/>
    <w:rsid w:val="00A300ED"/>
    <w:rsid w:val="00A30E31"/>
    <w:rsid w:val="00A32760"/>
    <w:rsid w:val="00A3314E"/>
    <w:rsid w:val="00A353AE"/>
    <w:rsid w:val="00A4212E"/>
    <w:rsid w:val="00A4685A"/>
    <w:rsid w:val="00A46C95"/>
    <w:rsid w:val="00A51220"/>
    <w:rsid w:val="00A54624"/>
    <w:rsid w:val="00A5630C"/>
    <w:rsid w:val="00A657D2"/>
    <w:rsid w:val="00A70295"/>
    <w:rsid w:val="00A70F7F"/>
    <w:rsid w:val="00A80F1A"/>
    <w:rsid w:val="00A839B6"/>
    <w:rsid w:val="00A843E5"/>
    <w:rsid w:val="00A94225"/>
    <w:rsid w:val="00A97594"/>
    <w:rsid w:val="00A97963"/>
    <w:rsid w:val="00AB3F13"/>
    <w:rsid w:val="00AB5740"/>
    <w:rsid w:val="00AB5D2A"/>
    <w:rsid w:val="00AB7249"/>
    <w:rsid w:val="00AB791A"/>
    <w:rsid w:val="00AC0C12"/>
    <w:rsid w:val="00AC3364"/>
    <w:rsid w:val="00AD22B5"/>
    <w:rsid w:val="00AD438B"/>
    <w:rsid w:val="00AD43DB"/>
    <w:rsid w:val="00AE09BA"/>
    <w:rsid w:val="00AE2D29"/>
    <w:rsid w:val="00AE2F86"/>
    <w:rsid w:val="00AE3CAC"/>
    <w:rsid w:val="00AE5AD9"/>
    <w:rsid w:val="00AE696C"/>
    <w:rsid w:val="00AE75A1"/>
    <w:rsid w:val="00AF2B82"/>
    <w:rsid w:val="00AF6D70"/>
    <w:rsid w:val="00AF7435"/>
    <w:rsid w:val="00B03732"/>
    <w:rsid w:val="00B04A64"/>
    <w:rsid w:val="00B05E3B"/>
    <w:rsid w:val="00B11470"/>
    <w:rsid w:val="00B2478C"/>
    <w:rsid w:val="00B257CB"/>
    <w:rsid w:val="00B268A6"/>
    <w:rsid w:val="00B35BEF"/>
    <w:rsid w:val="00B42B62"/>
    <w:rsid w:val="00B42FA3"/>
    <w:rsid w:val="00B438EE"/>
    <w:rsid w:val="00B45A70"/>
    <w:rsid w:val="00B468A6"/>
    <w:rsid w:val="00B479CA"/>
    <w:rsid w:val="00B52488"/>
    <w:rsid w:val="00B564BF"/>
    <w:rsid w:val="00B63CF8"/>
    <w:rsid w:val="00B67D2A"/>
    <w:rsid w:val="00B71A9F"/>
    <w:rsid w:val="00B72216"/>
    <w:rsid w:val="00B769C7"/>
    <w:rsid w:val="00B81575"/>
    <w:rsid w:val="00B82E57"/>
    <w:rsid w:val="00B86AB5"/>
    <w:rsid w:val="00B871DA"/>
    <w:rsid w:val="00B92B0F"/>
    <w:rsid w:val="00B93158"/>
    <w:rsid w:val="00B94904"/>
    <w:rsid w:val="00BA456A"/>
    <w:rsid w:val="00BA67A0"/>
    <w:rsid w:val="00BA702B"/>
    <w:rsid w:val="00BB1466"/>
    <w:rsid w:val="00BB2DA3"/>
    <w:rsid w:val="00BB300E"/>
    <w:rsid w:val="00BB54C2"/>
    <w:rsid w:val="00BB5F78"/>
    <w:rsid w:val="00BB64A8"/>
    <w:rsid w:val="00BC0827"/>
    <w:rsid w:val="00BC3184"/>
    <w:rsid w:val="00BC73E5"/>
    <w:rsid w:val="00BD08B8"/>
    <w:rsid w:val="00BD6B5B"/>
    <w:rsid w:val="00BE2849"/>
    <w:rsid w:val="00BE5F78"/>
    <w:rsid w:val="00BF3375"/>
    <w:rsid w:val="00BF58DD"/>
    <w:rsid w:val="00BF5980"/>
    <w:rsid w:val="00C015A1"/>
    <w:rsid w:val="00C04FC4"/>
    <w:rsid w:val="00C07615"/>
    <w:rsid w:val="00C100C0"/>
    <w:rsid w:val="00C14817"/>
    <w:rsid w:val="00C17721"/>
    <w:rsid w:val="00C2063B"/>
    <w:rsid w:val="00C21BC2"/>
    <w:rsid w:val="00C36854"/>
    <w:rsid w:val="00C3726F"/>
    <w:rsid w:val="00C416E3"/>
    <w:rsid w:val="00C42A2B"/>
    <w:rsid w:val="00C448A9"/>
    <w:rsid w:val="00C537A2"/>
    <w:rsid w:val="00C579E7"/>
    <w:rsid w:val="00C6107E"/>
    <w:rsid w:val="00C6508D"/>
    <w:rsid w:val="00C71DA8"/>
    <w:rsid w:val="00C74AB5"/>
    <w:rsid w:val="00C76773"/>
    <w:rsid w:val="00C77F7C"/>
    <w:rsid w:val="00C80FEB"/>
    <w:rsid w:val="00C87929"/>
    <w:rsid w:val="00C9281A"/>
    <w:rsid w:val="00C932ED"/>
    <w:rsid w:val="00CA3087"/>
    <w:rsid w:val="00CA404C"/>
    <w:rsid w:val="00CB64D7"/>
    <w:rsid w:val="00CC0D20"/>
    <w:rsid w:val="00CC2CEE"/>
    <w:rsid w:val="00CC37E6"/>
    <w:rsid w:val="00CD12F6"/>
    <w:rsid w:val="00CD1EF8"/>
    <w:rsid w:val="00CD37F9"/>
    <w:rsid w:val="00CD3C3A"/>
    <w:rsid w:val="00CD6597"/>
    <w:rsid w:val="00CE01A5"/>
    <w:rsid w:val="00CE0921"/>
    <w:rsid w:val="00CE3F69"/>
    <w:rsid w:val="00CF279B"/>
    <w:rsid w:val="00CF7676"/>
    <w:rsid w:val="00D06B69"/>
    <w:rsid w:val="00D0725C"/>
    <w:rsid w:val="00D113B8"/>
    <w:rsid w:val="00D16C80"/>
    <w:rsid w:val="00D23BAC"/>
    <w:rsid w:val="00D25F72"/>
    <w:rsid w:val="00D27690"/>
    <w:rsid w:val="00D27DC1"/>
    <w:rsid w:val="00D3424A"/>
    <w:rsid w:val="00D408B4"/>
    <w:rsid w:val="00D44130"/>
    <w:rsid w:val="00D4579E"/>
    <w:rsid w:val="00D46175"/>
    <w:rsid w:val="00D47798"/>
    <w:rsid w:val="00D47B21"/>
    <w:rsid w:val="00D50732"/>
    <w:rsid w:val="00D53A0B"/>
    <w:rsid w:val="00D60405"/>
    <w:rsid w:val="00D61393"/>
    <w:rsid w:val="00D6186B"/>
    <w:rsid w:val="00D63907"/>
    <w:rsid w:val="00D6792F"/>
    <w:rsid w:val="00D75414"/>
    <w:rsid w:val="00D838EC"/>
    <w:rsid w:val="00D91B52"/>
    <w:rsid w:val="00D91EA2"/>
    <w:rsid w:val="00D923EF"/>
    <w:rsid w:val="00D97403"/>
    <w:rsid w:val="00D979CC"/>
    <w:rsid w:val="00D97C8D"/>
    <w:rsid w:val="00DA4EF1"/>
    <w:rsid w:val="00DA5D6E"/>
    <w:rsid w:val="00DA772D"/>
    <w:rsid w:val="00DB258E"/>
    <w:rsid w:val="00DC3673"/>
    <w:rsid w:val="00DD1142"/>
    <w:rsid w:val="00DE3F06"/>
    <w:rsid w:val="00DE5213"/>
    <w:rsid w:val="00DF148F"/>
    <w:rsid w:val="00DF6AF7"/>
    <w:rsid w:val="00E00E8A"/>
    <w:rsid w:val="00E016B4"/>
    <w:rsid w:val="00E020D9"/>
    <w:rsid w:val="00E026D9"/>
    <w:rsid w:val="00E044F6"/>
    <w:rsid w:val="00E07A1E"/>
    <w:rsid w:val="00E14F43"/>
    <w:rsid w:val="00E16481"/>
    <w:rsid w:val="00E30795"/>
    <w:rsid w:val="00E34C9B"/>
    <w:rsid w:val="00E36753"/>
    <w:rsid w:val="00E37193"/>
    <w:rsid w:val="00E41C5A"/>
    <w:rsid w:val="00E426FE"/>
    <w:rsid w:val="00E452D5"/>
    <w:rsid w:val="00E47060"/>
    <w:rsid w:val="00E53EF6"/>
    <w:rsid w:val="00E5746C"/>
    <w:rsid w:val="00E62FCD"/>
    <w:rsid w:val="00E65DBD"/>
    <w:rsid w:val="00E667FF"/>
    <w:rsid w:val="00E71A27"/>
    <w:rsid w:val="00E756B3"/>
    <w:rsid w:val="00E809FE"/>
    <w:rsid w:val="00E84366"/>
    <w:rsid w:val="00E86EDB"/>
    <w:rsid w:val="00E90702"/>
    <w:rsid w:val="00E91D51"/>
    <w:rsid w:val="00E94335"/>
    <w:rsid w:val="00E97568"/>
    <w:rsid w:val="00EA43BB"/>
    <w:rsid w:val="00EB3289"/>
    <w:rsid w:val="00EB4F4F"/>
    <w:rsid w:val="00EB5182"/>
    <w:rsid w:val="00EB724F"/>
    <w:rsid w:val="00EC1642"/>
    <w:rsid w:val="00EC3FF3"/>
    <w:rsid w:val="00EC5B6C"/>
    <w:rsid w:val="00EC6BE6"/>
    <w:rsid w:val="00ED3E86"/>
    <w:rsid w:val="00ED4073"/>
    <w:rsid w:val="00EE18BF"/>
    <w:rsid w:val="00EE232F"/>
    <w:rsid w:val="00EE497A"/>
    <w:rsid w:val="00EE5373"/>
    <w:rsid w:val="00EE61E9"/>
    <w:rsid w:val="00EE73E7"/>
    <w:rsid w:val="00EF501B"/>
    <w:rsid w:val="00F00B51"/>
    <w:rsid w:val="00F072E0"/>
    <w:rsid w:val="00F103D2"/>
    <w:rsid w:val="00F14EC7"/>
    <w:rsid w:val="00F15540"/>
    <w:rsid w:val="00F155CE"/>
    <w:rsid w:val="00F16896"/>
    <w:rsid w:val="00F16D7F"/>
    <w:rsid w:val="00F30E68"/>
    <w:rsid w:val="00F32EA9"/>
    <w:rsid w:val="00F5262F"/>
    <w:rsid w:val="00F54BB4"/>
    <w:rsid w:val="00F54C68"/>
    <w:rsid w:val="00F61D49"/>
    <w:rsid w:val="00F640D7"/>
    <w:rsid w:val="00F64166"/>
    <w:rsid w:val="00F64C05"/>
    <w:rsid w:val="00F64FB4"/>
    <w:rsid w:val="00F666B3"/>
    <w:rsid w:val="00F6776D"/>
    <w:rsid w:val="00F7136B"/>
    <w:rsid w:val="00F75A61"/>
    <w:rsid w:val="00F75D48"/>
    <w:rsid w:val="00F77A10"/>
    <w:rsid w:val="00F77A5B"/>
    <w:rsid w:val="00F8242F"/>
    <w:rsid w:val="00F82F05"/>
    <w:rsid w:val="00F863E0"/>
    <w:rsid w:val="00F8670C"/>
    <w:rsid w:val="00F91D38"/>
    <w:rsid w:val="00F91D42"/>
    <w:rsid w:val="00F94315"/>
    <w:rsid w:val="00FA58CA"/>
    <w:rsid w:val="00FA6C16"/>
    <w:rsid w:val="00FB0255"/>
    <w:rsid w:val="00FB3B1C"/>
    <w:rsid w:val="00FB4879"/>
    <w:rsid w:val="00FC3E62"/>
    <w:rsid w:val="00FC4A9F"/>
    <w:rsid w:val="00FD1499"/>
    <w:rsid w:val="00FD1E84"/>
    <w:rsid w:val="00FD3ED9"/>
    <w:rsid w:val="00FD6148"/>
    <w:rsid w:val="00FD72E4"/>
    <w:rsid w:val="00FE2F48"/>
    <w:rsid w:val="00FE5B46"/>
    <w:rsid w:val="00FF1B5A"/>
    <w:rsid w:val="00FF57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30A6F"/>
    <w:pPr>
      <w:overflowPunct w:val="0"/>
      <w:autoSpaceDE w:val="0"/>
      <w:autoSpaceDN w:val="0"/>
      <w:adjustRightInd w:val="0"/>
      <w:spacing w:line="240" w:lineRule="exact"/>
      <w:ind w:firstLine="284"/>
      <w:jc w:val="both"/>
      <w:textAlignment w:val="baseline"/>
    </w:pPr>
    <w:rPr>
      <w:rFonts w:ascii="SchoolBookAC" w:hAnsi="SchoolBookAC"/>
      <w:sz w:val="22"/>
    </w:rPr>
  </w:style>
  <w:style w:type="paragraph" w:styleId="1">
    <w:name w:val="heading 1"/>
    <w:basedOn w:val="a"/>
    <w:next w:val="a"/>
    <w:link w:val="11"/>
    <w:uiPriority w:val="99"/>
    <w:qFormat/>
    <w:rsid w:val="009B115A"/>
    <w:pPr>
      <w:keepNext/>
      <w:keepLines/>
      <w:spacing w:before="480" w:line="240" w:lineRule="auto"/>
      <w:ind w:firstLine="0"/>
      <w:jc w:val="left"/>
      <w:outlineLvl w:val="0"/>
    </w:pPr>
    <w:rPr>
      <w:rFonts w:ascii="Cambria" w:hAnsi="Cambria"/>
      <w:b/>
      <w:color w:val="008080"/>
      <w:sz w:val="28"/>
    </w:rPr>
  </w:style>
  <w:style w:type="paragraph" w:styleId="2">
    <w:name w:val="heading 2"/>
    <w:basedOn w:val="a"/>
    <w:next w:val="a"/>
    <w:link w:val="21"/>
    <w:uiPriority w:val="99"/>
    <w:qFormat/>
    <w:rsid w:val="009B115A"/>
    <w:pPr>
      <w:keepNext/>
      <w:keepLines/>
      <w:spacing w:before="200" w:line="240" w:lineRule="auto"/>
      <w:ind w:firstLine="0"/>
      <w:jc w:val="left"/>
      <w:outlineLvl w:val="1"/>
    </w:pPr>
    <w:rPr>
      <w:rFonts w:ascii="Cambria" w:hAnsi="Cambria"/>
      <w:b/>
      <w:color w:val="808080"/>
      <w:sz w:val="26"/>
    </w:rPr>
  </w:style>
  <w:style w:type="paragraph" w:styleId="3">
    <w:name w:val="heading 3"/>
    <w:basedOn w:val="a"/>
    <w:next w:val="a"/>
    <w:link w:val="31"/>
    <w:uiPriority w:val="99"/>
    <w:qFormat/>
    <w:rsid w:val="009B115A"/>
    <w:pPr>
      <w:keepNext/>
      <w:keepLines/>
      <w:spacing w:before="200" w:line="240" w:lineRule="auto"/>
      <w:ind w:firstLine="0"/>
      <w:jc w:val="left"/>
      <w:outlineLvl w:val="2"/>
    </w:pPr>
    <w:rPr>
      <w:rFonts w:ascii="Cambria" w:hAnsi="Cambria"/>
      <w:b/>
      <w:color w:val="808080"/>
      <w:sz w:val="24"/>
    </w:rPr>
  </w:style>
  <w:style w:type="paragraph" w:styleId="5">
    <w:name w:val="heading 5"/>
    <w:basedOn w:val="a"/>
    <w:next w:val="a"/>
    <w:link w:val="51"/>
    <w:uiPriority w:val="99"/>
    <w:qFormat/>
    <w:rsid w:val="009B115A"/>
    <w:pPr>
      <w:spacing w:before="240" w:after="60" w:line="240" w:lineRule="auto"/>
      <w:ind w:firstLine="0"/>
      <w:jc w:val="left"/>
      <w:outlineLvl w:val="4"/>
    </w:pPr>
    <w:rPr>
      <w:rFonts w:ascii="Times New Roman" w:hAnsi="Times New Roman"/>
      <w:b/>
      <w:i/>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BC73E5"/>
    <w:rPr>
      <w:rFonts w:ascii="Cambria" w:hAnsi="Cambria"/>
      <w:b/>
      <w:color w:val="008080"/>
      <w:sz w:val="28"/>
      <w:lang w:val="ru-RU" w:eastAsia="ru-RU"/>
    </w:rPr>
  </w:style>
  <w:style w:type="character" w:customStyle="1" w:styleId="21">
    <w:name w:val="Заголовок 2 Знак1"/>
    <w:basedOn w:val="a0"/>
    <w:link w:val="2"/>
    <w:uiPriority w:val="9"/>
    <w:semiHidden/>
    <w:rsid w:val="00F707F6"/>
    <w:rPr>
      <w:rFonts w:ascii="Cambria" w:eastAsia="Times New Roman" w:hAnsi="Cambria" w:cs="Times New Roman"/>
      <w:b/>
      <w:bCs/>
      <w:i/>
      <w:iCs/>
      <w:sz w:val="28"/>
      <w:szCs w:val="28"/>
    </w:rPr>
  </w:style>
  <w:style w:type="character" w:customStyle="1" w:styleId="31">
    <w:name w:val="Заголовок 3 Знак1"/>
    <w:basedOn w:val="a0"/>
    <w:link w:val="3"/>
    <w:uiPriority w:val="9"/>
    <w:semiHidden/>
    <w:rsid w:val="00F707F6"/>
    <w:rPr>
      <w:rFonts w:ascii="Cambria" w:eastAsia="Times New Roman" w:hAnsi="Cambria" w:cs="Times New Roman"/>
      <w:b/>
      <w:bCs/>
      <w:sz w:val="26"/>
      <w:szCs w:val="26"/>
    </w:rPr>
  </w:style>
  <w:style w:type="character" w:customStyle="1" w:styleId="51">
    <w:name w:val="Заголовок 5 Знак1"/>
    <w:basedOn w:val="a0"/>
    <w:link w:val="5"/>
    <w:uiPriority w:val="9"/>
    <w:semiHidden/>
    <w:rsid w:val="00F707F6"/>
    <w:rPr>
      <w:rFonts w:ascii="Calibri" w:eastAsia="Times New Roman" w:hAnsi="Calibri" w:cs="Times New Roman"/>
      <w:b/>
      <w:bCs/>
      <w:i/>
      <w:iCs/>
      <w:sz w:val="26"/>
      <w:szCs w:val="26"/>
    </w:rPr>
  </w:style>
  <w:style w:type="character" w:styleId="a3">
    <w:name w:val="page number"/>
    <w:basedOn w:val="a0"/>
    <w:uiPriority w:val="99"/>
    <w:rsid w:val="00630A6F"/>
    <w:rPr>
      <w:rFonts w:cs="Times New Roman"/>
    </w:rPr>
  </w:style>
  <w:style w:type="paragraph" w:customStyle="1" w:styleId="Body">
    <w:name w:val="Body"/>
    <w:uiPriority w:val="99"/>
    <w:rsid w:val="00630A6F"/>
    <w:pPr>
      <w:widowControl w:val="0"/>
      <w:overflowPunct w:val="0"/>
      <w:autoSpaceDE w:val="0"/>
      <w:autoSpaceDN w:val="0"/>
      <w:adjustRightInd w:val="0"/>
      <w:spacing w:line="240" w:lineRule="exact"/>
      <w:ind w:firstLine="284"/>
      <w:jc w:val="both"/>
      <w:textAlignment w:val="baseline"/>
    </w:pPr>
    <w:rPr>
      <w:rFonts w:ascii="SchoolBook" w:hAnsi="SchoolBook"/>
      <w:noProof/>
      <w:sz w:val="22"/>
    </w:rPr>
  </w:style>
  <w:style w:type="paragraph" w:customStyle="1" w:styleId="Poem">
    <w:name w:val="Poem"/>
    <w:basedOn w:val="Body"/>
    <w:uiPriority w:val="99"/>
    <w:rsid w:val="00630A6F"/>
    <w:pPr>
      <w:ind w:left="567" w:firstLine="0"/>
      <w:jc w:val="left"/>
    </w:pPr>
  </w:style>
  <w:style w:type="paragraph" w:styleId="a4">
    <w:name w:val="header"/>
    <w:basedOn w:val="a"/>
    <w:link w:val="10"/>
    <w:uiPriority w:val="99"/>
    <w:rsid w:val="00630A6F"/>
    <w:pPr>
      <w:tabs>
        <w:tab w:val="center" w:pos="4703"/>
        <w:tab w:val="right" w:pos="9406"/>
      </w:tabs>
    </w:pPr>
  </w:style>
  <w:style w:type="character" w:customStyle="1" w:styleId="10">
    <w:name w:val="Верхний колонтитул Знак1"/>
    <w:basedOn w:val="a0"/>
    <w:link w:val="a4"/>
    <w:uiPriority w:val="99"/>
    <w:semiHidden/>
    <w:rsid w:val="00F707F6"/>
    <w:rPr>
      <w:rFonts w:ascii="SchoolBookAC" w:hAnsi="SchoolBookAC"/>
      <w:szCs w:val="20"/>
    </w:rPr>
  </w:style>
  <w:style w:type="paragraph" w:styleId="a5">
    <w:name w:val="footer"/>
    <w:basedOn w:val="a"/>
    <w:link w:val="12"/>
    <w:uiPriority w:val="99"/>
    <w:rsid w:val="00630A6F"/>
    <w:pPr>
      <w:tabs>
        <w:tab w:val="right" w:pos="15026"/>
      </w:tabs>
      <w:ind w:firstLine="0"/>
    </w:pPr>
    <w:rPr>
      <w:sz w:val="20"/>
    </w:rPr>
  </w:style>
  <w:style w:type="character" w:customStyle="1" w:styleId="12">
    <w:name w:val="Нижний колонтитул Знак1"/>
    <w:basedOn w:val="a0"/>
    <w:link w:val="a5"/>
    <w:uiPriority w:val="99"/>
    <w:semiHidden/>
    <w:rsid w:val="00F707F6"/>
    <w:rPr>
      <w:rFonts w:ascii="SchoolBookAC" w:hAnsi="SchoolBookAC"/>
      <w:szCs w:val="20"/>
    </w:rPr>
  </w:style>
  <w:style w:type="paragraph" w:styleId="a6">
    <w:name w:val="List Paragraph"/>
    <w:basedOn w:val="a"/>
    <w:uiPriority w:val="99"/>
    <w:qFormat/>
    <w:rsid w:val="009B115A"/>
    <w:pPr>
      <w:spacing w:after="200" w:line="276" w:lineRule="auto"/>
      <w:ind w:left="720" w:firstLine="0"/>
      <w:jc w:val="left"/>
    </w:pPr>
    <w:rPr>
      <w:rFonts w:ascii="Calibri" w:hAnsi="Calibri"/>
    </w:rPr>
  </w:style>
  <w:style w:type="paragraph" w:customStyle="1" w:styleId="13">
    <w:name w:val="Схема документа1"/>
    <w:basedOn w:val="a"/>
    <w:uiPriority w:val="99"/>
    <w:rsid w:val="009B115A"/>
    <w:pPr>
      <w:spacing w:line="240" w:lineRule="auto"/>
      <w:ind w:firstLine="0"/>
      <w:jc w:val="left"/>
    </w:pPr>
    <w:rPr>
      <w:rFonts w:ascii="Tahoma" w:hAnsi="Tahoma"/>
      <w:sz w:val="16"/>
    </w:rPr>
  </w:style>
  <w:style w:type="character" w:customStyle="1" w:styleId="a7">
    <w:name w:val="Схема документа Знак"/>
    <w:uiPriority w:val="99"/>
    <w:rsid w:val="009B115A"/>
    <w:rPr>
      <w:rFonts w:ascii="Tahoma" w:hAnsi="Tahoma"/>
      <w:sz w:val="16"/>
    </w:rPr>
  </w:style>
  <w:style w:type="paragraph" w:styleId="a8">
    <w:name w:val="Body Text Indent"/>
    <w:basedOn w:val="a"/>
    <w:link w:val="14"/>
    <w:uiPriority w:val="99"/>
    <w:rsid w:val="009B115A"/>
    <w:pPr>
      <w:spacing w:line="360" w:lineRule="auto"/>
      <w:ind w:firstLine="720"/>
    </w:pPr>
    <w:rPr>
      <w:rFonts w:ascii="Times New Roman" w:hAnsi="Times New Roman"/>
      <w:sz w:val="28"/>
    </w:rPr>
  </w:style>
  <w:style w:type="character" w:customStyle="1" w:styleId="14">
    <w:name w:val="Основной текст с отступом Знак1"/>
    <w:basedOn w:val="a0"/>
    <w:link w:val="a8"/>
    <w:uiPriority w:val="99"/>
    <w:semiHidden/>
    <w:rsid w:val="00F707F6"/>
    <w:rPr>
      <w:rFonts w:ascii="SchoolBookAC" w:hAnsi="SchoolBookAC"/>
      <w:szCs w:val="20"/>
    </w:rPr>
  </w:style>
  <w:style w:type="character" w:customStyle="1" w:styleId="a9">
    <w:name w:val="Основной текст с отступом Знак"/>
    <w:uiPriority w:val="99"/>
    <w:rsid w:val="009B115A"/>
    <w:rPr>
      <w:rFonts w:ascii="Times New Roman" w:hAnsi="Times New Roman"/>
      <w:sz w:val="20"/>
    </w:rPr>
  </w:style>
  <w:style w:type="character" w:customStyle="1" w:styleId="15">
    <w:name w:val="Строгий1"/>
    <w:uiPriority w:val="99"/>
    <w:rsid w:val="009B115A"/>
    <w:rPr>
      <w:b/>
    </w:rPr>
  </w:style>
  <w:style w:type="paragraph" w:customStyle="1" w:styleId="16">
    <w:name w:val="Текст выноски1"/>
    <w:basedOn w:val="a"/>
    <w:uiPriority w:val="99"/>
    <w:rsid w:val="009B115A"/>
    <w:pPr>
      <w:spacing w:line="240" w:lineRule="auto"/>
      <w:ind w:firstLine="0"/>
      <w:jc w:val="left"/>
    </w:pPr>
    <w:rPr>
      <w:rFonts w:ascii="Tahoma" w:hAnsi="Tahoma"/>
      <w:sz w:val="16"/>
    </w:rPr>
  </w:style>
  <w:style w:type="character" w:customStyle="1" w:styleId="aa">
    <w:name w:val="Текст выноски Знак"/>
    <w:uiPriority w:val="99"/>
    <w:rsid w:val="009B115A"/>
    <w:rPr>
      <w:rFonts w:ascii="Tahoma" w:hAnsi="Tahoma"/>
      <w:sz w:val="16"/>
    </w:rPr>
  </w:style>
  <w:style w:type="paragraph" w:customStyle="1" w:styleId="17">
    <w:name w:val="Обычный (веб)1"/>
    <w:basedOn w:val="a"/>
    <w:uiPriority w:val="99"/>
    <w:rsid w:val="009B115A"/>
    <w:pPr>
      <w:spacing w:before="100" w:after="100" w:line="240" w:lineRule="auto"/>
      <w:ind w:firstLine="0"/>
      <w:jc w:val="left"/>
    </w:pPr>
    <w:rPr>
      <w:rFonts w:ascii="Times New Roman" w:hAnsi="Times New Roman"/>
      <w:sz w:val="24"/>
    </w:rPr>
  </w:style>
  <w:style w:type="paragraph" w:customStyle="1" w:styleId="ConsPlusNormal">
    <w:name w:val="ConsPlusNormal"/>
    <w:uiPriority w:val="99"/>
    <w:rsid w:val="009B115A"/>
    <w:pPr>
      <w:widowControl w:val="0"/>
      <w:overflowPunct w:val="0"/>
      <w:autoSpaceDE w:val="0"/>
      <w:autoSpaceDN w:val="0"/>
      <w:adjustRightInd w:val="0"/>
      <w:ind w:firstLine="720"/>
      <w:textAlignment w:val="baseline"/>
    </w:pPr>
    <w:rPr>
      <w:rFonts w:ascii="Arial" w:hAnsi="Arial"/>
    </w:rPr>
  </w:style>
  <w:style w:type="character" w:customStyle="1" w:styleId="18">
    <w:name w:val="Гиперссылка1"/>
    <w:uiPriority w:val="99"/>
    <w:rsid w:val="009B115A"/>
    <w:rPr>
      <w:color w:val="008080"/>
      <w:sz w:val="21"/>
      <w:u w:val="none"/>
    </w:rPr>
  </w:style>
  <w:style w:type="paragraph" w:customStyle="1" w:styleId="western">
    <w:name w:val="western"/>
    <w:basedOn w:val="a"/>
    <w:uiPriority w:val="99"/>
    <w:rsid w:val="009B115A"/>
    <w:pPr>
      <w:spacing w:before="100" w:after="100" w:line="240" w:lineRule="auto"/>
      <w:ind w:firstLine="0"/>
      <w:jc w:val="left"/>
    </w:pPr>
    <w:rPr>
      <w:rFonts w:ascii="Times New Roman" w:hAnsi="Times New Roman"/>
      <w:sz w:val="24"/>
    </w:rPr>
  </w:style>
  <w:style w:type="character" w:customStyle="1" w:styleId="19">
    <w:name w:val="Заголовок 1 Знак"/>
    <w:uiPriority w:val="99"/>
    <w:rsid w:val="009B115A"/>
    <w:rPr>
      <w:rFonts w:ascii="Cambria" w:hAnsi="Cambria"/>
      <w:b/>
      <w:color w:val="008080"/>
      <w:sz w:val="28"/>
    </w:rPr>
  </w:style>
  <w:style w:type="character" w:customStyle="1" w:styleId="20">
    <w:name w:val="Заголовок 2 Знак"/>
    <w:uiPriority w:val="99"/>
    <w:rsid w:val="009B115A"/>
    <w:rPr>
      <w:rFonts w:ascii="Cambria" w:hAnsi="Cambria"/>
      <w:b/>
      <w:color w:val="808080"/>
      <w:sz w:val="26"/>
    </w:rPr>
  </w:style>
  <w:style w:type="character" w:customStyle="1" w:styleId="30">
    <w:name w:val="Заголовок 3 Знак"/>
    <w:uiPriority w:val="99"/>
    <w:rsid w:val="009B115A"/>
    <w:rPr>
      <w:rFonts w:ascii="Cambria" w:hAnsi="Cambria"/>
      <w:b/>
      <w:color w:val="808080"/>
      <w:sz w:val="24"/>
    </w:rPr>
  </w:style>
  <w:style w:type="paragraph" w:styleId="ab">
    <w:name w:val="footnote text"/>
    <w:basedOn w:val="a"/>
    <w:link w:val="1a"/>
    <w:uiPriority w:val="99"/>
    <w:semiHidden/>
    <w:rsid w:val="009B115A"/>
    <w:pPr>
      <w:spacing w:line="240" w:lineRule="auto"/>
      <w:ind w:firstLine="0"/>
      <w:jc w:val="left"/>
    </w:pPr>
    <w:rPr>
      <w:rFonts w:ascii="Times New Roman" w:hAnsi="Times New Roman"/>
      <w:sz w:val="20"/>
    </w:rPr>
  </w:style>
  <w:style w:type="character" w:customStyle="1" w:styleId="1a">
    <w:name w:val="Текст сноски Знак1"/>
    <w:basedOn w:val="a0"/>
    <w:link w:val="ab"/>
    <w:uiPriority w:val="99"/>
    <w:semiHidden/>
    <w:locked/>
    <w:rsid w:val="00BC73E5"/>
    <w:rPr>
      <w:lang w:val="ru-RU" w:eastAsia="ru-RU"/>
    </w:rPr>
  </w:style>
  <w:style w:type="character" w:customStyle="1" w:styleId="ac">
    <w:name w:val="Текст сноски Знак"/>
    <w:uiPriority w:val="99"/>
    <w:rsid w:val="009B115A"/>
    <w:rPr>
      <w:rFonts w:ascii="Times New Roman" w:hAnsi="Times New Roman"/>
      <w:sz w:val="20"/>
    </w:rPr>
  </w:style>
  <w:style w:type="character" w:styleId="ad">
    <w:name w:val="footnote reference"/>
    <w:basedOn w:val="a0"/>
    <w:uiPriority w:val="99"/>
    <w:semiHidden/>
    <w:rsid w:val="009B115A"/>
    <w:rPr>
      <w:rFonts w:cs="Times New Roman"/>
      <w:vertAlign w:val="superscript"/>
    </w:rPr>
  </w:style>
  <w:style w:type="paragraph" w:customStyle="1" w:styleId="DecimalAligned">
    <w:name w:val="Decimal Aligned"/>
    <w:basedOn w:val="a"/>
    <w:uiPriority w:val="99"/>
    <w:rsid w:val="009B115A"/>
    <w:pPr>
      <w:tabs>
        <w:tab w:val="decimal" w:pos="360"/>
      </w:tabs>
      <w:spacing w:after="200" w:line="276" w:lineRule="auto"/>
      <w:ind w:firstLine="0"/>
      <w:jc w:val="left"/>
    </w:pPr>
    <w:rPr>
      <w:rFonts w:ascii="Calibri" w:hAnsi="Calibri"/>
    </w:rPr>
  </w:style>
  <w:style w:type="character" w:styleId="ae">
    <w:name w:val="Subtle Emphasis"/>
    <w:basedOn w:val="a0"/>
    <w:uiPriority w:val="99"/>
    <w:qFormat/>
    <w:rsid w:val="009B115A"/>
    <w:rPr>
      <w:i/>
      <w:color w:val="808080"/>
      <w:sz w:val="22"/>
      <w:lang w:val="ru-RU"/>
    </w:rPr>
  </w:style>
  <w:style w:type="paragraph" w:customStyle="1" w:styleId="u">
    <w:name w:val="u"/>
    <w:basedOn w:val="a"/>
    <w:uiPriority w:val="99"/>
    <w:rsid w:val="009B115A"/>
    <w:pPr>
      <w:spacing w:line="240" w:lineRule="auto"/>
    </w:pPr>
    <w:rPr>
      <w:rFonts w:ascii="Times New Roman" w:hAnsi="Times New Roman"/>
      <w:color w:val="000000"/>
      <w:sz w:val="24"/>
    </w:rPr>
  </w:style>
  <w:style w:type="paragraph" w:customStyle="1" w:styleId="HTML1">
    <w:name w:val="Стандартный HTML1"/>
    <w:basedOn w:val="a"/>
    <w:uiPriority w:val="99"/>
    <w:rsid w:val="009B1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rPr>
  </w:style>
  <w:style w:type="character" w:customStyle="1" w:styleId="HTML">
    <w:name w:val="Стандартный HTML Знак"/>
    <w:uiPriority w:val="99"/>
    <w:rsid w:val="009B115A"/>
    <w:rPr>
      <w:rFonts w:ascii="Courier New" w:hAnsi="Courier New"/>
      <w:sz w:val="20"/>
    </w:rPr>
  </w:style>
  <w:style w:type="character" w:customStyle="1" w:styleId="50">
    <w:name w:val="Заголовок 5 Знак"/>
    <w:uiPriority w:val="99"/>
    <w:rsid w:val="009B115A"/>
    <w:rPr>
      <w:rFonts w:ascii="Times New Roman" w:hAnsi="Times New Roman"/>
      <w:b/>
      <w:i/>
      <w:sz w:val="26"/>
    </w:rPr>
  </w:style>
  <w:style w:type="paragraph" w:styleId="af">
    <w:name w:val="Body Text"/>
    <w:basedOn w:val="a"/>
    <w:link w:val="1b"/>
    <w:uiPriority w:val="99"/>
    <w:rsid w:val="009B115A"/>
    <w:pPr>
      <w:spacing w:after="120" w:line="240" w:lineRule="auto"/>
      <w:ind w:firstLine="0"/>
      <w:jc w:val="left"/>
    </w:pPr>
    <w:rPr>
      <w:rFonts w:ascii="Times New Roman" w:hAnsi="Times New Roman"/>
      <w:sz w:val="24"/>
    </w:rPr>
  </w:style>
  <w:style w:type="character" w:customStyle="1" w:styleId="1b">
    <w:name w:val="Основной текст Знак1"/>
    <w:basedOn w:val="a0"/>
    <w:link w:val="af"/>
    <w:uiPriority w:val="99"/>
    <w:semiHidden/>
    <w:rsid w:val="00F707F6"/>
    <w:rPr>
      <w:rFonts w:ascii="SchoolBookAC" w:hAnsi="SchoolBookAC"/>
      <w:szCs w:val="20"/>
    </w:rPr>
  </w:style>
  <w:style w:type="character" w:customStyle="1" w:styleId="af0">
    <w:name w:val="Основной текст Знак"/>
    <w:uiPriority w:val="99"/>
    <w:rsid w:val="009B115A"/>
    <w:rPr>
      <w:rFonts w:ascii="Times New Roman" w:hAnsi="Times New Roman"/>
      <w:sz w:val="24"/>
    </w:rPr>
  </w:style>
  <w:style w:type="paragraph" w:customStyle="1" w:styleId="210">
    <w:name w:val="Основной текст 21"/>
    <w:basedOn w:val="a"/>
    <w:uiPriority w:val="99"/>
    <w:rsid w:val="009B115A"/>
    <w:pPr>
      <w:spacing w:after="120" w:line="480" w:lineRule="auto"/>
      <w:ind w:firstLine="0"/>
      <w:jc w:val="left"/>
    </w:pPr>
    <w:rPr>
      <w:rFonts w:ascii="Times New Roman" w:hAnsi="Times New Roman"/>
      <w:sz w:val="24"/>
    </w:rPr>
  </w:style>
  <w:style w:type="character" w:customStyle="1" w:styleId="22">
    <w:name w:val="Основной текст 2 Знак"/>
    <w:uiPriority w:val="99"/>
    <w:rsid w:val="009B115A"/>
    <w:rPr>
      <w:rFonts w:ascii="Times New Roman" w:hAnsi="Times New Roman"/>
      <w:sz w:val="24"/>
    </w:rPr>
  </w:style>
  <w:style w:type="paragraph" w:customStyle="1" w:styleId="211">
    <w:name w:val="Основной текст с отступом 21"/>
    <w:basedOn w:val="a"/>
    <w:uiPriority w:val="99"/>
    <w:rsid w:val="009B115A"/>
    <w:pPr>
      <w:spacing w:after="120" w:line="480" w:lineRule="auto"/>
      <w:ind w:left="283" w:firstLine="0"/>
      <w:jc w:val="left"/>
    </w:pPr>
    <w:rPr>
      <w:rFonts w:ascii="Times New Roman" w:hAnsi="Times New Roman"/>
      <w:sz w:val="24"/>
    </w:rPr>
  </w:style>
  <w:style w:type="character" w:customStyle="1" w:styleId="23">
    <w:name w:val="Основной текст с отступом 2 Знак"/>
    <w:uiPriority w:val="99"/>
    <w:rsid w:val="009B115A"/>
    <w:rPr>
      <w:rFonts w:ascii="Times New Roman" w:hAnsi="Times New Roman"/>
      <w:sz w:val="24"/>
    </w:rPr>
  </w:style>
  <w:style w:type="paragraph" w:customStyle="1" w:styleId="310">
    <w:name w:val="Основной текст с отступом 31"/>
    <w:basedOn w:val="a"/>
    <w:uiPriority w:val="99"/>
    <w:rsid w:val="009B115A"/>
    <w:pPr>
      <w:spacing w:after="120" w:line="240" w:lineRule="auto"/>
      <w:ind w:left="283" w:firstLine="0"/>
      <w:jc w:val="left"/>
    </w:pPr>
    <w:rPr>
      <w:rFonts w:ascii="Times New Roman" w:hAnsi="Times New Roman"/>
      <w:sz w:val="16"/>
    </w:rPr>
  </w:style>
  <w:style w:type="character" w:customStyle="1" w:styleId="32">
    <w:name w:val="Основной текст с отступом 3 Знак"/>
    <w:uiPriority w:val="99"/>
    <w:rsid w:val="009B115A"/>
    <w:rPr>
      <w:rFonts w:ascii="Times New Roman" w:hAnsi="Times New Roman"/>
      <w:sz w:val="16"/>
    </w:rPr>
  </w:style>
  <w:style w:type="paragraph" w:styleId="af1">
    <w:name w:val="Title"/>
    <w:basedOn w:val="a"/>
    <w:link w:val="1c"/>
    <w:uiPriority w:val="99"/>
    <w:qFormat/>
    <w:rsid w:val="009B115A"/>
    <w:pPr>
      <w:spacing w:line="240" w:lineRule="auto"/>
      <w:ind w:firstLine="0"/>
      <w:jc w:val="center"/>
    </w:pPr>
    <w:rPr>
      <w:rFonts w:ascii="Times New Roman" w:hAnsi="Times New Roman"/>
      <w:b/>
      <w:sz w:val="24"/>
    </w:rPr>
  </w:style>
  <w:style w:type="character" w:customStyle="1" w:styleId="1c">
    <w:name w:val="Название Знак1"/>
    <w:basedOn w:val="a0"/>
    <w:link w:val="af1"/>
    <w:uiPriority w:val="10"/>
    <w:rsid w:val="00F707F6"/>
    <w:rPr>
      <w:rFonts w:ascii="Cambria" w:eastAsia="Times New Roman" w:hAnsi="Cambria" w:cs="Times New Roman"/>
      <w:b/>
      <w:bCs/>
      <w:kern w:val="28"/>
      <w:sz w:val="32"/>
      <w:szCs w:val="32"/>
    </w:rPr>
  </w:style>
  <w:style w:type="character" w:customStyle="1" w:styleId="af2">
    <w:name w:val="Название Знак"/>
    <w:uiPriority w:val="99"/>
    <w:rsid w:val="009B115A"/>
    <w:rPr>
      <w:rFonts w:ascii="Times New Roman" w:hAnsi="Times New Roman"/>
      <w:b/>
      <w:sz w:val="20"/>
    </w:rPr>
  </w:style>
  <w:style w:type="paragraph" w:styleId="af3">
    <w:name w:val="List Number"/>
    <w:basedOn w:val="a"/>
    <w:uiPriority w:val="99"/>
    <w:rsid w:val="009B115A"/>
    <w:pPr>
      <w:tabs>
        <w:tab w:val="left" w:pos="567"/>
      </w:tabs>
      <w:spacing w:line="240" w:lineRule="auto"/>
      <w:ind w:left="567" w:hanging="567"/>
      <w:jc w:val="left"/>
    </w:pPr>
    <w:rPr>
      <w:rFonts w:ascii="Times New Roman" w:hAnsi="Times New Roman"/>
      <w:sz w:val="20"/>
    </w:rPr>
  </w:style>
  <w:style w:type="paragraph" w:customStyle="1" w:styleId="1d">
    <w:name w:val="Текст1"/>
    <w:basedOn w:val="a"/>
    <w:uiPriority w:val="99"/>
    <w:rsid w:val="009B115A"/>
    <w:pPr>
      <w:spacing w:line="240" w:lineRule="auto"/>
      <w:ind w:firstLine="0"/>
      <w:jc w:val="left"/>
    </w:pPr>
    <w:rPr>
      <w:rFonts w:ascii="Courier New" w:hAnsi="Courier New"/>
      <w:sz w:val="20"/>
    </w:rPr>
  </w:style>
  <w:style w:type="character" w:customStyle="1" w:styleId="af4">
    <w:name w:val="Текст Знак"/>
    <w:link w:val="af5"/>
    <w:uiPriority w:val="99"/>
    <w:locked/>
    <w:rsid w:val="009B115A"/>
    <w:rPr>
      <w:rFonts w:ascii="Courier New" w:hAnsi="Courier New"/>
      <w:sz w:val="20"/>
    </w:rPr>
  </w:style>
  <w:style w:type="character" w:customStyle="1" w:styleId="af6">
    <w:name w:val="Верхний колонтитул Знак"/>
    <w:uiPriority w:val="99"/>
    <w:rsid w:val="009B115A"/>
    <w:rPr>
      <w:rFonts w:ascii="Times New Roman" w:hAnsi="Times New Roman"/>
      <w:sz w:val="24"/>
    </w:rPr>
  </w:style>
  <w:style w:type="character" w:customStyle="1" w:styleId="af7">
    <w:name w:val="Нижний колонтитул Знак"/>
    <w:uiPriority w:val="99"/>
    <w:rsid w:val="009B115A"/>
    <w:rPr>
      <w:rFonts w:ascii="Times New Roman" w:hAnsi="Times New Roman"/>
      <w:sz w:val="24"/>
    </w:rPr>
  </w:style>
  <w:style w:type="paragraph" w:customStyle="1" w:styleId="af8">
    <w:name w:val="Цитаты"/>
    <w:basedOn w:val="a"/>
    <w:uiPriority w:val="99"/>
    <w:rsid w:val="009B115A"/>
    <w:pPr>
      <w:spacing w:before="100" w:after="100" w:line="240" w:lineRule="auto"/>
      <w:ind w:left="360" w:right="360" w:firstLine="0"/>
      <w:jc w:val="left"/>
    </w:pPr>
    <w:rPr>
      <w:rFonts w:ascii="Times New Roman" w:hAnsi="Times New Roman"/>
      <w:sz w:val="24"/>
    </w:rPr>
  </w:style>
  <w:style w:type="character" w:customStyle="1" w:styleId="blueselect1">
    <w:name w:val="blueselect1"/>
    <w:uiPriority w:val="99"/>
    <w:rsid w:val="009B115A"/>
    <w:rPr>
      <w:b/>
      <w:color w:val="auto"/>
      <w:sz w:val="17"/>
      <w:u w:val="none"/>
    </w:rPr>
  </w:style>
  <w:style w:type="paragraph" w:customStyle="1" w:styleId="content-bold">
    <w:name w:val="content-bold"/>
    <w:basedOn w:val="a"/>
    <w:uiPriority w:val="99"/>
    <w:rsid w:val="009B115A"/>
    <w:pPr>
      <w:spacing w:before="100" w:after="100" w:line="384" w:lineRule="auto"/>
      <w:ind w:firstLine="0"/>
      <w:jc w:val="left"/>
    </w:pPr>
    <w:rPr>
      <w:rFonts w:ascii="Verdana" w:hAnsi="Verdana"/>
      <w:b/>
      <w:color w:val="000000"/>
      <w:sz w:val="17"/>
    </w:rPr>
  </w:style>
  <w:style w:type="paragraph" w:customStyle="1" w:styleId="content">
    <w:name w:val="content"/>
    <w:basedOn w:val="a"/>
    <w:uiPriority w:val="99"/>
    <w:rsid w:val="009B115A"/>
    <w:pPr>
      <w:spacing w:before="100" w:after="100" w:line="384" w:lineRule="auto"/>
      <w:ind w:firstLine="0"/>
    </w:pPr>
    <w:rPr>
      <w:rFonts w:ascii="Verdana" w:hAnsi="Verdana"/>
      <w:color w:val="000000"/>
      <w:sz w:val="17"/>
    </w:rPr>
  </w:style>
  <w:style w:type="character" w:customStyle="1" w:styleId="af9">
    <w:name w:val="Текст концевой сноски Знак"/>
    <w:uiPriority w:val="99"/>
    <w:rsid w:val="009B115A"/>
    <w:rPr>
      <w:rFonts w:ascii="Times New Roman" w:hAnsi="Times New Roman"/>
      <w:sz w:val="20"/>
    </w:rPr>
  </w:style>
  <w:style w:type="character" w:customStyle="1" w:styleId="textcopy1">
    <w:name w:val="textcopy1"/>
    <w:uiPriority w:val="99"/>
    <w:rsid w:val="009B115A"/>
    <w:rPr>
      <w:rFonts w:ascii="Arial" w:hAnsi="Arial"/>
      <w:color w:val="000000"/>
      <w:sz w:val="13"/>
    </w:rPr>
  </w:style>
  <w:style w:type="paragraph" w:styleId="afa">
    <w:name w:val="No Spacing"/>
    <w:uiPriority w:val="99"/>
    <w:qFormat/>
    <w:rsid w:val="009B115A"/>
    <w:pPr>
      <w:overflowPunct w:val="0"/>
      <w:autoSpaceDE w:val="0"/>
      <w:autoSpaceDN w:val="0"/>
      <w:adjustRightInd w:val="0"/>
      <w:textAlignment w:val="baseline"/>
    </w:pPr>
    <w:rPr>
      <w:rFonts w:ascii="Calibri" w:hAnsi="Calibri"/>
      <w:sz w:val="22"/>
    </w:rPr>
  </w:style>
  <w:style w:type="character" w:customStyle="1" w:styleId="afb">
    <w:name w:val="Без интервала Знак"/>
    <w:uiPriority w:val="99"/>
    <w:rsid w:val="009B115A"/>
    <w:rPr>
      <w:sz w:val="22"/>
      <w:lang w:val="ru-RU"/>
    </w:rPr>
  </w:style>
  <w:style w:type="paragraph" w:styleId="afc">
    <w:name w:val="TOC Heading"/>
    <w:basedOn w:val="1"/>
    <w:next w:val="a"/>
    <w:uiPriority w:val="99"/>
    <w:qFormat/>
    <w:rsid w:val="009B115A"/>
    <w:pPr>
      <w:spacing w:line="276" w:lineRule="auto"/>
      <w:outlineLvl w:val="9"/>
    </w:pPr>
  </w:style>
  <w:style w:type="paragraph" w:styleId="33">
    <w:name w:val="toc 3"/>
    <w:basedOn w:val="a"/>
    <w:next w:val="a"/>
    <w:uiPriority w:val="99"/>
    <w:semiHidden/>
    <w:rsid w:val="009B115A"/>
    <w:pPr>
      <w:spacing w:after="100" w:line="276" w:lineRule="auto"/>
      <w:ind w:left="440" w:firstLine="0"/>
      <w:jc w:val="left"/>
    </w:pPr>
    <w:rPr>
      <w:rFonts w:ascii="Calibri" w:hAnsi="Calibri"/>
    </w:rPr>
  </w:style>
  <w:style w:type="character" w:customStyle="1" w:styleId="1e">
    <w:name w:val="Просмотренная гиперссылка1"/>
    <w:uiPriority w:val="99"/>
    <w:rsid w:val="009B115A"/>
    <w:rPr>
      <w:color w:val="800080"/>
      <w:u w:val="single"/>
    </w:rPr>
  </w:style>
  <w:style w:type="character" w:customStyle="1" w:styleId="1f">
    <w:name w:val="Выделение1"/>
    <w:uiPriority w:val="99"/>
    <w:rsid w:val="009B115A"/>
    <w:rPr>
      <w:i/>
    </w:rPr>
  </w:style>
  <w:style w:type="character" w:styleId="afd">
    <w:name w:val="Placeholder Text"/>
    <w:basedOn w:val="a0"/>
    <w:uiPriority w:val="99"/>
    <w:rsid w:val="009B115A"/>
    <w:rPr>
      <w:rFonts w:cs="Times New Roman"/>
    </w:rPr>
  </w:style>
  <w:style w:type="character" w:customStyle="1" w:styleId="mw-headline">
    <w:name w:val="mw-headline"/>
    <w:basedOn w:val="a0"/>
    <w:uiPriority w:val="99"/>
    <w:rsid w:val="009B115A"/>
    <w:rPr>
      <w:rFonts w:cs="Times New Roman"/>
    </w:rPr>
  </w:style>
  <w:style w:type="character" w:customStyle="1" w:styleId="rtxt">
    <w:name w:val="rtxt"/>
    <w:basedOn w:val="a0"/>
    <w:uiPriority w:val="99"/>
    <w:rsid w:val="009B115A"/>
    <w:rPr>
      <w:rFonts w:cs="Times New Roman"/>
    </w:rPr>
  </w:style>
  <w:style w:type="character" w:customStyle="1" w:styleId="apple-converted-space">
    <w:name w:val="apple-converted-space"/>
    <w:basedOn w:val="a0"/>
    <w:rsid w:val="009B115A"/>
    <w:rPr>
      <w:rFonts w:cs="Times New Roman"/>
    </w:rPr>
  </w:style>
  <w:style w:type="character" w:customStyle="1" w:styleId="apple-style-span">
    <w:name w:val="apple-style-span"/>
    <w:basedOn w:val="a0"/>
    <w:uiPriority w:val="99"/>
    <w:rsid w:val="009B115A"/>
    <w:rPr>
      <w:rFonts w:cs="Times New Roman"/>
    </w:rPr>
  </w:style>
  <w:style w:type="character" w:customStyle="1" w:styleId="1f0">
    <w:name w:val="Текст выноски Знак1"/>
    <w:link w:val="afe"/>
    <w:uiPriority w:val="99"/>
    <w:semiHidden/>
    <w:locked/>
    <w:rsid w:val="00BC73E5"/>
    <w:rPr>
      <w:rFonts w:ascii="Tahoma" w:hAnsi="Tahoma"/>
      <w:sz w:val="16"/>
      <w:lang w:val="ru-RU" w:eastAsia="ru-RU"/>
    </w:rPr>
  </w:style>
  <w:style w:type="paragraph" w:styleId="afe">
    <w:name w:val="Balloon Text"/>
    <w:basedOn w:val="a"/>
    <w:link w:val="1f0"/>
    <w:uiPriority w:val="99"/>
    <w:semiHidden/>
    <w:rsid w:val="00BC73E5"/>
    <w:pPr>
      <w:widowControl w:val="0"/>
      <w:overflowPunct/>
      <w:spacing w:line="240" w:lineRule="auto"/>
      <w:ind w:firstLine="0"/>
      <w:jc w:val="left"/>
      <w:textAlignment w:val="auto"/>
    </w:pPr>
    <w:rPr>
      <w:rFonts w:ascii="Tahoma" w:hAnsi="Tahoma"/>
      <w:sz w:val="16"/>
    </w:rPr>
  </w:style>
  <w:style w:type="character" w:customStyle="1" w:styleId="BalloonTextChar1">
    <w:name w:val="Balloon Text Char1"/>
    <w:basedOn w:val="a0"/>
    <w:uiPriority w:val="99"/>
    <w:semiHidden/>
    <w:rsid w:val="00F707F6"/>
    <w:rPr>
      <w:sz w:val="0"/>
      <w:szCs w:val="0"/>
    </w:rPr>
  </w:style>
  <w:style w:type="table" w:styleId="aff">
    <w:name w:val="Table Grid"/>
    <w:basedOn w:val="a1"/>
    <w:uiPriority w:val="99"/>
    <w:rsid w:val="00AB791A"/>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сновной текст_"/>
    <w:link w:val="4"/>
    <w:uiPriority w:val="99"/>
    <w:locked/>
    <w:rsid w:val="00AB791A"/>
    <w:rPr>
      <w:sz w:val="23"/>
      <w:shd w:val="clear" w:color="auto" w:fill="FFFFFF"/>
    </w:rPr>
  </w:style>
  <w:style w:type="paragraph" w:customStyle="1" w:styleId="4">
    <w:name w:val="Основной текст4"/>
    <w:basedOn w:val="a"/>
    <w:link w:val="aff0"/>
    <w:uiPriority w:val="99"/>
    <w:rsid w:val="00AB791A"/>
    <w:pPr>
      <w:widowControl w:val="0"/>
      <w:shd w:val="clear" w:color="auto" w:fill="FFFFFF"/>
      <w:overflowPunct/>
      <w:autoSpaceDE/>
      <w:autoSpaceDN/>
      <w:adjustRightInd/>
      <w:spacing w:line="418" w:lineRule="exact"/>
      <w:ind w:hanging="400"/>
      <w:jc w:val="left"/>
      <w:textAlignment w:val="auto"/>
    </w:pPr>
    <w:rPr>
      <w:rFonts w:ascii="Times New Roman" w:hAnsi="Times New Roman"/>
      <w:sz w:val="23"/>
    </w:rPr>
  </w:style>
  <w:style w:type="character" w:customStyle="1" w:styleId="aff1">
    <w:name w:val="Основной текст + Полужирный"/>
    <w:uiPriority w:val="99"/>
    <w:rsid w:val="00AB791A"/>
    <w:rPr>
      <w:b/>
      <w:color w:val="000000"/>
      <w:spacing w:val="0"/>
      <w:w w:val="100"/>
      <w:position w:val="0"/>
      <w:sz w:val="23"/>
      <w:shd w:val="clear" w:color="auto" w:fill="FFFFFF"/>
      <w:lang w:val="ru-RU"/>
    </w:rPr>
  </w:style>
  <w:style w:type="character" w:customStyle="1" w:styleId="1f1">
    <w:name w:val="Основной текст1"/>
    <w:uiPriority w:val="99"/>
    <w:rsid w:val="00AB791A"/>
    <w:rPr>
      <w:color w:val="000000"/>
      <w:spacing w:val="0"/>
      <w:w w:val="100"/>
      <w:position w:val="0"/>
      <w:sz w:val="23"/>
      <w:u w:val="none"/>
      <w:shd w:val="clear" w:color="auto" w:fill="FFFFFF"/>
      <w:lang w:val="ru-RU"/>
    </w:rPr>
  </w:style>
  <w:style w:type="character" w:customStyle="1" w:styleId="24">
    <w:name w:val="Основной текст + Полужирный2"/>
    <w:aliases w:val="Курсив"/>
    <w:uiPriority w:val="99"/>
    <w:rsid w:val="00AB791A"/>
    <w:rPr>
      <w:b/>
      <w:i/>
      <w:color w:val="000000"/>
      <w:spacing w:val="0"/>
      <w:w w:val="100"/>
      <w:position w:val="0"/>
      <w:sz w:val="23"/>
      <w:u w:val="none"/>
      <w:shd w:val="clear" w:color="auto" w:fill="FFFFFF"/>
      <w:lang w:val="ru-RU"/>
    </w:rPr>
  </w:style>
  <w:style w:type="character" w:customStyle="1" w:styleId="10pt">
    <w:name w:val="Основной текст + 10 pt"/>
    <w:uiPriority w:val="99"/>
    <w:rsid w:val="00AB791A"/>
    <w:rPr>
      <w:color w:val="000000"/>
      <w:spacing w:val="0"/>
      <w:w w:val="100"/>
      <w:position w:val="0"/>
      <w:sz w:val="20"/>
      <w:u w:val="none"/>
      <w:shd w:val="clear" w:color="auto" w:fill="FFFFFF"/>
      <w:lang w:val="ru-RU"/>
    </w:rPr>
  </w:style>
  <w:style w:type="character" w:customStyle="1" w:styleId="25">
    <w:name w:val="Основной текст (2)_"/>
    <w:link w:val="26"/>
    <w:uiPriority w:val="99"/>
    <w:locked/>
    <w:rsid w:val="00AB791A"/>
    <w:rPr>
      <w:b/>
      <w:sz w:val="23"/>
      <w:shd w:val="clear" w:color="auto" w:fill="FFFFFF"/>
    </w:rPr>
  </w:style>
  <w:style w:type="paragraph" w:customStyle="1" w:styleId="26">
    <w:name w:val="Основной текст (2)"/>
    <w:basedOn w:val="a"/>
    <w:link w:val="25"/>
    <w:uiPriority w:val="99"/>
    <w:rsid w:val="00AB791A"/>
    <w:pPr>
      <w:widowControl w:val="0"/>
      <w:shd w:val="clear" w:color="auto" w:fill="FFFFFF"/>
      <w:overflowPunct/>
      <w:autoSpaceDE/>
      <w:autoSpaceDN/>
      <w:adjustRightInd/>
      <w:spacing w:line="413" w:lineRule="exact"/>
      <w:ind w:hanging="320"/>
      <w:jc w:val="left"/>
      <w:textAlignment w:val="auto"/>
    </w:pPr>
    <w:rPr>
      <w:rFonts w:ascii="Times New Roman" w:hAnsi="Times New Roman"/>
      <w:b/>
      <w:sz w:val="23"/>
    </w:rPr>
  </w:style>
  <w:style w:type="character" w:customStyle="1" w:styleId="27">
    <w:name w:val="Основной текст (2) + Не полужирный"/>
    <w:uiPriority w:val="99"/>
    <w:rsid w:val="00AB791A"/>
    <w:rPr>
      <w:b/>
      <w:color w:val="000000"/>
      <w:spacing w:val="0"/>
      <w:w w:val="100"/>
      <w:position w:val="0"/>
      <w:sz w:val="23"/>
      <w:shd w:val="clear" w:color="auto" w:fill="FFFFFF"/>
      <w:lang w:val="ru-RU"/>
    </w:rPr>
  </w:style>
  <w:style w:type="character" w:customStyle="1" w:styleId="1f2">
    <w:name w:val="Основной текст + Полужирный1"/>
    <w:aliases w:val="Курсив3,Интервал 1 pt"/>
    <w:uiPriority w:val="99"/>
    <w:rsid w:val="00AB791A"/>
    <w:rPr>
      <w:b/>
      <w:i/>
      <w:color w:val="000000"/>
      <w:spacing w:val="30"/>
      <w:w w:val="100"/>
      <w:position w:val="0"/>
      <w:sz w:val="23"/>
      <w:u w:val="none"/>
      <w:shd w:val="clear" w:color="auto" w:fill="FFFFFF"/>
      <w:lang w:val="en-US"/>
    </w:rPr>
  </w:style>
  <w:style w:type="character" w:customStyle="1" w:styleId="10pt1">
    <w:name w:val="Основной текст + 10 pt1"/>
    <w:aliases w:val="Курсив2"/>
    <w:uiPriority w:val="99"/>
    <w:rsid w:val="00AB791A"/>
    <w:rPr>
      <w:i/>
      <w:color w:val="000000"/>
      <w:spacing w:val="0"/>
      <w:w w:val="100"/>
      <w:position w:val="0"/>
      <w:sz w:val="20"/>
      <w:u w:val="none"/>
      <w:shd w:val="clear" w:color="auto" w:fill="FFFFFF"/>
    </w:rPr>
  </w:style>
  <w:style w:type="character" w:customStyle="1" w:styleId="Sylfaen">
    <w:name w:val="Основной текст + Sylfaen"/>
    <w:aliases w:val="4 pt,Курсив1,Интервал 1 pt2"/>
    <w:uiPriority w:val="99"/>
    <w:rsid w:val="00AB791A"/>
    <w:rPr>
      <w:rFonts w:ascii="Sylfaen" w:hAnsi="Sylfaen"/>
      <w:i/>
      <w:color w:val="000000"/>
      <w:spacing w:val="20"/>
      <w:w w:val="100"/>
      <w:position w:val="0"/>
      <w:sz w:val="8"/>
      <w:u w:val="none"/>
      <w:shd w:val="clear" w:color="auto" w:fill="FFFFFF"/>
      <w:lang w:val="ru-RU"/>
    </w:rPr>
  </w:style>
  <w:style w:type="character" w:customStyle="1" w:styleId="4pt">
    <w:name w:val="Основной текст + 4 pt"/>
    <w:uiPriority w:val="99"/>
    <w:rsid w:val="00AB791A"/>
    <w:rPr>
      <w:color w:val="000000"/>
      <w:spacing w:val="0"/>
      <w:w w:val="100"/>
      <w:position w:val="0"/>
      <w:sz w:val="8"/>
      <w:u w:val="none"/>
      <w:shd w:val="clear" w:color="auto" w:fill="FFFFFF"/>
    </w:rPr>
  </w:style>
  <w:style w:type="character" w:customStyle="1" w:styleId="Sylfaen2">
    <w:name w:val="Основной текст + Sylfaen2"/>
    <w:aliases w:val="6 pt"/>
    <w:uiPriority w:val="99"/>
    <w:rsid w:val="00AB791A"/>
    <w:rPr>
      <w:rFonts w:ascii="Sylfaen" w:hAnsi="Sylfaen"/>
      <w:color w:val="000000"/>
      <w:spacing w:val="0"/>
      <w:w w:val="100"/>
      <w:position w:val="0"/>
      <w:sz w:val="12"/>
      <w:u w:val="none"/>
      <w:shd w:val="clear" w:color="auto" w:fill="FFFFFF"/>
      <w:lang w:val="ru-RU"/>
    </w:rPr>
  </w:style>
  <w:style w:type="character" w:customStyle="1" w:styleId="28">
    <w:name w:val="Основной текст2"/>
    <w:uiPriority w:val="99"/>
    <w:rsid w:val="00AB791A"/>
    <w:rPr>
      <w:color w:val="000000"/>
      <w:spacing w:val="0"/>
      <w:w w:val="100"/>
      <w:position w:val="0"/>
      <w:sz w:val="23"/>
      <w:u w:val="single"/>
      <w:shd w:val="clear" w:color="auto" w:fill="FFFFFF"/>
      <w:lang w:val="ru-RU"/>
    </w:rPr>
  </w:style>
  <w:style w:type="character" w:customStyle="1" w:styleId="Sylfaen1">
    <w:name w:val="Основной текст + Sylfaen1"/>
    <w:aliases w:val="11,5 pt,Интервал 1 pt Exact"/>
    <w:uiPriority w:val="99"/>
    <w:rsid w:val="00AB791A"/>
    <w:rPr>
      <w:rFonts w:ascii="Sylfaen" w:hAnsi="Sylfaen"/>
      <w:color w:val="000000"/>
      <w:spacing w:val="29"/>
      <w:w w:val="100"/>
      <w:position w:val="0"/>
      <w:sz w:val="23"/>
      <w:u w:val="none"/>
      <w:shd w:val="clear" w:color="auto" w:fill="FFFFFF"/>
      <w:lang w:val="ru-RU"/>
    </w:rPr>
  </w:style>
  <w:style w:type="character" w:customStyle="1" w:styleId="aff2">
    <w:name w:val="Основной текст + Курсив"/>
    <w:aliases w:val="Интервал 1 pt1"/>
    <w:uiPriority w:val="99"/>
    <w:rsid w:val="00AB791A"/>
    <w:rPr>
      <w:i/>
      <w:color w:val="000000"/>
      <w:spacing w:val="30"/>
      <w:w w:val="100"/>
      <w:position w:val="0"/>
      <w:sz w:val="23"/>
      <w:u w:val="none"/>
      <w:shd w:val="clear" w:color="auto" w:fill="FFFFFF"/>
      <w:lang w:val="ru-RU"/>
    </w:rPr>
  </w:style>
  <w:style w:type="character" w:customStyle="1" w:styleId="1f3">
    <w:name w:val="Заголовок №1_"/>
    <w:link w:val="1f4"/>
    <w:uiPriority w:val="99"/>
    <w:locked/>
    <w:rsid w:val="00AB791A"/>
    <w:rPr>
      <w:b/>
      <w:sz w:val="31"/>
      <w:shd w:val="clear" w:color="auto" w:fill="FFFFFF"/>
    </w:rPr>
  </w:style>
  <w:style w:type="paragraph" w:customStyle="1" w:styleId="1f4">
    <w:name w:val="Заголовок №1"/>
    <w:basedOn w:val="a"/>
    <w:link w:val="1f3"/>
    <w:uiPriority w:val="99"/>
    <w:rsid w:val="00AB791A"/>
    <w:pPr>
      <w:widowControl w:val="0"/>
      <w:shd w:val="clear" w:color="auto" w:fill="FFFFFF"/>
      <w:overflowPunct/>
      <w:autoSpaceDE/>
      <w:autoSpaceDN/>
      <w:adjustRightInd/>
      <w:spacing w:after="240" w:line="374" w:lineRule="exact"/>
      <w:ind w:hanging="1380"/>
      <w:jc w:val="left"/>
      <w:textAlignment w:val="auto"/>
      <w:outlineLvl w:val="0"/>
    </w:pPr>
    <w:rPr>
      <w:rFonts w:ascii="Times New Roman" w:hAnsi="Times New Roman"/>
      <w:b/>
      <w:sz w:val="31"/>
    </w:rPr>
  </w:style>
  <w:style w:type="character" w:customStyle="1" w:styleId="29">
    <w:name w:val="Заголовок №2_"/>
    <w:link w:val="2a"/>
    <w:uiPriority w:val="99"/>
    <w:locked/>
    <w:rsid w:val="00AB791A"/>
    <w:rPr>
      <w:b/>
      <w:sz w:val="27"/>
      <w:shd w:val="clear" w:color="auto" w:fill="FFFFFF"/>
    </w:rPr>
  </w:style>
  <w:style w:type="paragraph" w:customStyle="1" w:styleId="2a">
    <w:name w:val="Заголовок №2"/>
    <w:basedOn w:val="a"/>
    <w:link w:val="29"/>
    <w:uiPriority w:val="99"/>
    <w:rsid w:val="00AB791A"/>
    <w:pPr>
      <w:widowControl w:val="0"/>
      <w:shd w:val="clear" w:color="auto" w:fill="FFFFFF"/>
      <w:overflowPunct/>
      <w:autoSpaceDE/>
      <w:autoSpaceDN/>
      <w:adjustRightInd/>
      <w:spacing w:before="240" w:after="360" w:line="240" w:lineRule="atLeast"/>
      <w:ind w:firstLine="1100"/>
      <w:textAlignment w:val="auto"/>
      <w:outlineLvl w:val="1"/>
    </w:pPr>
    <w:rPr>
      <w:rFonts w:ascii="Times New Roman" w:hAnsi="Times New Roman"/>
      <w:b/>
      <w:sz w:val="27"/>
    </w:rPr>
  </w:style>
  <w:style w:type="character" w:customStyle="1" w:styleId="34">
    <w:name w:val="Заголовок №3_"/>
    <w:link w:val="35"/>
    <w:uiPriority w:val="99"/>
    <w:locked/>
    <w:rsid w:val="00AB791A"/>
    <w:rPr>
      <w:b/>
      <w:sz w:val="23"/>
      <w:shd w:val="clear" w:color="auto" w:fill="FFFFFF"/>
    </w:rPr>
  </w:style>
  <w:style w:type="paragraph" w:customStyle="1" w:styleId="35">
    <w:name w:val="Заголовок №3"/>
    <w:basedOn w:val="a"/>
    <w:link w:val="34"/>
    <w:uiPriority w:val="99"/>
    <w:rsid w:val="00AB791A"/>
    <w:pPr>
      <w:widowControl w:val="0"/>
      <w:shd w:val="clear" w:color="auto" w:fill="FFFFFF"/>
      <w:overflowPunct/>
      <w:autoSpaceDE/>
      <w:autoSpaceDN/>
      <w:adjustRightInd/>
      <w:spacing w:before="540" w:line="610" w:lineRule="exact"/>
      <w:ind w:hanging="400"/>
      <w:jc w:val="left"/>
      <w:textAlignment w:val="auto"/>
      <w:outlineLvl w:val="2"/>
    </w:pPr>
    <w:rPr>
      <w:rFonts w:ascii="Times New Roman" w:hAnsi="Times New Roman"/>
      <w:b/>
      <w:sz w:val="23"/>
    </w:rPr>
  </w:style>
  <w:style w:type="character" w:customStyle="1" w:styleId="313">
    <w:name w:val="Заголовок №3 + 13"/>
    <w:aliases w:val="5 pt1"/>
    <w:uiPriority w:val="99"/>
    <w:rsid w:val="00AB791A"/>
    <w:rPr>
      <w:b/>
      <w:color w:val="000000"/>
      <w:spacing w:val="0"/>
      <w:w w:val="100"/>
      <w:position w:val="0"/>
      <w:sz w:val="27"/>
      <w:shd w:val="clear" w:color="auto" w:fill="FFFFFF"/>
      <w:lang w:val="ru-RU"/>
    </w:rPr>
  </w:style>
  <w:style w:type="character" w:customStyle="1" w:styleId="2Exact">
    <w:name w:val="Основной текст (2) Exact"/>
    <w:uiPriority w:val="99"/>
    <w:rsid w:val="00AB791A"/>
    <w:rPr>
      <w:rFonts w:ascii="Times New Roman" w:hAnsi="Times New Roman"/>
      <w:b/>
      <w:sz w:val="21"/>
      <w:u w:val="none"/>
    </w:rPr>
  </w:style>
  <w:style w:type="character" w:customStyle="1" w:styleId="Exact">
    <w:name w:val="Основной текст Exact"/>
    <w:uiPriority w:val="99"/>
    <w:rsid w:val="00AB791A"/>
    <w:rPr>
      <w:rFonts w:ascii="Times New Roman" w:hAnsi="Times New Roman"/>
      <w:spacing w:val="1"/>
      <w:sz w:val="21"/>
      <w:u w:val="none"/>
    </w:rPr>
  </w:style>
  <w:style w:type="character" w:styleId="aff3">
    <w:name w:val="Hyperlink"/>
    <w:basedOn w:val="a0"/>
    <w:uiPriority w:val="99"/>
    <w:semiHidden/>
    <w:rsid w:val="00EC6BE6"/>
    <w:rPr>
      <w:rFonts w:cs="Times New Roman"/>
      <w:color w:val="0000FF"/>
      <w:u w:val="single"/>
    </w:rPr>
  </w:style>
  <w:style w:type="character" w:customStyle="1" w:styleId="dash041e0431044b0447043d044b0439char1">
    <w:name w:val="dash041e_0431_044b_0447_043d_044b_0439__char1"/>
    <w:uiPriority w:val="99"/>
    <w:rsid w:val="0075140B"/>
    <w:rPr>
      <w:rFonts w:ascii="Times New Roman" w:hAnsi="Times New Roman"/>
      <w:sz w:val="24"/>
      <w:u w:val="none"/>
      <w:effect w:val="none"/>
    </w:rPr>
  </w:style>
  <w:style w:type="paragraph" w:customStyle="1" w:styleId="dash041e0431044b0447043d044b0439">
    <w:name w:val="dash041e_0431_044b_0447_043d_044b_0439"/>
    <w:basedOn w:val="a"/>
    <w:uiPriority w:val="99"/>
    <w:rsid w:val="0075140B"/>
    <w:pPr>
      <w:overflowPunct/>
      <w:autoSpaceDE/>
      <w:autoSpaceDN/>
      <w:adjustRightInd/>
      <w:spacing w:line="240" w:lineRule="auto"/>
      <w:ind w:firstLine="0"/>
      <w:jc w:val="left"/>
      <w:textAlignment w:val="auto"/>
    </w:pPr>
    <w:rPr>
      <w:rFonts w:ascii="Times New Roman" w:hAnsi="Times New Roman"/>
      <w:sz w:val="24"/>
      <w:szCs w:val="24"/>
    </w:rPr>
  </w:style>
  <w:style w:type="character" w:customStyle="1" w:styleId="FontStyle13">
    <w:name w:val="Font Style13"/>
    <w:uiPriority w:val="99"/>
    <w:rsid w:val="003B11D9"/>
    <w:rPr>
      <w:rFonts w:ascii="Century Schoolbook" w:eastAsia="Times New Roman" w:hAnsi="Century Schoolbook"/>
      <w:sz w:val="20"/>
    </w:rPr>
  </w:style>
  <w:style w:type="character" w:customStyle="1" w:styleId="FontStyle14">
    <w:name w:val="Font Style14"/>
    <w:uiPriority w:val="99"/>
    <w:rsid w:val="00502FD4"/>
    <w:rPr>
      <w:rFonts w:ascii="Tahoma" w:eastAsia="Times New Roman" w:hAnsi="Tahoma"/>
      <w:b/>
      <w:sz w:val="20"/>
    </w:rPr>
  </w:style>
  <w:style w:type="paragraph" w:customStyle="1" w:styleId="Style1">
    <w:name w:val="Style1"/>
    <w:basedOn w:val="a"/>
    <w:next w:val="a"/>
    <w:uiPriority w:val="99"/>
    <w:rsid w:val="00502FD4"/>
    <w:pPr>
      <w:widowControl w:val="0"/>
      <w:suppressAutoHyphens/>
      <w:overflowPunct/>
      <w:autoSpaceDN/>
      <w:adjustRightInd/>
      <w:ind w:firstLine="0"/>
      <w:jc w:val="center"/>
      <w:textAlignment w:val="auto"/>
    </w:pPr>
    <w:rPr>
      <w:rFonts w:ascii="Microsoft Sans Serif" w:hAnsi="Microsoft Sans Serif" w:cs="Microsoft Sans Serif"/>
      <w:sz w:val="24"/>
      <w:szCs w:val="24"/>
      <w:lang w:eastAsia="hi-IN" w:bidi="hi-IN"/>
    </w:rPr>
  </w:style>
  <w:style w:type="paragraph" w:customStyle="1" w:styleId="Style3">
    <w:name w:val="Style3"/>
    <w:basedOn w:val="a"/>
    <w:next w:val="a"/>
    <w:uiPriority w:val="99"/>
    <w:rsid w:val="00445B7A"/>
    <w:pPr>
      <w:widowControl w:val="0"/>
      <w:suppressAutoHyphens/>
      <w:overflowPunct/>
      <w:autoSpaceDN/>
      <w:adjustRightInd/>
      <w:spacing w:line="252" w:lineRule="exact"/>
      <w:ind w:firstLine="0"/>
      <w:textAlignment w:val="auto"/>
    </w:pPr>
    <w:rPr>
      <w:rFonts w:ascii="Microsoft Sans Serif" w:hAnsi="Microsoft Sans Serif" w:cs="Microsoft Sans Serif"/>
      <w:sz w:val="24"/>
      <w:szCs w:val="24"/>
      <w:lang w:eastAsia="hi-IN" w:bidi="hi-IN"/>
    </w:rPr>
  </w:style>
  <w:style w:type="character" w:customStyle="1" w:styleId="FontStyle12">
    <w:name w:val="Font Style12"/>
    <w:uiPriority w:val="99"/>
    <w:rsid w:val="00545749"/>
    <w:rPr>
      <w:rFonts w:ascii="Century Schoolbook" w:eastAsia="Times New Roman" w:hAnsi="Century Schoolbook"/>
      <w:i/>
      <w:sz w:val="20"/>
    </w:rPr>
  </w:style>
  <w:style w:type="paragraph" w:styleId="af5">
    <w:name w:val="Plain Text"/>
    <w:basedOn w:val="a"/>
    <w:link w:val="af4"/>
    <w:uiPriority w:val="99"/>
    <w:rsid w:val="00F64166"/>
    <w:pPr>
      <w:overflowPunct/>
      <w:autoSpaceDE/>
      <w:autoSpaceDN/>
      <w:adjustRightInd/>
      <w:spacing w:line="240" w:lineRule="auto"/>
      <w:ind w:firstLine="0"/>
      <w:jc w:val="left"/>
      <w:textAlignment w:val="auto"/>
    </w:pPr>
    <w:rPr>
      <w:rFonts w:ascii="Courier New" w:hAnsi="Courier New"/>
      <w:sz w:val="20"/>
    </w:rPr>
  </w:style>
  <w:style w:type="character" w:customStyle="1" w:styleId="PlainTextChar1">
    <w:name w:val="Plain Text Char1"/>
    <w:basedOn w:val="a0"/>
    <w:uiPriority w:val="99"/>
    <w:semiHidden/>
    <w:rsid w:val="00F707F6"/>
    <w:rPr>
      <w:rFonts w:ascii="Courier New" w:hAnsi="Courier New" w:cs="Courier New"/>
      <w:sz w:val="20"/>
      <w:szCs w:val="20"/>
    </w:rPr>
  </w:style>
  <w:style w:type="character" w:customStyle="1" w:styleId="1f5">
    <w:name w:val="Текст Знак1"/>
    <w:uiPriority w:val="99"/>
    <w:semiHidden/>
    <w:rsid w:val="00F64166"/>
    <w:rPr>
      <w:rFonts w:ascii="Courier New" w:hAnsi="Courier New"/>
    </w:rPr>
  </w:style>
  <w:style w:type="character" w:customStyle="1" w:styleId="FontStyle16">
    <w:name w:val="Font Style16"/>
    <w:uiPriority w:val="99"/>
    <w:rsid w:val="00DE5213"/>
    <w:rPr>
      <w:rFonts w:ascii="Century Schoolbook" w:eastAsia="Times New Roman" w:hAnsi="Century Schoolbook"/>
      <w:sz w:val="20"/>
    </w:rPr>
  </w:style>
  <w:style w:type="paragraph" w:customStyle="1" w:styleId="Style2">
    <w:name w:val="Style2"/>
    <w:basedOn w:val="a"/>
    <w:next w:val="a"/>
    <w:uiPriority w:val="99"/>
    <w:rsid w:val="00DE5213"/>
    <w:pPr>
      <w:widowControl w:val="0"/>
      <w:suppressAutoHyphens/>
      <w:overflowPunct/>
      <w:autoSpaceDN/>
      <w:adjustRightInd/>
      <w:spacing w:line="240" w:lineRule="auto"/>
      <w:ind w:firstLine="0"/>
      <w:jc w:val="left"/>
      <w:textAlignment w:val="auto"/>
    </w:pPr>
    <w:rPr>
      <w:rFonts w:ascii="Microsoft Sans Serif" w:hAnsi="Microsoft Sans Serif" w:cs="Microsoft Sans Serif"/>
      <w:sz w:val="24"/>
      <w:szCs w:val="24"/>
      <w:lang w:eastAsia="hi-IN" w:bidi="hi-IN"/>
    </w:rPr>
  </w:style>
  <w:style w:type="paragraph" w:customStyle="1" w:styleId="Style4">
    <w:name w:val="Style4"/>
    <w:basedOn w:val="a"/>
    <w:next w:val="a"/>
    <w:uiPriority w:val="99"/>
    <w:rsid w:val="00DE5213"/>
    <w:pPr>
      <w:widowControl w:val="0"/>
      <w:suppressAutoHyphens/>
      <w:overflowPunct/>
      <w:autoSpaceDN/>
      <w:adjustRightInd/>
      <w:spacing w:line="254" w:lineRule="exact"/>
      <w:ind w:firstLine="403"/>
      <w:textAlignment w:val="auto"/>
    </w:pPr>
    <w:rPr>
      <w:rFonts w:ascii="Microsoft Sans Serif" w:hAnsi="Microsoft Sans Serif" w:cs="Microsoft Sans Serif"/>
      <w:sz w:val="24"/>
      <w:szCs w:val="24"/>
      <w:lang w:eastAsia="hi-IN" w:bidi="hi-IN"/>
    </w:rPr>
  </w:style>
  <w:style w:type="paragraph" w:customStyle="1" w:styleId="Style5">
    <w:name w:val="Style5"/>
    <w:basedOn w:val="a"/>
    <w:next w:val="a"/>
    <w:uiPriority w:val="99"/>
    <w:rsid w:val="00DE5213"/>
    <w:pPr>
      <w:widowControl w:val="0"/>
      <w:suppressAutoHyphens/>
      <w:overflowPunct/>
      <w:autoSpaceDN/>
      <w:adjustRightInd/>
      <w:spacing w:line="257" w:lineRule="exact"/>
      <w:ind w:hanging="254"/>
      <w:jc w:val="left"/>
      <w:textAlignment w:val="auto"/>
    </w:pPr>
    <w:rPr>
      <w:rFonts w:ascii="Microsoft Sans Serif" w:hAnsi="Microsoft Sans Serif" w:cs="Microsoft Sans Serif"/>
      <w:sz w:val="24"/>
      <w:szCs w:val="24"/>
      <w:lang w:eastAsia="hi-IN" w:bidi="hi-IN"/>
    </w:rPr>
  </w:style>
  <w:style w:type="character" w:styleId="aff4">
    <w:name w:val="Emphasis"/>
    <w:basedOn w:val="a0"/>
    <w:uiPriority w:val="99"/>
    <w:qFormat/>
    <w:rsid w:val="00847936"/>
    <w:rPr>
      <w:rFonts w:cs="Times New Roman"/>
      <w:i/>
    </w:rPr>
  </w:style>
  <w:style w:type="character" w:styleId="aff5">
    <w:name w:val="Strong"/>
    <w:basedOn w:val="a0"/>
    <w:uiPriority w:val="22"/>
    <w:qFormat/>
    <w:rsid w:val="00F640D7"/>
    <w:rPr>
      <w:rFonts w:cs="Times New Roman"/>
      <w:b/>
    </w:rPr>
  </w:style>
  <w:style w:type="paragraph" w:customStyle="1" w:styleId="c4">
    <w:name w:val="c4"/>
    <w:basedOn w:val="a"/>
    <w:uiPriority w:val="99"/>
    <w:rsid w:val="000B44EB"/>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c6">
    <w:name w:val="c6"/>
    <w:basedOn w:val="a0"/>
    <w:uiPriority w:val="99"/>
    <w:rsid w:val="000B44EB"/>
    <w:rPr>
      <w:rFonts w:cs="Times New Roman"/>
    </w:rPr>
  </w:style>
  <w:style w:type="paragraph" w:customStyle="1" w:styleId="c0">
    <w:name w:val="c0"/>
    <w:basedOn w:val="a"/>
    <w:uiPriority w:val="99"/>
    <w:rsid w:val="000B44EB"/>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paragraph" w:customStyle="1" w:styleId="c8">
    <w:name w:val="c8"/>
    <w:basedOn w:val="a"/>
    <w:uiPriority w:val="99"/>
    <w:rsid w:val="000B44EB"/>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c5">
    <w:name w:val="c5"/>
    <w:basedOn w:val="a0"/>
    <w:uiPriority w:val="99"/>
    <w:rsid w:val="000B44EB"/>
    <w:rPr>
      <w:rFonts w:cs="Times New Roman"/>
    </w:rPr>
  </w:style>
  <w:style w:type="character" w:customStyle="1" w:styleId="c3">
    <w:name w:val="c3"/>
    <w:basedOn w:val="a0"/>
    <w:uiPriority w:val="99"/>
    <w:rsid w:val="000B44EB"/>
    <w:rPr>
      <w:rFonts w:cs="Times New Roman"/>
    </w:rPr>
  </w:style>
  <w:style w:type="paragraph" w:customStyle="1" w:styleId="c1">
    <w:name w:val="c1"/>
    <w:basedOn w:val="a"/>
    <w:uiPriority w:val="99"/>
    <w:rsid w:val="000B44EB"/>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paragraph" w:customStyle="1" w:styleId="c2">
    <w:name w:val="c2"/>
    <w:basedOn w:val="a"/>
    <w:uiPriority w:val="99"/>
    <w:rsid w:val="000B44EB"/>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c7">
    <w:name w:val="c7"/>
    <w:basedOn w:val="a0"/>
    <w:uiPriority w:val="99"/>
    <w:rsid w:val="000B44EB"/>
    <w:rPr>
      <w:rFonts w:cs="Times New Roman"/>
    </w:rPr>
  </w:style>
  <w:style w:type="character" w:customStyle="1" w:styleId="c13">
    <w:name w:val="c13"/>
    <w:basedOn w:val="a0"/>
    <w:uiPriority w:val="99"/>
    <w:rsid w:val="000B44EB"/>
    <w:rPr>
      <w:rFonts w:cs="Times New Roman"/>
    </w:rPr>
  </w:style>
  <w:style w:type="character" w:customStyle="1" w:styleId="c17">
    <w:name w:val="c17"/>
    <w:basedOn w:val="a0"/>
    <w:uiPriority w:val="99"/>
    <w:rsid w:val="000B44EB"/>
    <w:rPr>
      <w:rFonts w:cs="Times New Roman"/>
    </w:rPr>
  </w:style>
  <w:style w:type="character" w:customStyle="1" w:styleId="c15">
    <w:name w:val="c15"/>
    <w:basedOn w:val="a0"/>
    <w:uiPriority w:val="99"/>
    <w:rsid w:val="000B44EB"/>
    <w:rPr>
      <w:rFonts w:cs="Times New Roman"/>
    </w:rPr>
  </w:style>
  <w:style w:type="character" w:customStyle="1" w:styleId="c11">
    <w:name w:val="c11"/>
    <w:basedOn w:val="a0"/>
    <w:uiPriority w:val="99"/>
    <w:rsid w:val="000B44EB"/>
    <w:rPr>
      <w:rFonts w:cs="Times New Roman"/>
    </w:rPr>
  </w:style>
  <w:style w:type="paragraph" w:customStyle="1" w:styleId="c10">
    <w:name w:val="c10"/>
    <w:basedOn w:val="a"/>
    <w:uiPriority w:val="99"/>
    <w:rsid w:val="000B44EB"/>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c19">
    <w:name w:val="c19"/>
    <w:basedOn w:val="a0"/>
    <w:uiPriority w:val="99"/>
    <w:rsid w:val="000B44EB"/>
    <w:rPr>
      <w:rFonts w:cs="Times New Roman"/>
    </w:rPr>
  </w:style>
  <w:style w:type="paragraph" w:styleId="aff6">
    <w:name w:val="Normal (Web)"/>
    <w:basedOn w:val="a"/>
    <w:uiPriority w:val="99"/>
    <w:rsid w:val="00AB3F13"/>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paragraph" w:customStyle="1" w:styleId="c12">
    <w:name w:val="c12"/>
    <w:basedOn w:val="a"/>
    <w:uiPriority w:val="99"/>
    <w:rsid w:val="001B497C"/>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c37">
    <w:name w:val="c37"/>
    <w:basedOn w:val="a0"/>
    <w:uiPriority w:val="99"/>
    <w:rsid w:val="001B497C"/>
    <w:rPr>
      <w:rFonts w:cs="Times New Roman"/>
    </w:rPr>
  </w:style>
  <w:style w:type="character" w:customStyle="1" w:styleId="a-pages">
    <w:name w:val="a-pages"/>
    <w:basedOn w:val="a0"/>
    <w:rsid w:val="007B1129"/>
  </w:style>
  <w:style w:type="character" w:customStyle="1" w:styleId="a-dalee">
    <w:name w:val="a-dalee"/>
    <w:basedOn w:val="a0"/>
    <w:rsid w:val="007B1129"/>
  </w:style>
  <w:style w:type="character" w:customStyle="1" w:styleId="qtext">
    <w:name w:val="qtext"/>
    <w:basedOn w:val="a0"/>
    <w:rsid w:val="0017462B"/>
  </w:style>
  <w:style w:type="character" w:customStyle="1" w:styleId="qgentexttitle">
    <w:name w:val="qgentexttitle"/>
    <w:basedOn w:val="a0"/>
    <w:rsid w:val="0046547F"/>
  </w:style>
  <w:style w:type="character" w:customStyle="1" w:styleId="qgentext">
    <w:name w:val="qgentext"/>
    <w:basedOn w:val="a0"/>
    <w:rsid w:val="004654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321605">
      <w:bodyDiv w:val="1"/>
      <w:marLeft w:val="0"/>
      <w:marRight w:val="0"/>
      <w:marTop w:val="0"/>
      <w:marBottom w:val="0"/>
      <w:divBdr>
        <w:top w:val="none" w:sz="0" w:space="0" w:color="auto"/>
        <w:left w:val="none" w:sz="0" w:space="0" w:color="auto"/>
        <w:bottom w:val="none" w:sz="0" w:space="0" w:color="auto"/>
        <w:right w:val="none" w:sz="0" w:space="0" w:color="auto"/>
      </w:divBdr>
    </w:div>
    <w:div w:id="60520127">
      <w:bodyDiv w:val="1"/>
      <w:marLeft w:val="0"/>
      <w:marRight w:val="0"/>
      <w:marTop w:val="0"/>
      <w:marBottom w:val="0"/>
      <w:divBdr>
        <w:top w:val="none" w:sz="0" w:space="0" w:color="auto"/>
        <w:left w:val="none" w:sz="0" w:space="0" w:color="auto"/>
        <w:bottom w:val="none" w:sz="0" w:space="0" w:color="auto"/>
        <w:right w:val="none" w:sz="0" w:space="0" w:color="auto"/>
      </w:divBdr>
    </w:div>
    <w:div w:id="120071920">
      <w:bodyDiv w:val="1"/>
      <w:marLeft w:val="0"/>
      <w:marRight w:val="0"/>
      <w:marTop w:val="0"/>
      <w:marBottom w:val="0"/>
      <w:divBdr>
        <w:top w:val="none" w:sz="0" w:space="0" w:color="auto"/>
        <w:left w:val="none" w:sz="0" w:space="0" w:color="auto"/>
        <w:bottom w:val="none" w:sz="0" w:space="0" w:color="auto"/>
        <w:right w:val="none" w:sz="0" w:space="0" w:color="auto"/>
      </w:divBdr>
      <w:divsChild>
        <w:div w:id="2110999781">
          <w:marLeft w:val="136"/>
          <w:marRight w:val="136"/>
          <w:marTop w:val="136"/>
          <w:marBottom w:val="204"/>
          <w:divBdr>
            <w:top w:val="none" w:sz="0" w:space="0" w:color="auto"/>
            <w:left w:val="none" w:sz="0" w:space="0" w:color="auto"/>
            <w:bottom w:val="none" w:sz="0" w:space="0" w:color="auto"/>
            <w:right w:val="none" w:sz="0" w:space="0" w:color="auto"/>
          </w:divBdr>
          <w:divsChild>
            <w:div w:id="1284966232">
              <w:marLeft w:val="0"/>
              <w:marRight w:val="0"/>
              <w:marTop w:val="0"/>
              <w:marBottom w:val="0"/>
              <w:divBdr>
                <w:top w:val="none" w:sz="0" w:space="0" w:color="auto"/>
                <w:left w:val="none" w:sz="0" w:space="0" w:color="auto"/>
                <w:bottom w:val="none" w:sz="0" w:space="0" w:color="auto"/>
                <w:right w:val="none" w:sz="0" w:space="0" w:color="auto"/>
              </w:divBdr>
            </w:div>
            <w:div w:id="1700744334">
              <w:marLeft w:val="0"/>
              <w:marRight w:val="0"/>
              <w:marTop w:val="0"/>
              <w:marBottom w:val="0"/>
              <w:divBdr>
                <w:top w:val="none" w:sz="0" w:space="0" w:color="auto"/>
                <w:left w:val="none" w:sz="0" w:space="0" w:color="auto"/>
                <w:bottom w:val="none" w:sz="0" w:space="0" w:color="auto"/>
                <w:right w:val="none" w:sz="0" w:space="0" w:color="auto"/>
              </w:divBdr>
              <w:divsChild>
                <w:div w:id="670183383">
                  <w:marLeft w:val="0"/>
                  <w:marRight w:val="0"/>
                  <w:marTop w:val="0"/>
                  <w:marBottom w:val="0"/>
                  <w:divBdr>
                    <w:top w:val="none" w:sz="0" w:space="0" w:color="auto"/>
                    <w:left w:val="none" w:sz="0" w:space="0" w:color="auto"/>
                    <w:bottom w:val="none" w:sz="0" w:space="0" w:color="auto"/>
                    <w:right w:val="none" w:sz="0" w:space="0" w:color="auto"/>
                  </w:divBdr>
                  <w:divsChild>
                    <w:div w:id="1351566340">
                      <w:marLeft w:val="0"/>
                      <w:marRight w:val="0"/>
                      <w:marTop w:val="0"/>
                      <w:marBottom w:val="0"/>
                      <w:divBdr>
                        <w:top w:val="none" w:sz="0" w:space="0" w:color="auto"/>
                        <w:left w:val="none" w:sz="0" w:space="0" w:color="auto"/>
                        <w:bottom w:val="none" w:sz="0" w:space="0" w:color="auto"/>
                        <w:right w:val="none" w:sz="0" w:space="0" w:color="auto"/>
                      </w:divBdr>
                    </w:div>
                    <w:div w:id="1749381691">
                      <w:marLeft w:val="0"/>
                      <w:marRight w:val="0"/>
                      <w:marTop w:val="0"/>
                      <w:marBottom w:val="0"/>
                      <w:divBdr>
                        <w:top w:val="none" w:sz="0" w:space="0" w:color="auto"/>
                        <w:left w:val="none" w:sz="0" w:space="0" w:color="auto"/>
                        <w:bottom w:val="none" w:sz="0" w:space="0" w:color="auto"/>
                        <w:right w:val="none" w:sz="0" w:space="0" w:color="auto"/>
                      </w:divBdr>
                    </w:div>
                    <w:div w:id="2048990376">
                      <w:marLeft w:val="0"/>
                      <w:marRight w:val="0"/>
                      <w:marTop w:val="0"/>
                      <w:marBottom w:val="0"/>
                      <w:divBdr>
                        <w:top w:val="none" w:sz="0" w:space="0" w:color="auto"/>
                        <w:left w:val="none" w:sz="0" w:space="0" w:color="auto"/>
                        <w:bottom w:val="none" w:sz="0" w:space="0" w:color="auto"/>
                        <w:right w:val="none" w:sz="0" w:space="0" w:color="auto"/>
                      </w:divBdr>
                    </w:div>
                    <w:div w:id="2035766325">
                      <w:marLeft w:val="0"/>
                      <w:marRight w:val="0"/>
                      <w:marTop w:val="0"/>
                      <w:marBottom w:val="0"/>
                      <w:divBdr>
                        <w:top w:val="none" w:sz="0" w:space="0" w:color="auto"/>
                        <w:left w:val="none" w:sz="0" w:space="0" w:color="auto"/>
                        <w:bottom w:val="none" w:sz="0" w:space="0" w:color="auto"/>
                        <w:right w:val="none" w:sz="0" w:space="0" w:color="auto"/>
                      </w:divBdr>
                    </w:div>
                    <w:div w:id="4594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04886">
      <w:bodyDiv w:val="1"/>
      <w:marLeft w:val="0"/>
      <w:marRight w:val="0"/>
      <w:marTop w:val="0"/>
      <w:marBottom w:val="0"/>
      <w:divBdr>
        <w:top w:val="none" w:sz="0" w:space="0" w:color="auto"/>
        <w:left w:val="none" w:sz="0" w:space="0" w:color="auto"/>
        <w:bottom w:val="none" w:sz="0" w:space="0" w:color="auto"/>
        <w:right w:val="none" w:sz="0" w:space="0" w:color="auto"/>
      </w:divBdr>
      <w:divsChild>
        <w:div w:id="2001423590">
          <w:marLeft w:val="136"/>
          <w:marRight w:val="136"/>
          <w:marTop w:val="136"/>
          <w:marBottom w:val="204"/>
          <w:divBdr>
            <w:top w:val="none" w:sz="0" w:space="0" w:color="auto"/>
            <w:left w:val="none" w:sz="0" w:space="0" w:color="auto"/>
            <w:bottom w:val="none" w:sz="0" w:space="0" w:color="auto"/>
            <w:right w:val="none" w:sz="0" w:space="0" w:color="auto"/>
          </w:divBdr>
          <w:divsChild>
            <w:div w:id="194536733">
              <w:marLeft w:val="0"/>
              <w:marRight w:val="0"/>
              <w:marTop w:val="0"/>
              <w:marBottom w:val="0"/>
              <w:divBdr>
                <w:top w:val="none" w:sz="0" w:space="0" w:color="auto"/>
                <w:left w:val="none" w:sz="0" w:space="0" w:color="auto"/>
                <w:bottom w:val="none" w:sz="0" w:space="0" w:color="auto"/>
                <w:right w:val="none" w:sz="0" w:space="0" w:color="auto"/>
              </w:divBdr>
            </w:div>
            <w:div w:id="1479224449">
              <w:marLeft w:val="0"/>
              <w:marRight w:val="0"/>
              <w:marTop w:val="0"/>
              <w:marBottom w:val="0"/>
              <w:divBdr>
                <w:top w:val="none" w:sz="0" w:space="0" w:color="auto"/>
                <w:left w:val="none" w:sz="0" w:space="0" w:color="auto"/>
                <w:bottom w:val="none" w:sz="0" w:space="0" w:color="auto"/>
                <w:right w:val="none" w:sz="0" w:space="0" w:color="auto"/>
              </w:divBdr>
              <w:divsChild>
                <w:div w:id="470559592">
                  <w:marLeft w:val="0"/>
                  <w:marRight w:val="0"/>
                  <w:marTop w:val="136"/>
                  <w:marBottom w:val="0"/>
                  <w:divBdr>
                    <w:top w:val="none" w:sz="0" w:space="0" w:color="auto"/>
                    <w:left w:val="none" w:sz="0" w:space="0" w:color="auto"/>
                    <w:bottom w:val="none" w:sz="0" w:space="0" w:color="auto"/>
                    <w:right w:val="none" w:sz="0" w:space="0" w:color="auto"/>
                  </w:divBdr>
                  <w:divsChild>
                    <w:div w:id="926110556">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586886761">
          <w:marLeft w:val="0"/>
          <w:marRight w:val="0"/>
          <w:marTop w:val="0"/>
          <w:marBottom w:val="0"/>
          <w:divBdr>
            <w:top w:val="none" w:sz="0" w:space="0" w:color="auto"/>
            <w:left w:val="none" w:sz="0" w:space="0" w:color="auto"/>
            <w:bottom w:val="none" w:sz="0" w:space="0" w:color="auto"/>
            <w:right w:val="none" w:sz="0" w:space="0" w:color="auto"/>
          </w:divBdr>
        </w:div>
      </w:divsChild>
    </w:div>
    <w:div w:id="181286317">
      <w:bodyDiv w:val="1"/>
      <w:marLeft w:val="0"/>
      <w:marRight w:val="0"/>
      <w:marTop w:val="0"/>
      <w:marBottom w:val="0"/>
      <w:divBdr>
        <w:top w:val="none" w:sz="0" w:space="0" w:color="auto"/>
        <w:left w:val="none" w:sz="0" w:space="0" w:color="auto"/>
        <w:bottom w:val="none" w:sz="0" w:space="0" w:color="auto"/>
        <w:right w:val="none" w:sz="0" w:space="0" w:color="auto"/>
      </w:divBdr>
    </w:div>
    <w:div w:id="184440144">
      <w:bodyDiv w:val="1"/>
      <w:marLeft w:val="0"/>
      <w:marRight w:val="0"/>
      <w:marTop w:val="0"/>
      <w:marBottom w:val="0"/>
      <w:divBdr>
        <w:top w:val="none" w:sz="0" w:space="0" w:color="auto"/>
        <w:left w:val="none" w:sz="0" w:space="0" w:color="auto"/>
        <w:bottom w:val="none" w:sz="0" w:space="0" w:color="auto"/>
        <w:right w:val="none" w:sz="0" w:space="0" w:color="auto"/>
      </w:divBdr>
      <w:divsChild>
        <w:div w:id="2099062707">
          <w:marLeft w:val="0"/>
          <w:marRight w:val="0"/>
          <w:marTop w:val="0"/>
          <w:marBottom w:val="0"/>
          <w:divBdr>
            <w:top w:val="none" w:sz="0" w:space="0" w:color="auto"/>
            <w:left w:val="none" w:sz="0" w:space="0" w:color="auto"/>
            <w:bottom w:val="none" w:sz="0" w:space="0" w:color="auto"/>
            <w:right w:val="none" w:sz="0" w:space="0" w:color="auto"/>
          </w:divBdr>
          <w:divsChild>
            <w:div w:id="1968580140">
              <w:marLeft w:val="0"/>
              <w:marRight w:val="0"/>
              <w:marTop w:val="136"/>
              <w:marBottom w:val="0"/>
              <w:divBdr>
                <w:top w:val="none" w:sz="0" w:space="0" w:color="auto"/>
                <w:left w:val="none" w:sz="0" w:space="0" w:color="auto"/>
                <w:bottom w:val="none" w:sz="0" w:space="0" w:color="auto"/>
                <w:right w:val="none" w:sz="0" w:space="0" w:color="auto"/>
              </w:divBdr>
              <w:divsChild>
                <w:div w:id="1307854935">
                  <w:marLeft w:val="0"/>
                  <w:marRight w:val="272"/>
                  <w:marTop w:val="0"/>
                  <w:marBottom w:val="0"/>
                  <w:divBdr>
                    <w:top w:val="none" w:sz="0" w:space="0" w:color="auto"/>
                    <w:left w:val="none" w:sz="0" w:space="0" w:color="auto"/>
                    <w:bottom w:val="none" w:sz="0" w:space="0" w:color="auto"/>
                    <w:right w:val="none" w:sz="0" w:space="0" w:color="auto"/>
                  </w:divBdr>
                </w:div>
                <w:div w:id="13266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77366">
      <w:bodyDiv w:val="1"/>
      <w:marLeft w:val="0"/>
      <w:marRight w:val="0"/>
      <w:marTop w:val="0"/>
      <w:marBottom w:val="0"/>
      <w:divBdr>
        <w:top w:val="none" w:sz="0" w:space="0" w:color="auto"/>
        <w:left w:val="none" w:sz="0" w:space="0" w:color="auto"/>
        <w:bottom w:val="none" w:sz="0" w:space="0" w:color="auto"/>
        <w:right w:val="none" w:sz="0" w:space="0" w:color="auto"/>
      </w:divBdr>
      <w:divsChild>
        <w:div w:id="1012800608">
          <w:marLeft w:val="150"/>
          <w:marRight w:val="150"/>
          <w:marTop w:val="150"/>
          <w:marBottom w:val="225"/>
          <w:divBdr>
            <w:top w:val="none" w:sz="0" w:space="0" w:color="auto"/>
            <w:left w:val="none" w:sz="0" w:space="0" w:color="auto"/>
            <w:bottom w:val="none" w:sz="0" w:space="0" w:color="auto"/>
            <w:right w:val="none" w:sz="0" w:space="0" w:color="auto"/>
          </w:divBdr>
          <w:divsChild>
            <w:div w:id="217136595">
              <w:marLeft w:val="0"/>
              <w:marRight w:val="0"/>
              <w:marTop w:val="0"/>
              <w:marBottom w:val="0"/>
              <w:divBdr>
                <w:top w:val="none" w:sz="0" w:space="0" w:color="auto"/>
                <w:left w:val="none" w:sz="0" w:space="0" w:color="auto"/>
                <w:bottom w:val="none" w:sz="0" w:space="0" w:color="auto"/>
                <w:right w:val="none" w:sz="0" w:space="0" w:color="auto"/>
              </w:divBdr>
            </w:div>
            <w:div w:id="1875383039">
              <w:marLeft w:val="0"/>
              <w:marRight w:val="0"/>
              <w:marTop w:val="0"/>
              <w:marBottom w:val="0"/>
              <w:divBdr>
                <w:top w:val="none" w:sz="0" w:space="0" w:color="auto"/>
                <w:left w:val="none" w:sz="0" w:space="0" w:color="auto"/>
                <w:bottom w:val="none" w:sz="0" w:space="0" w:color="auto"/>
                <w:right w:val="none" w:sz="0" w:space="0" w:color="auto"/>
              </w:divBdr>
              <w:divsChild>
                <w:div w:id="502009846">
                  <w:marLeft w:val="0"/>
                  <w:marRight w:val="0"/>
                  <w:marTop w:val="0"/>
                  <w:marBottom w:val="0"/>
                  <w:divBdr>
                    <w:top w:val="none" w:sz="0" w:space="0" w:color="auto"/>
                    <w:left w:val="none" w:sz="0" w:space="0" w:color="auto"/>
                    <w:bottom w:val="none" w:sz="0" w:space="0" w:color="auto"/>
                    <w:right w:val="none" w:sz="0" w:space="0" w:color="auto"/>
                  </w:divBdr>
                  <w:divsChild>
                    <w:div w:id="1496410348">
                      <w:marLeft w:val="0"/>
                      <w:marRight w:val="0"/>
                      <w:marTop w:val="0"/>
                      <w:marBottom w:val="0"/>
                      <w:divBdr>
                        <w:top w:val="none" w:sz="0" w:space="0" w:color="auto"/>
                        <w:left w:val="none" w:sz="0" w:space="0" w:color="auto"/>
                        <w:bottom w:val="none" w:sz="0" w:space="0" w:color="auto"/>
                        <w:right w:val="none" w:sz="0" w:space="0" w:color="auto"/>
                      </w:divBdr>
                    </w:div>
                    <w:div w:id="1600791891">
                      <w:marLeft w:val="0"/>
                      <w:marRight w:val="0"/>
                      <w:marTop w:val="0"/>
                      <w:marBottom w:val="0"/>
                      <w:divBdr>
                        <w:top w:val="none" w:sz="0" w:space="0" w:color="auto"/>
                        <w:left w:val="none" w:sz="0" w:space="0" w:color="auto"/>
                        <w:bottom w:val="none" w:sz="0" w:space="0" w:color="auto"/>
                        <w:right w:val="none" w:sz="0" w:space="0" w:color="auto"/>
                      </w:divBdr>
                    </w:div>
                    <w:div w:id="2118788609">
                      <w:marLeft w:val="0"/>
                      <w:marRight w:val="0"/>
                      <w:marTop w:val="0"/>
                      <w:marBottom w:val="0"/>
                      <w:divBdr>
                        <w:top w:val="none" w:sz="0" w:space="0" w:color="auto"/>
                        <w:left w:val="none" w:sz="0" w:space="0" w:color="auto"/>
                        <w:bottom w:val="none" w:sz="0" w:space="0" w:color="auto"/>
                        <w:right w:val="none" w:sz="0" w:space="0" w:color="auto"/>
                      </w:divBdr>
                    </w:div>
                    <w:div w:id="4089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31218">
          <w:marLeft w:val="0"/>
          <w:marRight w:val="0"/>
          <w:marTop w:val="0"/>
          <w:marBottom w:val="0"/>
          <w:divBdr>
            <w:top w:val="none" w:sz="0" w:space="0" w:color="auto"/>
            <w:left w:val="none" w:sz="0" w:space="0" w:color="auto"/>
            <w:bottom w:val="none" w:sz="0" w:space="0" w:color="auto"/>
            <w:right w:val="none" w:sz="0" w:space="0" w:color="auto"/>
          </w:divBdr>
        </w:div>
        <w:div w:id="2078702067">
          <w:marLeft w:val="0"/>
          <w:marRight w:val="0"/>
          <w:marTop w:val="0"/>
          <w:marBottom w:val="0"/>
          <w:divBdr>
            <w:top w:val="none" w:sz="0" w:space="0" w:color="auto"/>
            <w:left w:val="none" w:sz="0" w:space="0" w:color="auto"/>
            <w:bottom w:val="none" w:sz="0" w:space="0" w:color="auto"/>
            <w:right w:val="none" w:sz="0" w:space="0" w:color="auto"/>
          </w:divBdr>
          <w:divsChild>
            <w:div w:id="1785734353">
              <w:marLeft w:val="0"/>
              <w:marRight w:val="0"/>
              <w:marTop w:val="0"/>
              <w:marBottom w:val="0"/>
              <w:divBdr>
                <w:top w:val="none" w:sz="0" w:space="0" w:color="auto"/>
                <w:left w:val="none" w:sz="0" w:space="0" w:color="auto"/>
                <w:bottom w:val="none" w:sz="0" w:space="0" w:color="auto"/>
                <w:right w:val="none" w:sz="0" w:space="0" w:color="auto"/>
              </w:divBdr>
              <w:divsChild>
                <w:div w:id="200676689">
                  <w:marLeft w:val="0"/>
                  <w:marRight w:val="0"/>
                  <w:marTop w:val="0"/>
                  <w:marBottom w:val="0"/>
                  <w:divBdr>
                    <w:top w:val="none" w:sz="0" w:space="0" w:color="auto"/>
                    <w:left w:val="none" w:sz="0" w:space="0" w:color="auto"/>
                    <w:bottom w:val="none" w:sz="0" w:space="0" w:color="auto"/>
                    <w:right w:val="none" w:sz="0" w:space="0" w:color="auto"/>
                  </w:divBdr>
                </w:div>
                <w:div w:id="1563253235">
                  <w:marLeft w:val="0"/>
                  <w:marRight w:val="0"/>
                  <w:marTop w:val="0"/>
                  <w:marBottom w:val="0"/>
                  <w:divBdr>
                    <w:top w:val="none" w:sz="0" w:space="0" w:color="auto"/>
                    <w:left w:val="none" w:sz="0" w:space="0" w:color="auto"/>
                    <w:bottom w:val="none" w:sz="0" w:space="0" w:color="auto"/>
                    <w:right w:val="none" w:sz="0" w:space="0" w:color="auto"/>
                  </w:divBdr>
                </w:div>
                <w:div w:id="1418819127">
                  <w:marLeft w:val="0"/>
                  <w:marRight w:val="0"/>
                  <w:marTop w:val="0"/>
                  <w:marBottom w:val="0"/>
                  <w:divBdr>
                    <w:top w:val="none" w:sz="0" w:space="0" w:color="auto"/>
                    <w:left w:val="none" w:sz="0" w:space="0" w:color="auto"/>
                    <w:bottom w:val="none" w:sz="0" w:space="0" w:color="auto"/>
                    <w:right w:val="none" w:sz="0" w:space="0" w:color="auto"/>
                  </w:divBdr>
                </w:div>
                <w:div w:id="954944205">
                  <w:marLeft w:val="0"/>
                  <w:marRight w:val="0"/>
                  <w:marTop w:val="0"/>
                  <w:marBottom w:val="0"/>
                  <w:divBdr>
                    <w:top w:val="none" w:sz="0" w:space="0" w:color="auto"/>
                    <w:left w:val="none" w:sz="0" w:space="0" w:color="auto"/>
                    <w:bottom w:val="none" w:sz="0" w:space="0" w:color="auto"/>
                    <w:right w:val="none" w:sz="0" w:space="0" w:color="auto"/>
                  </w:divBdr>
                </w:div>
                <w:div w:id="9789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3839">
      <w:bodyDiv w:val="1"/>
      <w:marLeft w:val="0"/>
      <w:marRight w:val="0"/>
      <w:marTop w:val="0"/>
      <w:marBottom w:val="0"/>
      <w:divBdr>
        <w:top w:val="none" w:sz="0" w:space="0" w:color="auto"/>
        <w:left w:val="none" w:sz="0" w:space="0" w:color="auto"/>
        <w:bottom w:val="none" w:sz="0" w:space="0" w:color="auto"/>
        <w:right w:val="none" w:sz="0" w:space="0" w:color="auto"/>
      </w:divBdr>
    </w:div>
    <w:div w:id="269046263">
      <w:bodyDiv w:val="1"/>
      <w:marLeft w:val="0"/>
      <w:marRight w:val="0"/>
      <w:marTop w:val="0"/>
      <w:marBottom w:val="0"/>
      <w:divBdr>
        <w:top w:val="none" w:sz="0" w:space="0" w:color="auto"/>
        <w:left w:val="none" w:sz="0" w:space="0" w:color="auto"/>
        <w:bottom w:val="none" w:sz="0" w:space="0" w:color="auto"/>
        <w:right w:val="none" w:sz="0" w:space="0" w:color="auto"/>
      </w:divBdr>
    </w:div>
    <w:div w:id="289748408">
      <w:marLeft w:val="0"/>
      <w:marRight w:val="0"/>
      <w:marTop w:val="0"/>
      <w:marBottom w:val="0"/>
      <w:divBdr>
        <w:top w:val="none" w:sz="0" w:space="0" w:color="auto"/>
        <w:left w:val="none" w:sz="0" w:space="0" w:color="auto"/>
        <w:bottom w:val="none" w:sz="0" w:space="0" w:color="auto"/>
        <w:right w:val="none" w:sz="0" w:space="0" w:color="auto"/>
      </w:divBdr>
    </w:div>
    <w:div w:id="289748409">
      <w:marLeft w:val="0"/>
      <w:marRight w:val="0"/>
      <w:marTop w:val="0"/>
      <w:marBottom w:val="0"/>
      <w:divBdr>
        <w:top w:val="none" w:sz="0" w:space="0" w:color="auto"/>
        <w:left w:val="none" w:sz="0" w:space="0" w:color="auto"/>
        <w:bottom w:val="none" w:sz="0" w:space="0" w:color="auto"/>
        <w:right w:val="none" w:sz="0" w:space="0" w:color="auto"/>
      </w:divBdr>
    </w:div>
    <w:div w:id="289748410">
      <w:marLeft w:val="0"/>
      <w:marRight w:val="0"/>
      <w:marTop w:val="0"/>
      <w:marBottom w:val="0"/>
      <w:divBdr>
        <w:top w:val="none" w:sz="0" w:space="0" w:color="auto"/>
        <w:left w:val="none" w:sz="0" w:space="0" w:color="auto"/>
        <w:bottom w:val="none" w:sz="0" w:space="0" w:color="auto"/>
        <w:right w:val="none" w:sz="0" w:space="0" w:color="auto"/>
      </w:divBdr>
    </w:div>
    <w:div w:id="289748411">
      <w:marLeft w:val="0"/>
      <w:marRight w:val="0"/>
      <w:marTop w:val="0"/>
      <w:marBottom w:val="0"/>
      <w:divBdr>
        <w:top w:val="none" w:sz="0" w:space="0" w:color="auto"/>
        <w:left w:val="none" w:sz="0" w:space="0" w:color="auto"/>
        <w:bottom w:val="none" w:sz="0" w:space="0" w:color="auto"/>
        <w:right w:val="none" w:sz="0" w:space="0" w:color="auto"/>
      </w:divBdr>
    </w:div>
    <w:div w:id="289748412">
      <w:marLeft w:val="0"/>
      <w:marRight w:val="0"/>
      <w:marTop w:val="0"/>
      <w:marBottom w:val="0"/>
      <w:divBdr>
        <w:top w:val="none" w:sz="0" w:space="0" w:color="auto"/>
        <w:left w:val="none" w:sz="0" w:space="0" w:color="auto"/>
        <w:bottom w:val="none" w:sz="0" w:space="0" w:color="auto"/>
        <w:right w:val="none" w:sz="0" w:space="0" w:color="auto"/>
      </w:divBdr>
    </w:div>
    <w:div w:id="308366543">
      <w:bodyDiv w:val="1"/>
      <w:marLeft w:val="0"/>
      <w:marRight w:val="0"/>
      <w:marTop w:val="0"/>
      <w:marBottom w:val="0"/>
      <w:divBdr>
        <w:top w:val="none" w:sz="0" w:space="0" w:color="auto"/>
        <w:left w:val="none" w:sz="0" w:space="0" w:color="auto"/>
        <w:bottom w:val="none" w:sz="0" w:space="0" w:color="auto"/>
        <w:right w:val="none" w:sz="0" w:space="0" w:color="auto"/>
      </w:divBdr>
    </w:div>
    <w:div w:id="333461813">
      <w:bodyDiv w:val="1"/>
      <w:marLeft w:val="0"/>
      <w:marRight w:val="0"/>
      <w:marTop w:val="0"/>
      <w:marBottom w:val="0"/>
      <w:divBdr>
        <w:top w:val="none" w:sz="0" w:space="0" w:color="auto"/>
        <w:left w:val="none" w:sz="0" w:space="0" w:color="auto"/>
        <w:bottom w:val="none" w:sz="0" w:space="0" w:color="auto"/>
        <w:right w:val="none" w:sz="0" w:space="0" w:color="auto"/>
      </w:divBdr>
    </w:div>
    <w:div w:id="335771958">
      <w:bodyDiv w:val="1"/>
      <w:marLeft w:val="0"/>
      <w:marRight w:val="0"/>
      <w:marTop w:val="0"/>
      <w:marBottom w:val="0"/>
      <w:divBdr>
        <w:top w:val="none" w:sz="0" w:space="0" w:color="auto"/>
        <w:left w:val="none" w:sz="0" w:space="0" w:color="auto"/>
        <w:bottom w:val="none" w:sz="0" w:space="0" w:color="auto"/>
        <w:right w:val="none" w:sz="0" w:space="0" w:color="auto"/>
      </w:divBdr>
    </w:div>
    <w:div w:id="357631181">
      <w:bodyDiv w:val="1"/>
      <w:marLeft w:val="0"/>
      <w:marRight w:val="0"/>
      <w:marTop w:val="0"/>
      <w:marBottom w:val="0"/>
      <w:divBdr>
        <w:top w:val="none" w:sz="0" w:space="0" w:color="auto"/>
        <w:left w:val="none" w:sz="0" w:space="0" w:color="auto"/>
        <w:bottom w:val="none" w:sz="0" w:space="0" w:color="auto"/>
        <w:right w:val="none" w:sz="0" w:space="0" w:color="auto"/>
      </w:divBdr>
      <w:divsChild>
        <w:div w:id="655258803">
          <w:marLeft w:val="0"/>
          <w:marRight w:val="0"/>
          <w:marTop w:val="0"/>
          <w:marBottom w:val="0"/>
          <w:divBdr>
            <w:top w:val="none" w:sz="0" w:space="0" w:color="auto"/>
            <w:left w:val="none" w:sz="0" w:space="0" w:color="auto"/>
            <w:bottom w:val="none" w:sz="0" w:space="0" w:color="auto"/>
            <w:right w:val="none" w:sz="0" w:space="0" w:color="auto"/>
          </w:divBdr>
          <w:divsChild>
            <w:div w:id="285964147">
              <w:marLeft w:val="0"/>
              <w:marRight w:val="0"/>
              <w:marTop w:val="136"/>
              <w:marBottom w:val="0"/>
              <w:divBdr>
                <w:top w:val="none" w:sz="0" w:space="0" w:color="auto"/>
                <w:left w:val="none" w:sz="0" w:space="0" w:color="auto"/>
                <w:bottom w:val="none" w:sz="0" w:space="0" w:color="auto"/>
                <w:right w:val="none" w:sz="0" w:space="0" w:color="auto"/>
              </w:divBdr>
              <w:divsChild>
                <w:div w:id="1882936000">
                  <w:marLeft w:val="0"/>
                  <w:marRight w:val="272"/>
                  <w:marTop w:val="0"/>
                  <w:marBottom w:val="0"/>
                  <w:divBdr>
                    <w:top w:val="none" w:sz="0" w:space="0" w:color="auto"/>
                    <w:left w:val="none" w:sz="0" w:space="0" w:color="auto"/>
                    <w:bottom w:val="none" w:sz="0" w:space="0" w:color="auto"/>
                    <w:right w:val="none" w:sz="0" w:space="0" w:color="auto"/>
                  </w:divBdr>
                </w:div>
                <w:div w:id="8389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44866">
      <w:bodyDiv w:val="1"/>
      <w:marLeft w:val="0"/>
      <w:marRight w:val="0"/>
      <w:marTop w:val="0"/>
      <w:marBottom w:val="0"/>
      <w:divBdr>
        <w:top w:val="none" w:sz="0" w:space="0" w:color="auto"/>
        <w:left w:val="none" w:sz="0" w:space="0" w:color="auto"/>
        <w:bottom w:val="none" w:sz="0" w:space="0" w:color="auto"/>
        <w:right w:val="none" w:sz="0" w:space="0" w:color="auto"/>
      </w:divBdr>
    </w:div>
    <w:div w:id="377291058">
      <w:bodyDiv w:val="1"/>
      <w:marLeft w:val="0"/>
      <w:marRight w:val="0"/>
      <w:marTop w:val="0"/>
      <w:marBottom w:val="0"/>
      <w:divBdr>
        <w:top w:val="none" w:sz="0" w:space="0" w:color="auto"/>
        <w:left w:val="none" w:sz="0" w:space="0" w:color="auto"/>
        <w:bottom w:val="none" w:sz="0" w:space="0" w:color="auto"/>
        <w:right w:val="none" w:sz="0" w:space="0" w:color="auto"/>
      </w:divBdr>
    </w:div>
    <w:div w:id="391079816">
      <w:bodyDiv w:val="1"/>
      <w:marLeft w:val="0"/>
      <w:marRight w:val="0"/>
      <w:marTop w:val="0"/>
      <w:marBottom w:val="0"/>
      <w:divBdr>
        <w:top w:val="none" w:sz="0" w:space="0" w:color="auto"/>
        <w:left w:val="none" w:sz="0" w:space="0" w:color="auto"/>
        <w:bottom w:val="none" w:sz="0" w:space="0" w:color="auto"/>
        <w:right w:val="none" w:sz="0" w:space="0" w:color="auto"/>
      </w:divBdr>
      <w:divsChild>
        <w:div w:id="1981156073">
          <w:marLeft w:val="0"/>
          <w:marRight w:val="0"/>
          <w:marTop w:val="0"/>
          <w:marBottom w:val="0"/>
          <w:divBdr>
            <w:top w:val="none" w:sz="0" w:space="0" w:color="auto"/>
            <w:left w:val="none" w:sz="0" w:space="0" w:color="auto"/>
            <w:bottom w:val="none" w:sz="0" w:space="0" w:color="auto"/>
            <w:right w:val="none" w:sz="0" w:space="0" w:color="auto"/>
          </w:divBdr>
          <w:divsChild>
            <w:div w:id="1365249528">
              <w:marLeft w:val="0"/>
              <w:marRight w:val="0"/>
              <w:marTop w:val="0"/>
              <w:marBottom w:val="136"/>
              <w:divBdr>
                <w:top w:val="dotted" w:sz="6" w:space="7" w:color="A9A9A9"/>
                <w:left w:val="none" w:sz="0" w:space="0" w:color="auto"/>
                <w:bottom w:val="dotted" w:sz="6" w:space="7" w:color="A9A9A9"/>
                <w:right w:val="none" w:sz="0" w:space="0" w:color="auto"/>
              </w:divBdr>
            </w:div>
          </w:divsChild>
        </w:div>
      </w:divsChild>
    </w:div>
    <w:div w:id="395199825">
      <w:bodyDiv w:val="1"/>
      <w:marLeft w:val="0"/>
      <w:marRight w:val="0"/>
      <w:marTop w:val="0"/>
      <w:marBottom w:val="0"/>
      <w:divBdr>
        <w:top w:val="none" w:sz="0" w:space="0" w:color="auto"/>
        <w:left w:val="none" w:sz="0" w:space="0" w:color="auto"/>
        <w:bottom w:val="none" w:sz="0" w:space="0" w:color="auto"/>
        <w:right w:val="none" w:sz="0" w:space="0" w:color="auto"/>
      </w:divBdr>
    </w:div>
    <w:div w:id="405037815">
      <w:bodyDiv w:val="1"/>
      <w:marLeft w:val="0"/>
      <w:marRight w:val="0"/>
      <w:marTop w:val="0"/>
      <w:marBottom w:val="0"/>
      <w:divBdr>
        <w:top w:val="none" w:sz="0" w:space="0" w:color="auto"/>
        <w:left w:val="none" w:sz="0" w:space="0" w:color="auto"/>
        <w:bottom w:val="none" w:sz="0" w:space="0" w:color="auto"/>
        <w:right w:val="none" w:sz="0" w:space="0" w:color="auto"/>
      </w:divBdr>
      <w:divsChild>
        <w:div w:id="1073888354">
          <w:marLeft w:val="136"/>
          <w:marRight w:val="136"/>
          <w:marTop w:val="136"/>
          <w:marBottom w:val="204"/>
          <w:divBdr>
            <w:top w:val="none" w:sz="0" w:space="0" w:color="auto"/>
            <w:left w:val="none" w:sz="0" w:space="0" w:color="auto"/>
            <w:bottom w:val="none" w:sz="0" w:space="0" w:color="auto"/>
            <w:right w:val="none" w:sz="0" w:space="0" w:color="auto"/>
          </w:divBdr>
          <w:divsChild>
            <w:div w:id="377441283">
              <w:marLeft w:val="0"/>
              <w:marRight w:val="0"/>
              <w:marTop w:val="0"/>
              <w:marBottom w:val="0"/>
              <w:divBdr>
                <w:top w:val="none" w:sz="0" w:space="0" w:color="auto"/>
                <w:left w:val="none" w:sz="0" w:space="0" w:color="auto"/>
                <w:bottom w:val="none" w:sz="0" w:space="0" w:color="auto"/>
                <w:right w:val="none" w:sz="0" w:space="0" w:color="auto"/>
              </w:divBdr>
            </w:div>
            <w:div w:id="1244071898">
              <w:marLeft w:val="0"/>
              <w:marRight w:val="0"/>
              <w:marTop w:val="0"/>
              <w:marBottom w:val="0"/>
              <w:divBdr>
                <w:top w:val="none" w:sz="0" w:space="0" w:color="auto"/>
                <w:left w:val="none" w:sz="0" w:space="0" w:color="auto"/>
                <w:bottom w:val="none" w:sz="0" w:space="0" w:color="auto"/>
                <w:right w:val="none" w:sz="0" w:space="0" w:color="auto"/>
              </w:divBdr>
              <w:divsChild>
                <w:div w:id="1426802481">
                  <w:marLeft w:val="0"/>
                  <w:marRight w:val="0"/>
                  <w:marTop w:val="0"/>
                  <w:marBottom w:val="0"/>
                  <w:divBdr>
                    <w:top w:val="none" w:sz="0" w:space="0" w:color="auto"/>
                    <w:left w:val="none" w:sz="0" w:space="0" w:color="auto"/>
                    <w:bottom w:val="none" w:sz="0" w:space="0" w:color="auto"/>
                    <w:right w:val="none" w:sz="0" w:space="0" w:color="auto"/>
                  </w:divBdr>
                  <w:divsChild>
                    <w:div w:id="712459752">
                      <w:marLeft w:val="0"/>
                      <w:marRight w:val="0"/>
                      <w:marTop w:val="0"/>
                      <w:marBottom w:val="0"/>
                      <w:divBdr>
                        <w:top w:val="none" w:sz="0" w:space="0" w:color="auto"/>
                        <w:left w:val="none" w:sz="0" w:space="0" w:color="auto"/>
                        <w:bottom w:val="none" w:sz="0" w:space="0" w:color="auto"/>
                        <w:right w:val="none" w:sz="0" w:space="0" w:color="auto"/>
                      </w:divBdr>
                    </w:div>
                    <w:div w:id="1947157335">
                      <w:marLeft w:val="0"/>
                      <w:marRight w:val="0"/>
                      <w:marTop w:val="0"/>
                      <w:marBottom w:val="0"/>
                      <w:divBdr>
                        <w:top w:val="none" w:sz="0" w:space="0" w:color="auto"/>
                        <w:left w:val="none" w:sz="0" w:space="0" w:color="auto"/>
                        <w:bottom w:val="none" w:sz="0" w:space="0" w:color="auto"/>
                        <w:right w:val="none" w:sz="0" w:space="0" w:color="auto"/>
                      </w:divBdr>
                    </w:div>
                    <w:div w:id="114521821">
                      <w:marLeft w:val="0"/>
                      <w:marRight w:val="0"/>
                      <w:marTop w:val="0"/>
                      <w:marBottom w:val="0"/>
                      <w:divBdr>
                        <w:top w:val="none" w:sz="0" w:space="0" w:color="auto"/>
                        <w:left w:val="none" w:sz="0" w:space="0" w:color="auto"/>
                        <w:bottom w:val="none" w:sz="0" w:space="0" w:color="auto"/>
                        <w:right w:val="none" w:sz="0" w:space="0" w:color="auto"/>
                      </w:divBdr>
                    </w:div>
                    <w:div w:id="591090752">
                      <w:marLeft w:val="0"/>
                      <w:marRight w:val="0"/>
                      <w:marTop w:val="0"/>
                      <w:marBottom w:val="0"/>
                      <w:divBdr>
                        <w:top w:val="none" w:sz="0" w:space="0" w:color="auto"/>
                        <w:left w:val="none" w:sz="0" w:space="0" w:color="auto"/>
                        <w:bottom w:val="none" w:sz="0" w:space="0" w:color="auto"/>
                        <w:right w:val="none" w:sz="0" w:space="0" w:color="auto"/>
                      </w:divBdr>
                    </w:div>
                    <w:div w:id="7715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7215">
          <w:marLeft w:val="0"/>
          <w:marRight w:val="0"/>
          <w:marTop w:val="0"/>
          <w:marBottom w:val="0"/>
          <w:divBdr>
            <w:top w:val="none" w:sz="0" w:space="0" w:color="auto"/>
            <w:left w:val="none" w:sz="0" w:space="0" w:color="auto"/>
            <w:bottom w:val="none" w:sz="0" w:space="0" w:color="auto"/>
            <w:right w:val="none" w:sz="0" w:space="0" w:color="auto"/>
          </w:divBdr>
        </w:div>
      </w:divsChild>
    </w:div>
    <w:div w:id="411242932">
      <w:bodyDiv w:val="1"/>
      <w:marLeft w:val="0"/>
      <w:marRight w:val="0"/>
      <w:marTop w:val="0"/>
      <w:marBottom w:val="0"/>
      <w:divBdr>
        <w:top w:val="none" w:sz="0" w:space="0" w:color="auto"/>
        <w:left w:val="none" w:sz="0" w:space="0" w:color="auto"/>
        <w:bottom w:val="none" w:sz="0" w:space="0" w:color="auto"/>
        <w:right w:val="none" w:sz="0" w:space="0" w:color="auto"/>
      </w:divBdr>
    </w:div>
    <w:div w:id="455149846">
      <w:bodyDiv w:val="1"/>
      <w:marLeft w:val="0"/>
      <w:marRight w:val="0"/>
      <w:marTop w:val="0"/>
      <w:marBottom w:val="0"/>
      <w:divBdr>
        <w:top w:val="none" w:sz="0" w:space="0" w:color="auto"/>
        <w:left w:val="none" w:sz="0" w:space="0" w:color="auto"/>
        <w:bottom w:val="none" w:sz="0" w:space="0" w:color="auto"/>
        <w:right w:val="none" w:sz="0" w:space="0" w:color="auto"/>
      </w:divBdr>
      <w:divsChild>
        <w:div w:id="789520036">
          <w:marLeft w:val="0"/>
          <w:marRight w:val="0"/>
          <w:marTop w:val="0"/>
          <w:marBottom w:val="0"/>
          <w:divBdr>
            <w:top w:val="none" w:sz="0" w:space="0" w:color="auto"/>
            <w:left w:val="none" w:sz="0" w:space="0" w:color="auto"/>
            <w:bottom w:val="none" w:sz="0" w:space="0" w:color="auto"/>
            <w:right w:val="none" w:sz="0" w:space="0" w:color="auto"/>
          </w:divBdr>
          <w:divsChild>
            <w:div w:id="28726943">
              <w:marLeft w:val="0"/>
              <w:marRight w:val="0"/>
              <w:marTop w:val="136"/>
              <w:marBottom w:val="0"/>
              <w:divBdr>
                <w:top w:val="none" w:sz="0" w:space="0" w:color="auto"/>
                <w:left w:val="none" w:sz="0" w:space="0" w:color="auto"/>
                <w:bottom w:val="none" w:sz="0" w:space="0" w:color="auto"/>
                <w:right w:val="none" w:sz="0" w:space="0" w:color="auto"/>
              </w:divBdr>
              <w:divsChild>
                <w:div w:id="1015498765">
                  <w:marLeft w:val="0"/>
                  <w:marRight w:val="272"/>
                  <w:marTop w:val="0"/>
                  <w:marBottom w:val="0"/>
                  <w:divBdr>
                    <w:top w:val="none" w:sz="0" w:space="0" w:color="auto"/>
                    <w:left w:val="none" w:sz="0" w:space="0" w:color="auto"/>
                    <w:bottom w:val="none" w:sz="0" w:space="0" w:color="auto"/>
                    <w:right w:val="none" w:sz="0" w:space="0" w:color="auto"/>
                  </w:divBdr>
                </w:div>
                <w:div w:id="95355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84997">
      <w:bodyDiv w:val="1"/>
      <w:marLeft w:val="0"/>
      <w:marRight w:val="0"/>
      <w:marTop w:val="0"/>
      <w:marBottom w:val="0"/>
      <w:divBdr>
        <w:top w:val="none" w:sz="0" w:space="0" w:color="auto"/>
        <w:left w:val="none" w:sz="0" w:space="0" w:color="auto"/>
        <w:bottom w:val="none" w:sz="0" w:space="0" w:color="auto"/>
        <w:right w:val="none" w:sz="0" w:space="0" w:color="auto"/>
      </w:divBdr>
    </w:div>
    <w:div w:id="495263553">
      <w:bodyDiv w:val="1"/>
      <w:marLeft w:val="0"/>
      <w:marRight w:val="0"/>
      <w:marTop w:val="0"/>
      <w:marBottom w:val="0"/>
      <w:divBdr>
        <w:top w:val="none" w:sz="0" w:space="0" w:color="auto"/>
        <w:left w:val="none" w:sz="0" w:space="0" w:color="auto"/>
        <w:bottom w:val="none" w:sz="0" w:space="0" w:color="auto"/>
        <w:right w:val="none" w:sz="0" w:space="0" w:color="auto"/>
      </w:divBdr>
    </w:div>
    <w:div w:id="507401946">
      <w:bodyDiv w:val="1"/>
      <w:marLeft w:val="0"/>
      <w:marRight w:val="0"/>
      <w:marTop w:val="0"/>
      <w:marBottom w:val="0"/>
      <w:divBdr>
        <w:top w:val="none" w:sz="0" w:space="0" w:color="auto"/>
        <w:left w:val="none" w:sz="0" w:space="0" w:color="auto"/>
        <w:bottom w:val="none" w:sz="0" w:space="0" w:color="auto"/>
        <w:right w:val="none" w:sz="0" w:space="0" w:color="auto"/>
      </w:divBdr>
    </w:div>
    <w:div w:id="508570258">
      <w:bodyDiv w:val="1"/>
      <w:marLeft w:val="0"/>
      <w:marRight w:val="0"/>
      <w:marTop w:val="0"/>
      <w:marBottom w:val="0"/>
      <w:divBdr>
        <w:top w:val="none" w:sz="0" w:space="0" w:color="auto"/>
        <w:left w:val="none" w:sz="0" w:space="0" w:color="auto"/>
        <w:bottom w:val="none" w:sz="0" w:space="0" w:color="auto"/>
        <w:right w:val="none" w:sz="0" w:space="0" w:color="auto"/>
      </w:divBdr>
      <w:divsChild>
        <w:div w:id="1299988742">
          <w:marLeft w:val="136"/>
          <w:marRight w:val="136"/>
          <w:marTop w:val="136"/>
          <w:marBottom w:val="204"/>
          <w:divBdr>
            <w:top w:val="none" w:sz="0" w:space="0" w:color="auto"/>
            <w:left w:val="none" w:sz="0" w:space="0" w:color="auto"/>
            <w:bottom w:val="none" w:sz="0" w:space="0" w:color="auto"/>
            <w:right w:val="none" w:sz="0" w:space="0" w:color="auto"/>
          </w:divBdr>
          <w:divsChild>
            <w:div w:id="1385715323">
              <w:marLeft w:val="0"/>
              <w:marRight w:val="0"/>
              <w:marTop w:val="0"/>
              <w:marBottom w:val="0"/>
              <w:divBdr>
                <w:top w:val="none" w:sz="0" w:space="0" w:color="auto"/>
                <w:left w:val="none" w:sz="0" w:space="0" w:color="auto"/>
                <w:bottom w:val="none" w:sz="0" w:space="0" w:color="auto"/>
                <w:right w:val="none" w:sz="0" w:space="0" w:color="auto"/>
              </w:divBdr>
              <w:divsChild>
                <w:div w:id="1867981982">
                  <w:marLeft w:val="0"/>
                  <w:marRight w:val="0"/>
                  <w:marTop w:val="136"/>
                  <w:marBottom w:val="0"/>
                  <w:divBdr>
                    <w:top w:val="none" w:sz="0" w:space="0" w:color="auto"/>
                    <w:left w:val="none" w:sz="0" w:space="0" w:color="auto"/>
                    <w:bottom w:val="none" w:sz="0" w:space="0" w:color="auto"/>
                    <w:right w:val="none" w:sz="0" w:space="0" w:color="auto"/>
                  </w:divBdr>
                  <w:divsChild>
                    <w:div w:id="1672028073">
                      <w:marLeft w:val="0"/>
                      <w:marRight w:val="272"/>
                      <w:marTop w:val="0"/>
                      <w:marBottom w:val="0"/>
                      <w:divBdr>
                        <w:top w:val="none" w:sz="0" w:space="0" w:color="auto"/>
                        <w:left w:val="none" w:sz="0" w:space="0" w:color="auto"/>
                        <w:bottom w:val="none" w:sz="0" w:space="0" w:color="auto"/>
                        <w:right w:val="none" w:sz="0" w:space="0" w:color="auto"/>
                      </w:divBdr>
                    </w:div>
                    <w:div w:id="9685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45644">
          <w:marLeft w:val="0"/>
          <w:marRight w:val="0"/>
          <w:marTop w:val="0"/>
          <w:marBottom w:val="0"/>
          <w:divBdr>
            <w:top w:val="none" w:sz="0" w:space="0" w:color="auto"/>
            <w:left w:val="none" w:sz="0" w:space="0" w:color="auto"/>
            <w:bottom w:val="none" w:sz="0" w:space="0" w:color="auto"/>
            <w:right w:val="none" w:sz="0" w:space="0" w:color="auto"/>
          </w:divBdr>
        </w:div>
      </w:divsChild>
    </w:div>
    <w:div w:id="579750305">
      <w:bodyDiv w:val="1"/>
      <w:marLeft w:val="0"/>
      <w:marRight w:val="0"/>
      <w:marTop w:val="0"/>
      <w:marBottom w:val="0"/>
      <w:divBdr>
        <w:top w:val="none" w:sz="0" w:space="0" w:color="auto"/>
        <w:left w:val="none" w:sz="0" w:space="0" w:color="auto"/>
        <w:bottom w:val="none" w:sz="0" w:space="0" w:color="auto"/>
        <w:right w:val="none" w:sz="0" w:space="0" w:color="auto"/>
      </w:divBdr>
      <w:divsChild>
        <w:div w:id="968896453">
          <w:marLeft w:val="0"/>
          <w:marRight w:val="0"/>
          <w:marTop w:val="0"/>
          <w:marBottom w:val="0"/>
          <w:divBdr>
            <w:top w:val="none" w:sz="0" w:space="0" w:color="auto"/>
            <w:left w:val="none" w:sz="0" w:space="0" w:color="auto"/>
            <w:bottom w:val="none" w:sz="0" w:space="0" w:color="auto"/>
            <w:right w:val="none" w:sz="0" w:space="0" w:color="auto"/>
          </w:divBdr>
          <w:divsChild>
            <w:div w:id="543098451">
              <w:marLeft w:val="0"/>
              <w:marRight w:val="0"/>
              <w:marTop w:val="136"/>
              <w:marBottom w:val="0"/>
              <w:divBdr>
                <w:top w:val="none" w:sz="0" w:space="0" w:color="auto"/>
                <w:left w:val="none" w:sz="0" w:space="0" w:color="auto"/>
                <w:bottom w:val="none" w:sz="0" w:space="0" w:color="auto"/>
                <w:right w:val="none" w:sz="0" w:space="0" w:color="auto"/>
              </w:divBdr>
              <w:divsChild>
                <w:div w:id="79254152">
                  <w:marLeft w:val="0"/>
                  <w:marRight w:val="272"/>
                  <w:marTop w:val="0"/>
                  <w:marBottom w:val="0"/>
                  <w:divBdr>
                    <w:top w:val="none" w:sz="0" w:space="0" w:color="auto"/>
                    <w:left w:val="none" w:sz="0" w:space="0" w:color="auto"/>
                    <w:bottom w:val="none" w:sz="0" w:space="0" w:color="auto"/>
                    <w:right w:val="none" w:sz="0" w:space="0" w:color="auto"/>
                  </w:divBdr>
                </w:div>
                <w:div w:id="134605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86106">
      <w:bodyDiv w:val="1"/>
      <w:marLeft w:val="0"/>
      <w:marRight w:val="0"/>
      <w:marTop w:val="0"/>
      <w:marBottom w:val="0"/>
      <w:divBdr>
        <w:top w:val="none" w:sz="0" w:space="0" w:color="auto"/>
        <w:left w:val="none" w:sz="0" w:space="0" w:color="auto"/>
        <w:bottom w:val="none" w:sz="0" w:space="0" w:color="auto"/>
        <w:right w:val="none" w:sz="0" w:space="0" w:color="auto"/>
      </w:divBdr>
      <w:divsChild>
        <w:div w:id="161625760">
          <w:marLeft w:val="0"/>
          <w:marRight w:val="0"/>
          <w:marTop w:val="0"/>
          <w:marBottom w:val="0"/>
          <w:divBdr>
            <w:top w:val="none" w:sz="0" w:space="0" w:color="auto"/>
            <w:left w:val="none" w:sz="0" w:space="0" w:color="auto"/>
            <w:bottom w:val="none" w:sz="0" w:space="0" w:color="auto"/>
            <w:right w:val="none" w:sz="0" w:space="0" w:color="auto"/>
          </w:divBdr>
          <w:divsChild>
            <w:div w:id="1336496994">
              <w:marLeft w:val="0"/>
              <w:marRight w:val="0"/>
              <w:marTop w:val="136"/>
              <w:marBottom w:val="0"/>
              <w:divBdr>
                <w:top w:val="none" w:sz="0" w:space="0" w:color="auto"/>
                <w:left w:val="none" w:sz="0" w:space="0" w:color="auto"/>
                <w:bottom w:val="none" w:sz="0" w:space="0" w:color="auto"/>
                <w:right w:val="none" w:sz="0" w:space="0" w:color="auto"/>
              </w:divBdr>
              <w:divsChild>
                <w:div w:id="1153137095">
                  <w:marLeft w:val="0"/>
                  <w:marRight w:val="272"/>
                  <w:marTop w:val="0"/>
                  <w:marBottom w:val="0"/>
                  <w:divBdr>
                    <w:top w:val="none" w:sz="0" w:space="0" w:color="auto"/>
                    <w:left w:val="none" w:sz="0" w:space="0" w:color="auto"/>
                    <w:bottom w:val="none" w:sz="0" w:space="0" w:color="auto"/>
                    <w:right w:val="none" w:sz="0" w:space="0" w:color="auto"/>
                  </w:divBdr>
                </w:div>
                <w:div w:id="18427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8611">
      <w:bodyDiv w:val="1"/>
      <w:marLeft w:val="0"/>
      <w:marRight w:val="0"/>
      <w:marTop w:val="0"/>
      <w:marBottom w:val="0"/>
      <w:divBdr>
        <w:top w:val="none" w:sz="0" w:space="0" w:color="auto"/>
        <w:left w:val="none" w:sz="0" w:space="0" w:color="auto"/>
        <w:bottom w:val="none" w:sz="0" w:space="0" w:color="auto"/>
        <w:right w:val="none" w:sz="0" w:space="0" w:color="auto"/>
      </w:divBdr>
    </w:div>
    <w:div w:id="641615704">
      <w:bodyDiv w:val="1"/>
      <w:marLeft w:val="0"/>
      <w:marRight w:val="0"/>
      <w:marTop w:val="0"/>
      <w:marBottom w:val="0"/>
      <w:divBdr>
        <w:top w:val="none" w:sz="0" w:space="0" w:color="auto"/>
        <w:left w:val="none" w:sz="0" w:space="0" w:color="auto"/>
        <w:bottom w:val="none" w:sz="0" w:space="0" w:color="auto"/>
        <w:right w:val="none" w:sz="0" w:space="0" w:color="auto"/>
      </w:divBdr>
    </w:div>
    <w:div w:id="661856877">
      <w:bodyDiv w:val="1"/>
      <w:marLeft w:val="0"/>
      <w:marRight w:val="0"/>
      <w:marTop w:val="0"/>
      <w:marBottom w:val="0"/>
      <w:divBdr>
        <w:top w:val="none" w:sz="0" w:space="0" w:color="auto"/>
        <w:left w:val="none" w:sz="0" w:space="0" w:color="auto"/>
        <w:bottom w:val="none" w:sz="0" w:space="0" w:color="auto"/>
        <w:right w:val="none" w:sz="0" w:space="0" w:color="auto"/>
      </w:divBdr>
    </w:div>
    <w:div w:id="693262675">
      <w:bodyDiv w:val="1"/>
      <w:marLeft w:val="0"/>
      <w:marRight w:val="0"/>
      <w:marTop w:val="0"/>
      <w:marBottom w:val="0"/>
      <w:divBdr>
        <w:top w:val="none" w:sz="0" w:space="0" w:color="auto"/>
        <w:left w:val="none" w:sz="0" w:space="0" w:color="auto"/>
        <w:bottom w:val="none" w:sz="0" w:space="0" w:color="auto"/>
        <w:right w:val="none" w:sz="0" w:space="0" w:color="auto"/>
      </w:divBdr>
      <w:divsChild>
        <w:div w:id="750544107">
          <w:marLeft w:val="0"/>
          <w:marRight w:val="0"/>
          <w:marTop w:val="0"/>
          <w:marBottom w:val="0"/>
          <w:divBdr>
            <w:top w:val="none" w:sz="0" w:space="0" w:color="auto"/>
            <w:left w:val="none" w:sz="0" w:space="0" w:color="auto"/>
            <w:bottom w:val="none" w:sz="0" w:space="0" w:color="auto"/>
            <w:right w:val="none" w:sz="0" w:space="0" w:color="auto"/>
          </w:divBdr>
          <w:divsChild>
            <w:div w:id="1725911367">
              <w:marLeft w:val="0"/>
              <w:marRight w:val="0"/>
              <w:marTop w:val="136"/>
              <w:marBottom w:val="0"/>
              <w:divBdr>
                <w:top w:val="none" w:sz="0" w:space="0" w:color="auto"/>
                <w:left w:val="none" w:sz="0" w:space="0" w:color="auto"/>
                <w:bottom w:val="none" w:sz="0" w:space="0" w:color="auto"/>
                <w:right w:val="none" w:sz="0" w:space="0" w:color="auto"/>
              </w:divBdr>
              <w:divsChild>
                <w:div w:id="1282226282">
                  <w:marLeft w:val="0"/>
                  <w:marRight w:val="272"/>
                  <w:marTop w:val="0"/>
                  <w:marBottom w:val="0"/>
                  <w:divBdr>
                    <w:top w:val="none" w:sz="0" w:space="0" w:color="auto"/>
                    <w:left w:val="none" w:sz="0" w:space="0" w:color="auto"/>
                    <w:bottom w:val="none" w:sz="0" w:space="0" w:color="auto"/>
                    <w:right w:val="none" w:sz="0" w:space="0" w:color="auto"/>
                  </w:divBdr>
                </w:div>
                <w:div w:id="11575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34583">
      <w:bodyDiv w:val="1"/>
      <w:marLeft w:val="0"/>
      <w:marRight w:val="0"/>
      <w:marTop w:val="0"/>
      <w:marBottom w:val="0"/>
      <w:divBdr>
        <w:top w:val="none" w:sz="0" w:space="0" w:color="auto"/>
        <w:left w:val="none" w:sz="0" w:space="0" w:color="auto"/>
        <w:bottom w:val="none" w:sz="0" w:space="0" w:color="auto"/>
        <w:right w:val="none" w:sz="0" w:space="0" w:color="auto"/>
      </w:divBdr>
      <w:divsChild>
        <w:div w:id="1101489337">
          <w:marLeft w:val="0"/>
          <w:marRight w:val="0"/>
          <w:marTop w:val="0"/>
          <w:marBottom w:val="0"/>
          <w:divBdr>
            <w:top w:val="none" w:sz="0" w:space="0" w:color="auto"/>
            <w:left w:val="none" w:sz="0" w:space="0" w:color="auto"/>
            <w:bottom w:val="none" w:sz="0" w:space="0" w:color="auto"/>
            <w:right w:val="none" w:sz="0" w:space="0" w:color="auto"/>
          </w:divBdr>
          <w:divsChild>
            <w:div w:id="2040469781">
              <w:marLeft w:val="0"/>
              <w:marRight w:val="0"/>
              <w:marTop w:val="0"/>
              <w:marBottom w:val="0"/>
              <w:divBdr>
                <w:top w:val="none" w:sz="0" w:space="0" w:color="auto"/>
                <w:left w:val="none" w:sz="0" w:space="0" w:color="auto"/>
                <w:bottom w:val="none" w:sz="0" w:space="0" w:color="auto"/>
                <w:right w:val="none" w:sz="0" w:space="0" w:color="auto"/>
              </w:divBdr>
              <w:divsChild>
                <w:div w:id="2023626048">
                  <w:marLeft w:val="0"/>
                  <w:marRight w:val="0"/>
                  <w:marTop w:val="0"/>
                  <w:marBottom w:val="0"/>
                  <w:divBdr>
                    <w:top w:val="none" w:sz="0" w:space="0" w:color="auto"/>
                    <w:left w:val="none" w:sz="0" w:space="0" w:color="auto"/>
                    <w:bottom w:val="none" w:sz="0" w:space="0" w:color="auto"/>
                    <w:right w:val="none" w:sz="0" w:space="0" w:color="auto"/>
                  </w:divBdr>
                </w:div>
                <w:div w:id="1312901378">
                  <w:marLeft w:val="0"/>
                  <w:marRight w:val="0"/>
                  <w:marTop w:val="0"/>
                  <w:marBottom w:val="0"/>
                  <w:divBdr>
                    <w:top w:val="none" w:sz="0" w:space="0" w:color="auto"/>
                    <w:left w:val="none" w:sz="0" w:space="0" w:color="auto"/>
                    <w:bottom w:val="none" w:sz="0" w:space="0" w:color="auto"/>
                    <w:right w:val="none" w:sz="0" w:space="0" w:color="auto"/>
                  </w:divBdr>
                </w:div>
                <w:div w:id="2091076204">
                  <w:marLeft w:val="0"/>
                  <w:marRight w:val="0"/>
                  <w:marTop w:val="0"/>
                  <w:marBottom w:val="0"/>
                  <w:divBdr>
                    <w:top w:val="none" w:sz="0" w:space="0" w:color="auto"/>
                    <w:left w:val="none" w:sz="0" w:space="0" w:color="auto"/>
                    <w:bottom w:val="none" w:sz="0" w:space="0" w:color="auto"/>
                    <w:right w:val="none" w:sz="0" w:space="0" w:color="auto"/>
                  </w:divBdr>
                </w:div>
                <w:div w:id="9909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50503">
      <w:bodyDiv w:val="1"/>
      <w:marLeft w:val="0"/>
      <w:marRight w:val="0"/>
      <w:marTop w:val="0"/>
      <w:marBottom w:val="0"/>
      <w:divBdr>
        <w:top w:val="none" w:sz="0" w:space="0" w:color="auto"/>
        <w:left w:val="none" w:sz="0" w:space="0" w:color="auto"/>
        <w:bottom w:val="none" w:sz="0" w:space="0" w:color="auto"/>
        <w:right w:val="none" w:sz="0" w:space="0" w:color="auto"/>
      </w:divBdr>
    </w:div>
    <w:div w:id="814879282">
      <w:bodyDiv w:val="1"/>
      <w:marLeft w:val="0"/>
      <w:marRight w:val="0"/>
      <w:marTop w:val="0"/>
      <w:marBottom w:val="0"/>
      <w:divBdr>
        <w:top w:val="none" w:sz="0" w:space="0" w:color="auto"/>
        <w:left w:val="none" w:sz="0" w:space="0" w:color="auto"/>
        <w:bottom w:val="none" w:sz="0" w:space="0" w:color="auto"/>
        <w:right w:val="none" w:sz="0" w:space="0" w:color="auto"/>
      </w:divBdr>
    </w:div>
    <w:div w:id="874082100">
      <w:bodyDiv w:val="1"/>
      <w:marLeft w:val="0"/>
      <w:marRight w:val="0"/>
      <w:marTop w:val="0"/>
      <w:marBottom w:val="0"/>
      <w:divBdr>
        <w:top w:val="none" w:sz="0" w:space="0" w:color="auto"/>
        <w:left w:val="none" w:sz="0" w:space="0" w:color="auto"/>
        <w:bottom w:val="none" w:sz="0" w:space="0" w:color="auto"/>
        <w:right w:val="none" w:sz="0" w:space="0" w:color="auto"/>
      </w:divBdr>
    </w:div>
    <w:div w:id="879509400">
      <w:bodyDiv w:val="1"/>
      <w:marLeft w:val="0"/>
      <w:marRight w:val="0"/>
      <w:marTop w:val="0"/>
      <w:marBottom w:val="0"/>
      <w:divBdr>
        <w:top w:val="none" w:sz="0" w:space="0" w:color="auto"/>
        <w:left w:val="none" w:sz="0" w:space="0" w:color="auto"/>
        <w:bottom w:val="none" w:sz="0" w:space="0" w:color="auto"/>
        <w:right w:val="none" w:sz="0" w:space="0" w:color="auto"/>
      </w:divBdr>
      <w:divsChild>
        <w:div w:id="168641972">
          <w:marLeft w:val="0"/>
          <w:marRight w:val="0"/>
          <w:marTop w:val="0"/>
          <w:marBottom w:val="0"/>
          <w:divBdr>
            <w:top w:val="none" w:sz="0" w:space="0" w:color="auto"/>
            <w:left w:val="none" w:sz="0" w:space="0" w:color="auto"/>
            <w:bottom w:val="none" w:sz="0" w:space="0" w:color="auto"/>
            <w:right w:val="none" w:sz="0" w:space="0" w:color="auto"/>
          </w:divBdr>
          <w:divsChild>
            <w:div w:id="1250773377">
              <w:marLeft w:val="0"/>
              <w:marRight w:val="0"/>
              <w:marTop w:val="136"/>
              <w:marBottom w:val="0"/>
              <w:divBdr>
                <w:top w:val="none" w:sz="0" w:space="0" w:color="auto"/>
                <w:left w:val="none" w:sz="0" w:space="0" w:color="auto"/>
                <w:bottom w:val="none" w:sz="0" w:space="0" w:color="auto"/>
                <w:right w:val="none" w:sz="0" w:space="0" w:color="auto"/>
              </w:divBdr>
              <w:divsChild>
                <w:div w:id="748384348">
                  <w:marLeft w:val="0"/>
                  <w:marRight w:val="272"/>
                  <w:marTop w:val="0"/>
                  <w:marBottom w:val="0"/>
                  <w:divBdr>
                    <w:top w:val="none" w:sz="0" w:space="0" w:color="auto"/>
                    <w:left w:val="none" w:sz="0" w:space="0" w:color="auto"/>
                    <w:bottom w:val="none" w:sz="0" w:space="0" w:color="auto"/>
                    <w:right w:val="none" w:sz="0" w:space="0" w:color="auto"/>
                  </w:divBdr>
                </w:div>
                <w:div w:id="8854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536170">
      <w:bodyDiv w:val="1"/>
      <w:marLeft w:val="0"/>
      <w:marRight w:val="0"/>
      <w:marTop w:val="0"/>
      <w:marBottom w:val="0"/>
      <w:divBdr>
        <w:top w:val="none" w:sz="0" w:space="0" w:color="auto"/>
        <w:left w:val="none" w:sz="0" w:space="0" w:color="auto"/>
        <w:bottom w:val="none" w:sz="0" w:space="0" w:color="auto"/>
        <w:right w:val="none" w:sz="0" w:space="0" w:color="auto"/>
      </w:divBdr>
    </w:div>
    <w:div w:id="893270007">
      <w:bodyDiv w:val="1"/>
      <w:marLeft w:val="0"/>
      <w:marRight w:val="0"/>
      <w:marTop w:val="0"/>
      <w:marBottom w:val="0"/>
      <w:divBdr>
        <w:top w:val="none" w:sz="0" w:space="0" w:color="auto"/>
        <w:left w:val="none" w:sz="0" w:space="0" w:color="auto"/>
        <w:bottom w:val="none" w:sz="0" w:space="0" w:color="auto"/>
        <w:right w:val="none" w:sz="0" w:space="0" w:color="auto"/>
      </w:divBdr>
      <w:divsChild>
        <w:div w:id="1091240517">
          <w:marLeft w:val="136"/>
          <w:marRight w:val="136"/>
          <w:marTop w:val="136"/>
          <w:marBottom w:val="204"/>
          <w:divBdr>
            <w:top w:val="none" w:sz="0" w:space="0" w:color="auto"/>
            <w:left w:val="none" w:sz="0" w:space="0" w:color="auto"/>
            <w:bottom w:val="none" w:sz="0" w:space="0" w:color="auto"/>
            <w:right w:val="none" w:sz="0" w:space="0" w:color="auto"/>
          </w:divBdr>
          <w:divsChild>
            <w:div w:id="1414859819">
              <w:marLeft w:val="0"/>
              <w:marRight w:val="0"/>
              <w:marTop w:val="0"/>
              <w:marBottom w:val="0"/>
              <w:divBdr>
                <w:top w:val="none" w:sz="0" w:space="0" w:color="auto"/>
                <w:left w:val="none" w:sz="0" w:space="0" w:color="auto"/>
                <w:bottom w:val="none" w:sz="0" w:space="0" w:color="auto"/>
                <w:right w:val="none" w:sz="0" w:space="0" w:color="auto"/>
              </w:divBdr>
            </w:div>
            <w:div w:id="1000160102">
              <w:marLeft w:val="0"/>
              <w:marRight w:val="0"/>
              <w:marTop w:val="0"/>
              <w:marBottom w:val="0"/>
              <w:divBdr>
                <w:top w:val="none" w:sz="0" w:space="0" w:color="auto"/>
                <w:left w:val="none" w:sz="0" w:space="0" w:color="auto"/>
                <w:bottom w:val="none" w:sz="0" w:space="0" w:color="auto"/>
                <w:right w:val="none" w:sz="0" w:space="0" w:color="auto"/>
              </w:divBdr>
              <w:divsChild>
                <w:div w:id="835615357">
                  <w:marLeft w:val="0"/>
                  <w:marRight w:val="0"/>
                  <w:marTop w:val="136"/>
                  <w:marBottom w:val="0"/>
                  <w:divBdr>
                    <w:top w:val="none" w:sz="0" w:space="0" w:color="auto"/>
                    <w:left w:val="none" w:sz="0" w:space="0" w:color="auto"/>
                    <w:bottom w:val="none" w:sz="0" w:space="0" w:color="auto"/>
                    <w:right w:val="none" w:sz="0" w:space="0" w:color="auto"/>
                  </w:divBdr>
                  <w:divsChild>
                    <w:div w:id="1438217348">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67790178">
          <w:marLeft w:val="0"/>
          <w:marRight w:val="0"/>
          <w:marTop w:val="0"/>
          <w:marBottom w:val="0"/>
          <w:divBdr>
            <w:top w:val="none" w:sz="0" w:space="0" w:color="auto"/>
            <w:left w:val="none" w:sz="0" w:space="0" w:color="auto"/>
            <w:bottom w:val="none" w:sz="0" w:space="0" w:color="auto"/>
            <w:right w:val="none" w:sz="0" w:space="0" w:color="auto"/>
          </w:divBdr>
        </w:div>
      </w:divsChild>
    </w:div>
    <w:div w:id="894242195">
      <w:bodyDiv w:val="1"/>
      <w:marLeft w:val="0"/>
      <w:marRight w:val="0"/>
      <w:marTop w:val="0"/>
      <w:marBottom w:val="0"/>
      <w:divBdr>
        <w:top w:val="none" w:sz="0" w:space="0" w:color="auto"/>
        <w:left w:val="none" w:sz="0" w:space="0" w:color="auto"/>
        <w:bottom w:val="none" w:sz="0" w:space="0" w:color="auto"/>
        <w:right w:val="none" w:sz="0" w:space="0" w:color="auto"/>
      </w:divBdr>
      <w:divsChild>
        <w:div w:id="2102021520">
          <w:marLeft w:val="0"/>
          <w:marRight w:val="0"/>
          <w:marTop w:val="0"/>
          <w:marBottom w:val="0"/>
          <w:divBdr>
            <w:top w:val="none" w:sz="0" w:space="0" w:color="auto"/>
            <w:left w:val="none" w:sz="0" w:space="0" w:color="auto"/>
            <w:bottom w:val="none" w:sz="0" w:space="0" w:color="auto"/>
            <w:right w:val="none" w:sz="0" w:space="0" w:color="auto"/>
          </w:divBdr>
          <w:divsChild>
            <w:div w:id="1360546881">
              <w:marLeft w:val="0"/>
              <w:marRight w:val="0"/>
              <w:marTop w:val="136"/>
              <w:marBottom w:val="0"/>
              <w:divBdr>
                <w:top w:val="none" w:sz="0" w:space="0" w:color="auto"/>
                <w:left w:val="none" w:sz="0" w:space="0" w:color="auto"/>
                <w:bottom w:val="none" w:sz="0" w:space="0" w:color="auto"/>
                <w:right w:val="none" w:sz="0" w:space="0" w:color="auto"/>
              </w:divBdr>
              <w:divsChild>
                <w:div w:id="1716852921">
                  <w:marLeft w:val="0"/>
                  <w:marRight w:val="272"/>
                  <w:marTop w:val="0"/>
                  <w:marBottom w:val="0"/>
                  <w:divBdr>
                    <w:top w:val="none" w:sz="0" w:space="0" w:color="auto"/>
                    <w:left w:val="none" w:sz="0" w:space="0" w:color="auto"/>
                    <w:bottom w:val="none" w:sz="0" w:space="0" w:color="auto"/>
                    <w:right w:val="none" w:sz="0" w:space="0" w:color="auto"/>
                  </w:divBdr>
                </w:div>
                <w:div w:id="18384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09162">
      <w:bodyDiv w:val="1"/>
      <w:marLeft w:val="0"/>
      <w:marRight w:val="0"/>
      <w:marTop w:val="0"/>
      <w:marBottom w:val="0"/>
      <w:divBdr>
        <w:top w:val="none" w:sz="0" w:space="0" w:color="auto"/>
        <w:left w:val="none" w:sz="0" w:space="0" w:color="auto"/>
        <w:bottom w:val="none" w:sz="0" w:space="0" w:color="auto"/>
        <w:right w:val="none" w:sz="0" w:space="0" w:color="auto"/>
      </w:divBdr>
      <w:divsChild>
        <w:div w:id="1652950568">
          <w:marLeft w:val="0"/>
          <w:marRight w:val="0"/>
          <w:marTop w:val="0"/>
          <w:marBottom w:val="0"/>
          <w:divBdr>
            <w:top w:val="none" w:sz="0" w:space="0" w:color="auto"/>
            <w:left w:val="none" w:sz="0" w:space="0" w:color="auto"/>
            <w:bottom w:val="none" w:sz="0" w:space="0" w:color="auto"/>
            <w:right w:val="none" w:sz="0" w:space="0" w:color="auto"/>
          </w:divBdr>
          <w:divsChild>
            <w:div w:id="1504515920">
              <w:marLeft w:val="0"/>
              <w:marRight w:val="0"/>
              <w:marTop w:val="0"/>
              <w:marBottom w:val="0"/>
              <w:divBdr>
                <w:top w:val="none" w:sz="0" w:space="0" w:color="auto"/>
                <w:left w:val="none" w:sz="0" w:space="0" w:color="auto"/>
                <w:bottom w:val="none" w:sz="0" w:space="0" w:color="auto"/>
                <w:right w:val="none" w:sz="0" w:space="0" w:color="auto"/>
              </w:divBdr>
              <w:divsChild>
                <w:div w:id="2130322373">
                  <w:marLeft w:val="0"/>
                  <w:marRight w:val="0"/>
                  <w:marTop w:val="0"/>
                  <w:marBottom w:val="0"/>
                  <w:divBdr>
                    <w:top w:val="none" w:sz="0" w:space="0" w:color="auto"/>
                    <w:left w:val="none" w:sz="0" w:space="0" w:color="auto"/>
                    <w:bottom w:val="none" w:sz="0" w:space="0" w:color="auto"/>
                    <w:right w:val="none" w:sz="0" w:space="0" w:color="auto"/>
                  </w:divBdr>
                </w:div>
                <w:div w:id="1602109408">
                  <w:marLeft w:val="0"/>
                  <w:marRight w:val="0"/>
                  <w:marTop w:val="0"/>
                  <w:marBottom w:val="0"/>
                  <w:divBdr>
                    <w:top w:val="none" w:sz="0" w:space="0" w:color="auto"/>
                    <w:left w:val="none" w:sz="0" w:space="0" w:color="auto"/>
                    <w:bottom w:val="none" w:sz="0" w:space="0" w:color="auto"/>
                    <w:right w:val="none" w:sz="0" w:space="0" w:color="auto"/>
                  </w:divBdr>
                </w:div>
                <w:div w:id="338971548">
                  <w:marLeft w:val="0"/>
                  <w:marRight w:val="0"/>
                  <w:marTop w:val="0"/>
                  <w:marBottom w:val="0"/>
                  <w:divBdr>
                    <w:top w:val="none" w:sz="0" w:space="0" w:color="auto"/>
                    <w:left w:val="none" w:sz="0" w:space="0" w:color="auto"/>
                    <w:bottom w:val="none" w:sz="0" w:space="0" w:color="auto"/>
                    <w:right w:val="none" w:sz="0" w:space="0" w:color="auto"/>
                  </w:divBdr>
                </w:div>
                <w:div w:id="956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674989">
      <w:bodyDiv w:val="1"/>
      <w:marLeft w:val="0"/>
      <w:marRight w:val="0"/>
      <w:marTop w:val="0"/>
      <w:marBottom w:val="0"/>
      <w:divBdr>
        <w:top w:val="none" w:sz="0" w:space="0" w:color="auto"/>
        <w:left w:val="none" w:sz="0" w:space="0" w:color="auto"/>
        <w:bottom w:val="none" w:sz="0" w:space="0" w:color="auto"/>
        <w:right w:val="none" w:sz="0" w:space="0" w:color="auto"/>
      </w:divBdr>
    </w:div>
    <w:div w:id="976496343">
      <w:bodyDiv w:val="1"/>
      <w:marLeft w:val="0"/>
      <w:marRight w:val="0"/>
      <w:marTop w:val="0"/>
      <w:marBottom w:val="0"/>
      <w:divBdr>
        <w:top w:val="none" w:sz="0" w:space="0" w:color="auto"/>
        <w:left w:val="none" w:sz="0" w:space="0" w:color="auto"/>
        <w:bottom w:val="none" w:sz="0" w:space="0" w:color="auto"/>
        <w:right w:val="none" w:sz="0" w:space="0" w:color="auto"/>
      </w:divBdr>
      <w:divsChild>
        <w:div w:id="1375348016">
          <w:marLeft w:val="0"/>
          <w:marRight w:val="0"/>
          <w:marTop w:val="0"/>
          <w:marBottom w:val="0"/>
          <w:divBdr>
            <w:top w:val="none" w:sz="0" w:space="0" w:color="auto"/>
            <w:left w:val="none" w:sz="0" w:space="0" w:color="auto"/>
            <w:bottom w:val="none" w:sz="0" w:space="0" w:color="auto"/>
            <w:right w:val="none" w:sz="0" w:space="0" w:color="auto"/>
          </w:divBdr>
          <w:divsChild>
            <w:div w:id="849490773">
              <w:marLeft w:val="0"/>
              <w:marRight w:val="0"/>
              <w:marTop w:val="136"/>
              <w:marBottom w:val="0"/>
              <w:divBdr>
                <w:top w:val="none" w:sz="0" w:space="0" w:color="auto"/>
                <w:left w:val="none" w:sz="0" w:space="0" w:color="auto"/>
                <w:bottom w:val="none" w:sz="0" w:space="0" w:color="auto"/>
                <w:right w:val="none" w:sz="0" w:space="0" w:color="auto"/>
              </w:divBdr>
              <w:divsChild>
                <w:div w:id="1755083915">
                  <w:marLeft w:val="0"/>
                  <w:marRight w:val="272"/>
                  <w:marTop w:val="0"/>
                  <w:marBottom w:val="0"/>
                  <w:divBdr>
                    <w:top w:val="none" w:sz="0" w:space="0" w:color="auto"/>
                    <w:left w:val="none" w:sz="0" w:space="0" w:color="auto"/>
                    <w:bottom w:val="none" w:sz="0" w:space="0" w:color="auto"/>
                    <w:right w:val="none" w:sz="0" w:space="0" w:color="auto"/>
                  </w:divBdr>
                </w:div>
                <w:div w:id="6893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139622">
      <w:bodyDiv w:val="1"/>
      <w:marLeft w:val="0"/>
      <w:marRight w:val="0"/>
      <w:marTop w:val="0"/>
      <w:marBottom w:val="0"/>
      <w:divBdr>
        <w:top w:val="none" w:sz="0" w:space="0" w:color="auto"/>
        <w:left w:val="none" w:sz="0" w:space="0" w:color="auto"/>
        <w:bottom w:val="none" w:sz="0" w:space="0" w:color="auto"/>
        <w:right w:val="none" w:sz="0" w:space="0" w:color="auto"/>
      </w:divBdr>
      <w:divsChild>
        <w:div w:id="1298682964">
          <w:marLeft w:val="0"/>
          <w:marRight w:val="0"/>
          <w:marTop w:val="0"/>
          <w:marBottom w:val="0"/>
          <w:divBdr>
            <w:top w:val="none" w:sz="0" w:space="0" w:color="auto"/>
            <w:left w:val="none" w:sz="0" w:space="0" w:color="auto"/>
            <w:bottom w:val="none" w:sz="0" w:space="0" w:color="auto"/>
            <w:right w:val="none" w:sz="0" w:space="0" w:color="auto"/>
          </w:divBdr>
          <w:divsChild>
            <w:div w:id="288629938">
              <w:marLeft w:val="0"/>
              <w:marRight w:val="0"/>
              <w:marTop w:val="136"/>
              <w:marBottom w:val="0"/>
              <w:divBdr>
                <w:top w:val="none" w:sz="0" w:space="0" w:color="auto"/>
                <w:left w:val="none" w:sz="0" w:space="0" w:color="auto"/>
                <w:bottom w:val="none" w:sz="0" w:space="0" w:color="auto"/>
                <w:right w:val="none" w:sz="0" w:space="0" w:color="auto"/>
              </w:divBdr>
              <w:divsChild>
                <w:div w:id="1579748530">
                  <w:marLeft w:val="0"/>
                  <w:marRight w:val="272"/>
                  <w:marTop w:val="0"/>
                  <w:marBottom w:val="0"/>
                  <w:divBdr>
                    <w:top w:val="none" w:sz="0" w:space="0" w:color="auto"/>
                    <w:left w:val="none" w:sz="0" w:space="0" w:color="auto"/>
                    <w:bottom w:val="none" w:sz="0" w:space="0" w:color="auto"/>
                    <w:right w:val="none" w:sz="0" w:space="0" w:color="auto"/>
                  </w:divBdr>
                </w:div>
                <w:div w:id="5266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268429">
      <w:bodyDiv w:val="1"/>
      <w:marLeft w:val="0"/>
      <w:marRight w:val="0"/>
      <w:marTop w:val="0"/>
      <w:marBottom w:val="0"/>
      <w:divBdr>
        <w:top w:val="none" w:sz="0" w:space="0" w:color="auto"/>
        <w:left w:val="none" w:sz="0" w:space="0" w:color="auto"/>
        <w:bottom w:val="none" w:sz="0" w:space="0" w:color="auto"/>
        <w:right w:val="none" w:sz="0" w:space="0" w:color="auto"/>
      </w:divBdr>
    </w:div>
    <w:div w:id="1085027813">
      <w:bodyDiv w:val="1"/>
      <w:marLeft w:val="0"/>
      <w:marRight w:val="0"/>
      <w:marTop w:val="0"/>
      <w:marBottom w:val="0"/>
      <w:divBdr>
        <w:top w:val="none" w:sz="0" w:space="0" w:color="auto"/>
        <w:left w:val="none" w:sz="0" w:space="0" w:color="auto"/>
        <w:bottom w:val="none" w:sz="0" w:space="0" w:color="auto"/>
        <w:right w:val="none" w:sz="0" w:space="0" w:color="auto"/>
      </w:divBdr>
    </w:div>
    <w:div w:id="1085298878">
      <w:bodyDiv w:val="1"/>
      <w:marLeft w:val="0"/>
      <w:marRight w:val="0"/>
      <w:marTop w:val="0"/>
      <w:marBottom w:val="0"/>
      <w:divBdr>
        <w:top w:val="none" w:sz="0" w:space="0" w:color="auto"/>
        <w:left w:val="none" w:sz="0" w:space="0" w:color="auto"/>
        <w:bottom w:val="none" w:sz="0" w:space="0" w:color="auto"/>
        <w:right w:val="none" w:sz="0" w:space="0" w:color="auto"/>
      </w:divBdr>
      <w:divsChild>
        <w:div w:id="1894805136">
          <w:marLeft w:val="136"/>
          <w:marRight w:val="136"/>
          <w:marTop w:val="136"/>
          <w:marBottom w:val="204"/>
          <w:divBdr>
            <w:top w:val="none" w:sz="0" w:space="0" w:color="auto"/>
            <w:left w:val="none" w:sz="0" w:space="0" w:color="auto"/>
            <w:bottom w:val="none" w:sz="0" w:space="0" w:color="auto"/>
            <w:right w:val="none" w:sz="0" w:space="0" w:color="auto"/>
          </w:divBdr>
          <w:divsChild>
            <w:div w:id="642735780">
              <w:marLeft w:val="0"/>
              <w:marRight w:val="0"/>
              <w:marTop w:val="0"/>
              <w:marBottom w:val="0"/>
              <w:divBdr>
                <w:top w:val="none" w:sz="0" w:space="0" w:color="auto"/>
                <w:left w:val="none" w:sz="0" w:space="0" w:color="auto"/>
                <w:bottom w:val="none" w:sz="0" w:space="0" w:color="auto"/>
                <w:right w:val="none" w:sz="0" w:space="0" w:color="auto"/>
              </w:divBdr>
            </w:div>
            <w:div w:id="1002274658">
              <w:marLeft w:val="0"/>
              <w:marRight w:val="0"/>
              <w:marTop w:val="0"/>
              <w:marBottom w:val="0"/>
              <w:divBdr>
                <w:top w:val="none" w:sz="0" w:space="0" w:color="auto"/>
                <w:left w:val="none" w:sz="0" w:space="0" w:color="auto"/>
                <w:bottom w:val="none" w:sz="0" w:space="0" w:color="auto"/>
                <w:right w:val="none" w:sz="0" w:space="0" w:color="auto"/>
              </w:divBdr>
              <w:divsChild>
                <w:div w:id="735468946">
                  <w:marLeft w:val="0"/>
                  <w:marRight w:val="0"/>
                  <w:marTop w:val="0"/>
                  <w:marBottom w:val="0"/>
                  <w:divBdr>
                    <w:top w:val="none" w:sz="0" w:space="0" w:color="auto"/>
                    <w:left w:val="none" w:sz="0" w:space="0" w:color="auto"/>
                    <w:bottom w:val="none" w:sz="0" w:space="0" w:color="auto"/>
                    <w:right w:val="none" w:sz="0" w:space="0" w:color="auto"/>
                  </w:divBdr>
                  <w:divsChild>
                    <w:div w:id="1793743789">
                      <w:marLeft w:val="0"/>
                      <w:marRight w:val="0"/>
                      <w:marTop w:val="0"/>
                      <w:marBottom w:val="0"/>
                      <w:divBdr>
                        <w:top w:val="none" w:sz="0" w:space="0" w:color="auto"/>
                        <w:left w:val="none" w:sz="0" w:space="0" w:color="auto"/>
                        <w:bottom w:val="none" w:sz="0" w:space="0" w:color="auto"/>
                        <w:right w:val="none" w:sz="0" w:space="0" w:color="auto"/>
                      </w:divBdr>
                    </w:div>
                    <w:div w:id="469249906">
                      <w:marLeft w:val="0"/>
                      <w:marRight w:val="0"/>
                      <w:marTop w:val="0"/>
                      <w:marBottom w:val="0"/>
                      <w:divBdr>
                        <w:top w:val="none" w:sz="0" w:space="0" w:color="auto"/>
                        <w:left w:val="none" w:sz="0" w:space="0" w:color="auto"/>
                        <w:bottom w:val="none" w:sz="0" w:space="0" w:color="auto"/>
                        <w:right w:val="none" w:sz="0" w:space="0" w:color="auto"/>
                      </w:divBdr>
                    </w:div>
                    <w:div w:id="1159272580">
                      <w:marLeft w:val="0"/>
                      <w:marRight w:val="0"/>
                      <w:marTop w:val="0"/>
                      <w:marBottom w:val="0"/>
                      <w:divBdr>
                        <w:top w:val="none" w:sz="0" w:space="0" w:color="auto"/>
                        <w:left w:val="none" w:sz="0" w:space="0" w:color="auto"/>
                        <w:bottom w:val="none" w:sz="0" w:space="0" w:color="auto"/>
                        <w:right w:val="none" w:sz="0" w:space="0" w:color="auto"/>
                      </w:divBdr>
                    </w:div>
                    <w:div w:id="3597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18963">
          <w:marLeft w:val="0"/>
          <w:marRight w:val="0"/>
          <w:marTop w:val="0"/>
          <w:marBottom w:val="0"/>
          <w:divBdr>
            <w:top w:val="none" w:sz="0" w:space="0" w:color="auto"/>
            <w:left w:val="none" w:sz="0" w:space="0" w:color="auto"/>
            <w:bottom w:val="none" w:sz="0" w:space="0" w:color="auto"/>
            <w:right w:val="none" w:sz="0" w:space="0" w:color="auto"/>
          </w:divBdr>
        </w:div>
      </w:divsChild>
    </w:div>
    <w:div w:id="1120950712">
      <w:bodyDiv w:val="1"/>
      <w:marLeft w:val="0"/>
      <w:marRight w:val="0"/>
      <w:marTop w:val="0"/>
      <w:marBottom w:val="0"/>
      <w:divBdr>
        <w:top w:val="none" w:sz="0" w:space="0" w:color="auto"/>
        <w:left w:val="none" w:sz="0" w:space="0" w:color="auto"/>
        <w:bottom w:val="none" w:sz="0" w:space="0" w:color="auto"/>
        <w:right w:val="none" w:sz="0" w:space="0" w:color="auto"/>
      </w:divBdr>
      <w:divsChild>
        <w:div w:id="189227814">
          <w:marLeft w:val="0"/>
          <w:marRight w:val="0"/>
          <w:marTop w:val="0"/>
          <w:marBottom w:val="0"/>
          <w:divBdr>
            <w:top w:val="none" w:sz="0" w:space="0" w:color="auto"/>
            <w:left w:val="none" w:sz="0" w:space="0" w:color="auto"/>
            <w:bottom w:val="none" w:sz="0" w:space="0" w:color="auto"/>
            <w:right w:val="none" w:sz="0" w:space="0" w:color="auto"/>
          </w:divBdr>
          <w:divsChild>
            <w:div w:id="1011564625">
              <w:marLeft w:val="0"/>
              <w:marRight w:val="0"/>
              <w:marTop w:val="0"/>
              <w:marBottom w:val="136"/>
              <w:divBdr>
                <w:top w:val="dotted" w:sz="6" w:space="7" w:color="A9A9A9"/>
                <w:left w:val="none" w:sz="0" w:space="0" w:color="auto"/>
                <w:bottom w:val="dotted" w:sz="6" w:space="7" w:color="A9A9A9"/>
                <w:right w:val="none" w:sz="0" w:space="0" w:color="auto"/>
              </w:divBdr>
            </w:div>
          </w:divsChild>
        </w:div>
      </w:divsChild>
    </w:div>
    <w:div w:id="1121849450">
      <w:bodyDiv w:val="1"/>
      <w:marLeft w:val="0"/>
      <w:marRight w:val="0"/>
      <w:marTop w:val="0"/>
      <w:marBottom w:val="0"/>
      <w:divBdr>
        <w:top w:val="none" w:sz="0" w:space="0" w:color="auto"/>
        <w:left w:val="none" w:sz="0" w:space="0" w:color="auto"/>
        <w:bottom w:val="none" w:sz="0" w:space="0" w:color="auto"/>
        <w:right w:val="none" w:sz="0" w:space="0" w:color="auto"/>
      </w:divBdr>
      <w:divsChild>
        <w:div w:id="1506628342">
          <w:marLeft w:val="0"/>
          <w:marRight w:val="0"/>
          <w:marTop w:val="0"/>
          <w:marBottom w:val="0"/>
          <w:divBdr>
            <w:top w:val="none" w:sz="0" w:space="0" w:color="auto"/>
            <w:left w:val="none" w:sz="0" w:space="0" w:color="auto"/>
            <w:bottom w:val="none" w:sz="0" w:space="0" w:color="auto"/>
            <w:right w:val="none" w:sz="0" w:space="0" w:color="auto"/>
          </w:divBdr>
          <w:divsChild>
            <w:div w:id="1267930202">
              <w:marLeft w:val="0"/>
              <w:marRight w:val="0"/>
              <w:marTop w:val="0"/>
              <w:marBottom w:val="0"/>
              <w:divBdr>
                <w:top w:val="none" w:sz="0" w:space="0" w:color="auto"/>
                <w:left w:val="none" w:sz="0" w:space="0" w:color="auto"/>
                <w:bottom w:val="none" w:sz="0" w:space="0" w:color="auto"/>
                <w:right w:val="none" w:sz="0" w:space="0" w:color="auto"/>
              </w:divBdr>
            </w:div>
          </w:divsChild>
        </w:div>
        <w:div w:id="1104305123">
          <w:marLeft w:val="0"/>
          <w:marRight w:val="0"/>
          <w:marTop w:val="0"/>
          <w:marBottom w:val="0"/>
          <w:divBdr>
            <w:top w:val="none" w:sz="0" w:space="0" w:color="auto"/>
            <w:left w:val="none" w:sz="0" w:space="0" w:color="auto"/>
            <w:bottom w:val="none" w:sz="0" w:space="0" w:color="auto"/>
            <w:right w:val="none" w:sz="0" w:space="0" w:color="auto"/>
          </w:divBdr>
          <w:divsChild>
            <w:div w:id="2058313446">
              <w:marLeft w:val="0"/>
              <w:marRight w:val="0"/>
              <w:marTop w:val="0"/>
              <w:marBottom w:val="0"/>
              <w:divBdr>
                <w:top w:val="none" w:sz="0" w:space="0" w:color="auto"/>
                <w:left w:val="none" w:sz="0" w:space="0" w:color="auto"/>
                <w:bottom w:val="none" w:sz="0" w:space="0" w:color="auto"/>
                <w:right w:val="none" w:sz="0" w:space="0" w:color="auto"/>
              </w:divBdr>
              <w:divsChild>
                <w:div w:id="1435518612">
                  <w:marLeft w:val="0"/>
                  <w:marRight w:val="0"/>
                  <w:marTop w:val="0"/>
                  <w:marBottom w:val="0"/>
                  <w:divBdr>
                    <w:top w:val="none" w:sz="0" w:space="0" w:color="auto"/>
                    <w:left w:val="none" w:sz="0" w:space="0" w:color="auto"/>
                    <w:bottom w:val="none" w:sz="0" w:space="0" w:color="auto"/>
                    <w:right w:val="none" w:sz="0" w:space="0" w:color="auto"/>
                  </w:divBdr>
                </w:div>
                <w:div w:id="965086241">
                  <w:marLeft w:val="0"/>
                  <w:marRight w:val="0"/>
                  <w:marTop w:val="0"/>
                  <w:marBottom w:val="0"/>
                  <w:divBdr>
                    <w:top w:val="none" w:sz="0" w:space="0" w:color="auto"/>
                    <w:left w:val="none" w:sz="0" w:space="0" w:color="auto"/>
                    <w:bottom w:val="none" w:sz="0" w:space="0" w:color="auto"/>
                    <w:right w:val="none" w:sz="0" w:space="0" w:color="auto"/>
                  </w:divBdr>
                </w:div>
                <w:div w:id="1424691232">
                  <w:marLeft w:val="0"/>
                  <w:marRight w:val="0"/>
                  <w:marTop w:val="0"/>
                  <w:marBottom w:val="0"/>
                  <w:divBdr>
                    <w:top w:val="none" w:sz="0" w:space="0" w:color="auto"/>
                    <w:left w:val="none" w:sz="0" w:space="0" w:color="auto"/>
                    <w:bottom w:val="none" w:sz="0" w:space="0" w:color="auto"/>
                    <w:right w:val="none" w:sz="0" w:space="0" w:color="auto"/>
                  </w:divBdr>
                </w:div>
                <w:div w:id="9936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79379">
      <w:bodyDiv w:val="1"/>
      <w:marLeft w:val="0"/>
      <w:marRight w:val="0"/>
      <w:marTop w:val="0"/>
      <w:marBottom w:val="0"/>
      <w:divBdr>
        <w:top w:val="none" w:sz="0" w:space="0" w:color="auto"/>
        <w:left w:val="none" w:sz="0" w:space="0" w:color="auto"/>
        <w:bottom w:val="none" w:sz="0" w:space="0" w:color="auto"/>
        <w:right w:val="none" w:sz="0" w:space="0" w:color="auto"/>
      </w:divBdr>
      <w:divsChild>
        <w:div w:id="89089856">
          <w:marLeft w:val="0"/>
          <w:marRight w:val="0"/>
          <w:marTop w:val="68"/>
          <w:marBottom w:val="68"/>
          <w:divBdr>
            <w:top w:val="single" w:sz="6" w:space="0" w:color="D1D1D1"/>
            <w:left w:val="single" w:sz="6" w:space="0" w:color="D1D1D1"/>
            <w:bottom w:val="single" w:sz="6" w:space="0" w:color="D1D1D1"/>
            <w:right w:val="single" w:sz="6" w:space="0" w:color="D1D1D1"/>
          </w:divBdr>
          <w:divsChild>
            <w:div w:id="1101222679">
              <w:marLeft w:val="0"/>
              <w:marRight w:val="0"/>
              <w:marTop w:val="0"/>
              <w:marBottom w:val="0"/>
              <w:divBdr>
                <w:top w:val="none" w:sz="0" w:space="0" w:color="auto"/>
                <w:left w:val="none" w:sz="0" w:space="0" w:color="auto"/>
                <w:bottom w:val="none" w:sz="0" w:space="0" w:color="auto"/>
                <w:right w:val="none" w:sz="0" w:space="0" w:color="auto"/>
              </w:divBdr>
              <w:divsChild>
                <w:div w:id="269942792">
                  <w:marLeft w:val="0"/>
                  <w:marRight w:val="0"/>
                  <w:marTop w:val="0"/>
                  <w:marBottom w:val="0"/>
                  <w:divBdr>
                    <w:top w:val="none" w:sz="0" w:space="0" w:color="auto"/>
                    <w:left w:val="none" w:sz="0" w:space="0" w:color="auto"/>
                    <w:bottom w:val="none" w:sz="0" w:space="0" w:color="auto"/>
                    <w:right w:val="none" w:sz="0" w:space="0" w:color="auto"/>
                  </w:divBdr>
                </w:div>
              </w:divsChild>
            </w:div>
            <w:div w:id="1017847770">
              <w:marLeft w:val="0"/>
              <w:marRight w:val="0"/>
              <w:marTop w:val="0"/>
              <w:marBottom w:val="0"/>
              <w:divBdr>
                <w:top w:val="none" w:sz="0" w:space="0" w:color="auto"/>
                <w:left w:val="none" w:sz="0" w:space="0" w:color="auto"/>
                <w:bottom w:val="none" w:sz="0" w:space="0" w:color="auto"/>
                <w:right w:val="none" w:sz="0" w:space="0" w:color="auto"/>
              </w:divBdr>
            </w:div>
          </w:divsChild>
        </w:div>
        <w:div w:id="825365917">
          <w:marLeft w:val="0"/>
          <w:marRight w:val="0"/>
          <w:marTop w:val="0"/>
          <w:marBottom w:val="0"/>
          <w:divBdr>
            <w:top w:val="none" w:sz="0" w:space="0" w:color="auto"/>
            <w:left w:val="none" w:sz="0" w:space="0" w:color="auto"/>
            <w:bottom w:val="none" w:sz="0" w:space="0" w:color="auto"/>
            <w:right w:val="none" w:sz="0" w:space="0" w:color="auto"/>
          </w:divBdr>
          <w:divsChild>
            <w:div w:id="748310621">
              <w:marLeft w:val="0"/>
              <w:marRight w:val="0"/>
              <w:marTop w:val="0"/>
              <w:marBottom w:val="0"/>
              <w:divBdr>
                <w:top w:val="double" w:sz="6" w:space="14" w:color="E1E0D9"/>
                <w:left w:val="double" w:sz="6" w:space="27" w:color="E1E0D9"/>
                <w:bottom w:val="double" w:sz="6" w:space="14" w:color="E1E0D9"/>
                <w:right w:val="double" w:sz="6" w:space="27" w:color="E1E0D9"/>
              </w:divBdr>
            </w:div>
          </w:divsChild>
        </w:div>
      </w:divsChild>
    </w:div>
    <w:div w:id="1134711657">
      <w:bodyDiv w:val="1"/>
      <w:marLeft w:val="0"/>
      <w:marRight w:val="0"/>
      <w:marTop w:val="0"/>
      <w:marBottom w:val="0"/>
      <w:divBdr>
        <w:top w:val="none" w:sz="0" w:space="0" w:color="auto"/>
        <w:left w:val="none" w:sz="0" w:space="0" w:color="auto"/>
        <w:bottom w:val="none" w:sz="0" w:space="0" w:color="auto"/>
        <w:right w:val="none" w:sz="0" w:space="0" w:color="auto"/>
      </w:divBdr>
    </w:div>
    <w:div w:id="1143891498">
      <w:bodyDiv w:val="1"/>
      <w:marLeft w:val="0"/>
      <w:marRight w:val="0"/>
      <w:marTop w:val="0"/>
      <w:marBottom w:val="0"/>
      <w:divBdr>
        <w:top w:val="none" w:sz="0" w:space="0" w:color="auto"/>
        <w:left w:val="none" w:sz="0" w:space="0" w:color="auto"/>
        <w:bottom w:val="none" w:sz="0" w:space="0" w:color="auto"/>
        <w:right w:val="none" w:sz="0" w:space="0" w:color="auto"/>
      </w:divBdr>
    </w:div>
    <w:div w:id="1148548159">
      <w:bodyDiv w:val="1"/>
      <w:marLeft w:val="0"/>
      <w:marRight w:val="0"/>
      <w:marTop w:val="0"/>
      <w:marBottom w:val="0"/>
      <w:divBdr>
        <w:top w:val="none" w:sz="0" w:space="0" w:color="auto"/>
        <w:left w:val="none" w:sz="0" w:space="0" w:color="auto"/>
        <w:bottom w:val="none" w:sz="0" w:space="0" w:color="auto"/>
        <w:right w:val="none" w:sz="0" w:space="0" w:color="auto"/>
      </w:divBdr>
    </w:div>
    <w:div w:id="1156070390">
      <w:bodyDiv w:val="1"/>
      <w:marLeft w:val="0"/>
      <w:marRight w:val="0"/>
      <w:marTop w:val="0"/>
      <w:marBottom w:val="0"/>
      <w:divBdr>
        <w:top w:val="none" w:sz="0" w:space="0" w:color="auto"/>
        <w:left w:val="none" w:sz="0" w:space="0" w:color="auto"/>
        <w:bottom w:val="none" w:sz="0" w:space="0" w:color="auto"/>
        <w:right w:val="none" w:sz="0" w:space="0" w:color="auto"/>
      </w:divBdr>
    </w:div>
    <w:div w:id="1164852805">
      <w:bodyDiv w:val="1"/>
      <w:marLeft w:val="0"/>
      <w:marRight w:val="0"/>
      <w:marTop w:val="0"/>
      <w:marBottom w:val="0"/>
      <w:divBdr>
        <w:top w:val="none" w:sz="0" w:space="0" w:color="auto"/>
        <w:left w:val="none" w:sz="0" w:space="0" w:color="auto"/>
        <w:bottom w:val="none" w:sz="0" w:space="0" w:color="auto"/>
        <w:right w:val="none" w:sz="0" w:space="0" w:color="auto"/>
      </w:divBdr>
      <w:divsChild>
        <w:div w:id="1444809889">
          <w:marLeft w:val="0"/>
          <w:marRight w:val="0"/>
          <w:marTop w:val="0"/>
          <w:marBottom w:val="0"/>
          <w:divBdr>
            <w:top w:val="none" w:sz="0" w:space="0" w:color="auto"/>
            <w:left w:val="none" w:sz="0" w:space="0" w:color="auto"/>
            <w:bottom w:val="none" w:sz="0" w:space="0" w:color="auto"/>
            <w:right w:val="none" w:sz="0" w:space="0" w:color="auto"/>
          </w:divBdr>
          <w:divsChild>
            <w:div w:id="74283843">
              <w:marLeft w:val="0"/>
              <w:marRight w:val="0"/>
              <w:marTop w:val="0"/>
              <w:marBottom w:val="0"/>
              <w:divBdr>
                <w:top w:val="none" w:sz="0" w:space="0" w:color="auto"/>
                <w:left w:val="none" w:sz="0" w:space="0" w:color="auto"/>
                <w:bottom w:val="none" w:sz="0" w:space="0" w:color="auto"/>
                <w:right w:val="none" w:sz="0" w:space="0" w:color="auto"/>
              </w:divBdr>
            </w:div>
          </w:divsChild>
        </w:div>
        <w:div w:id="2117021608">
          <w:marLeft w:val="0"/>
          <w:marRight w:val="0"/>
          <w:marTop w:val="0"/>
          <w:marBottom w:val="0"/>
          <w:divBdr>
            <w:top w:val="none" w:sz="0" w:space="0" w:color="auto"/>
            <w:left w:val="none" w:sz="0" w:space="0" w:color="auto"/>
            <w:bottom w:val="none" w:sz="0" w:space="0" w:color="auto"/>
            <w:right w:val="none" w:sz="0" w:space="0" w:color="auto"/>
          </w:divBdr>
          <w:divsChild>
            <w:div w:id="1025517374">
              <w:marLeft w:val="0"/>
              <w:marRight w:val="0"/>
              <w:marTop w:val="0"/>
              <w:marBottom w:val="0"/>
              <w:divBdr>
                <w:top w:val="none" w:sz="0" w:space="0" w:color="auto"/>
                <w:left w:val="none" w:sz="0" w:space="0" w:color="auto"/>
                <w:bottom w:val="none" w:sz="0" w:space="0" w:color="auto"/>
                <w:right w:val="none" w:sz="0" w:space="0" w:color="auto"/>
              </w:divBdr>
              <w:divsChild>
                <w:div w:id="1965191995">
                  <w:marLeft w:val="0"/>
                  <w:marRight w:val="0"/>
                  <w:marTop w:val="0"/>
                  <w:marBottom w:val="0"/>
                  <w:divBdr>
                    <w:top w:val="none" w:sz="0" w:space="0" w:color="auto"/>
                    <w:left w:val="none" w:sz="0" w:space="0" w:color="auto"/>
                    <w:bottom w:val="none" w:sz="0" w:space="0" w:color="auto"/>
                    <w:right w:val="none" w:sz="0" w:space="0" w:color="auto"/>
                  </w:divBdr>
                </w:div>
                <w:div w:id="1111052815">
                  <w:marLeft w:val="0"/>
                  <w:marRight w:val="0"/>
                  <w:marTop w:val="0"/>
                  <w:marBottom w:val="0"/>
                  <w:divBdr>
                    <w:top w:val="none" w:sz="0" w:space="0" w:color="auto"/>
                    <w:left w:val="none" w:sz="0" w:space="0" w:color="auto"/>
                    <w:bottom w:val="none" w:sz="0" w:space="0" w:color="auto"/>
                    <w:right w:val="none" w:sz="0" w:space="0" w:color="auto"/>
                  </w:divBdr>
                </w:div>
                <w:div w:id="482770741">
                  <w:marLeft w:val="0"/>
                  <w:marRight w:val="0"/>
                  <w:marTop w:val="0"/>
                  <w:marBottom w:val="0"/>
                  <w:divBdr>
                    <w:top w:val="none" w:sz="0" w:space="0" w:color="auto"/>
                    <w:left w:val="none" w:sz="0" w:space="0" w:color="auto"/>
                    <w:bottom w:val="none" w:sz="0" w:space="0" w:color="auto"/>
                    <w:right w:val="none" w:sz="0" w:space="0" w:color="auto"/>
                  </w:divBdr>
                </w:div>
                <w:div w:id="12482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37333">
      <w:bodyDiv w:val="1"/>
      <w:marLeft w:val="0"/>
      <w:marRight w:val="0"/>
      <w:marTop w:val="0"/>
      <w:marBottom w:val="0"/>
      <w:divBdr>
        <w:top w:val="none" w:sz="0" w:space="0" w:color="auto"/>
        <w:left w:val="none" w:sz="0" w:space="0" w:color="auto"/>
        <w:bottom w:val="none" w:sz="0" w:space="0" w:color="auto"/>
        <w:right w:val="none" w:sz="0" w:space="0" w:color="auto"/>
      </w:divBdr>
      <w:divsChild>
        <w:div w:id="1143234956">
          <w:marLeft w:val="0"/>
          <w:marRight w:val="0"/>
          <w:marTop w:val="0"/>
          <w:marBottom w:val="0"/>
          <w:divBdr>
            <w:top w:val="none" w:sz="0" w:space="0" w:color="auto"/>
            <w:left w:val="none" w:sz="0" w:space="0" w:color="auto"/>
            <w:bottom w:val="none" w:sz="0" w:space="0" w:color="auto"/>
            <w:right w:val="none" w:sz="0" w:space="0" w:color="auto"/>
          </w:divBdr>
          <w:divsChild>
            <w:div w:id="1228614561">
              <w:marLeft w:val="0"/>
              <w:marRight w:val="0"/>
              <w:marTop w:val="0"/>
              <w:marBottom w:val="0"/>
              <w:divBdr>
                <w:top w:val="none" w:sz="0" w:space="0" w:color="auto"/>
                <w:left w:val="none" w:sz="0" w:space="0" w:color="auto"/>
                <w:bottom w:val="none" w:sz="0" w:space="0" w:color="auto"/>
                <w:right w:val="none" w:sz="0" w:space="0" w:color="auto"/>
              </w:divBdr>
            </w:div>
          </w:divsChild>
        </w:div>
        <w:div w:id="868951578">
          <w:marLeft w:val="0"/>
          <w:marRight w:val="0"/>
          <w:marTop w:val="0"/>
          <w:marBottom w:val="0"/>
          <w:divBdr>
            <w:top w:val="none" w:sz="0" w:space="0" w:color="auto"/>
            <w:left w:val="none" w:sz="0" w:space="0" w:color="auto"/>
            <w:bottom w:val="none" w:sz="0" w:space="0" w:color="auto"/>
            <w:right w:val="none" w:sz="0" w:space="0" w:color="auto"/>
          </w:divBdr>
          <w:divsChild>
            <w:div w:id="2019848715">
              <w:marLeft w:val="0"/>
              <w:marRight w:val="0"/>
              <w:marTop w:val="0"/>
              <w:marBottom w:val="0"/>
              <w:divBdr>
                <w:top w:val="none" w:sz="0" w:space="0" w:color="auto"/>
                <w:left w:val="none" w:sz="0" w:space="0" w:color="auto"/>
                <w:bottom w:val="none" w:sz="0" w:space="0" w:color="auto"/>
                <w:right w:val="none" w:sz="0" w:space="0" w:color="auto"/>
              </w:divBdr>
              <w:divsChild>
                <w:div w:id="1665473809">
                  <w:marLeft w:val="0"/>
                  <w:marRight w:val="0"/>
                  <w:marTop w:val="0"/>
                  <w:marBottom w:val="0"/>
                  <w:divBdr>
                    <w:top w:val="none" w:sz="0" w:space="0" w:color="auto"/>
                    <w:left w:val="none" w:sz="0" w:space="0" w:color="auto"/>
                    <w:bottom w:val="none" w:sz="0" w:space="0" w:color="auto"/>
                    <w:right w:val="none" w:sz="0" w:space="0" w:color="auto"/>
                  </w:divBdr>
                </w:div>
                <w:div w:id="524174584">
                  <w:marLeft w:val="0"/>
                  <w:marRight w:val="0"/>
                  <w:marTop w:val="0"/>
                  <w:marBottom w:val="0"/>
                  <w:divBdr>
                    <w:top w:val="none" w:sz="0" w:space="0" w:color="auto"/>
                    <w:left w:val="none" w:sz="0" w:space="0" w:color="auto"/>
                    <w:bottom w:val="none" w:sz="0" w:space="0" w:color="auto"/>
                    <w:right w:val="none" w:sz="0" w:space="0" w:color="auto"/>
                  </w:divBdr>
                </w:div>
                <w:div w:id="182940931">
                  <w:marLeft w:val="0"/>
                  <w:marRight w:val="0"/>
                  <w:marTop w:val="0"/>
                  <w:marBottom w:val="0"/>
                  <w:divBdr>
                    <w:top w:val="none" w:sz="0" w:space="0" w:color="auto"/>
                    <w:left w:val="none" w:sz="0" w:space="0" w:color="auto"/>
                    <w:bottom w:val="none" w:sz="0" w:space="0" w:color="auto"/>
                    <w:right w:val="none" w:sz="0" w:space="0" w:color="auto"/>
                  </w:divBdr>
                </w:div>
                <w:div w:id="45764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sChild>
        <w:div w:id="1034768712">
          <w:marLeft w:val="0"/>
          <w:marRight w:val="0"/>
          <w:marTop w:val="0"/>
          <w:marBottom w:val="0"/>
          <w:divBdr>
            <w:top w:val="none" w:sz="0" w:space="0" w:color="auto"/>
            <w:left w:val="none" w:sz="0" w:space="0" w:color="auto"/>
            <w:bottom w:val="none" w:sz="0" w:space="0" w:color="auto"/>
            <w:right w:val="none" w:sz="0" w:space="0" w:color="auto"/>
          </w:divBdr>
        </w:div>
        <w:div w:id="405499623">
          <w:marLeft w:val="0"/>
          <w:marRight w:val="0"/>
          <w:marTop w:val="0"/>
          <w:marBottom w:val="0"/>
          <w:divBdr>
            <w:top w:val="none" w:sz="0" w:space="0" w:color="auto"/>
            <w:left w:val="none" w:sz="0" w:space="0" w:color="auto"/>
            <w:bottom w:val="none" w:sz="0" w:space="0" w:color="auto"/>
            <w:right w:val="none" w:sz="0" w:space="0" w:color="auto"/>
          </w:divBdr>
          <w:divsChild>
            <w:div w:id="1689602394">
              <w:marLeft w:val="0"/>
              <w:marRight w:val="0"/>
              <w:marTop w:val="0"/>
              <w:marBottom w:val="0"/>
              <w:divBdr>
                <w:top w:val="none" w:sz="0" w:space="0" w:color="auto"/>
                <w:left w:val="none" w:sz="0" w:space="0" w:color="auto"/>
                <w:bottom w:val="none" w:sz="0" w:space="0" w:color="auto"/>
                <w:right w:val="none" w:sz="0" w:space="0" w:color="auto"/>
              </w:divBdr>
              <w:divsChild>
                <w:div w:id="1467115589">
                  <w:marLeft w:val="0"/>
                  <w:marRight w:val="0"/>
                  <w:marTop w:val="0"/>
                  <w:marBottom w:val="0"/>
                  <w:divBdr>
                    <w:top w:val="none" w:sz="0" w:space="0" w:color="auto"/>
                    <w:left w:val="none" w:sz="0" w:space="0" w:color="auto"/>
                    <w:bottom w:val="none" w:sz="0" w:space="0" w:color="auto"/>
                    <w:right w:val="none" w:sz="0" w:space="0" w:color="auto"/>
                  </w:divBdr>
                </w:div>
                <w:div w:id="1462266851">
                  <w:marLeft w:val="0"/>
                  <w:marRight w:val="0"/>
                  <w:marTop w:val="0"/>
                  <w:marBottom w:val="0"/>
                  <w:divBdr>
                    <w:top w:val="none" w:sz="0" w:space="0" w:color="auto"/>
                    <w:left w:val="none" w:sz="0" w:space="0" w:color="auto"/>
                    <w:bottom w:val="none" w:sz="0" w:space="0" w:color="auto"/>
                    <w:right w:val="none" w:sz="0" w:space="0" w:color="auto"/>
                  </w:divBdr>
                </w:div>
                <w:div w:id="506290881">
                  <w:marLeft w:val="0"/>
                  <w:marRight w:val="0"/>
                  <w:marTop w:val="0"/>
                  <w:marBottom w:val="0"/>
                  <w:divBdr>
                    <w:top w:val="none" w:sz="0" w:space="0" w:color="auto"/>
                    <w:left w:val="none" w:sz="0" w:space="0" w:color="auto"/>
                    <w:bottom w:val="none" w:sz="0" w:space="0" w:color="auto"/>
                    <w:right w:val="none" w:sz="0" w:space="0" w:color="auto"/>
                  </w:divBdr>
                </w:div>
                <w:div w:id="7690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1353">
      <w:bodyDiv w:val="1"/>
      <w:marLeft w:val="0"/>
      <w:marRight w:val="0"/>
      <w:marTop w:val="0"/>
      <w:marBottom w:val="0"/>
      <w:divBdr>
        <w:top w:val="none" w:sz="0" w:space="0" w:color="auto"/>
        <w:left w:val="none" w:sz="0" w:space="0" w:color="auto"/>
        <w:bottom w:val="none" w:sz="0" w:space="0" w:color="auto"/>
        <w:right w:val="none" w:sz="0" w:space="0" w:color="auto"/>
      </w:divBdr>
    </w:div>
    <w:div w:id="1257909985">
      <w:bodyDiv w:val="1"/>
      <w:marLeft w:val="0"/>
      <w:marRight w:val="0"/>
      <w:marTop w:val="0"/>
      <w:marBottom w:val="0"/>
      <w:divBdr>
        <w:top w:val="none" w:sz="0" w:space="0" w:color="auto"/>
        <w:left w:val="none" w:sz="0" w:space="0" w:color="auto"/>
        <w:bottom w:val="none" w:sz="0" w:space="0" w:color="auto"/>
        <w:right w:val="none" w:sz="0" w:space="0" w:color="auto"/>
      </w:divBdr>
    </w:div>
    <w:div w:id="1266842725">
      <w:bodyDiv w:val="1"/>
      <w:marLeft w:val="0"/>
      <w:marRight w:val="0"/>
      <w:marTop w:val="0"/>
      <w:marBottom w:val="0"/>
      <w:divBdr>
        <w:top w:val="none" w:sz="0" w:space="0" w:color="auto"/>
        <w:left w:val="none" w:sz="0" w:space="0" w:color="auto"/>
        <w:bottom w:val="none" w:sz="0" w:space="0" w:color="auto"/>
        <w:right w:val="none" w:sz="0" w:space="0" w:color="auto"/>
      </w:divBdr>
      <w:divsChild>
        <w:div w:id="2003502824">
          <w:marLeft w:val="136"/>
          <w:marRight w:val="136"/>
          <w:marTop w:val="136"/>
          <w:marBottom w:val="204"/>
          <w:divBdr>
            <w:top w:val="none" w:sz="0" w:space="0" w:color="auto"/>
            <w:left w:val="none" w:sz="0" w:space="0" w:color="auto"/>
            <w:bottom w:val="none" w:sz="0" w:space="0" w:color="auto"/>
            <w:right w:val="none" w:sz="0" w:space="0" w:color="auto"/>
          </w:divBdr>
          <w:divsChild>
            <w:div w:id="1132484110">
              <w:marLeft w:val="0"/>
              <w:marRight w:val="0"/>
              <w:marTop w:val="0"/>
              <w:marBottom w:val="0"/>
              <w:divBdr>
                <w:top w:val="none" w:sz="0" w:space="0" w:color="auto"/>
                <w:left w:val="none" w:sz="0" w:space="0" w:color="auto"/>
                <w:bottom w:val="none" w:sz="0" w:space="0" w:color="auto"/>
                <w:right w:val="none" w:sz="0" w:space="0" w:color="auto"/>
              </w:divBdr>
              <w:divsChild>
                <w:div w:id="1913660574">
                  <w:marLeft w:val="0"/>
                  <w:marRight w:val="0"/>
                  <w:marTop w:val="136"/>
                  <w:marBottom w:val="0"/>
                  <w:divBdr>
                    <w:top w:val="none" w:sz="0" w:space="0" w:color="auto"/>
                    <w:left w:val="none" w:sz="0" w:space="0" w:color="auto"/>
                    <w:bottom w:val="none" w:sz="0" w:space="0" w:color="auto"/>
                    <w:right w:val="none" w:sz="0" w:space="0" w:color="auto"/>
                  </w:divBdr>
                  <w:divsChild>
                    <w:div w:id="862940857">
                      <w:marLeft w:val="0"/>
                      <w:marRight w:val="272"/>
                      <w:marTop w:val="0"/>
                      <w:marBottom w:val="0"/>
                      <w:divBdr>
                        <w:top w:val="none" w:sz="0" w:space="0" w:color="auto"/>
                        <w:left w:val="none" w:sz="0" w:space="0" w:color="auto"/>
                        <w:bottom w:val="none" w:sz="0" w:space="0" w:color="auto"/>
                        <w:right w:val="none" w:sz="0" w:space="0" w:color="auto"/>
                      </w:divBdr>
                    </w:div>
                    <w:div w:id="13221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37464">
          <w:marLeft w:val="0"/>
          <w:marRight w:val="0"/>
          <w:marTop w:val="0"/>
          <w:marBottom w:val="0"/>
          <w:divBdr>
            <w:top w:val="none" w:sz="0" w:space="0" w:color="auto"/>
            <w:left w:val="none" w:sz="0" w:space="0" w:color="auto"/>
            <w:bottom w:val="none" w:sz="0" w:space="0" w:color="auto"/>
            <w:right w:val="none" w:sz="0" w:space="0" w:color="auto"/>
          </w:divBdr>
        </w:div>
      </w:divsChild>
    </w:div>
    <w:div w:id="1282884142">
      <w:bodyDiv w:val="1"/>
      <w:marLeft w:val="0"/>
      <w:marRight w:val="0"/>
      <w:marTop w:val="0"/>
      <w:marBottom w:val="0"/>
      <w:divBdr>
        <w:top w:val="none" w:sz="0" w:space="0" w:color="auto"/>
        <w:left w:val="none" w:sz="0" w:space="0" w:color="auto"/>
        <w:bottom w:val="none" w:sz="0" w:space="0" w:color="auto"/>
        <w:right w:val="none" w:sz="0" w:space="0" w:color="auto"/>
      </w:divBdr>
    </w:div>
    <w:div w:id="1287618198">
      <w:bodyDiv w:val="1"/>
      <w:marLeft w:val="0"/>
      <w:marRight w:val="0"/>
      <w:marTop w:val="0"/>
      <w:marBottom w:val="0"/>
      <w:divBdr>
        <w:top w:val="none" w:sz="0" w:space="0" w:color="auto"/>
        <w:left w:val="none" w:sz="0" w:space="0" w:color="auto"/>
        <w:bottom w:val="none" w:sz="0" w:space="0" w:color="auto"/>
        <w:right w:val="none" w:sz="0" w:space="0" w:color="auto"/>
      </w:divBdr>
    </w:div>
    <w:div w:id="1314606645">
      <w:bodyDiv w:val="1"/>
      <w:marLeft w:val="0"/>
      <w:marRight w:val="0"/>
      <w:marTop w:val="0"/>
      <w:marBottom w:val="0"/>
      <w:divBdr>
        <w:top w:val="none" w:sz="0" w:space="0" w:color="auto"/>
        <w:left w:val="none" w:sz="0" w:space="0" w:color="auto"/>
        <w:bottom w:val="none" w:sz="0" w:space="0" w:color="auto"/>
        <w:right w:val="none" w:sz="0" w:space="0" w:color="auto"/>
      </w:divBdr>
      <w:divsChild>
        <w:div w:id="1811245312">
          <w:marLeft w:val="0"/>
          <w:marRight w:val="0"/>
          <w:marTop w:val="0"/>
          <w:marBottom w:val="0"/>
          <w:divBdr>
            <w:top w:val="none" w:sz="0" w:space="0" w:color="auto"/>
            <w:left w:val="none" w:sz="0" w:space="0" w:color="auto"/>
            <w:bottom w:val="none" w:sz="0" w:space="0" w:color="auto"/>
            <w:right w:val="none" w:sz="0" w:space="0" w:color="auto"/>
          </w:divBdr>
          <w:divsChild>
            <w:div w:id="1342582363">
              <w:marLeft w:val="0"/>
              <w:marRight w:val="0"/>
              <w:marTop w:val="136"/>
              <w:marBottom w:val="0"/>
              <w:divBdr>
                <w:top w:val="none" w:sz="0" w:space="0" w:color="auto"/>
                <w:left w:val="none" w:sz="0" w:space="0" w:color="auto"/>
                <w:bottom w:val="none" w:sz="0" w:space="0" w:color="auto"/>
                <w:right w:val="none" w:sz="0" w:space="0" w:color="auto"/>
              </w:divBdr>
              <w:divsChild>
                <w:div w:id="2027708339">
                  <w:marLeft w:val="0"/>
                  <w:marRight w:val="272"/>
                  <w:marTop w:val="0"/>
                  <w:marBottom w:val="0"/>
                  <w:divBdr>
                    <w:top w:val="none" w:sz="0" w:space="0" w:color="auto"/>
                    <w:left w:val="none" w:sz="0" w:space="0" w:color="auto"/>
                    <w:bottom w:val="none" w:sz="0" w:space="0" w:color="auto"/>
                    <w:right w:val="none" w:sz="0" w:space="0" w:color="auto"/>
                  </w:divBdr>
                </w:div>
                <w:div w:id="18991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76017">
      <w:bodyDiv w:val="1"/>
      <w:marLeft w:val="0"/>
      <w:marRight w:val="0"/>
      <w:marTop w:val="0"/>
      <w:marBottom w:val="0"/>
      <w:divBdr>
        <w:top w:val="none" w:sz="0" w:space="0" w:color="auto"/>
        <w:left w:val="none" w:sz="0" w:space="0" w:color="auto"/>
        <w:bottom w:val="none" w:sz="0" w:space="0" w:color="auto"/>
        <w:right w:val="none" w:sz="0" w:space="0" w:color="auto"/>
      </w:divBdr>
    </w:div>
    <w:div w:id="1333069707">
      <w:bodyDiv w:val="1"/>
      <w:marLeft w:val="0"/>
      <w:marRight w:val="0"/>
      <w:marTop w:val="0"/>
      <w:marBottom w:val="0"/>
      <w:divBdr>
        <w:top w:val="none" w:sz="0" w:space="0" w:color="auto"/>
        <w:left w:val="none" w:sz="0" w:space="0" w:color="auto"/>
        <w:bottom w:val="none" w:sz="0" w:space="0" w:color="auto"/>
        <w:right w:val="none" w:sz="0" w:space="0" w:color="auto"/>
      </w:divBdr>
      <w:divsChild>
        <w:div w:id="1695304428">
          <w:marLeft w:val="0"/>
          <w:marRight w:val="0"/>
          <w:marTop w:val="0"/>
          <w:marBottom w:val="0"/>
          <w:divBdr>
            <w:top w:val="none" w:sz="0" w:space="0" w:color="auto"/>
            <w:left w:val="none" w:sz="0" w:space="0" w:color="auto"/>
            <w:bottom w:val="none" w:sz="0" w:space="0" w:color="auto"/>
            <w:right w:val="none" w:sz="0" w:space="0" w:color="auto"/>
          </w:divBdr>
          <w:divsChild>
            <w:div w:id="1065449736">
              <w:marLeft w:val="0"/>
              <w:marRight w:val="0"/>
              <w:marTop w:val="136"/>
              <w:marBottom w:val="0"/>
              <w:divBdr>
                <w:top w:val="none" w:sz="0" w:space="0" w:color="auto"/>
                <w:left w:val="none" w:sz="0" w:space="0" w:color="auto"/>
                <w:bottom w:val="none" w:sz="0" w:space="0" w:color="auto"/>
                <w:right w:val="none" w:sz="0" w:space="0" w:color="auto"/>
              </w:divBdr>
              <w:divsChild>
                <w:div w:id="700932851">
                  <w:marLeft w:val="0"/>
                  <w:marRight w:val="272"/>
                  <w:marTop w:val="0"/>
                  <w:marBottom w:val="0"/>
                  <w:divBdr>
                    <w:top w:val="none" w:sz="0" w:space="0" w:color="auto"/>
                    <w:left w:val="none" w:sz="0" w:space="0" w:color="auto"/>
                    <w:bottom w:val="none" w:sz="0" w:space="0" w:color="auto"/>
                    <w:right w:val="none" w:sz="0" w:space="0" w:color="auto"/>
                  </w:divBdr>
                </w:div>
                <w:div w:id="9615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62854">
      <w:bodyDiv w:val="1"/>
      <w:marLeft w:val="0"/>
      <w:marRight w:val="0"/>
      <w:marTop w:val="0"/>
      <w:marBottom w:val="0"/>
      <w:divBdr>
        <w:top w:val="none" w:sz="0" w:space="0" w:color="auto"/>
        <w:left w:val="none" w:sz="0" w:space="0" w:color="auto"/>
        <w:bottom w:val="none" w:sz="0" w:space="0" w:color="auto"/>
        <w:right w:val="none" w:sz="0" w:space="0" w:color="auto"/>
      </w:divBdr>
      <w:divsChild>
        <w:div w:id="1410884238">
          <w:marLeft w:val="0"/>
          <w:marRight w:val="0"/>
          <w:marTop w:val="0"/>
          <w:marBottom w:val="0"/>
          <w:divBdr>
            <w:top w:val="none" w:sz="0" w:space="0" w:color="auto"/>
            <w:left w:val="none" w:sz="0" w:space="0" w:color="auto"/>
            <w:bottom w:val="none" w:sz="0" w:space="0" w:color="auto"/>
            <w:right w:val="none" w:sz="0" w:space="0" w:color="auto"/>
          </w:divBdr>
        </w:div>
        <w:div w:id="14038354">
          <w:marLeft w:val="0"/>
          <w:marRight w:val="0"/>
          <w:marTop w:val="0"/>
          <w:marBottom w:val="0"/>
          <w:divBdr>
            <w:top w:val="none" w:sz="0" w:space="0" w:color="auto"/>
            <w:left w:val="none" w:sz="0" w:space="0" w:color="auto"/>
            <w:bottom w:val="none" w:sz="0" w:space="0" w:color="auto"/>
            <w:right w:val="none" w:sz="0" w:space="0" w:color="auto"/>
          </w:divBdr>
        </w:div>
        <w:div w:id="1325008625">
          <w:marLeft w:val="0"/>
          <w:marRight w:val="0"/>
          <w:marTop w:val="0"/>
          <w:marBottom w:val="0"/>
          <w:divBdr>
            <w:top w:val="none" w:sz="0" w:space="0" w:color="auto"/>
            <w:left w:val="none" w:sz="0" w:space="0" w:color="auto"/>
            <w:bottom w:val="none" w:sz="0" w:space="0" w:color="auto"/>
            <w:right w:val="none" w:sz="0" w:space="0" w:color="auto"/>
          </w:divBdr>
          <w:divsChild>
            <w:div w:id="1246496350">
              <w:marLeft w:val="0"/>
              <w:marRight w:val="0"/>
              <w:marTop w:val="0"/>
              <w:marBottom w:val="0"/>
              <w:divBdr>
                <w:top w:val="none" w:sz="0" w:space="0" w:color="auto"/>
                <w:left w:val="none" w:sz="0" w:space="0" w:color="auto"/>
                <w:bottom w:val="none" w:sz="0" w:space="0" w:color="auto"/>
                <w:right w:val="none" w:sz="0" w:space="0" w:color="auto"/>
              </w:divBdr>
              <w:divsChild>
                <w:div w:id="335115959">
                  <w:marLeft w:val="0"/>
                  <w:marRight w:val="0"/>
                  <w:marTop w:val="0"/>
                  <w:marBottom w:val="0"/>
                  <w:divBdr>
                    <w:top w:val="none" w:sz="0" w:space="0" w:color="auto"/>
                    <w:left w:val="none" w:sz="0" w:space="0" w:color="auto"/>
                    <w:bottom w:val="none" w:sz="0" w:space="0" w:color="auto"/>
                    <w:right w:val="none" w:sz="0" w:space="0" w:color="auto"/>
                  </w:divBdr>
                </w:div>
                <w:div w:id="1852257842">
                  <w:marLeft w:val="0"/>
                  <w:marRight w:val="0"/>
                  <w:marTop w:val="0"/>
                  <w:marBottom w:val="0"/>
                  <w:divBdr>
                    <w:top w:val="none" w:sz="0" w:space="0" w:color="auto"/>
                    <w:left w:val="none" w:sz="0" w:space="0" w:color="auto"/>
                    <w:bottom w:val="none" w:sz="0" w:space="0" w:color="auto"/>
                    <w:right w:val="none" w:sz="0" w:space="0" w:color="auto"/>
                  </w:divBdr>
                </w:div>
                <w:div w:id="780415619">
                  <w:marLeft w:val="0"/>
                  <w:marRight w:val="0"/>
                  <w:marTop w:val="0"/>
                  <w:marBottom w:val="0"/>
                  <w:divBdr>
                    <w:top w:val="none" w:sz="0" w:space="0" w:color="auto"/>
                    <w:left w:val="none" w:sz="0" w:space="0" w:color="auto"/>
                    <w:bottom w:val="none" w:sz="0" w:space="0" w:color="auto"/>
                    <w:right w:val="none" w:sz="0" w:space="0" w:color="auto"/>
                  </w:divBdr>
                </w:div>
                <w:div w:id="15654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88063">
      <w:bodyDiv w:val="1"/>
      <w:marLeft w:val="0"/>
      <w:marRight w:val="0"/>
      <w:marTop w:val="0"/>
      <w:marBottom w:val="0"/>
      <w:divBdr>
        <w:top w:val="none" w:sz="0" w:space="0" w:color="auto"/>
        <w:left w:val="none" w:sz="0" w:space="0" w:color="auto"/>
        <w:bottom w:val="none" w:sz="0" w:space="0" w:color="auto"/>
        <w:right w:val="none" w:sz="0" w:space="0" w:color="auto"/>
      </w:divBdr>
      <w:divsChild>
        <w:div w:id="716511289">
          <w:marLeft w:val="136"/>
          <w:marRight w:val="136"/>
          <w:marTop w:val="136"/>
          <w:marBottom w:val="204"/>
          <w:divBdr>
            <w:top w:val="none" w:sz="0" w:space="0" w:color="auto"/>
            <w:left w:val="none" w:sz="0" w:space="0" w:color="auto"/>
            <w:bottom w:val="none" w:sz="0" w:space="0" w:color="auto"/>
            <w:right w:val="none" w:sz="0" w:space="0" w:color="auto"/>
          </w:divBdr>
          <w:divsChild>
            <w:div w:id="2009092784">
              <w:marLeft w:val="0"/>
              <w:marRight w:val="0"/>
              <w:marTop w:val="0"/>
              <w:marBottom w:val="0"/>
              <w:divBdr>
                <w:top w:val="none" w:sz="0" w:space="0" w:color="auto"/>
                <w:left w:val="none" w:sz="0" w:space="0" w:color="auto"/>
                <w:bottom w:val="none" w:sz="0" w:space="0" w:color="auto"/>
                <w:right w:val="none" w:sz="0" w:space="0" w:color="auto"/>
              </w:divBdr>
            </w:div>
            <w:div w:id="132674502">
              <w:marLeft w:val="0"/>
              <w:marRight w:val="0"/>
              <w:marTop w:val="0"/>
              <w:marBottom w:val="0"/>
              <w:divBdr>
                <w:top w:val="none" w:sz="0" w:space="0" w:color="auto"/>
                <w:left w:val="none" w:sz="0" w:space="0" w:color="auto"/>
                <w:bottom w:val="none" w:sz="0" w:space="0" w:color="auto"/>
                <w:right w:val="none" w:sz="0" w:space="0" w:color="auto"/>
              </w:divBdr>
              <w:divsChild>
                <w:div w:id="1883788347">
                  <w:marLeft w:val="0"/>
                  <w:marRight w:val="0"/>
                  <w:marTop w:val="0"/>
                  <w:marBottom w:val="0"/>
                  <w:divBdr>
                    <w:top w:val="none" w:sz="0" w:space="0" w:color="auto"/>
                    <w:left w:val="none" w:sz="0" w:space="0" w:color="auto"/>
                    <w:bottom w:val="none" w:sz="0" w:space="0" w:color="auto"/>
                    <w:right w:val="none" w:sz="0" w:space="0" w:color="auto"/>
                  </w:divBdr>
                  <w:divsChild>
                    <w:div w:id="1126316500">
                      <w:marLeft w:val="0"/>
                      <w:marRight w:val="0"/>
                      <w:marTop w:val="0"/>
                      <w:marBottom w:val="0"/>
                      <w:divBdr>
                        <w:top w:val="none" w:sz="0" w:space="0" w:color="auto"/>
                        <w:left w:val="none" w:sz="0" w:space="0" w:color="auto"/>
                        <w:bottom w:val="none" w:sz="0" w:space="0" w:color="auto"/>
                        <w:right w:val="none" w:sz="0" w:space="0" w:color="auto"/>
                      </w:divBdr>
                    </w:div>
                    <w:div w:id="563830872">
                      <w:marLeft w:val="0"/>
                      <w:marRight w:val="0"/>
                      <w:marTop w:val="0"/>
                      <w:marBottom w:val="0"/>
                      <w:divBdr>
                        <w:top w:val="none" w:sz="0" w:space="0" w:color="auto"/>
                        <w:left w:val="none" w:sz="0" w:space="0" w:color="auto"/>
                        <w:bottom w:val="none" w:sz="0" w:space="0" w:color="auto"/>
                        <w:right w:val="none" w:sz="0" w:space="0" w:color="auto"/>
                      </w:divBdr>
                    </w:div>
                    <w:div w:id="907567648">
                      <w:marLeft w:val="0"/>
                      <w:marRight w:val="0"/>
                      <w:marTop w:val="0"/>
                      <w:marBottom w:val="0"/>
                      <w:divBdr>
                        <w:top w:val="none" w:sz="0" w:space="0" w:color="auto"/>
                        <w:left w:val="none" w:sz="0" w:space="0" w:color="auto"/>
                        <w:bottom w:val="none" w:sz="0" w:space="0" w:color="auto"/>
                        <w:right w:val="none" w:sz="0" w:space="0" w:color="auto"/>
                      </w:divBdr>
                    </w:div>
                    <w:div w:id="12736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29024">
      <w:bodyDiv w:val="1"/>
      <w:marLeft w:val="0"/>
      <w:marRight w:val="0"/>
      <w:marTop w:val="0"/>
      <w:marBottom w:val="0"/>
      <w:divBdr>
        <w:top w:val="none" w:sz="0" w:space="0" w:color="auto"/>
        <w:left w:val="none" w:sz="0" w:space="0" w:color="auto"/>
        <w:bottom w:val="none" w:sz="0" w:space="0" w:color="auto"/>
        <w:right w:val="none" w:sz="0" w:space="0" w:color="auto"/>
      </w:divBdr>
    </w:div>
    <w:div w:id="1368068659">
      <w:bodyDiv w:val="1"/>
      <w:marLeft w:val="0"/>
      <w:marRight w:val="0"/>
      <w:marTop w:val="0"/>
      <w:marBottom w:val="0"/>
      <w:divBdr>
        <w:top w:val="none" w:sz="0" w:space="0" w:color="auto"/>
        <w:left w:val="none" w:sz="0" w:space="0" w:color="auto"/>
        <w:bottom w:val="none" w:sz="0" w:space="0" w:color="auto"/>
        <w:right w:val="none" w:sz="0" w:space="0" w:color="auto"/>
      </w:divBdr>
      <w:divsChild>
        <w:div w:id="1632127423">
          <w:marLeft w:val="0"/>
          <w:marRight w:val="0"/>
          <w:marTop w:val="0"/>
          <w:marBottom w:val="0"/>
          <w:divBdr>
            <w:top w:val="none" w:sz="0" w:space="0" w:color="auto"/>
            <w:left w:val="none" w:sz="0" w:space="0" w:color="auto"/>
            <w:bottom w:val="none" w:sz="0" w:space="0" w:color="auto"/>
            <w:right w:val="none" w:sz="0" w:space="0" w:color="auto"/>
          </w:divBdr>
          <w:divsChild>
            <w:div w:id="723531779">
              <w:marLeft w:val="0"/>
              <w:marRight w:val="0"/>
              <w:marTop w:val="136"/>
              <w:marBottom w:val="0"/>
              <w:divBdr>
                <w:top w:val="none" w:sz="0" w:space="0" w:color="auto"/>
                <w:left w:val="none" w:sz="0" w:space="0" w:color="auto"/>
                <w:bottom w:val="none" w:sz="0" w:space="0" w:color="auto"/>
                <w:right w:val="none" w:sz="0" w:space="0" w:color="auto"/>
              </w:divBdr>
              <w:divsChild>
                <w:div w:id="1939558769">
                  <w:marLeft w:val="0"/>
                  <w:marRight w:val="272"/>
                  <w:marTop w:val="0"/>
                  <w:marBottom w:val="0"/>
                  <w:divBdr>
                    <w:top w:val="none" w:sz="0" w:space="0" w:color="auto"/>
                    <w:left w:val="none" w:sz="0" w:space="0" w:color="auto"/>
                    <w:bottom w:val="none" w:sz="0" w:space="0" w:color="auto"/>
                    <w:right w:val="none" w:sz="0" w:space="0" w:color="auto"/>
                  </w:divBdr>
                </w:div>
                <w:div w:id="1847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5222">
      <w:bodyDiv w:val="1"/>
      <w:marLeft w:val="0"/>
      <w:marRight w:val="0"/>
      <w:marTop w:val="0"/>
      <w:marBottom w:val="0"/>
      <w:divBdr>
        <w:top w:val="none" w:sz="0" w:space="0" w:color="auto"/>
        <w:left w:val="none" w:sz="0" w:space="0" w:color="auto"/>
        <w:bottom w:val="none" w:sz="0" w:space="0" w:color="auto"/>
        <w:right w:val="none" w:sz="0" w:space="0" w:color="auto"/>
      </w:divBdr>
    </w:div>
    <w:div w:id="1434322845">
      <w:bodyDiv w:val="1"/>
      <w:marLeft w:val="0"/>
      <w:marRight w:val="0"/>
      <w:marTop w:val="0"/>
      <w:marBottom w:val="0"/>
      <w:divBdr>
        <w:top w:val="none" w:sz="0" w:space="0" w:color="auto"/>
        <w:left w:val="none" w:sz="0" w:space="0" w:color="auto"/>
        <w:bottom w:val="none" w:sz="0" w:space="0" w:color="auto"/>
        <w:right w:val="none" w:sz="0" w:space="0" w:color="auto"/>
      </w:divBdr>
    </w:div>
    <w:div w:id="1444618778">
      <w:bodyDiv w:val="1"/>
      <w:marLeft w:val="0"/>
      <w:marRight w:val="0"/>
      <w:marTop w:val="0"/>
      <w:marBottom w:val="0"/>
      <w:divBdr>
        <w:top w:val="none" w:sz="0" w:space="0" w:color="auto"/>
        <w:left w:val="none" w:sz="0" w:space="0" w:color="auto"/>
        <w:bottom w:val="none" w:sz="0" w:space="0" w:color="auto"/>
        <w:right w:val="none" w:sz="0" w:space="0" w:color="auto"/>
      </w:divBdr>
    </w:div>
    <w:div w:id="1456406771">
      <w:bodyDiv w:val="1"/>
      <w:marLeft w:val="0"/>
      <w:marRight w:val="0"/>
      <w:marTop w:val="0"/>
      <w:marBottom w:val="0"/>
      <w:divBdr>
        <w:top w:val="none" w:sz="0" w:space="0" w:color="auto"/>
        <w:left w:val="none" w:sz="0" w:space="0" w:color="auto"/>
        <w:bottom w:val="none" w:sz="0" w:space="0" w:color="auto"/>
        <w:right w:val="none" w:sz="0" w:space="0" w:color="auto"/>
      </w:divBdr>
      <w:divsChild>
        <w:div w:id="165292677">
          <w:marLeft w:val="0"/>
          <w:marRight w:val="0"/>
          <w:marTop w:val="0"/>
          <w:marBottom w:val="0"/>
          <w:divBdr>
            <w:top w:val="none" w:sz="0" w:space="0" w:color="auto"/>
            <w:left w:val="none" w:sz="0" w:space="0" w:color="auto"/>
            <w:bottom w:val="none" w:sz="0" w:space="0" w:color="auto"/>
            <w:right w:val="none" w:sz="0" w:space="0" w:color="auto"/>
          </w:divBdr>
        </w:div>
      </w:divsChild>
    </w:div>
    <w:div w:id="1456675861">
      <w:bodyDiv w:val="1"/>
      <w:marLeft w:val="0"/>
      <w:marRight w:val="0"/>
      <w:marTop w:val="0"/>
      <w:marBottom w:val="0"/>
      <w:divBdr>
        <w:top w:val="none" w:sz="0" w:space="0" w:color="auto"/>
        <w:left w:val="none" w:sz="0" w:space="0" w:color="auto"/>
        <w:bottom w:val="none" w:sz="0" w:space="0" w:color="auto"/>
        <w:right w:val="none" w:sz="0" w:space="0" w:color="auto"/>
      </w:divBdr>
    </w:div>
    <w:div w:id="1472478219">
      <w:bodyDiv w:val="1"/>
      <w:marLeft w:val="0"/>
      <w:marRight w:val="0"/>
      <w:marTop w:val="0"/>
      <w:marBottom w:val="0"/>
      <w:divBdr>
        <w:top w:val="none" w:sz="0" w:space="0" w:color="auto"/>
        <w:left w:val="none" w:sz="0" w:space="0" w:color="auto"/>
        <w:bottom w:val="none" w:sz="0" w:space="0" w:color="auto"/>
        <w:right w:val="none" w:sz="0" w:space="0" w:color="auto"/>
      </w:divBdr>
    </w:div>
    <w:div w:id="1487433461">
      <w:bodyDiv w:val="1"/>
      <w:marLeft w:val="0"/>
      <w:marRight w:val="0"/>
      <w:marTop w:val="0"/>
      <w:marBottom w:val="0"/>
      <w:divBdr>
        <w:top w:val="none" w:sz="0" w:space="0" w:color="auto"/>
        <w:left w:val="none" w:sz="0" w:space="0" w:color="auto"/>
        <w:bottom w:val="none" w:sz="0" w:space="0" w:color="auto"/>
        <w:right w:val="none" w:sz="0" w:space="0" w:color="auto"/>
      </w:divBdr>
    </w:div>
    <w:div w:id="1494025115">
      <w:bodyDiv w:val="1"/>
      <w:marLeft w:val="0"/>
      <w:marRight w:val="0"/>
      <w:marTop w:val="0"/>
      <w:marBottom w:val="0"/>
      <w:divBdr>
        <w:top w:val="none" w:sz="0" w:space="0" w:color="auto"/>
        <w:left w:val="none" w:sz="0" w:space="0" w:color="auto"/>
        <w:bottom w:val="none" w:sz="0" w:space="0" w:color="auto"/>
        <w:right w:val="none" w:sz="0" w:space="0" w:color="auto"/>
      </w:divBdr>
      <w:divsChild>
        <w:div w:id="614101098">
          <w:marLeft w:val="136"/>
          <w:marRight w:val="136"/>
          <w:marTop w:val="136"/>
          <w:marBottom w:val="204"/>
          <w:divBdr>
            <w:top w:val="none" w:sz="0" w:space="0" w:color="auto"/>
            <w:left w:val="none" w:sz="0" w:space="0" w:color="auto"/>
            <w:bottom w:val="none" w:sz="0" w:space="0" w:color="auto"/>
            <w:right w:val="none" w:sz="0" w:space="0" w:color="auto"/>
          </w:divBdr>
          <w:divsChild>
            <w:div w:id="1818916596">
              <w:marLeft w:val="0"/>
              <w:marRight w:val="0"/>
              <w:marTop w:val="0"/>
              <w:marBottom w:val="0"/>
              <w:divBdr>
                <w:top w:val="none" w:sz="0" w:space="0" w:color="auto"/>
                <w:left w:val="none" w:sz="0" w:space="0" w:color="auto"/>
                <w:bottom w:val="none" w:sz="0" w:space="0" w:color="auto"/>
                <w:right w:val="none" w:sz="0" w:space="0" w:color="auto"/>
              </w:divBdr>
              <w:divsChild>
                <w:div w:id="574364473">
                  <w:marLeft w:val="0"/>
                  <w:marRight w:val="0"/>
                  <w:marTop w:val="136"/>
                  <w:marBottom w:val="0"/>
                  <w:divBdr>
                    <w:top w:val="none" w:sz="0" w:space="0" w:color="auto"/>
                    <w:left w:val="none" w:sz="0" w:space="0" w:color="auto"/>
                    <w:bottom w:val="none" w:sz="0" w:space="0" w:color="auto"/>
                    <w:right w:val="none" w:sz="0" w:space="0" w:color="auto"/>
                  </w:divBdr>
                  <w:divsChild>
                    <w:div w:id="1639148922">
                      <w:marLeft w:val="0"/>
                      <w:marRight w:val="272"/>
                      <w:marTop w:val="0"/>
                      <w:marBottom w:val="0"/>
                      <w:divBdr>
                        <w:top w:val="none" w:sz="0" w:space="0" w:color="auto"/>
                        <w:left w:val="none" w:sz="0" w:space="0" w:color="auto"/>
                        <w:bottom w:val="none" w:sz="0" w:space="0" w:color="auto"/>
                        <w:right w:val="none" w:sz="0" w:space="0" w:color="auto"/>
                      </w:divBdr>
                    </w:div>
                    <w:div w:id="4539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450894">
          <w:marLeft w:val="0"/>
          <w:marRight w:val="0"/>
          <w:marTop w:val="0"/>
          <w:marBottom w:val="0"/>
          <w:divBdr>
            <w:top w:val="none" w:sz="0" w:space="0" w:color="auto"/>
            <w:left w:val="none" w:sz="0" w:space="0" w:color="auto"/>
            <w:bottom w:val="none" w:sz="0" w:space="0" w:color="auto"/>
            <w:right w:val="none" w:sz="0" w:space="0" w:color="auto"/>
          </w:divBdr>
        </w:div>
      </w:divsChild>
    </w:div>
    <w:div w:id="1495533703">
      <w:bodyDiv w:val="1"/>
      <w:marLeft w:val="0"/>
      <w:marRight w:val="0"/>
      <w:marTop w:val="0"/>
      <w:marBottom w:val="0"/>
      <w:divBdr>
        <w:top w:val="none" w:sz="0" w:space="0" w:color="auto"/>
        <w:left w:val="none" w:sz="0" w:space="0" w:color="auto"/>
        <w:bottom w:val="none" w:sz="0" w:space="0" w:color="auto"/>
        <w:right w:val="none" w:sz="0" w:space="0" w:color="auto"/>
      </w:divBdr>
      <w:divsChild>
        <w:div w:id="1427268539">
          <w:marLeft w:val="0"/>
          <w:marRight w:val="0"/>
          <w:marTop w:val="0"/>
          <w:marBottom w:val="0"/>
          <w:divBdr>
            <w:top w:val="none" w:sz="0" w:space="0" w:color="auto"/>
            <w:left w:val="none" w:sz="0" w:space="0" w:color="auto"/>
            <w:bottom w:val="none" w:sz="0" w:space="0" w:color="auto"/>
            <w:right w:val="none" w:sz="0" w:space="0" w:color="auto"/>
          </w:divBdr>
        </w:div>
        <w:div w:id="500194239">
          <w:marLeft w:val="0"/>
          <w:marRight w:val="0"/>
          <w:marTop w:val="0"/>
          <w:marBottom w:val="0"/>
          <w:divBdr>
            <w:top w:val="none" w:sz="0" w:space="0" w:color="auto"/>
            <w:left w:val="none" w:sz="0" w:space="0" w:color="auto"/>
            <w:bottom w:val="none" w:sz="0" w:space="0" w:color="auto"/>
            <w:right w:val="none" w:sz="0" w:space="0" w:color="auto"/>
          </w:divBdr>
          <w:divsChild>
            <w:div w:id="1712612196">
              <w:marLeft w:val="0"/>
              <w:marRight w:val="0"/>
              <w:marTop w:val="0"/>
              <w:marBottom w:val="0"/>
              <w:divBdr>
                <w:top w:val="none" w:sz="0" w:space="0" w:color="auto"/>
                <w:left w:val="none" w:sz="0" w:space="0" w:color="auto"/>
                <w:bottom w:val="none" w:sz="0" w:space="0" w:color="auto"/>
                <w:right w:val="none" w:sz="0" w:space="0" w:color="auto"/>
              </w:divBdr>
              <w:divsChild>
                <w:div w:id="1191185775">
                  <w:marLeft w:val="0"/>
                  <w:marRight w:val="0"/>
                  <w:marTop w:val="0"/>
                  <w:marBottom w:val="0"/>
                  <w:divBdr>
                    <w:top w:val="none" w:sz="0" w:space="0" w:color="auto"/>
                    <w:left w:val="none" w:sz="0" w:space="0" w:color="auto"/>
                    <w:bottom w:val="none" w:sz="0" w:space="0" w:color="auto"/>
                    <w:right w:val="none" w:sz="0" w:space="0" w:color="auto"/>
                  </w:divBdr>
                  <w:divsChild>
                    <w:div w:id="691228829">
                      <w:marLeft w:val="0"/>
                      <w:marRight w:val="0"/>
                      <w:marTop w:val="0"/>
                      <w:marBottom w:val="0"/>
                      <w:divBdr>
                        <w:top w:val="none" w:sz="0" w:space="0" w:color="auto"/>
                        <w:left w:val="none" w:sz="0" w:space="0" w:color="auto"/>
                        <w:bottom w:val="none" w:sz="0" w:space="0" w:color="auto"/>
                        <w:right w:val="none" w:sz="0" w:space="0" w:color="auto"/>
                      </w:divBdr>
                    </w:div>
                  </w:divsChild>
                </w:div>
                <w:div w:id="1137260425">
                  <w:marLeft w:val="0"/>
                  <w:marRight w:val="0"/>
                  <w:marTop w:val="0"/>
                  <w:marBottom w:val="0"/>
                  <w:divBdr>
                    <w:top w:val="none" w:sz="0" w:space="0" w:color="auto"/>
                    <w:left w:val="none" w:sz="0" w:space="0" w:color="auto"/>
                    <w:bottom w:val="none" w:sz="0" w:space="0" w:color="auto"/>
                    <w:right w:val="none" w:sz="0" w:space="0" w:color="auto"/>
                  </w:divBdr>
                  <w:divsChild>
                    <w:div w:id="1977639718">
                      <w:marLeft w:val="0"/>
                      <w:marRight w:val="0"/>
                      <w:marTop w:val="0"/>
                      <w:marBottom w:val="0"/>
                      <w:divBdr>
                        <w:top w:val="none" w:sz="0" w:space="0" w:color="auto"/>
                        <w:left w:val="none" w:sz="0" w:space="0" w:color="auto"/>
                        <w:bottom w:val="none" w:sz="0" w:space="0" w:color="auto"/>
                        <w:right w:val="none" w:sz="0" w:space="0" w:color="auto"/>
                      </w:divBdr>
                    </w:div>
                  </w:divsChild>
                </w:div>
                <w:div w:id="1935236007">
                  <w:marLeft w:val="0"/>
                  <w:marRight w:val="0"/>
                  <w:marTop w:val="0"/>
                  <w:marBottom w:val="0"/>
                  <w:divBdr>
                    <w:top w:val="none" w:sz="0" w:space="0" w:color="auto"/>
                    <w:left w:val="none" w:sz="0" w:space="0" w:color="auto"/>
                    <w:bottom w:val="none" w:sz="0" w:space="0" w:color="auto"/>
                    <w:right w:val="none" w:sz="0" w:space="0" w:color="auto"/>
                  </w:divBdr>
                  <w:divsChild>
                    <w:div w:id="146483222">
                      <w:marLeft w:val="0"/>
                      <w:marRight w:val="0"/>
                      <w:marTop w:val="0"/>
                      <w:marBottom w:val="0"/>
                      <w:divBdr>
                        <w:top w:val="none" w:sz="0" w:space="0" w:color="auto"/>
                        <w:left w:val="none" w:sz="0" w:space="0" w:color="auto"/>
                        <w:bottom w:val="none" w:sz="0" w:space="0" w:color="auto"/>
                        <w:right w:val="none" w:sz="0" w:space="0" w:color="auto"/>
                      </w:divBdr>
                    </w:div>
                  </w:divsChild>
                </w:div>
                <w:div w:id="719208602">
                  <w:marLeft w:val="0"/>
                  <w:marRight w:val="0"/>
                  <w:marTop w:val="0"/>
                  <w:marBottom w:val="0"/>
                  <w:divBdr>
                    <w:top w:val="none" w:sz="0" w:space="0" w:color="auto"/>
                    <w:left w:val="none" w:sz="0" w:space="0" w:color="auto"/>
                    <w:bottom w:val="none" w:sz="0" w:space="0" w:color="auto"/>
                    <w:right w:val="none" w:sz="0" w:space="0" w:color="auto"/>
                  </w:divBdr>
                  <w:divsChild>
                    <w:div w:id="8039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9823">
      <w:bodyDiv w:val="1"/>
      <w:marLeft w:val="0"/>
      <w:marRight w:val="0"/>
      <w:marTop w:val="0"/>
      <w:marBottom w:val="0"/>
      <w:divBdr>
        <w:top w:val="none" w:sz="0" w:space="0" w:color="auto"/>
        <w:left w:val="none" w:sz="0" w:space="0" w:color="auto"/>
        <w:bottom w:val="none" w:sz="0" w:space="0" w:color="auto"/>
        <w:right w:val="none" w:sz="0" w:space="0" w:color="auto"/>
      </w:divBdr>
    </w:div>
    <w:div w:id="1589391077">
      <w:bodyDiv w:val="1"/>
      <w:marLeft w:val="0"/>
      <w:marRight w:val="0"/>
      <w:marTop w:val="0"/>
      <w:marBottom w:val="0"/>
      <w:divBdr>
        <w:top w:val="none" w:sz="0" w:space="0" w:color="auto"/>
        <w:left w:val="none" w:sz="0" w:space="0" w:color="auto"/>
        <w:bottom w:val="none" w:sz="0" w:space="0" w:color="auto"/>
        <w:right w:val="none" w:sz="0" w:space="0" w:color="auto"/>
      </w:divBdr>
    </w:div>
    <w:div w:id="1623461571">
      <w:bodyDiv w:val="1"/>
      <w:marLeft w:val="0"/>
      <w:marRight w:val="0"/>
      <w:marTop w:val="0"/>
      <w:marBottom w:val="0"/>
      <w:divBdr>
        <w:top w:val="none" w:sz="0" w:space="0" w:color="auto"/>
        <w:left w:val="none" w:sz="0" w:space="0" w:color="auto"/>
        <w:bottom w:val="none" w:sz="0" w:space="0" w:color="auto"/>
        <w:right w:val="none" w:sz="0" w:space="0" w:color="auto"/>
      </w:divBdr>
      <w:divsChild>
        <w:div w:id="1301812475">
          <w:marLeft w:val="0"/>
          <w:marRight w:val="0"/>
          <w:marTop w:val="0"/>
          <w:marBottom w:val="0"/>
          <w:divBdr>
            <w:top w:val="none" w:sz="0" w:space="0" w:color="auto"/>
            <w:left w:val="none" w:sz="0" w:space="0" w:color="auto"/>
            <w:bottom w:val="none" w:sz="0" w:space="0" w:color="auto"/>
            <w:right w:val="none" w:sz="0" w:space="0" w:color="auto"/>
          </w:divBdr>
        </w:div>
      </w:divsChild>
    </w:div>
    <w:div w:id="1675063322">
      <w:bodyDiv w:val="1"/>
      <w:marLeft w:val="0"/>
      <w:marRight w:val="0"/>
      <w:marTop w:val="0"/>
      <w:marBottom w:val="0"/>
      <w:divBdr>
        <w:top w:val="none" w:sz="0" w:space="0" w:color="auto"/>
        <w:left w:val="none" w:sz="0" w:space="0" w:color="auto"/>
        <w:bottom w:val="none" w:sz="0" w:space="0" w:color="auto"/>
        <w:right w:val="none" w:sz="0" w:space="0" w:color="auto"/>
      </w:divBdr>
    </w:div>
    <w:div w:id="1695112027">
      <w:bodyDiv w:val="1"/>
      <w:marLeft w:val="0"/>
      <w:marRight w:val="0"/>
      <w:marTop w:val="0"/>
      <w:marBottom w:val="0"/>
      <w:divBdr>
        <w:top w:val="none" w:sz="0" w:space="0" w:color="auto"/>
        <w:left w:val="none" w:sz="0" w:space="0" w:color="auto"/>
        <w:bottom w:val="none" w:sz="0" w:space="0" w:color="auto"/>
        <w:right w:val="none" w:sz="0" w:space="0" w:color="auto"/>
      </w:divBdr>
    </w:div>
    <w:div w:id="1698583821">
      <w:bodyDiv w:val="1"/>
      <w:marLeft w:val="0"/>
      <w:marRight w:val="0"/>
      <w:marTop w:val="0"/>
      <w:marBottom w:val="0"/>
      <w:divBdr>
        <w:top w:val="none" w:sz="0" w:space="0" w:color="auto"/>
        <w:left w:val="none" w:sz="0" w:space="0" w:color="auto"/>
        <w:bottom w:val="none" w:sz="0" w:space="0" w:color="auto"/>
        <w:right w:val="none" w:sz="0" w:space="0" w:color="auto"/>
      </w:divBdr>
    </w:div>
    <w:div w:id="1732461400">
      <w:bodyDiv w:val="1"/>
      <w:marLeft w:val="0"/>
      <w:marRight w:val="0"/>
      <w:marTop w:val="0"/>
      <w:marBottom w:val="0"/>
      <w:divBdr>
        <w:top w:val="none" w:sz="0" w:space="0" w:color="auto"/>
        <w:left w:val="none" w:sz="0" w:space="0" w:color="auto"/>
        <w:bottom w:val="none" w:sz="0" w:space="0" w:color="auto"/>
        <w:right w:val="none" w:sz="0" w:space="0" w:color="auto"/>
      </w:divBdr>
    </w:div>
    <w:div w:id="1762409271">
      <w:bodyDiv w:val="1"/>
      <w:marLeft w:val="0"/>
      <w:marRight w:val="0"/>
      <w:marTop w:val="0"/>
      <w:marBottom w:val="0"/>
      <w:divBdr>
        <w:top w:val="none" w:sz="0" w:space="0" w:color="auto"/>
        <w:left w:val="none" w:sz="0" w:space="0" w:color="auto"/>
        <w:bottom w:val="none" w:sz="0" w:space="0" w:color="auto"/>
        <w:right w:val="none" w:sz="0" w:space="0" w:color="auto"/>
      </w:divBdr>
    </w:div>
    <w:div w:id="1787195129">
      <w:bodyDiv w:val="1"/>
      <w:marLeft w:val="0"/>
      <w:marRight w:val="0"/>
      <w:marTop w:val="0"/>
      <w:marBottom w:val="0"/>
      <w:divBdr>
        <w:top w:val="none" w:sz="0" w:space="0" w:color="auto"/>
        <w:left w:val="none" w:sz="0" w:space="0" w:color="auto"/>
        <w:bottom w:val="none" w:sz="0" w:space="0" w:color="auto"/>
        <w:right w:val="none" w:sz="0" w:space="0" w:color="auto"/>
      </w:divBdr>
    </w:div>
    <w:div w:id="1808426794">
      <w:bodyDiv w:val="1"/>
      <w:marLeft w:val="0"/>
      <w:marRight w:val="0"/>
      <w:marTop w:val="0"/>
      <w:marBottom w:val="0"/>
      <w:divBdr>
        <w:top w:val="none" w:sz="0" w:space="0" w:color="auto"/>
        <w:left w:val="none" w:sz="0" w:space="0" w:color="auto"/>
        <w:bottom w:val="none" w:sz="0" w:space="0" w:color="auto"/>
        <w:right w:val="none" w:sz="0" w:space="0" w:color="auto"/>
      </w:divBdr>
    </w:div>
    <w:div w:id="1827941592">
      <w:bodyDiv w:val="1"/>
      <w:marLeft w:val="0"/>
      <w:marRight w:val="0"/>
      <w:marTop w:val="0"/>
      <w:marBottom w:val="0"/>
      <w:divBdr>
        <w:top w:val="none" w:sz="0" w:space="0" w:color="auto"/>
        <w:left w:val="none" w:sz="0" w:space="0" w:color="auto"/>
        <w:bottom w:val="none" w:sz="0" w:space="0" w:color="auto"/>
        <w:right w:val="none" w:sz="0" w:space="0" w:color="auto"/>
      </w:divBdr>
      <w:divsChild>
        <w:div w:id="1462501395">
          <w:marLeft w:val="0"/>
          <w:marRight w:val="0"/>
          <w:marTop w:val="0"/>
          <w:marBottom w:val="0"/>
          <w:divBdr>
            <w:top w:val="none" w:sz="0" w:space="0" w:color="auto"/>
            <w:left w:val="none" w:sz="0" w:space="0" w:color="auto"/>
            <w:bottom w:val="none" w:sz="0" w:space="0" w:color="auto"/>
            <w:right w:val="none" w:sz="0" w:space="0" w:color="auto"/>
          </w:divBdr>
          <w:divsChild>
            <w:div w:id="304433243">
              <w:marLeft w:val="0"/>
              <w:marRight w:val="0"/>
              <w:marTop w:val="136"/>
              <w:marBottom w:val="0"/>
              <w:divBdr>
                <w:top w:val="none" w:sz="0" w:space="0" w:color="auto"/>
                <w:left w:val="none" w:sz="0" w:space="0" w:color="auto"/>
                <w:bottom w:val="none" w:sz="0" w:space="0" w:color="auto"/>
                <w:right w:val="none" w:sz="0" w:space="0" w:color="auto"/>
              </w:divBdr>
              <w:divsChild>
                <w:div w:id="681666867">
                  <w:marLeft w:val="0"/>
                  <w:marRight w:val="272"/>
                  <w:marTop w:val="0"/>
                  <w:marBottom w:val="0"/>
                  <w:divBdr>
                    <w:top w:val="none" w:sz="0" w:space="0" w:color="auto"/>
                    <w:left w:val="none" w:sz="0" w:space="0" w:color="auto"/>
                    <w:bottom w:val="none" w:sz="0" w:space="0" w:color="auto"/>
                    <w:right w:val="none" w:sz="0" w:space="0" w:color="auto"/>
                  </w:divBdr>
                </w:div>
                <w:div w:id="19233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176">
      <w:bodyDiv w:val="1"/>
      <w:marLeft w:val="0"/>
      <w:marRight w:val="0"/>
      <w:marTop w:val="0"/>
      <w:marBottom w:val="0"/>
      <w:divBdr>
        <w:top w:val="none" w:sz="0" w:space="0" w:color="auto"/>
        <w:left w:val="none" w:sz="0" w:space="0" w:color="auto"/>
        <w:bottom w:val="none" w:sz="0" w:space="0" w:color="auto"/>
        <w:right w:val="none" w:sz="0" w:space="0" w:color="auto"/>
      </w:divBdr>
      <w:divsChild>
        <w:div w:id="1401053554">
          <w:marLeft w:val="0"/>
          <w:marRight w:val="0"/>
          <w:marTop w:val="0"/>
          <w:marBottom w:val="0"/>
          <w:divBdr>
            <w:top w:val="none" w:sz="0" w:space="0" w:color="auto"/>
            <w:left w:val="none" w:sz="0" w:space="0" w:color="auto"/>
            <w:bottom w:val="none" w:sz="0" w:space="0" w:color="auto"/>
            <w:right w:val="none" w:sz="0" w:space="0" w:color="auto"/>
          </w:divBdr>
          <w:divsChild>
            <w:div w:id="170485883">
              <w:marLeft w:val="0"/>
              <w:marRight w:val="0"/>
              <w:marTop w:val="0"/>
              <w:marBottom w:val="0"/>
              <w:divBdr>
                <w:top w:val="none" w:sz="0" w:space="0" w:color="auto"/>
                <w:left w:val="none" w:sz="0" w:space="0" w:color="auto"/>
                <w:bottom w:val="none" w:sz="0" w:space="0" w:color="auto"/>
                <w:right w:val="none" w:sz="0" w:space="0" w:color="auto"/>
              </w:divBdr>
              <w:divsChild>
                <w:div w:id="612902287">
                  <w:marLeft w:val="0"/>
                  <w:marRight w:val="0"/>
                  <w:marTop w:val="0"/>
                  <w:marBottom w:val="0"/>
                  <w:divBdr>
                    <w:top w:val="none" w:sz="0" w:space="0" w:color="auto"/>
                    <w:left w:val="none" w:sz="0" w:space="0" w:color="auto"/>
                    <w:bottom w:val="none" w:sz="0" w:space="0" w:color="auto"/>
                    <w:right w:val="none" w:sz="0" w:space="0" w:color="auto"/>
                  </w:divBdr>
                </w:div>
                <w:div w:id="1750954665">
                  <w:marLeft w:val="0"/>
                  <w:marRight w:val="0"/>
                  <w:marTop w:val="0"/>
                  <w:marBottom w:val="0"/>
                  <w:divBdr>
                    <w:top w:val="none" w:sz="0" w:space="0" w:color="auto"/>
                    <w:left w:val="none" w:sz="0" w:space="0" w:color="auto"/>
                    <w:bottom w:val="none" w:sz="0" w:space="0" w:color="auto"/>
                    <w:right w:val="none" w:sz="0" w:space="0" w:color="auto"/>
                  </w:divBdr>
                </w:div>
                <w:div w:id="1435515129">
                  <w:marLeft w:val="0"/>
                  <w:marRight w:val="0"/>
                  <w:marTop w:val="0"/>
                  <w:marBottom w:val="0"/>
                  <w:divBdr>
                    <w:top w:val="none" w:sz="0" w:space="0" w:color="auto"/>
                    <w:left w:val="none" w:sz="0" w:space="0" w:color="auto"/>
                    <w:bottom w:val="none" w:sz="0" w:space="0" w:color="auto"/>
                    <w:right w:val="none" w:sz="0" w:space="0" w:color="auto"/>
                  </w:divBdr>
                </w:div>
                <w:div w:id="12586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6886">
      <w:bodyDiv w:val="1"/>
      <w:marLeft w:val="0"/>
      <w:marRight w:val="0"/>
      <w:marTop w:val="0"/>
      <w:marBottom w:val="0"/>
      <w:divBdr>
        <w:top w:val="none" w:sz="0" w:space="0" w:color="auto"/>
        <w:left w:val="none" w:sz="0" w:space="0" w:color="auto"/>
        <w:bottom w:val="none" w:sz="0" w:space="0" w:color="auto"/>
        <w:right w:val="none" w:sz="0" w:space="0" w:color="auto"/>
      </w:divBdr>
    </w:div>
    <w:div w:id="1849098350">
      <w:bodyDiv w:val="1"/>
      <w:marLeft w:val="0"/>
      <w:marRight w:val="0"/>
      <w:marTop w:val="0"/>
      <w:marBottom w:val="0"/>
      <w:divBdr>
        <w:top w:val="none" w:sz="0" w:space="0" w:color="auto"/>
        <w:left w:val="none" w:sz="0" w:space="0" w:color="auto"/>
        <w:bottom w:val="none" w:sz="0" w:space="0" w:color="auto"/>
        <w:right w:val="none" w:sz="0" w:space="0" w:color="auto"/>
      </w:divBdr>
    </w:div>
    <w:div w:id="1874804691">
      <w:bodyDiv w:val="1"/>
      <w:marLeft w:val="0"/>
      <w:marRight w:val="0"/>
      <w:marTop w:val="0"/>
      <w:marBottom w:val="0"/>
      <w:divBdr>
        <w:top w:val="none" w:sz="0" w:space="0" w:color="auto"/>
        <w:left w:val="none" w:sz="0" w:space="0" w:color="auto"/>
        <w:bottom w:val="none" w:sz="0" w:space="0" w:color="auto"/>
        <w:right w:val="none" w:sz="0" w:space="0" w:color="auto"/>
      </w:divBdr>
    </w:div>
    <w:div w:id="1881626126">
      <w:bodyDiv w:val="1"/>
      <w:marLeft w:val="0"/>
      <w:marRight w:val="0"/>
      <w:marTop w:val="0"/>
      <w:marBottom w:val="0"/>
      <w:divBdr>
        <w:top w:val="none" w:sz="0" w:space="0" w:color="auto"/>
        <w:left w:val="none" w:sz="0" w:space="0" w:color="auto"/>
        <w:bottom w:val="none" w:sz="0" w:space="0" w:color="auto"/>
        <w:right w:val="none" w:sz="0" w:space="0" w:color="auto"/>
      </w:divBdr>
    </w:div>
    <w:div w:id="1886216277">
      <w:bodyDiv w:val="1"/>
      <w:marLeft w:val="0"/>
      <w:marRight w:val="0"/>
      <w:marTop w:val="0"/>
      <w:marBottom w:val="0"/>
      <w:divBdr>
        <w:top w:val="none" w:sz="0" w:space="0" w:color="auto"/>
        <w:left w:val="none" w:sz="0" w:space="0" w:color="auto"/>
        <w:bottom w:val="none" w:sz="0" w:space="0" w:color="auto"/>
        <w:right w:val="none" w:sz="0" w:space="0" w:color="auto"/>
      </w:divBdr>
    </w:div>
    <w:div w:id="1888837326">
      <w:bodyDiv w:val="1"/>
      <w:marLeft w:val="0"/>
      <w:marRight w:val="0"/>
      <w:marTop w:val="0"/>
      <w:marBottom w:val="0"/>
      <w:divBdr>
        <w:top w:val="none" w:sz="0" w:space="0" w:color="auto"/>
        <w:left w:val="none" w:sz="0" w:space="0" w:color="auto"/>
        <w:bottom w:val="none" w:sz="0" w:space="0" w:color="auto"/>
        <w:right w:val="none" w:sz="0" w:space="0" w:color="auto"/>
      </w:divBdr>
    </w:div>
    <w:div w:id="1934582657">
      <w:bodyDiv w:val="1"/>
      <w:marLeft w:val="0"/>
      <w:marRight w:val="0"/>
      <w:marTop w:val="0"/>
      <w:marBottom w:val="0"/>
      <w:divBdr>
        <w:top w:val="none" w:sz="0" w:space="0" w:color="auto"/>
        <w:left w:val="none" w:sz="0" w:space="0" w:color="auto"/>
        <w:bottom w:val="none" w:sz="0" w:space="0" w:color="auto"/>
        <w:right w:val="none" w:sz="0" w:space="0" w:color="auto"/>
      </w:divBdr>
      <w:divsChild>
        <w:div w:id="1061252924">
          <w:marLeft w:val="0"/>
          <w:marRight w:val="0"/>
          <w:marTop w:val="0"/>
          <w:marBottom w:val="0"/>
          <w:divBdr>
            <w:top w:val="none" w:sz="0" w:space="0" w:color="auto"/>
            <w:left w:val="none" w:sz="0" w:space="0" w:color="auto"/>
            <w:bottom w:val="none" w:sz="0" w:space="0" w:color="auto"/>
            <w:right w:val="none" w:sz="0" w:space="0" w:color="auto"/>
          </w:divBdr>
          <w:divsChild>
            <w:div w:id="970332026">
              <w:marLeft w:val="0"/>
              <w:marRight w:val="0"/>
              <w:marTop w:val="0"/>
              <w:marBottom w:val="0"/>
              <w:divBdr>
                <w:top w:val="none" w:sz="0" w:space="0" w:color="auto"/>
                <w:left w:val="none" w:sz="0" w:space="0" w:color="auto"/>
                <w:bottom w:val="none" w:sz="0" w:space="0" w:color="auto"/>
                <w:right w:val="none" w:sz="0" w:space="0" w:color="auto"/>
              </w:divBdr>
            </w:div>
          </w:divsChild>
        </w:div>
        <w:div w:id="339936593">
          <w:marLeft w:val="0"/>
          <w:marRight w:val="0"/>
          <w:marTop w:val="0"/>
          <w:marBottom w:val="0"/>
          <w:divBdr>
            <w:top w:val="none" w:sz="0" w:space="0" w:color="auto"/>
            <w:left w:val="none" w:sz="0" w:space="0" w:color="auto"/>
            <w:bottom w:val="none" w:sz="0" w:space="0" w:color="auto"/>
            <w:right w:val="none" w:sz="0" w:space="0" w:color="auto"/>
          </w:divBdr>
          <w:divsChild>
            <w:div w:id="462235064">
              <w:marLeft w:val="0"/>
              <w:marRight w:val="0"/>
              <w:marTop w:val="0"/>
              <w:marBottom w:val="0"/>
              <w:divBdr>
                <w:top w:val="none" w:sz="0" w:space="0" w:color="auto"/>
                <w:left w:val="none" w:sz="0" w:space="0" w:color="auto"/>
                <w:bottom w:val="none" w:sz="0" w:space="0" w:color="auto"/>
                <w:right w:val="none" w:sz="0" w:space="0" w:color="auto"/>
              </w:divBdr>
              <w:divsChild>
                <w:div w:id="2110344424">
                  <w:marLeft w:val="0"/>
                  <w:marRight w:val="0"/>
                  <w:marTop w:val="0"/>
                  <w:marBottom w:val="0"/>
                  <w:divBdr>
                    <w:top w:val="none" w:sz="0" w:space="0" w:color="auto"/>
                    <w:left w:val="none" w:sz="0" w:space="0" w:color="auto"/>
                    <w:bottom w:val="none" w:sz="0" w:space="0" w:color="auto"/>
                    <w:right w:val="none" w:sz="0" w:space="0" w:color="auto"/>
                  </w:divBdr>
                </w:div>
                <w:div w:id="2043631926">
                  <w:marLeft w:val="0"/>
                  <w:marRight w:val="0"/>
                  <w:marTop w:val="0"/>
                  <w:marBottom w:val="0"/>
                  <w:divBdr>
                    <w:top w:val="none" w:sz="0" w:space="0" w:color="auto"/>
                    <w:left w:val="none" w:sz="0" w:space="0" w:color="auto"/>
                    <w:bottom w:val="none" w:sz="0" w:space="0" w:color="auto"/>
                    <w:right w:val="none" w:sz="0" w:space="0" w:color="auto"/>
                  </w:divBdr>
                </w:div>
                <w:div w:id="574827643">
                  <w:marLeft w:val="0"/>
                  <w:marRight w:val="0"/>
                  <w:marTop w:val="0"/>
                  <w:marBottom w:val="0"/>
                  <w:divBdr>
                    <w:top w:val="none" w:sz="0" w:space="0" w:color="auto"/>
                    <w:left w:val="none" w:sz="0" w:space="0" w:color="auto"/>
                    <w:bottom w:val="none" w:sz="0" w:space="0" w:color="auto"/>
                    <w:right w:val="none" w:sz="0" w:space="0" w:color="auto"/>
                  </w:divBdr>
                </w:div>
                <w:div w:id="19271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996">
      <w:bodyDiv w:val="1"/>
      <w:marLeft w:val="0"/>
      <w:marRight w:val="0"/>
      <w:marTop w:val="0"/>
      <w:marBottom w:val="0"/>
      <w:divBdr>
        <w:top w:val="none" w:sz="0" w:space="0" w:color="auto"/>
        <w:left w:val="none" w:sz="0" w:space="0" w:color="auto"/>
        <w:bottom w:val="none" w:sz="0" w:space="0" w:color="auto"/>
        <w:right w:val="none" w:sz="0" w:space="0" w:color="auto"/>
      </w:divBdr>
      <w:divsChild>
        <w:div w:id="1834030425">
          <w:marLeft w:val="0"/>
          <w:marRight w:val="0"/>
          <w:marTop w:val="0"/>
          <w:marBottom w:val="0"/>
          <w:divBdr>
            <w:top w:val="none" w:sz="0" w:space="0" w:color="auto"/>
            <w:left w:val="none" w:sz="0" w:space="0" w:color="auto"/>
            <w:bottom w:val="none" w:sz="0" w:space="0" w:color="auto"/>
            <w:right w:val="none" w:sz="0" w:space="0" w:color="auto"/>
          </w:divBdr>
          <w:divsChild>
            <w:div w:id="1219633280">
              <w:marLeft w:val="0"/>
              <w:marRight w:val="0"/>
              <w:marTop w:val="136"/>
              <w:marBottom w:val="0"/>
              <w:divBdr>
                <w:top w:val="none" w:sz="0" w:space="0" w:color="auto"/>
                <w:left w:val="none" w:sz="0" w:space="0" w:color="auto"/>
                <w:bottom w:val="none" w:sz="0" w:space="0" w:color="auto"/>
                <w:right w:val="none" w:sz="0" w:space="0" w:color="auto"/>
              </w:divBdr>
              <w:divsChild>
                <w:div w:id="1986084944">
                  <w:marLeft w:val="0"/>
                  <w:marRight w:val="272"/>
                  <w:marTop w:val="0"/>
                  <w:marBottom w:val="0"/>
                  <w:divBdr>
                    <w:top w:val="none" w:sz="0" w:space="0" w:color="auto"/>
                    <w:left w:val="none" w:sz="0" w:space="0" w:color="auto"/>
                    <w:bottom w:val="none" w:sz="0" w:space="0" w:color="auto"/>
                    <w:right w:val="none" w:sz="0" w:space="0" w:color="auto"/>
                  </w:divBdr>
                </w:div>
                <w:div w:id="12484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697789">
      <w:bodyDiv w:val="1"/>
      <w:marLeft w:val="0"/>
      <w:marRight w:val="0"/>
      <w:marTop w:val="0"/>
      <w:marBottom w:val="0"/>
      <w:divBdr>
        <w:top w:val="none" w:sz="0" w:space="0" w:color="auto"/>
        <w:left w:val="none" w:sz="0" w:space="0" w:color="auto"/>
        <w:bottom w:val="none" w:sz="0" w:space="0" w:color="auto"/>
        <w:right w:val="none" w:sz="0" w:space="0" w:color="auto"/>
      </w:divBdr>
    </w:div>
    <w:div w:id="1986084093">
      <w:bodyDiv w:val="1"/>
      <w:marLeft w:val="0"/>
      <w:marRight w:val="0"/>
      <w:marTop w:val="0"/>
      <w:marBottom w:val="0"/>
      <w:divBdr>
        <w:top w:val="none" w:sz="0" w:space="0" w:color="auto"/>
        <w:left w:val="none" w:sz="0" w:space="0" w:color="auto"/>
        <w:bottom w:val="none" w:sz="0" w:space="0" w:color="auto"/>
        <w:right w:val="none" w:sz="0" w:space="0" w:color="auto"/>
      </w:divBdr>
    </w:div>
    <w:div w:id="1988506800">
      <w:bodyDiv w:val="1"/>
      <w:marLeft w:val="0"/>
      <w:marRight w:val="0"/>
      <w:marTop w:val="0"/>
      <w:marBottom w:val="0"/>
      <w:divBdr>
        <w:top w:val="none" w:sz="0" w:space="0" w:color="auto"/>
        <w:left w:val="none" w:sz="0" w:space="0" w:color="auto"/>
        <w:bottom w:val="none" w:sz="0" w:space="0" w:color="auto"/>
        <w:right w:val="none" w:sz="0" w:space="0" w:color="auto"/>
      </w:divBdr>
      <w:divsChild>
        <w:div w:id="895817903">
          <w:marLeft w:val="0"/>
          <w:marRight w:val="0"/>
          <w:marTop w:val="0"/>
          <w:marBottom w:val="0"/>
          <w:divBdr>
            <w:top w:val="none" w:sz="0" w:space="0" w:color="auto"/>
            <w:left w:val="none" w:sz="0" w:space="0" w:color="auto"/>
            <w:bottom w:val="none" w:sz="0" w:space="0" w:color="auto"/>
            <w:right w:val="none" w:sz="0" w:space="0" w:color="auto"/>
          </w:divBdr>
        </w:div>
        <w:div w:id="430125773">
          <w:marLeft w:val="0"/>
          <w:marRight w:val="0"/>
          <w:marTop w:val="0"/>
          <w:marBottom w:val="0"/>
          <w:divBdr>
            <w:top w:val="none" w:sz="0" w:space="0" w:color="auto"/>
            <w:left w:val="none" w:sz="0" w:space="0" w:color="auto"/>
            <w:bottom w:val="none" w:sz="0" w:space="0" w:color="auto"/>
            <w:right w:val="none" w:sz="0" w:space="0" w:color="auto"/>
          </w:divBdr>
          <w:divsChild>
            <w:div w:id="1456409748">
              <w:marLeft w:val="0"/>
              <w:marRight w:val="0"/>
              <w:marTop w:val="0"/>
              <w:marBottom w:val="0"/>
              <w:divBdr>
                <w:top w:val="none" w:sz="0" w:space="0" w:color="auto"/>
                <w:left w:val="none" w:sz="0" w:space="0" w:color="auto"/>
                <w:bottom w:val="none" w:sz="0" w:space="0" w:color="auto"/>
                <w:right w:val="none" w:sz="0" w:space="0" w:color="auto"/>
              </w:divBdr>
              <w:divsChild>
                <w:div w:id="2141413253">
                  <w:marLeft w:val="0"/>
                  <w:marRight w:val="0"/>
                  <w:marTop w:val="0"/>
                  <w:marBottom w:val="0"/>
                  <w:divBdr>
                    <w:top w:val="none" w:sz="0" w:space="0" w:color="auto"/>
                    <w:left w:val="none" w:sz="0" w:space="0" w:color="auto"/>
                    <w:bottom w:val="none" w:sz="0" w:space="0" w:color="auto"/>
                    <w:right w:val="none" w:sz="0" w:space="0" w:color="auto"/>
                  </w:divBdr>
                </w:div>
                <w:div w:id="414282502">
                  <w:marLeft w:val="0"/>
                  <w:marRight w:val="0"/>
                  <w:marTop w:val="0"/>
                  <w:marBottom w:val="0"/>
                  <w:divBdr>
                    <w:top w:val="none" w:sz="0" w:space="0" w:color="auto"/>
                    <w:left w:val="none" w:sz="0" w:space="0" w:color="auto"/>
                    <w:bottom w:val="none" w:sz="0" w:space="0" w:color="auto"/>
                    <w:right w:val="none" w:sz="0" w:space="0" w:color="auto"/>
                  </w:divBdr>
                </w:div>
                <w:div w:id="1657494607">
                  <w:marLeft w:val="0"/>
                  <w:marRight w:val="0"/>
                  <w:marTop w:val="0"/>
                  <w:marBottom w:val="0"/>
                  <w:divBdr>
                    <w:top w:val="none" w:sz="0" w:space="0" w:color="auto"/>
                    <w:left w:val="none" w:sz="0" w:space="0" w:color="auto"/>
                    <w:bottom w:val="none" w:sz="0" w:space="0" w:color="auto"/>
                    <w:right w:val="none" w:sz="0" w:space="0" w:color="auto"/>
                  </w:divBdr>
                </w:div>
                <w:div w:id="20023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557789">
      <w:bodyDiv w:val="1"/>
      <w:marLeft w:val="0"/>
      <w:marRight w:val="0"/>
      <w:marTop w:val="0"/>
      <w:marBottom w:val="0"/>
      <w:divBdr>
        <w:top w:val="none" w:sz="0" w:space="0" w:color="auto"/>
        <w:left w:val="none" w:sz="0" w:space="0" w:color="auto"/>
        <w:bottom w:val="none" w:sz="0" w:space="0" w:color="auto"/>
        <w:right w:val="none" w:sz="0" w:space="0" w:color="auto"/>
      </w:divBdr>
      <w:divsChild>
        <w:div w:id="832139904">
          <w:marLeft w:val="0"/>
          <w:marRight w:val="0"/>
          <w:marTop w:val="0"/>
          <w:marBottom w:val="0"/>
          <w:divBdr>
            <w:top w:val="none" w:sz="0" w:space="0" w:color="auto"/>
            <w:left w:val="none" w:sz="0" w:space="0" w:color="auto"/>
            <w:bottom w:val="none" w:sz="0" w:space="0" w:color="auto"/>
            <w:right w:val="none" w:sz="0" w:space="0" w:color="auto"/>
          </w:divBdr>
          <w:divsChild>
            <w:div w:id="2017228831">
              <w:marLeft w:val="136"/>
              <w:marRight w:val="136"/>
              <w:marTop w:val="136"/>
              <w:marBottom w:val="204"/>
              <w:divBdr>
                <w:top w:val="none" w:sz="0" w:space="0" w:color="auto"/>
                <w:left w:val="none" w:sz="0" w:space="0" w:color="auto"/>
                <w:bottom w:val="none" w:sz="0" w:space="0" w:color="auto"/>
                <w:right w:val="none" w:sz="0" w:space="0" w:color="auto"/>
              </w:divBdr>
              <w:divsChild>
                <w:div w:id="1064526584">
                  <w:marLeft w:val="0"/>
                  <w:marRight w:val="0"/>
                  <w:marTop w:val="0"/>
                  <w:marBottom w:val="0"/>
                  <w:divBdr>
                    <w:top w:val="none" w:sz="0" w:space="0" w:color="auto"/>
                    <w:left w:val="none" w:sz="0" w:space="0" w:color="auto"/>
                    <w:bottom w:val="none" w:sz="0" w:space="0" w:color="auto"/>
                    <w:right w:val="none" w:sz="0" w:space="0" w:color="auto"/>
                  </w:divBdr>
                </w:div>
                <w:div w:id="525025041">
                  <w:marLeft w:val="0"/>
                  <w:marRight w:val="0"/>
                  <w:marTop w:val="0"/>
                  <w:marBottom w:val="0"/>
                  <w:divBdr>
                    <w:top w:val="none" w:sz="0" w:space="0" w:color="auto"/>
                    <w:left w:val="none" w:sz="0" w:space="0" w:color="auto"/>
                    <w:bottom w:val="none" w:sz="0" w:space="0" w:color="auto"/>
                    <w:right w:val="none" w:sz="0" w:space="0" w:color="auto"/>
                  </w:divBdr>
                  <w:divsChild>
                    <w:div w:id="344013812">
                      <w:marLeft w:val="0"/>
                      <w:marRight w:val="0"/>
                      <w:marTop w:val="0"/>
                      <w:marBottom w:val="0"/>
                      <w:divBdr>
                        <w:top w:val="none" w:sz="0" w:space="0" w:color="auto"/>
                        <w:left w:val="none" w:sz="0" w:space="0" w:color="auto"/>
                        <w:bottom w:val="none" w:sz="0" w:space="0" w:color="auto"/>
                        <w:right w:val="none" w:sz="0" w:space="0" w:color="auto"/>
                      </w:divBdr>
                      <w:divsChild>
                        <w:div w:id="1793398175">
                          <w:marLeft w:val="0"/>
                          <w:marRight w:val="0"/>
                          <w:marTop w:val="0"/>
                          <w:marBottom w:val="0"/>
                          <w:divBdr>
                            <w:top w:val="none" w:sz="0" w:space="0" w:color="auto"/>
                            <w:left w:val="none" w:sz="0" w:space="0" w:color="auto"/>
                            <w:bottom w:val="none" w:sz="0" w:space="0" w:color="auto"/>
                            <w:right w:val="none" w:sz="0" w:space="0" w:color="auto"/>
                          </w:divBdr>
                        </w:div>
                        <w:div w:id="1960522941">
                          <w:marLeft w:val="0"/>
                          <w:marRight w:val="0"/>
                          <w:marTop w:val="0"/>
                          <w:marBottom w:val="0"/>
                          <w:divBdr>
                            <w:top w:val="none" w:sz="0" w:space="0" w:color="auto"/>
                            <w:left w:val="none" w:sz="0" w:space="0" w:color="auto"/>
                            <w:bottom w:val="none" w:sz="0" w:space="0" w:color="auto"/>
                            <w:right w:val="none" w:sz="0" w:space="0" w:color="auto"/>
                          </w:divBdr>
                        </w:div>
                        <w:div w:id="1422992756">
                          <w:marLeft w:val="0"/>
                          <w:marRight w:val="0"/>
                          <w:marTop w:val="0"/>
                          <w:marBottom w:val="0"/>
                          <w:divBdr>
                            <w:top w:val="none" w:sz="0" w:space="0" w:color="auto"/>
                            <w:left w:val="none" w:sz="0" w:space="0" w:color="auto"/>
                            <w:bottom w:val="none" w:sz="0" w:space="0" w:color="auto"/>
                            <w:right w:val="none" w:sz="0" w:space="0" w:color="auto"/>
                          </w:divBdr>
                        </w:div>
                        <w:div w:id="1581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71568">
      <w:bodyDiv w:val="1"/>
      <w:marLeft w:val="0"/>
      <w:marRight w:val="0"/>
      <w:marTop w:val="0"/>
      <w:marBottom w:val="0"/>
      <w:divBdr>
        <w:top w:val="none" w:sz="0" w:space="0" w:color="auto"/>
        <w:left w:val="none" w:sz="0" w:space="0" w:color="auto"/>
        <w:bottom w:val="none" w:sz="0" w:space="0" w:color="auto"/>
        <w:right w:val="none" w:sz="0" w:space="0" w:color="auto"/>
      </w:divBdr>
    </w:div>
    <w:div w:id="2017800351">
      <w:bodyDiv w:val="1"/>
      <w:marLeft w:val="0"/>
      <w:marRight w:val="0"/>
      <w:marTop w:val="0"/>
      <w:marBottom w:val="0"/>
      <w:divBdr>
        <w:top w:val="none" w:sz="0" w:space="0" w:color="auto"/>
        <w:left w:val="none" w:sz="0" w:space="0" w:color="auto"/>
        <w:bottom w:val="none" w:sz="0" w:space="0" w:color="auto"/>
        <w:right w:val="none" w:sz="0" w:space="0" w:color="auto"/>
      </w:divBdr>
    </w:div>
    <w:div w:id="2076967499">
      <w:bodyDiv w:val="1"/>
      <w:marLeft w:val="0"/>
      <w:marRight w:val="0"/>
      <w:marTop w:val="0"/>
      <w:marBottom w:val="0"/>
      <w:divBdr>
        <w:top w:val="none" w:sz="0" w:space="0" w:color="auto"/>
        <w:left w:val="none" w:sz="0" w:space="0" w:color="auto"/>
        <w:bottom w:val="none" w:sz="0" w:space="0" w:color="auto"/>
        <w:right w:val="none" w:sz="0" w:space="0" w:color="auto"/>
      </w:divBdr>
      <w:divsChild>
        <w:div w:id="325940078">
          <w:marLeft w:val="0"/>
          <w:marRight w:val="0"/>
          <w:marTop w:val="0"/>
          <w:marBottom w:val="0"/>
          <w:divBdr>
            <w:top w:val="none" w:sz="0" w:space="0" w:color="auto"/>
            <w:left w:val="none" w:sz="0" w:space="0" w:color="auto"/>
            <w:bottom w:val="none" w:sz="0" w:space="0" w:color="auto"/>
            <w:right w:val="none" w:sz="0" w:space="0" w:color="auto"/>
          </w:divBdr>
          <w:divsChild>
            <w:div w:id="1172140727">
              <w:marLeft w:val="0"/>
              <w:marRight w:val="0"/>
              <w:marTop w:val="136"/>
              <w:marBottom w:val="0"/>
              <w:divBdr>
                <w:top w:val="none" w:sz="0" w:space="0" w:color="auto"/>
                <w:left w:val="none" w:sz="0" w:space="0" w:color="auto"/>
                <w:bottom w:val="none" w:sz="0" w:space="0" w:color="auto"/>
                <w:right w:val="none" w:sz="0" w:space="0" w:color="auto"/>
              </w:divBdr>
              <w:divsChild>
                <w:div w:id="136074104">
                  <w:marLeft w:val="0"/>
                  <w:marRight w:val="272"/>
                  <w:marTop w:val="0"/>
                  <w:marBottom w:val="0"/>
                  <w:divBdr>
                    <w:top w:val="none" w:sz="0" w:space="0" w:color="auto"/>
                    <w:left w:val="none" w:sz="0" w:space="0" w:color="auto"/>
                    <w:bottom w:val="none" w:sz="0" w:space="0" w:color="auto"/>
                    <w:right w:val="none" w:sz="0" w:space="0" w:color="auto"/>
                  </w:divBdr>
                </w:div>
                <w:div w:id="8977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9671">
      <w:bodyDiv w:val="1"/>
      <w:marLeft w:val="0"/>
      <w:marRight w:val="0"/>
      <w:marTop w:val="0"/>
      <w:marBottom w:val="0"/>
      <w:divBdr>
        <w:top w:val="none" w:sz="0" w:space="0" w:color="auto"/>
        <w:left w:val="none" w:sz="0" w:space="0" w:color="auto"/>
        <w:bottom w:val="none" w:sz="0" w:space="0" w:color="auto"/>
        <w:right w:val="none" w:sz="0" w:space="0" w:color="auto"/>
      </w:divBdr>
    </w:div>
    <w:div w:id="2115243943">
      <w:bodyDiv w:val="1"/>
      <w:marLeft w:val="0"/>
      <w:marRight w:val="0"/>
      <w:marTop w:val="0"/>
      <w:marBottom w:val="0"/>
      <w:divBdr>
        <w:top w:val="none" w:sz="0" w:space="0" w:color="auto"/>
        <w:left w:val="none" w:sz="0" w:space="0" w:color="auto"/>
        <w:bottom w:val="none" w:sz="0" w:space="0" w:color="auto"/>
        <w:right w:val="none" w:sz="0" w:space="0" w:color="auto"/>
      </w:divBdr>
    </w:div>
    <w:div w:id="2119450364">
      <w:bodyDiv w:val="1"/>
      <w:marLeft w:val="0"/>
      <w:marRight w:val="0"/>
      <w:marTop w:val="0"/>
      <w:marBottom w:val="0"/>
      <w:divBdr>
        <w:top w:val="none" w:sz="0" w:space="0" w:color="auto"/>
        <w:left w:val="none" w:sz="0" w:space="0" w:color="auto"/>
        <w:bottom w:val="none" w:sz="0" w:space="0" w:color="auto"/>
        <w:right w:val="none" w:sz="0" w:space="0" w:color="auto"/>
      </w:divBdr>
    </w:div>
    <w:div w:id="213020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gif"/><Relationship Id="rId299" Type="http://schemas.openxmlformats.org/officeDocument/2006/relationships/control" Target="activeX/activeX77.xml"/><Relationship Id="rId303" Type="http://schemas.openxmlformats.org/officeDocument/2006/relationships/theme" Target="theme/theme1.xml"/><Relationship Id="rId21" Type="http://schemas.openxmlformats.org/officeDocument/2006/relationships/hyperlink" Target="http://5terka.com/images/fiz7resh/fiz7resh-183.jpg" TargetMode="External"/><Relationship Id="rId42" Type="http://schemas.openxmlformats.org/officeDocument/2006/relationships/image" Target="media/image26.jpeg"/><Relationship Id="rId63" Type="http://schemas.openxmlformats.org/officeDocument/2006/relationships/image" Target="media/image47.png"/><Relationship Id="rId84" Type="http://schemas.openxmlformats.org/officeDocument/2006/relationships/image" Target="media/image66.png"/><Relationship Id="rId138" Type="http://schemas.openxmlformats.org/officeDocument/2006/relationships/image" Target="media/image120.gif"/><Relationship Id="rId159" Type="http://schemas.openxmlformats.org/officeDocument/2006/relationships/image" Target="media/image141.gif"/><Relationship Id="rId170" Type="http://schemas.openxmlformats.org/officeDocument/2006/relationships/image" Target="media/image152.gif"/><Relationship Id="rId191" Type="http://schemas.openxmlformats.org/officeDocument/2006/relationships/control" Target="activeX/activeX1.xml"/><Relationship Id="rId205" Type="http://schemas.openxmlformats.org/officeDocument/2006/relationships/control" Target="activeX/activeX10.xml"/><Relationship Id="rId226" Type="http://schemas.openxmlformats.org/officeDocument/2006/relationships/image" Target="media/image182.jpeg"/><Relationship Id="rId247" Type="http://schemas.openxmlformats.org/officeDocument/2006/relationships/control" Target="activeX/activeX40.xml"/><Relationship Id="rId107" Type="http://schemas.openxmlformats.org/officeDocument/2006/relationships/image" Target="media/image89.gif"/><Relationship Id="rId268" Type="http://schemas.openxmlformats.org/officeDocument/2006/relationships/image" Target="media/image197.jpeg"/><Relationship Id="rId289" Type="http://schemas.openxmlformats.org/officeDocument/2006/relationships/control" Target="activeX/activeX67.xml"/><Relationship Id="rId11" Type="http://schemas.openxmlformats.org/officeDocument/2006/relationships/hyperlink" Target="http://5terka.com/images/fiz7resh/fiz7resh-175.jpg" TargetMode="External"/><Relationship Id="rId32" Type="http://schemas.openxmlformats.org/officeDocument/2006/relationships/image" Target="media/image17.jpeg"/><Relationship Id="rId53" Type="http://schemas.openxmlformats.org/officeDocument/2006/relationships/image" Target="media/image37.jpeg"/><Relationship Id="rId74" Type="http://schemas.openxmlformats.org/officeDocument/2006/relationships/image" Target="media/image58.png"/><Relationship Id="rId128" Type="http://schemas.openxmlformats.org/officeDocument/2006/relationships/image" Target="media/image110.gif"/><Relationship Id="rId149" Type="http://schemas.openxmlformats.org/officeDocument/2006/relationships/image" Target="media/image131.gif"/><Relationship Id="rId5" Type="http://schemas.openxmlformats.org/officeDocument/2006/relationships/footnotes" Target="footnotes.xml"/><Relationship Id="rId95" Type="http://schemas.openxmlformats.org/officeDocument/2006/relationships/image" Target="media/image77.png"/><Relationship Id="rId160" Type="http://schemas.openxmlformats.org/officeDocument/2006/relationships/image" Target="media/image142.gif"/><Relationship Id="rId181" Type="http://schemas.openxmlformats.org/officeDocument/2006/relationships/image" Target="media/image163.gif"/><Relationship Id="rId216" Type="http://schemas.openxmlformats.org/officeDocument/2006/relationships/control" Target="activeX/activeX19.xml"/><Relationship Id="rId237" Type="http://schemas.openxmlformats.org/officeDocument/2006/relationships/image" Target="media/image184.jpeg"/><Relationship Id="rId258" Type="http://schemas.openxmlformats.org/officeDocument/2006/relationships/image" Target="media/image192.wmf"/><Relationship Id="rId279" Type="http://schemas.openxmlformats.org/officeDocument/2006/relationships/control" Target="activeX/activeX60.xml"/><Relationship Id="rId22" Type="http://schemas.openxmlformats.org/officeDocument/2006/relationships/image" Target="media/image9.jpeg"/><Relationship Id="rId43" Type="http://schemas.openxmlformats.org/officeDocument/2006/relationships/image" Target="media/image27.jpeg"/><Relationship Id="rId64" Type="http://schemas.openxmlformats.org/officeDocument/2006/relationships/image" Target="media/image48.png"/><Relationship Id="rId118" Type="http://schemas.openxmlformats.org/officeDocument/2006/relationships/image" Target="media/image100.gif"/><Relationship Id="rId139" Type="http://schemas.openxmlformats.org/officeDocument/2006/relationships/image" Target="media/image121.gif"/><Relationship Id="rId290" Type="http://schemas.openxmlformats.org/officeDocument/2006/relationships/control" Target="activeX/activeX68.xml"/><Relationship Id="rId304" Type="http://schemas.microsoft.com/office/2007/relationships/stylesWithEffects" Target="stylesWithEffects.xml"/><Relationship Id="rId85" Type="http://schemas.openxmlformats.org/officeDocument/2006/relationships/image" Target="media/image67.png"/><Relationship Id="rId150" Type="http://schemas.openxmlformats.org/officeDocument/2006/relationships/image" Target="media/image132.gif"/><Relationship Id="rId171" Type="http://schemas.openxmlformats.org/officeDocument/2006/relationships/image" Target="media/image153.gif"/><Relationship Id="rId192" Type="http://schemas.openxmlformats.org/officeDocument/2006/relationships/control" Target="activeX/activeX2.xml"/><Relationship Id="rId206" Type="http://schemas.openxmlformats.org/officeDocument/2006/relationships/image" Target="media/image178.png"/><Relationship Id="rId227" Type="http://schemas.openxmlformats.org/officeDocument/2006/relationships/control" Target="activeX/activeX27.xml"/><Relationship Id="rId248" Type="http://schemas.openxmlformats.org/officeDocument/2006/relationships/control" Target="activeX/activeX41.xml"/><Relationship Id="rId269" Type="http://schemas.openxmlformats.org/officeDocument/2006/relationships/control" Target="activeX/activeX54.xml"/><Relationship Id="rId12" Type="http://schemas.openxmlformats.org/officeDocument/2006/relationships/image" Target="media/image3.jpeg"/><Relationship Id="rId33" Type="http://schemas.openxmlformats.org/officeDocument/2006/relationships/image" Target="media/image18.jpeg"/><Relationship Id="rId108" Type="http://schemas.openxmlformats.org/officeDocument/2006/relationships/image" Target="media/image90.gif"/><Relationship Id="rId129" Type="http://schemas.openxmlformats.org/officeDocument/2006/relationships/image" Target="media/image111.gif"/><Relationship Id="rId280" Type="http://schemas.openxmlformats.org/officeDocument/2006/relationships/control" Target="activeX/activeX61.xml"/><Relationship Id="rId54" Type="http://schemas.openxmlformats.org/officeDocument/2006/relationships/image" Target="media/image38.jpeg"/><Relationship Id="rId75" Type="http://schemas.openxmlformats.org/officeDocument/2006/relationships/image" Target="media/image59.png"/><Relationship Id="rId96" Type="http://schemas.openxmlformats.org/officeDocument/2006/relationships/image" Target="media/image78.png"/><Relationship Id="rId140" Type="http://schemas.openxmlformats.org/officeDocument/2006/relationships/image" Target="media/image122.gif"/><Relationship Id="rId161" Type="http://schemas.openxmlformats.org/officeDocument/2006/relationships/image" Target="media/image143.gif"/><Relationship Id="rId182" Type="http://schemas.openxmlformats.org/officeDocument/2006/relationships/image" Target="media/image164.gif"/><Relationship Id="rId217" Type="http://schemas.openxmlformats.org/officeDocument/2006/relationships/control" Target="activeX/activeX20.xml"/><Relationship Id="rId6" Type="http://schemas.openxmlformats.org/officeDocument/2006/relationships/endnotes" Target="endnotes.xml"/><Relationship Id="rId238" Type="http://schemas.openxmlformats.org/officeDocument/2006/relationships/control" Target="activeX/activeX36.xml"/><Relationship Id="rId259" Type="http://schemas.openxmlformats.org/officeDocument/2006/relationships/control" Target="activeX/activeX49.xml"/><Relationship Id="rId23" Type="http://schemas.openxmlformats.org/officeDocument/2006/relationships/hyperlink" Target="http://5terka.com/images/fiz7resh/fiz7resh-184.jpg" TargetMode="External"/><Relationship Id="rId119" Type="http://schemas.openxmlformats.org/officeDocument/2006/relationships/image" Target="media/image101.gif"/><Relationship Id="rId270" Type="http://schemas.openxmlformats.org/officeDocument/2006/relationships/control" Target="activeX/activeX55.xml"/><Relationship Id="rId291" Type="http://schemas.openxmlformats.org/officeDocument/2006/relationships/control" Target="activeX/activeX69.xml"/><Relationship Id="rId44" Type="http://schemas.openxmlformats.org/officeDocument/2006/relationships/image" Target="media/image28.jpeg"/><Relationship Id="rId65" Type="http://schemas.openxmlformats.org/officeDocument/2006/relationships/image" Target="media/image49.png"/><Relationship Id="rId86" Type="http://schemas.openxmlformats.org/officeDocument/2006/relationships/image" Target="media/image68.png"/><Relationship Id="rId130" Type="http://schemas.openxmlformats.org/officeDocument/2006/relationships/image" Target="media/image112.gif"/><Relationship Id="rId151" Type="http://schemas.openxmlformats.org/officeDocument/2006/relationships/image" Target="media/image133.gif"/><Relationship Id="rId172" Type="http://schemas.openxmlformats.org/officeDocument/2006/relationships/image" Target="media/image154.gif"/><Relationship Id="rId193" Type="http://schemas.openxmlformats.org/officeDocument/2006/relationships/control" Target="activeX/activeX3.xml"/><Relationship Id="rId207" Type="http://schemas.openxmlformats.org/officeDocument/2006/relationships/control" Target="activeX/activeX11.xml"/><Relationship Id="rId228" Type="http://schemas.openxmlformats.org/officeDocument/2006/relationships/control" Target="activeX/activeX28.xml"/><Relationship Id="rId249" Type="http://schemas.openxmlformats.org/officeDocument/2006/relationships/control" Target="activeX/activeX42.xml"/><Relationship Id="rId13" Type="http://schemas.openxmlformats.org/officeDocument/2006/relationships/image" Target="media/image4.jpeg"/><Relationship Id="rId109" Type="http://schemas.openxmlformats.org/officeDocument/2006/relationships/image" Target="media/image91.gif"/><Relationship Id="rId260" Type="http://schemas.openxmlformats.org/officeDocument/2006/relationships/control" Target="activeX/activeX50.xml"/><Relationship Id="rId281" Type="http://schemas.openxmlformats.org/officeDocument/2006/relationships/control" Target="activeX/activeX62.xml"/><Relationship Id="rId34" Type="http://schemas.openxmlformats.org/officeDocument/2006/relationships/image" Target="media/image19.jpeg"/><Relationship Id="rId55" Type="http://schemas.openxmlformats.org/officeDocument/2006/relationships/image" Target="media/image39.jpeg"/><Relationship Id="rId76" Type="http://schemas.openxmlformats.org/officeDocument/2006/relationships/hyperlink" Target="http://5terka.com/images/fiz9peryshkin/fiz9peryshkin-387.png" TargetMode="External"/><Relationship Id="rId97" Type="http://schemas.openxmlformats.org/officeDocument/2006/relationships/image" Target="media/image79.png"/><Relationship Id="rId120" Type="http://schemas.openxmlformats.org/officeDocument/2006/relationships/image" Target="media/image102.gif"/><Relationship Id="rId141" Type="http://schemas.openxmlformats.org/officeDocument/2006/relationships/image" Target="media/image123.gif"/><Relationship Id="rId7" Type="http://schemas.openxmlformats.org/officeDocument/2006/relationships/hyperlink" Target="http://www.drofa.ru/cat/?a=s&amp;cid=19&amp;pnames=ISBN%7C%C0%E2%F2%EE%F0%7C%CA%EB%E0%F1%F1%7C%D3%CC%CA&amp;cats=19&amp;exp%5B%5D=&amp;exp%5B%5D=&amp;exp%5B%5D=&amp;exp%5B%5D=%CB%E8%ED%E8%FF+%F3%F7%E5%E1%ED%EE-%EC%E5%F2%EE%E4%E8%F7%E5%F1%EA%E8%F5+%EA%EE%EC%EF%EB%E5%EA%F1%EE%E2+%EF%EE+%F4%E8%E7%E8%EA%E5+%E4%EB%FF+7%969+%EA%EB%E0%F1%F1%EE%E2+%C0.+%C2.+%CF%E5%F0%FB%F8%EA%E8%ED%E0+%E8+%E4%F0." TargetMode="External"/><Relationship Id="rId162" Type="http://schemas.openxmlformats.org/officeDocument/2006/relationships/image" Target="media/image144.gif"/><Relationship Id="rId183" Type="http://schemas.openxmlformats.org/officeDocument/2006/relationships/image" Target="media/image165.gif"/><Relationship Id="rId218" Type="http://schemas.openxmlformats.org/officeDocument/2006/relationships/control" Target="activeX/activeX21.xml"/><Relationship Id="rId239" Type="http://schemas.openxmlformats.org/officeDocument/2006/relationships/image" Target="media/image185.jpeg"/><Relationship Id="rId2" Type="http://schemas.openxmlformats.org/officeDocument/2006/relationships/styles" Target="styles.xml"/><Relationship Id="rId29" Type="http://schemas.openxmlformats.org/officeDocument/2006/relationships/image" Target="media/image14.jpeg"/><Relationship Id="rId250" Type="http://schemas.openxmlformats.org/officeDocument/2006/relationships/control" Target="activeX/activeX43.xml"/><Relationship Id="rId255" Type="http://schemas.openxmlformats.org/officeDocument/2006/relationships/control" Target="activeX/activeX47.xml"/><Relationship Id="rId271" Type="http://schemas.openxmlformats.org/officeDocument/2006/relationships/image" Target="media/image198.wmf"/><Relationship Id="rId276" Type="http://schemas.openxmlformats.org/officeDocument/2006/relationships/control" Target="activeX/activeX58.xml"/><Relationship Id="rId292" Type="http://schemas.openxmlformats.org/officeDocument/2006/relationships/control" Target="activeX/activeX70.xml"/><Relationship Id="rId297" Type="http://schemas.openxmlformats.org/officeDocument/2006/relationships/control" Target="activeX/activeX75.xml"/><Relationship Id="rId24" Type="http://schemas.openxmlformats.org/officeDocument/2006/relationships/image" Target="media/image10.jpeg"/><Relationship Id="rId40" Type="http://schemas.openxmlformats.org/officeDocument/2006/relationships/hyperlink" Target="http://5terka.com/images/fiz8/8-2class-11.jpg" TargetMode="External"/><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image" Target="media/image69.png"/><Relationship Id="rId110" Type="http://schemas.openxmlformats.org/officeDocument/2006/relationships/image" Target="media/image92.gif"/><Relationship Id="rId115" Type="http://schemas.openxmlformats.org/officeDocument/2006/relationships/image" Target="media/image97.gif"/><Relationship Id="rId131" Type="http://schemas.openxmlformats.org/officeDocument/2006/relationships/image" Target="media/image113.gif"/><Relationship Id="rId136" Type="http://schemas.openxmlformats.org/officeDocument/2006/relationships/image" Target="media/image118.gif"/><Relationship Id="rId157" Type="http://schemas.openxmlformats.org/officeDocument/2006/relationships/image" Target="media/image139.gif"/><Relationship Id="rId178" Type="http://schemas.openxmlformats.org/officeDocument/2006/relationships/image" Target="media/image160.gif"/><Relationship Id="rId301" Type="http://schemas.openxmlformats.org/officeDocument/2006/relationships/control" Target="activeX/activeX79.xml"/><Relationship Id="rId61" Type="http://schemas.openxmlformats.org/officeDocument/2006/relationships/image" Target="media/image45.png"/><Relationship Id="rId82" Type="http://schemas.openxmlformats.org/officeDocument/2006/relationships/image" Target="media/image64.png"/><Relationship Id="rId152" Type="http://schemas.openxmlformats.org/officeDocument/2006/relationships/image" Target="media/image134.gif"/><Relationship Id="rId173" Type="http://schemas.openxmlformats.org/officeDocument/2006/relationships/image" Target="media/image155.gif"/><Relationship Id="rId194" Type="http://schemas.openxmlformats.org/officeDocument/2006/relationships/image" Target="media/image173.jpeg"/><Relationship Id="rId199" Type="http://schemas.openxmlformats.org/officeDocument/2006/relationships/image" Target="media/image175.wmf"/><Relationship Id="rId203" Type="http://schemas.openxmlformats.org/officeDocument/2006/relationships/image" Target="media/image177.wmf"/><Relationship Id="rId208" Type="http://schemas.openxmlformats.org/officeDocument/2006/relationships/control" Target="activeX/activeX12.xml"/><Relationship Id="rId229" Type="http://schemas.openxmlformats.org/officeDocument/2006/relationships/control" Target="activeX/activeX29.xml"/><Relationship Id="rId19" Type="http://schemas.openxmlformats.org/officeDocument/2006/relationships/hyperlink" Target="http://5terka.com/images/fiz7resh/fiz7resh-182.jpg" TargetMode="External"/><Relationship Id="rId224" Type="http://schemas.openxmlformats.org/officeDocument/2006/relationships/control" Target="activeX/activeX25.xml"/><Relationship Id="rId240" Type="http://schemas.openxmlformats.org/officeDocument/2006/relationships/control" Target="activeX/activeX37.xml"/><Relationship Id="rId245" Type="http://schemas.openxmlformats.org/officeDocument/2006/relationships/image" Target="media/image188.jpeg"/><Relationship Id="rId261" Type="http://schemas.openxmlformats.org/officeDocument/2006/relationships/image" Target="media/image193.jpeg"/><Relationship Id="rId266" Type="http://schemas.openxmlformats.org/officeDocument/2006/relationships/control" Target="activeX/activeX53.xml"/><Relationship Id="rId287" Type="http://schemas.openxmlformats.org/officeDocument/2006/relationships/control" Target="activeX/activeX66.xml"/><Relationship Id="rId14" Type="http://schemas.openxmlformats.org/officeDocument/2006/relationships/image" Target="media/image5.jpeg"/><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0.jpeg"/><Relationship Id="rId77" Type="http://schemas.openxmlformats.org/officeDocument/2006/relationships/image" Target="media/image60.png"/><Relationship Id="rId100" Type="http://schemas.openxmlformats.org/officeDocument/2006/relationships/image" Target="media/image82.gif"/><Relationship Id="rId105" Type="http://schemas.openxmlformats.org/officeDocument/2006/relationships/image" Target="media/image87.gif"/><Relationship Id="rId126" Type="http://schemas.openxmlformats.org/officeDocument/2006/relationships/image" Target="media/image108.gif"/><Relationship Id="rId147" Type="http://schemas.openxmlformats.org/officeDocument/2006/relationships/image" Target="media/image129.gif"/><Relationship Id="rId168" Type="http://schemas.openxmlformats.org/officeDocument/2006/relationships/image" Target="media/image150.gif"/><Relationship Id="rId282" Type="http://schemas.openxmlformats.org/officeDocument/2006/relationships/image" Target="media/image202.jpeg"/><Relationship Id="rId8" Type="http://schemas.openxmlformats.org/officeDocument/2006/relationships/image" Target="media/image1.wmf"/><Relationship Id="rId51" Type="http://schemas.openxmlformats.org/officeDocument/2006/relationships/image" Target="media/image35.jpeg"/><Relationship Id="rId72" Type="http://schemas.openxmlformats.org/officeDocument/2006/relationships/image" Target="media/image56.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gif"/><Relationship Id="rId142" Type="http://schemas.openxmlformats.org/officeDocument/2006/relationships/image" Target="media/image124.gif"/><Relationship Id="rId163" Type="http://schemas.openxmlformats.org/officeDocument/2006/relationships/image" Target="media/image145.gif"/><Relationship Id="rId184" Type="http://schemas.openxmlformats.org/officeDocument/2006/relationships/image" Target="media/image166.gif"/><Relationship Id="rId189" Type="http://schemas.openxmlformats.org/officeDocument/2006/relationships/image" Target="media/image171.gif"/><Relationship Id="rId219" Type="http://schemas.openxmlformats.org/officeDocument/2006/relationships/image" Target="media/image180.jpeg"/><Relationship Id="rId3" Type="http://schemas.openxmlformats.org/officeDocument/2006/relationships/settings" Target="settings.xml"/><Relationship Id="rId214" Type="http://schemas.openxmlformats.org/officeDocument/2006/relationships/image" Target="media/image179.jpeg"/><Relationship Id="rId230" Type="http://schemas.openxmlformats.org/officeDocument/2006/relationships/control" Target="activeX/activeX30.xml"/><Relationship Id="rId235" Type="http://schemas.openxmlformats.org/officeDocument/2006/relationships/control" Target="activeX/activeX34.xml"/><Relationship Id="rId251" Type="http://schemas.openxmlformats.org/officeDocument/2006/relationships/image" Target="media/image190.jpeg"/><Relationship Id="rId256" Type="http://schemas.openxmlformats.org/officeDocument/2006/relationships/image" Target="media/image191.wmf"/><Relationship Id="rId277" Type="http://schemas.openxmlformats.org/officeDocument/2006/relationships/image" Target="media/image201.jpeg"/><Relationship Id="rId298" Type="http://schemas.openxmlformats.org/officeDocument/2006/relationships/control" Target="activeX/activeX76.xml"/><Relationship Id="rId25" Type="http://schemas.openxmlformats.org/officeDocument/2006/relationships/image" Target="media/image11.jpeg"/><Relationship Id="rId46" Type="http://schemas.openxmlformats.org/officeDocument/2006/relationships/image" Target="media/image30.jpeg"/><Relationship Id="rId67" Type="http://schemas.openxmlformats.org/officeDocument/2006/relationships/image" Target="media/image51.png"/><Relationship Id="rId116" Type="http://schemas.openxmlformats.org/officeDocument/2006/relationships/image" Target="media/image98.gif"/><Relationship Id="rId137" Type="http://schemas.openxmlformats.org/officeDocument/2006/relationships/image" Target="media/image119.gif"/><Relationship Id="rId158" Type="http://schemas.openxmlformats.org/officeDocument/2006/relationships/image" Target="media/image140.gif"/><Relationship Id="rId272" Type="http://schemas.openxmlformats.org/officeDocument/2006/relationships/control" Target="activeX/activeX56.xml"/><Relationship Id="rId293" Type="http://schemas.openxmlformats.org/officeDocument/2006/relationships/control" Target="activeX/activeX71.xml"/><Relationship Id="rId302"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5.jpeg"/><Relationship Id="rId62" Type="http://schemas.openxmlformats.org/officeDocument/2006/relationships/image" Target="media/image46.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gif"/><Relationship Id="rId132" Type="http://schemas.openxmlformats.org/officeDocument/2006/relationships/image" Target="media/image114.gif"/><Relationship Id="rId153" Type="http://schemas.openxmlformats.org/officeDocument/2006/relationships/image" Target="media/image135.gif"/><Relationship Id="rId174" Type="http://schemas.openxmlformats.org/officeDocument/2006/relationships/image" Target="media/image156.gif"/><Relationship Id="rId179" Type="http://schemas.openxmlformats.org/officeDocument/2006/relationships/image" Target="media/image161.gif"/><Relationship Id="rId195" Type="http://schemas.openxmlformats.org/officeDocument/2006/relationships/image" Target="media/image174.wmf"/><Relationship Id="rId209" Type="http://schemas.openxmlformats.org/officeDocument/2006/relationships/control" Target="activeX/activeX13.xml"/><Relationship Id="rId190" Type="http://schemas.openxmlformats.org/officeDocument/2006/relationships/image" Target="media/image172.wmf"/><Relationship Id="rId204" Type="http://schemas.openxmlformats.org/officeDocument/2006/relationships/control" Target="activeX/activeX9.xml"/><Relationship Id="rId220" Type="http://schemas.openxmlformats.org/officeDocument/2006/relationships/image" Target="media/image181.wmf"/><Relationship Id="rId225" Type="http://schemas.openxmlformats.org/officeDocument/2006/relationships/control" Target="activeX/activeX26.xml"/><Relationship Id="rId241" Type="http://schemas.openxmlformats.org/officeDocument/2006/relationships/image" Target="media/image186.jpeg"/><Relationship Id="rId246" Type="http://schemas.openxmlformats.org/officeDocument/2006/relationships/image" Target="media/image189.jpeg"/><Relationship Id="rId267" Type="http://schemas.openxmlformats.org/officeDocument/2006/relationships/image" Target="media/image196.jpeg"/><Relationship Id="rId288" Type="http://schemas.openxmlformats.org/officeDocument/2006/relationships/image" Target="media/image204.jpeg"/><Relationship Id="rId15" Type="http://schemas.openxmlformats.org/officeDocument/2006/relationships/hyperlink" Target="http://5terka.com/images/fiz7resh/fiz7resh-180.jpg" TargetMode="External"/><Relationship Id="rId36" Type="http://schemas.openxmlformats.org/officeDocument/2006/relationships/image" Target="media/image21.jpeg"/><Relationship Id="rId57" Type="http://schemas.openxmlformats.org/officeDocument/2006/relationships/image" Target="media/image41.jpeg"/><Relationship Id="rId106" Type="http://schemas.openxmlformats.org/officeDocument/2006/relationships/image" Target="media/image88.gif"/><Relationship Id="rId127" Type="http://schemas.openxmlformats.org/officeDocument/2006/relationships/image" Target="media/image109.gif"/><Relationship Id="rId262" Type="http://schemas.openxmlformats.org/officeDocument/2006/relationships/control" Target="activeX/activeX51.xml"/><Relationship Id="rId283" Type="http://schemas.openxmlformats.org/officeDocument/2006/relationships/image" Target="media/image203.jpeg"/><Relationship Id="rId10" Type="http://schemas.openxmlformats.org/officeDocument/2006/relationships/image" Target="media/image2.jpeg"/><Relationship Id="rId31" Type="http://schemas.openxmlformats.org/officeDocument/2006/relationships/image" Target="media/image16.jpeg"/><Relationship Id="rId52" Type="http://schemas.openxmlformats.org/officeDocument/2006/relationships/image" Target="media/image36.jpeg"/><Relationship Id="rId73" Type="http://schemas.openxmlformats.org/officeDocument/2006/relationships/image" Target="media/image57.png"/><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gif"/><Relationship Id="rId122" Type="http://schemas.openxmlformats.org/officeDocument/2006/relationships/image" Target="media/image104.gif"/><Relationship Id="rId143" Type="http://schemas.openxmlformats.org/officeDocument/2006/relationships/image" Target="media/image125.gif"/><Relationship Id="rId148" Type="http://schemas.openxmlformats.org/officeDocument/2006/relationships/image" Target="media/image130.gif"/><Relationship Id="rId164" Type="http://schemas.openxmlformats.org/officeDocument/2006/relationships/image" Target="media/image146.gif"/><Relationship Id="rId169" Type="http://schemas.openxmlformats.org/officeDocument/2006/relationships/image" Target="media/image151.gif"/><Relationship Id="rId185" Type="http://schemas.openxmlformats.org/officeDocument/2006/relationships/image" Target="media/image167.gif"/><Relationship Id="rId4" Type="http://schemas.openxmlformats.org/officeDocument/2006/relationships/webSettings" Target="webSettings.xml"/><Relationship Id="rId9" Type="http://schemas.openxmlformats.org/officeDocument/2006/relationships/hyperlink" Target="http://5terka.com/images/fiz7resh/fiz7resh-174.jpg" TargetMode="External"/><Relationship Id="rId180" Type="http://schemas.openxmlformats.org/officeDocument/2006/relationships/image" Target="media/image162.gif"/><Relationship Id="rId210" Type="http://schemas.openxmlformats.org/officeDocument/2006/relationships/control" Target="activeX/activeX14.xml"/><Relationship Id="rId215" Type="http://schemas.openxmlformats.org/officeDocument/2006/relationships/control" Target="activeX/activeX18.xml"/><Relationship Id="rId236" Type="http://schemas.openxmlformats.org/officeDocument/2006/relationships/control" Target="activeX/activeX35.xml"/><Relationship Id="rId257" Type="http://schemas.openxmlformats.org/officeDocument/2006/relationships/control" Target="activeX/activeX48.xml"/><Relationship Id="rId278" Type="http://schemas.openxmlformats.org/officeDocument/2006/relationships/control" Target="activeX/activeX59.xml"/><Relationship Id="rId26" Type="http://schemas.openxmlformats.org/officeDocument/2006/relationships/image" Target="media/image12.jpeg"/><Relationship Id="rId231" Type="http://schemas.openxmlformats.org/officeDocument/2006/relationships/image" Target="media/image183.jpeg"/><Relationship Id="rId252" Type="http://schemas.openxmlformats.org/officeDocument/2006/relationships/control" Target="activeX/activeX44.xml"/><Relationship Id="rId273" Type="http://schemas.openxmlformats.org/officeDocument/2006/relationships/image" Target="media/image199.wmf"/><Relationship Id="rId294" Type="http://schemas.openxmlformats.org/officeDocument/2006/relationships/control" Target="activeX/activeX72.xml"/><Relationship Id="rId47" Type="http://schemas.openxmlformats.org/officeDocument/2006/relationships/image" Target="media/image31.jpeg"/><Relationship Id="rId68" Type="http://schemas.openxmlformats.org/officeDocument/2006/relationships/image" Target="media/image52.png"/><Relationship Id="rId89" Type="http://schemas.openxmlformats.org/officeDocument/2006/relationships/image" Target="media/image71.png"/><Relationship Id="rId112" Type="http://schemas.openxmlformats.org/officeDocument/2006/relationships/image" Target="media/image94.gif"/><Relationship Id="rId133" Type="http://schemas.openxmlformats.org/officeDocument/2006/relationships/image" Target="media/image115.gif"/><Relationship Id="rId154" Type="http://schemas.openxmlformats.org/officeDocument/2006/relationships/image" Target="media/image136.gif"/><Relationship Id="rId175" Type="http://schemas.openxmlformats.org/officeDocument/2006/relationships/image" Target="media/image157.gif"/><Relationship Id="rId196" Type="http://schemas.openxmlformats.org/officeDocument/2006/relationships/control" Target="activeX/activeX4.xml"/><Relationship Id="rId200" Type="http://schemas.openxmlformats.org/officeDocument/2006/relationships/control" Target="activeX/activeX7.xml"/><Relationship Id="rId16" Type="http://schemas.openxmlformats.org/officeDocument/2006/relationships/image" Target="media/image6.jpeg"/><Relationship Id="rId221" Type="http://schemas.openxmlformats.org/officeDocument/2006/relationships/control" Target="activeX/activeX22.xml"/><Relationship Id="rId242" Type="http://schemas.openxmlformats.org/officeDocument/2006/relationships/control" Target="activeX/activeX38.xml"/><Relationship Id="rId263" Type="http://schemas.openxmlformats.org/officeDocument/2006/relationships/image" Target="media/image194.jpeg"/><Relationship Id="rId284" Type="http://schemas.openxmlformats.org/officeDocument/2006/relationships/control" Target="activeX/activeX63.xml"/><Relationship Id="rId37" Type="http://schemas.openxmlformats.org/officeDocument/2006/relationships/image" Target="media/image22.jpeg"/><Relationship Id="rId58" Type="http://schemas.openxmlformats.org/officeDocument/2006/relationships/image" Target="media/image42.jpeg"/><Relationship Id="rId79" Type="http://schemas.openxmlformats.org/officeDocument/2006/relationships/hyperlink" Target="http://5terka.com/images/fiz9peryshkin/fiz9peryshkin-389.png" TargetMode="External"/><Relationship Id="rId102" Type="http://schemas.openxmlformats.org/officeDocument/2006/relationships/image" Target="media/image84.gif"/><Relationship Id="rId123" Type="http://schemas.openxmlformats.org/officeDocument/2006/relationships/image" Target="media/image105.gif"/><Relationship Id="rId144" Type="http://schemas.openxmlformats.org/officeDocument/2006/relationships/image" Target="media/image126.gif"/><Relationship Id="rId90" Type="http://schemas.openxmlformats.org/officeDocument/2006/relationships/image" Target="media/image72.png"/><Relationship Id="rId165" Type="http://schemas.openxmlformats.org/officeDocument/2006/relationships/image" Target="media/image147.gif"/><Relationship Id="rId186" Type="http://schemas.openxmlformats.org/officeDocument/2006/relationships/image" Target="media/image168.gif"/><Relationship Id="rId211" Type="http://schemas.openxmlformats.org/officeDocument/2006/relationships/control" Target="activeX/activeX15.xml"/><Relationship Id="rId232" Type="http://schemas.openxmlformats.org/officeDocument/2006/relationships/control" Target="activeX/activeX31.xml"/><Relationship Id="rId253" Type="http://schemas.openxmlformats.org/officeDocument/2006/relationships/control" Target="activeX/activeX45.xml"/><Relationship Id="rId274" Type="http://schemas.openxmlformats.org/officeDocument/2006/relationships/control" Target="activeX/activeX57.xml"/><Relationship Id="rId295" Type="http://schemas.openxmlformats.org/officeDocument/2006/relationships/control" Target="activeX/activeX73.xml"/><Relationship Id="rId27" Type="http://schemas.openxmlformats.org/officeDocument/2006/relationships/hyperlink" Target="http://5terka.com/images/fiz7resh/fiz7resh-190.jpg" TargetMode="External"/><Relationship Id="rId48" Type="http://schemas.openxmlformats.org/officeDocument/2006/relationships/image" Target="media/image32.jpeg"/><Relationship Id="rId69" Type="http://schemas.openxmlformats.org/officeDocument/2006/relationships/image" Target="media/image53.png"/><Relationship Id="rId113" Type="http://schemas.openxmlformats.org/officeDocument/2006/relationships/image" Target="media/image95.gif"/><Relationship Id="rId134" Type="http://schemas.openxmlformats.org/officeDocument/2006/relationships/image" Target="media/image116.gif"/><Relationship Id="rId80" Type="http://schemas.openxmlformats.org/officeDocument/2006/relationships/image" Target="media/image62.png"/><Relationship Id="rId155" Type="http://schemas.openxmlformats.org/officeDocument/2006/relationships/image" Target="media/image137.gif"/><Relationship Id="rId176" Type="http://schemas.openxmlformats.org/officeDocument/2006/relationships/image" Target="media/image158.gif"/><Relationship Id="rId197" Type="http://schemas.openxmlformats.org/officeDocument/2006/relationships/control" Target="activeX/activeX5.xml"/><Relationship Id="rId201" Type="http://schemas.openxmlformats.org/officeDocument/2006/relationships/image" Target="media/image176.wmf"/><Relationship Id="rId222" Type="http://schemas.openxmlformats.org/officeDocument/2006/relationships/control" Target="activeX/activeX23.xml"/><Relationship Id="rId243" Type="http://schemas.openxmlformats.org/officeDocument/2006/relationships/image" Target="media/image187.jpeg"/><Relationship Id="rId264" Type="http://schemas.openxmlformats.org/officeDocument/2006/relationships/control" Target="activeX/activeX52.xml"/><Relationship Id="rId285" Type="http://schemas.openxmlformats.org/officeDocument/2006/relationships/control" Target="activeX/activeX64.xml"/><Relationship Id="rId17" Type="http://schemas.openxmlformats.org/officeDocument/2006/relationships/hyperlink" Target="http://5terka.com/images/fiz7resh/fiz7resh-181.jpg" TargetMode="External"/><Relationship Id="rId38" Type="http://schemas.openxmlformats.org/officeDocument/2006/relationships/image" Target="media/image23.jpeg"/><Relationship Id="rId59" Type="http://schemas.openxmlformats.org/officeDocument/2006/relationships/image" Target="media/image43.jpeg"/><Relationship Id="rId103" Type="http://schemas.openxmlformats.org/officeDocument/2006/relationships/image" Target="media/image85.gif"/><Relationship Id="rId124" Type="http://schemas.openxmlformats.org/officeDocument/2006/relationships/image" Target="media/image106.gif"/><Relationship Id="rId70" Type="http://schemas.openxmlformats.org/officeDocument/2006/relationships/image" Target="media/image54.png"/><Relationship Id="rId91" Type="http://schemas.openxmlformats.org/officeDocument/2006/relationships/image" Target="media/image73.png"/><Relationship Id="rId145" Type="http://schemas.openxmlformats.org/officeDocument/2006/relationships/image" Target="media/image127.gif"/><Relationship Id="rId166" Type="http://schemas.openxmlformats.org/officeDocument/2006/relationships/image" Target="media/image148.gif"/><Relationship Id="rId187" Type="http://schemas.openxmlformats.org/officeDocument/2006/relationships/image" Target="media/image169.gif"/><Relationship Id="rId1" Type="http://schemas.openxmlformats.org/officeDocument/2006/relationships/numbering" Target="numbering.xml"/><Relationship Id="rId212" Type="http://schemas.openxmlformats.org/officeDocument/2006/relationships/control" Target="activeX/activeX16.xml"/><Relationship Id="rId233" Type="http://schemas.openxmlformats.org/officeDocument/2006/relationships/control" Target="activeX/activeX32.xml"/><Relationship Id="rId254" Type="http://schemas.openxmlformats.org/officeDocument/2006/relationships/control" Target="activeX/activeX46.xml"/><Relationship Id="rId28" Type="http://schemas.openxmlformats.org/officeDocument/2006/relationships/image" Target="media/image13.jpeg"/><Relationship Id="rId49" Type="http://schemas.openxmlformats.org/officeDocument/2006/relationships/image" Target="media/image33.jpeg"/><Relationship Id="rId114" Type="http://schemas.openxmlformats.org/officeDocument/2006/relationships/image" Target="media/image96.gif"/><Relationship Id="rId275" Type="http://schemas.openxmlformats.org/officeDocument/2006/relationships/image" Target="media/image200.wmf"/><Relationship Id="rId296" Type="http://schemas.openxmlformats.org/officeDocument/2006/relationships/control" Target="activeX/activeX74.xml"/><Relationship Id="rId300" Type="http://schemas.openxmlformats.org/officeDocument/2006/relationships/control" Target="activeX/activeX78.xml"/><Relationship Id="rId60" Type="http://schemas.openxmlformats.org/officeDocument/2006/relationships/image" Target="media/image44.jpeg"/><Relationship Id="rId81" Type="http://schemas.openxmlformats.org/officeDocument/2006/relationships/image" Target="media/image63.png"/><Relationship Id="rId135" Type="http://schemas.openxmlformats.org/officeDocument/2006/relationships/image" Target="media/image117.gif"/><Relationship Id="rId156" Type="http://schemas.openxmlformats.org/officeDocument/2006/relationships/image" Target="media/image138.gif"/><Relationship Id="rId177" Type="http://schemas.openxmlformats.org/officeDocument/2006/relationships/image" Target="media/image159.gif"/><Relationship Id="rId198" Type="http://schemas.openxmlformats.org/officeDocument/2006/relationships/control" Target="activeX/activeX6.xml"/><Relationship Id="rId202" Type="http://schemas.openxmlformats.org/officeDocument/2006/relationships/control" Target="activeX/activeX8.xml"/><Relationship Id="rId223" Type="http://schemas.openxmlformats.org/officeDocument/2006/relationships/control" Target="activeX/activeX24.xml"/><Relationship Id="rId244" Type="http://schemas.openxmlformats.org/officeDocument/2006/relationships/control" Target="activeX/activeX39.xml"/><Relationship Id="rId18" Type="http://schemas.openxmlformats.org/officeDocument/2006/relationships/image" Target="media/image7.jpeg"/><Relationship Id="rId39" Type="http://schemas.openxmlformats.org/officeDocument/2006/relationships/image" Target="media/image24.jpeg"/><Relationship Id="rId265" Type="http://schemas.openxmlformats.org/officeDocument/2006/relationships/image" Target="media/image195.jpeg"/><Relationship Id="rId286" Type="http://schemas.openxmlformats.org/officeDocument/2006/relationships/control" Target="activeX/activeX65.xml"/><Relationship Id="rId50" Type="http://schemas.openxmlformats.org/officeDocument/2006/relationships/image" Target="media/image34.jpeg"/><Relationship Id="rId104" Type="http://schemas.openxmlformats.org/officeDocument/2006/relationships/image" Target="media/image86.gif"/><Relationship Id="rId125" Type="http://schemas.openxmlformats.org/officeDocument/2006/relationships/image" Target="media/image107.gif"/><Relationship Id="rId146" Type="http://schemas.openxmlformats.org/officeDocument/2006/relationships/image" Target="media/image128.gif"/><Relationship Id="rId167" Type="http://schemas.openxmlformats.org/officeDocument/2006/relationships/image" Target="media/image149.gif"/><Relationship Id="rId188" Type="http://schemas.openxmlformats.org/officeDocument/2006/relationships/image" Target="media/image170.gif"/><Relationship Id="rId71" Type="http://schemas.openxmlformats.org/officeDocument/2006/relationships/image" Target="media/image55.png"/><Relationship Id="rId92" Type="http://schemas.openxmlformats.org/officeDocument/2006/relationships/image" Target="media/image74.png"/><Relationship Id="rId213" Type="http://schemas.openxmlformats.org/officeDocument/2006/relationships/control" Target="activeX/activeX17.xml"/><Relationship Id="rId234" Type="http://schemas.openxmlformats.org/officeDocument/2006/relationships/control" Target="activeX/activeX3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0-5CC6-11CF-8D67-00AA00BDCE1D}" ax:persistence="persistStream" r:id="rId1"/>
</file>

<file path=word/activeX/activeX49.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22-5CC6-11CF-8D67-00AA00BDCE1D}" ax:persistence="persistStream" r:id="rId1"/>
</file>

<file path=word/activeX/activeX55.xml><?xml version="1.0" encoding="utf-8"?>
<ax:ocx xmlns:ax="http://schemas.microsoft.com/office/2006/activeX" xmlns:r="http://schemas.openxmlformats.org/officeDocument/2006/relationships" ax:classid="{5512D122-5CC6-11CF-8D67-00AA00BDCE1D}" ax:persistence="persistStream" r:id="rId1"/>
</file>

<file path=word/activeX/activeX56.xml><?xml version="1.0" encoding="utf-8"?>
<ax:ocx xmlns:ax="http://schemas.microsoft.com/office/2006/activeX" xmlns:r="http://schemas.openxmlformats.org/officeDocument/2006/relationships" ax:classid="{5512D110-5CC6-11CF-8D67-00AA00BDCE1D}" ax:persistence="persistStream" r:id="rId1"/>
</file>

<file path=word/activeX/activeX57.xml><?xml version="1.0" encoding="utf-8"?>
<ax:ocx xmlns:ax="http://schemas.microsoft.com/office/2006/activeX" xmlns:r="http://schemas.openxmlformats.org/officeDocument/2006/relationships" ax:classid="{5512D110-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0-5CC6-11CF-8D67-00AA00BDCE1D}" ax:persistence="persistStream" r:id="rId1"/>
</file>

<file path=word/activeX/activeX9.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118</Pages>
  <Words>20890</Words>
  <Characters>125272</Characters>
  <Application>Microsoft Office Word</Application>
  <DocSecurity>0</DocSecurity>
  <Lines>1043</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Bobrova A.V.</dc:creator>
  <cp:lastModifiedBy>User</cp:lastModifiedBy>
  <cp:revision>12</cp:revision>
  <cp:lastPrinted>2017-05-14T17:14:00Z</cp:lastPrinted>
  <dcterms:created xsi:type="dcterms:W3CDTF">2017-01-24T07:16:00Z</dcterms:created>
  <dcterms:modified xsi:type="dcterms:W3CDTF">2017-05-14T17:30:00Z</dcterms:modified>
</cp:coreProperties>
</file>